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0C0C5" w14:textId="77777777" w:rsidR="006B38AC" w:rsidRPr="001A3349" w:rsidRDefault="006B38AC" w:rsidP="00207293">
      <w:pPr>
        <w:tabs>
          <w:tab w:val="left" w:pos="0"/>
        </w:tabs>
        <w:spacing w:line="360" w:lineRule="auto"/>
        <w:ind w:firstLine="709"/>
        <w:contextualSpacing/>
        <w:jc w:val="both"/>
        <w:rPr>
          <w:noProof/>
          <w:color w:val="000000"/>
        </w:rPr>
      </w:pPr>
      <w:r w:rsidRPr="001A3349">
        <w:rPr>
          <w:noProof/>
          <w:color w:val="000000"/>
        </w:rPr>
        <w:t>Я,</w:t>
      </w:r>
      <w:r w:rsidR="00EA43B1" w:rsidRPr="001A3349">
        <w:rPr>
          <w:noProof/>
          <w:color w:val="000000"/>
        </w:rPr>
        <w:t xml:space="preserve"> </w:t>
      </w:r>
      <w:r w:rsidR="00123DEB">
        <w:rPr>
          <w:noProof/>
          <w:color w:val="000000"/>
        </w:rPr>
        <w:t>ФИО</w:t>
      </w:r>
      <w:r w:rsidR="00207293" w:rsidRPr="001A3349">
        <w:rPr>
          <w:noProof/>
          <w:color w:val="000000"/>
        </w:rPr>
        <w:t>,</w:t>
      </w:r>
      <w:r w:rsidR="008F7796" w:rsidRPr="001A3349">
        <w:rPr>
          <w:noProof/>
          <w:color w:val="000000"/>
        </w:rPr>
        <w:t xml:space="preserve"> закончила Иркутский базовый</w:t>
      </w:r>
      <w:r w:rsidR="00E16E95" w:rsidRPr="001A3349">
        <w:rPr>
          <w:noProof/>
          <w:color w:val="000000"/>
        </w:rPr>
        <w:t xml:space="preserve"> </w:t>
      </w:r>
      <w:r w:rsidR="008F7796" w:rsidRPr="001A3349">
        <w:rPr>
          <w:noProof/>
          <w:color w:val="000000"/>
        </w:rPr>
        <w:t>медицинский</w:t>
      </w:r>
      <w:r w:rsidR="00422B43" w:rsidRPr="001A3349">
        <w:rPr>
          <w:noProof/>
          <w:color w:val="000000"/>
        </w:rPr>
        <w:t xml:space="preserve"> </w:t>
      </w:r>
      <w:r w:rsidR="008F7796" w:rsidRPr="001A3349">
        <w:rPr>
          <w:noProof/>
          <w:color w:val="000000"/>
        </w:rPr>
        <w:t>колледж в 1998</w:t>
      </w:r>
      <w:r w:rsidRPr="001A3349">
        <w:rPr>
          <w:noProof/>
          <w:color w:val="000000"/>
        </w:rPr>
        <w:t xml:space="preserve"> году </w:t>
      </w:r>
      <w:r w:rsidR="00DA304E" w:rsidRPr="001A3349">
        <w:rPr>
          <w:noProof/>
          <w:color w:val="000000"/>
        </w:rPr>
        <w:t xml:space="preserve">по специальности </w:t>
      </w:r>
      <w:r w:rsidR="00422B43" w:rsidRPr="001A3349">
        <w:rPr>
          <w:noProof/>
          <w:color w:val="000000"/>
        </w:rPr>
        <w:t>«</w:t>
      </w:r>
      <w:r w:rsidR="00DA304E" w:rsidRPr="001A3349">
        <w:rPr>
          <w:noProof/>
          <w:color w:val="000000"/>
        </w:rPr>
        <w:t>Акушерское дело</w:t>
      </w:r>
      <w:r w:rsidR="00422B43" w:rsidRPr="001A3349">
        <w:rPr>
          <w:noProof/>
          <w:color w:val="000000"/>
        </w:rPr>
        <w:t>»</w:t>
      </w:r>
      <w:r w:rsidR="00DA304E" w:rsidRPr="001A3349">
        <w:rPr>
          <w:noProof/>
          <w:color w:val="000000"/>
        </w:rPr>
        <w:t xml:space="preserve"> - акушерка</w:t>
      </w:r>
      <w:r w:rsidRPr="001A3349">
        <w:rPr>
          <w:noProof/>
          <w:color w:val="000000"/>
        </w:rPr>
        <w:t>.</w:t>
      </w:r>
      <w:r w:rsidR="00771E43" w:rsidRPr="001A3349">
        <w:rPr>
          <w:noProof/>
          <w:color w:val="000000"/>
        </w:rPr>
        <w:t xml:space="preserve"> </w:t>
      </w:r>
      <w:r w:rsidR="00DA304E" w:rsidRPr="001A3349">
        <w:rPr>
          <w:noProof/>
          <w:color w:val="000000"/>
        </w:rPr>
        <w:t>Общий стаж работы – 14</w:t>
      </w:r>
      <w:r w:rsidR="00517222" w:rsidRPr="001A3349">
        <w:rPr>
          <w:noProof/>
          <w:color w:val="000000"/>
        </w:rPr>
        <w:t xml:space="preserve"> </w:t>
      </w:r>
      <w:r w:rsidR="00DA304E" w:rsidRPr="001A3349">
        <w:rPr>
          <w:noProof/>
          <w:color w:val="000000"/>
        </w:rPr>
        <w:t>лет</w:t>
      </w:r>
      <w:r w:rsidR="00517222" w:rsidRPr="001A3349">
        <w:rPr>
          <w:noProof/>
          <w:color w:val="000000"/>
        </w:rPr>
        <w:t xml:space="preserve"> </w:t>
      </w:r>
      <w:r w:rsidR="00DA304E" w:rsidRPr="001A3349">
        <w:rPr>
          <w:noProof/>
          <w:color w:val="000000"/>
        </w:rPr>
        <w:t>10</w:t>
      </w:r>
      <w:r w:rsidR="00517222" w:rsidRPr="001A3349">
        <w:rPr>
          <w:noProof/>
          <w:color w:val="000000"/>
        </w:rPr>
        <w:t xml:space="preserve"> </w:t>
      </w:r>
      <w:r w:rsidR="00DA304E" w:rsidRPr="001A3349">
        <w:rPr>
          <w:noProof/>
          <w:color w:val="000000"/>
        </w:rPr>
        <w:t>мес</w:t>
      </w:r>
      <w:r w:rsidR="00207293" w:rsidRPr="001A3349">
        <w:rPr>
          <w:noProof/>
          <w:color w:val="000000"/>
        </w:rPr>
        <w:t>.</w:t>
      </w:r>
    </w:p>
    <w:p w14:paraId="15F02ADF" w14:textId="77777777" w:rsidR="006B38AC" w:rsidRPr="001A3349" w:rsidRDefault="006B38AC" w:rsidP="00E16E95">
      <w:pPr>
        <w:spacing w:line="360" w:lineRule="auto"/>
        <w:ind w:firstLine="709"/>
        <w:contextualSpacing/>
        <w:jc w:val="both"/>
        <w:rPr>
          <w:noProof/>
          <w:color w:val="000000"/>
        </w:rPr>
      </w:pPr>
      <w:r w:rsidRPr="001A3349">
        <w:rPr>
          <w:noProof/>
          <w:color w:val="000000"/>
        </w:rPr>
        <w:t>Прошла цикл усовершенствования</w:t>
      </w:r>
      <w:r w:rsidR="00771E43" w:rsidRPr="001A3349">
        <w:rPr>
          <w:noProof/>
          <w:color w:val="000000"/>
        </w:rPr>
        <w:t xml:space="preserve"> «</w:t>
      </w:r>
      <w:r w:rsidR="00DA304E" w:rsidRPr="001A3349">
        <w:rPr>
          <w:noProof/>
          <w:color w:val="000000"/>
        </w:rPr>
        <w:t>Современные аспекты</w:t>
      </w:r>
      <w:r w:rsidR="00E16E95" w:rsidRPr="001A3349">
        <w:rPr>
          <w:noProof/>
          <w:color w:val="000000"/>
        </w:rPr>
        <w:t xml:space="preserve"> </w:t>
      </w:r>
      <w:r w:rsidR="00DA304E" w:rsidRPr="001A3349">
        <w:rPr>
          <w:noProof/>
          <w:color w:val="000000"/>
        </w:rPr>
        <w:t>акушерской помощи в родовспомогательных учреждениях</w:t>
      </w:r>
      <w:r w:rsidR="00771E43" w:rsidRPr="001A3349">
        <w:rPr>
          <w:noProof/>
          <w:color w:val="000000"/>
        </w:rPr>
        <w:t>»</w:t>
      </w:r>
      <w:r w:rsidR="00DA304E" w:rsidRPr="001A3349">
        <w:rPr>
          <w:noProof/>
          <w:color w:val="000000"/>
        </w:rPr>
        <w:t xml:space="preserve"> в 2002</w:t>
      </w:r>
      <w:r w:rsidR="008B5FA8" w:rsidRPr="001A3349">
        <w:rPr>
          <w:noProof/>
          <w:color w:val="000000"/>
        </w:rPr>
        <w:t xml:space="preserve"> году и получила свидетельство о повышении квалификации по специальности </w:t>
      </w:r>
      <w:r w:rsidR="00DA304E" w:rsidRPr="001A3349">
        <w:rPr>
          <w:noProof/>
          <w:color w:val="000000"/>
        </w:rPr>
        <w:t>«Акушерское дело</w:t>
      </w:r>
      <w:r w:rsidR="00771E43" w:rsidRPr="001A3349">
        <w:rPr>
          <w:noProof/>
          <w:color w:val="000000"/>
        </w:rPr>
        <w:t>»</w:t>
      </w:r>
      <w:r w:rsidR="008B5FA8" w:rsidRPr="001A3349">
        <w:rPr>
          <w:noProof/>
          <w:color w:val="000000"/>
        </w:rPr>
        <w:t>.</w:t>
      </w:r>
      <w:r w:rsidR="00DA304E" w:rsidRPr="001A3349">
        <w:rPr>
          <w:noProof/>
          <w:color w:val="000000"/>
        </w:rPr>
        <w:t>С 2007 года по 2010 находилась в отпуске по уходу за детьми.</w:t>
      </w:r>
      <w:r w:rsidR="00207293" w:rsidRPr="001A3349">
        <w:rPr>
          <w:noProof/>
          <w:color w:val="000000"/>
        </w:rPr>
        <w:t xml:space="preserve"> </w:t>
      </w:r>
      <w:r w:rsidR="00DA304E" w:rsidRPr="001A3349">
        <w:rPr>
          <w:noProof/>
          <w:color w:val="000000"/>
        </w:rPr>
        <w:t>В 2012 году в очередной раз прошла цикл усовершенствования</w:t>
      </w:r>
      <w:r w:rsidR="00CA5739" w:rsidRPr="001A3349">
        <w:rPr>
          <w:noProof/>
          <w:color w:val="000000"/>
        </w:rPr>
        <w:t>»Современные аспекты в акушерстве».</w:t>
      </w:r>
    </w:p>
    <w:p w14:paraId="39A976AB" w14:textId="77777777" w:rsidR="008B5FA8" w:rsidRPr="001A3349" w:rsidRDefault="00771E43" w:rsidP="00E16E95">
      <w:pPr>
        <w:spacing w:line="360" w:lineRule="auto"/>
        <w:ind w:firstLine="709"/>
        <w:contextualSpacing/>
        <w:jc w:val="both"/>
        <w:rPr>
          <w:noProof/>
          <w:color w:val="000000"/>
        </w:rPr>
      </w:pPr>
      <w:r w:rsidRPr="001A3349">
        <w:rPr>
          <w:noProof/>
          <w:color w:val="000000"/>
        </w:rPr>
        <w:t>Родильное отделение МУЗ «</w:t>
      </w:r>
      <w:r w:rsidR="00207293" w:rsidRPr="001A3349">
        <w:rPr>
          <w:noProof/>
          <w:color w:val="000000"/>
        </w:rPr>
        <w:t xml:space="preserve"> </w:t>
      </w:r>
      <w:r w:rsidRPr="001A3349">
        <w:rPr>
          <w:noProof/>
          <w:color w:val="000000"/>
        </w:rPr>
        <w:t>Казачинско-Ленская ЦРБ</w:t>
      </w:r>
      <w:r w:rsidR="00207293" w:rsidRPr="001A3349">
        <w:rPr>
          <w:noProof/>
          <w:color w:val="000000"/>
        </w:rPr>
        <w:t xml:space="preserve"> </w:t>
      </w:r>
      <w:r w:rsidRPr="001A3349">
        <w:rPr>
          <w:noProof/>
          <w:color w:val="000000"/>
        </w:rPr>
        <w:t>»</w:t>
      </w:r>
      <w:r w:rsidR="008B5FA8" w:rsidRPr="001A3349">
        <w:rPr>
          <w:noProof/>
          <w:color w:val="000000"/>
        </w:rPr>
        <w:t xml:space="preserve"> находится в п.</w:t>
      </w:r>
      <w:r w:rsidRPr="001A3349">
        <w:rPr>
          <w:noProof/>
          <w:color w:val="000000"/>
        </w:rPr>
        <w:t xml:space="preserve"> </w:t>
      </w:r>
      <w:r w:rsidR="008B5FA8" w:rsidRPr="001A3349">
        <w:rPr>
          <w:noProof/>
          <w:color w:val="000000"/>
        </w:rPr>
        <w:t>Магистральный.</w:t>
      </w:r>
      <w:r w:rsidRPr="001A3349">
        <w:rPr>
          <w:noProof/>
          <w:color w:val="000000"/>
        </w:rPr>
        <w:t xml:space="preserve"> </w:t>
      </w:r>
      <w:r w:rsidR="008B5FA8" w:rsidRPr="001A3349">
        <w:rPr>
          <w:noProof/>
          <w:color w:val="000000"/>
        </w:rPr>
        <w:t>Оно расположено в типовом</w:t>
      </w:r>
      <w:r w:rsidR="00E16E95" w:rsidRPr="001A3349">
        <w:rPr>
          <w:noProof/>
          <w:color w:val="000000"/>
        </w:rPr>
        <w:t xml:space="preserve"> </w:t>
      </w:r>
      <w:r w:rsidR="008B5FA8" w:rsidRPr="001A3349">
        <w:rPr>
          <w:noProof/>
          <w:color w:val="000000"/>
        </w:rPr>
        <w:t>2х-этажном здании кирпичного исполнения на первом этаже,</w:t>
      </w:r>
      <w:r w:rsidR="00813F87" w:rsidRPr="001A3349">
        <w:rPr>
          <w:noProof/>
          <w:color w:val="000000"/>
        </w:rPr>
        <w:t xml:space="preserve"> с централизованным</w:t>
      </w:r>
      <w:r w:rsidRPr="001A3349">
        <w:rPr>
          <w:noProof/>
          <w:color w:val="000000"/>
        </w:rPr>
        <w:t xml:space="preserve"> </w:t>
      </w:r>
      <w:r w:rsidR="00813F87" w:rsidRPr="001A3349">
        <w:rPr>
          <w:noProof/>
          <w:color w:val="000000"/>
        </w:rPr>
        <w:t xml:space="preserve">водоснабжением и отоплением, а так же </w:t>
      </w:r>
      <w:r w:rsidR="008B5FA8" w:rsidRPr="001A3349">
        <w:rPr>
          <w:noProof/>
          <w:color w:val="000000"/>
        </w:rPr>
        <w:t>с доступным въездом и выездом для транспортировки родильниц и рожениц.</w:t>
      </w:r>
    </w:p>
    <w:p w14:paraId="353A46CD" w14:textId="77777777" w:rsidR="008B5FA8" w:rsidRPr="001A3349" w:rsidRDefault="008B5FA8" w:rsidP="00E16E95">
      <w:pPr>
        <w:spacing w:line="360" w:lineRule="auto"/>
        <w:ind w:firstLine="709"/>
        <w:contextualSpacing/>
        <w:jc w:val="both"/>
        <w:rPr>
          <w:noProof/>
          <w:color w:val="000000"/>
        </w:rPr>
      </w:pPr>
      <w:r w:rsidRPr="001A3349">
        <w:rPr>
          <w:noProof/>
          <w:color w:val="000000"/>
        </w:rPr>
        <w:t>Родильное отделение рассчитано на</w:t>
      </w:r>
      <w:r w:rsidR="008773A4" w:rsidRPr="001A3349">
        <w:rPr>
          <w:noProof/>
          <w:color w:val="000000"/>
        </w:rPr>
        <w:t xml:space="preserve"> 12 акушерских коек (4 патологии беременных, 8 послеродовых).</w:t>
      </w:r>
    </w:p>
    <w:p w14:paraId="17BB07A8" w14:textId="77777777" w:rsidR="008773A4" w:rsidRPr="001A3349" w:rsidRDefault="008773A4" w:rsidP="00E16E95">
      <w:pPr>
        <w:spacing w:line="360" w:lineRule="auto"/>
        <w:ind w:firstLine="709"/>
        <w:contextualSpacing/>
        <w:jc w:val="both"/>
        <w:rPr>
          <w:noProof/>
          <w:color w:val="000000"/>
        </w:rPr>
      </w:pPr>
      <w:r w:rsidRPr="001A3349">
        <w:rPr>
          <w:noProof/>
          <w:color w:val="000000"/>
        </w:rPr>
        <w:t>На втором этаже на</w:t>
      </w:r>
      <w:r w:rsidR="00771E43" w:rsidRPr="001A3349">
        <w:rPr>
          <w:noProof/>
          <w:color w:val="000000"/>
        </w:rPr>
        <w:t>хо</w:t>
      </w:r>
      <w:r w:rsidR="00616874" w:rsidRPr="001A3349">
        <w:rPr>
          <w:noProof/>
          <w:color w:val="000000"/>
        </w:rPr>
        <w:t>дится хирургическое отделение, г</w:t>
      </w:r>
      <w:r w:rsidRPr="001A3349">
        <w:rPr>
          <w:noProof/>
          <w:color w:val="000000"/>
        </w:rPr>
        <w:t>де расположены операционный блок и палата интенсивной терапии.</w:t>
      </w:r>
      <w:r w:rsidR="00771E43" w:rsidRPr="001A3349">
        <w:rPr>
          <w:noProof/>
          <w:color w:val="000000"/>
        </w:rPr>
        <w:t xml:space="preserve"> </w:t>
      </w:r>
      <w:r w:rsidRPr="001A3349">
        <w:rPr>
          <w:noProof/>
          <w:color w:val="000000"/>
        </w:rPr>
        <w:t>Т</w:t>
      </w:r>
      <w:r w:rsidR="00771E43" w:rsidRPr="001A3349">
        <w:rPr>
          <w:noProof/>
          <w:color w:val="000000"/>
        </w:rPr>
        <w:t xml:space="preserve">ам же находится рентген-кабинет и </w:t>
      </w:r>
      <w:r w:rsidRPr="001A3349">
        <w:rPr>
          <w:noProof/>
          <w:color w:val="000000"/>
        </w:rPr>
        <w:t>стерилизационная.</w:t>
      </w:r>
    </w:p>
    <w:p w14:paraId="7D21820F" w14:textId="77777777" w:rsidR="008773A4" w:rsidRPr="001A3349" w:rsidRDefault="008773A4" w:rsidP="00E16E95">
      <w:pPr>
        <w:spacing w:line="360" w:lineRule="auto"/>
        <w:ind w:firstLine="709"/>
        <w:contextualSpacing/>
        <w:jc w:val="both"/>
        <w:rPr>
          <w:noProof/>
          <w:color w:val="000000"/>
        </w:rPr>
      </w:pPr>
      <w:r w:rsidRPr="001A3349">
        <w:rPr>
          <w:noProof/>
          <w:color w:val="000000"/>
        </w:rPr>
        <w:t>Заведующая родильного отделения врач второй категории акушер-гинеколог – Джуракулова Зоя Алексеевна,</w:t>
      </w:r>
      <w:r w:rsidR="00771E43" w:rsidRPr="001A3349">
        <w:rPr>
          <w:noProof/>
          <w:color w:val="000000"/>
        </w:rPr>
        <w:t xml:space="preserve"> </w:t>
      </w:r>
      <w:r w:rsidRPr="001A3349">
        <w:rPr>
          <w:noProof/>
          <w:color w:val="000000"/>
        </w:rPr>
        <w:t>педиатр-неонатолог высшей категории – Кочнева Наталья Борисовна.</w:t>
      </w:r>
    </w:p>
    <w:p w14:paraId="098764FA" w14:textId="77777777" w:rsidR="008773A4" w:rsidRPr="001A3349" w:rsidRDefault="008773A4" w:rsidP="00E16E95">
      <w:pPr>
        <w:spacing w:line="360" w:lineRule="auto"/>
        <w:ind w:firstLine="709"/>
        <w:contextualSpacing/>
        <w:jc w:val="both"/>
        <w:rPr>
          <w:noProof/>
          <w:color w:val="000000"/>
        </w:rPr>
      </w:pPr>
      <w:r w:rsidRPr="001A3349">
        <w:rPr>
          <w:noProof/>
          <w:color w:val="000000"/>
        </w:rPr>
        <w:t>Штатное расписание родильного отделения</w:t>
      </w:r>
    </w:p>
    <w:p w14:paraId="2A39711C" w14:textId="77777777" w:rsidR="00207293" w:rsidRPr="001A3349" w:rsidRDefault="00207293" w:rsidP="00E16E95">
      <w:pPr>
        <w:spacing w:line="360" w:lineRule="auto"/>
        <w:ind w:firstLine="709"/>
        <w:contextualSpacing/>
        <w:jc w:val="both"/>
        <w:rPr>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313"/>
        <w:gridCol w:w="1417"/>
        <w:gridCol w:w="851"/>
        <w:gridCol w:w="1701"/>
      </w:tblGrid>
      <w:tr w:rsidR="00B8357C" w:rsidRPr="001A3349" w14:paraId="149252B0" w14:textId="77777777">
        <w:tc>
          <w:tcPr>
            <w:tcW w:w="2660" w:type="dxa"/>
            <w:vMerge w:val="restart"/>
          </w:tcPr>
          <w:p w14:paraId="78B5120A" w14:textId="77777777" w:rsidR="00B8357C" w:rsidRPr="001A3349" w:rsidRDefault="00B8357C" w:rsidP="00207293">
            <w:pPr>
              <w:spacing w:line="360" w:lineRule="auto"/>
              <w:contextualSpacing/>
              <w:rPr>
                <w:noProof/>
                <w:color w:val="000000"/>
                <w:sz w:val="20"/>
                <w:szCs w:val="20"/>
              </w:rPr>
            </w:pPr>
            <w:r w:rsidRPr="001A3349">
              <w:rPr>
                <w:noProof/>
                <w:color w:val="000000"/>
                <w:sz w:val="20"/>
                <w:szCs w:val="20"/>
              </w:rPr>
              <w:t>Врач акушер-гинеколог</w:t>
            </w:r>
          </w:p>
        </w:tc>
        <w:tc>
          <w:tcPr>
            <w:tcW w:w="1313" w:type="dxa"/>
          </w:tcPr>
          <w:p w14:paraId="558205CA" w14:textId="77777777" w:rsidR="00B8357C" w:rsidRPr="001A3349" w:rsidRDefault="00B8357C" w:rsidP="00207293">
            <w:pPr>
              <w:spacing w:line="360" w:lineRule="auto"/>
              <w:contextualSpacing/>
              <w:rPr>
                <w:noProof/>
                <w:color w:val="000000"/>
                <w:sz w:val="20"/>
                <w:szCs w:val="20"/>
              </w:rPr>
            </w:pPr>
            <w:r w:rsidRPr="001A3349">
              <w:rPr>
                <w:noProof/>
                <w:color w:val="000000"/>
                <w:sz w:val="20"/>
                <w:szCs w:val="20"/>
              </w:rPr>
              <w:t>По штату</w:t>
            </w:r>
          </w:p>
        </w:tc>
        <w:tc>
          <w:tcPr>
            <w:tcW w:w="1417" w:type="dxa"/>
          </w:tcPr>
          <w:p w14:paraId="7824EF78" w14:textId="77777777" w:rsidR="00B8357C" w:rsidRPr="001A3349" w:rsidRDefault="00B8357C" w:rsidP="00207293">
            <w:pPr>
              <w:spacing w:line="360" w:lineRule="auto"/>
              <w:contextualSpacing/>
              <w:rPr>
                <w:noProof/>
                <w:color w:val="000000"/>
                <w:sz w:val="20"/>
                <w:szCs w:val="20"/>
              </w:rPr>
            </w:pPr>
            <w:r w:rsidRPr="001A3349">
              <w:rPr>
                <w:noProof/>
                <w:color w:val="000000"/>
                <w:sz w:val="20"/>
                <w:szCs w:val="20"/>
              </w:rPr>
              <w:t>Физич.</w:t>
            </w:r>
            <w:r w:rsidR="00771E43" w:rsidRPr="001A3349">
              <w:rPr>
                <w:noProof/>
                <w:color w:val="000000"/>
                <w:sz w:val="20"/>
                <w:szCs w:val="20"/>
              </w:rPr>
              <w:t xml:space="preserve"> </w:t>
            </w:r>
            <w:r w:rsidRPr="001A3349">
              <w:rPr>
                <w:noProof/>
                <w:color w:val="000000"/>
                <w:sz w:val="20"/>
                <w:szCs w:val="20"/>
              </w:rPr>
              <w:t>лицо</w:t>
            </w:r>
          </w:p>
        </w:tc>
        <w:tc>
          <w:tcPr>
            <w:tcW w:w="851" w:type="dxa"/>
          </w:tcPr>
          <w:p w14:paraId="3C03CDAC" w14:textId="77777777" w:rsidR="00B8357C" w:rsidRPr="001A3349" w:rsidRDefault="00B8357C" w:rsidP="00207293">
            <w:pPr>
              <w:spacing w:line="360" w:lineRule="auto"/>
              <w:contextualSpacing/>
              <w:rPr>
                <w:noProof/>
                <w:color w:val="000000"/>
                <w:sz w:val="20"/>
                <w:szCs w:val="20"/>
              </w:rPr>
            </w:pPr>
            <w:r w:rsidRPr="001A3349">
              <w:rPr>
                <w:noProof/>
                <w:color w:val="000000"/>
                <w:sz w:val="20"/>
                <w:szCs w:val="20"/>
              </w:rPr>
              <w:t>Занято</w:t>
            </w:r>
          </w:p>
        </w:tc>
        <w:tc>
          <w:tcPr>
            <w:tcW w:w="1701" w:type="dxa"/>
          </w:tcPr>
          <w:p w14:paraId="78F61BB8" w14:textId="77777777" w:rsidR="00B8357C" w:rsidRPr="001A3349" w:rsidRDefault="00771E43" w:rsidP="00207293">
            <w:pPr>
              <w:spacing w:line="360" w:lineRule="auto"/>
              <w:contextualSpacing/>
              <w:rPr>
                <w:noProof/>
                <w:color w:val="000000"/>
                <w:sz w:val="20"/>
                <w:szCs w:val="20"/>
              </w:rPr>
            </w:pPr>
            <w:r w:rsidRPr="001A3349">
              <w:rPr>
                <w:noProof/>
                <w:color w:val="000000"/>
                <w:sz w:val="20"/>
                <w:szCs w:val="20"/>
              </w:rPr>
              <w:t>Укомплектовано</w:t>
            </w:r>
          </w:p>
        </w:tc>
      </w:tr>
      <w:tr w:rsidR="00B8357C" w:rsidRPr="001A3349" w14:paraId="1F3301A5" w14:textId="77777777">
        <w:tc>
          <w:tcPr>
            <w:tcW w:w="2660" w:type="dxa"/>
            <w:vMerge/>
          </w:tcPr>
          <w:p w14:paraId="4C7AF2B1" w14:textId="77777777" w:rsidR="00B8357C" w:rsidRPr="001A3349" w:rsidRDefault="00B8357C" w:rsidP="00207293">
            <w:pPr>
              <w:spacing w:line="360" w:lineRule="auto"/>
              <w:contextualSpacing/>
              <w:rPr>
                <w:noProof/>
                <w:color w:val="000000"/>
                <w:sz w:val="20"/>
                <w:szCs w:val="20"/>
              </w:rPr>
            </w:pPr>
          </w:p>
        </w:tc>
        <w:tc>
          <w:tcPr>
            <w:tcW w:w="1313" w:type="dxa"/>
          </w:tcPr>
          <w:p w14:paraId="23BD5874" w14:textId="77777777" w:rsidR="00B8357C" w:rsidRPr="001A3349" w:rsidRDefault="00B8357C" w:rsidP="00207293">
            <w:pPr>
              <w:spacing w:line="360" w:lineRule="auto"/>
              <w:contextualSpacing/>
              <w:rPr>
                <w:noProof/>
                <w:color w:val="000000"/>
                <w:sz w:val="20"/>
                <w:szCs w:val="20"/>
              </w:rPr>
            </w:pPr>
            <w:r w:rsidRPr="001A3349">
              <w:rPr>
                <w:noProof/>
                <w:color w:val="000000"/>
                <w:sz w:val="20"/>
                <w:szCs w:val="20"/>
              </w:rPr>
              <w:t>0,5</w:t>
            </w:r>
          </w:p>
        </w:tc>
        <w:tc>
          <w:tcPr>
            <w:tcW w:w="1417" w:type="dxa"/>
          </w:tcPr>
          <w:p w14:paraId="31F7200D" w14:textId="77777777" w:rsidR="00B8357C" w:rsidRPr="001A3349" w:rsidRDefault="00B8357C" w:rsidP="00207293">
            <w:pPr>
              <w:spacing w:line="360" w:lineRule="auto"/>
              <w:contextualSpacing/>
              <w:rPr>
                <w:noProof/>
                <w:color w:val="000000"/>
                <w:sz w:val="20"/>
                <w:szCs w:val="20"/>
              </w:rPr>
            </w:pPr>
            <w:r w:rsidRPr="001A3349">
              <w:rPr>
                <w:noProof/>
                <w:color w:val="000000"/>
                <w:sz w:val="20"/>
                <w:szCs w:val="20"/>
              </w:rPr>
              <w:t>-</w:t>
            </w:r>
          </w:p>
        </w:tc>
        <w:tc>
          <w:tcPr>
            <w:tcW w:w="851" w:type="dxa"/>
          </w:tcPr>
          <w:p w14:paraId="70955841" w14:textId="77777777" w:rsidR="00B8357C" w:rsidRPr="001A3349" w:rsidRDefault="00B8357C" w:rsidP="00207293">
            <w:pPr>
              <w:spacing w:line="360" w:lineRule="auto"/>
              <w:contextualSpacing/>
              <w:rPr>
                <w:noProof/>
                <w:color w:val="000000"/>
                <w:sz w:val="20"/>
                <w:szCs w:val="20"/>
              </w:rPr>
            </w:pPr>
            <w:r w:rsidRPr="001A3349">
              <w:rPr>
                <w:noProof/>
                <w:color w:val="000000"/>
                <w:sz w:val="20"/>
                <w:szCs w:val="20"/>
              </w:rPr>
              <w:t>0,5</w:t>
            </w:r>
          </w:p>
        </w:tc>
        <w:tc>
          <w:tcPr>
            <w:tcW w:w="1701" w:type="dxa"/>
          </w:tcPr>
          <w:p w14:paraId="2C67A508" w14:textId="77777777" w:rsidR="00B8357C" w:rsidRPr="001A3349" w:rsidRDefault="00B8357C" w:rsidP="00207293">
            <w:pPr>
              <w:spacing w:line="360" w:lineRule="auto"/>
              <w:contextualSpacing/>
              <w:rPr>
                <w:noProof/>
                <w:color w:val="000000"/>
                <w:sz w:val="20"/>
                <w:szCs w:val="20"/>
              </w:rPr>
            </w:pPr>
            <w:r w:rsidRPr="001A3349">
              <w:rPr>
                <w:noProof/>
                <w:color w:val="000000"/>
                <w:sz w:val="20"/>
                <w:szCs w:val="20"/>
              </w:rPr>
              <w:t>-</w:t>
            </w:r>
          </w:p>
        </w:tc>
      </w:tr>
      <w:tr w:rsidR="008773A4" w:rsidRPr="001A3349" w14:paraId="5B226E67" w14:textId="77777777">
        <w:tc>
          <w:tcPr>
            <w:tcW w:w="2660" w:type="dxa"/>
          </w:tcPr>
          <w:p w14:paraId="02D2D356" w14:textId="77777777" w:rsidR="008773A4" w:rsidRPr="001A3349" w:rsidRDefault="00B8357C" w:rsidP="00207293">
            <w:pPr>
              <w:spacing w:line="360" w:lineRule="auto"/>
              <w:contextualSpacing/>
              <w:rPr>
                <w:noProof/>
                <w:color w:val="000000"/>
                <w:sz w:val="20"/>
                <w:szCs w:val="20"/>
              </w:rPr>
            </w:pPr>
            <w:r w:rsidRPr="001A3349">
              <w:rPr>
                <w:noProof/>
                <w:color w:val="000000"/>
                <w:sz w:val="20"/>
                <w:szCs w:val="20"/>
              </w:rPr>
              <w:t>Врач неонатолог</w:t>
            </w:r>
          </w:p>
        </w:tc>
        <w:tc>
          <w:tcPr>
            <w:tcW w:w="1313" w:type="dxa"/>
          </w:tcPr>
          <w:p w14:paraId="6D024D27" w14:textId="77777777" w:rsidR="008773A4" w:rsidRPr="001A3349" w:rsidRDefault="00B8357C" w:rsidP="00207293">
            <w:pPr>
              <w:spacing w:line="360" w:lineRule="auto"/>
              <w:contextualSpacing/>
              <w:rPr>
                <w:noProof/>
                <w:color w:val="000000"/>
                <w:sz w:val="20"/>
                <w:szCs w:val="20"/>
              </w:rPr>
            </w:pPr>
            <w:r w:rsidRPr="001A3349">
              <w:rPr>
                <w:noProof/>
                <w:color w:val="000000"/>
                <w:sz w:val="20"/>
                <w:szCs w:val="20"/>
              </w:rPr>
              <w:t>0,25</w:t>
            </w:r>
          </w:p>
        </w:tc>
        <w:tc>
          <w:tcPr>
            <w:tcW w:w="1417" w:type="dxa"/>
          </w:tcPr>
          <w:p w14:paraId="0C56B2E1" w14:textId="77777777" w:rsidR="008773A4" w:rsidRPr="001A3349" w:rsidRDefault="00B8357C" w:rsidP="00207293">
            <w:pPr>
              <w:spacing w:line="360" w:lineRule="auto"/>
              <w:contextualSpacing/>
              <w:rPr>
                <w:noProof/>
                <w:color w:val="000000"/>
                <w:sz w:val="20"/>
                <w:szCs w:val="20"/>
              </w:rPr>
            </w:pPr>
            <w:r w:rsidRPr="001A3349">
              <w:rPr>
                <w:noProof/>
                <w:color w:val="000000"/>
                <w:sz w:val="20"/>
                <w:szCs w:val="20"/>
              </w:rPr>
              <w:t>-</w:t>
            </w:r>
          </w:p>
        </w:tc>
        <w:tc>
          <w:tcPr>
            <w:tcW w:w="851" w:type="dxa"/>
          </w:tcPr>
          <w:p w14:paraId="751926E5" w14:textId="77777777" w:rsidR="008773A4" w:rsidRPr="001A3349" w:rsidRDefault="00B8357C" w:rsidP="00207293">
            <w:pPr>
              <w:spacing w:line="360" w:lineRule="auto"/>
              <w:contextualSpacing/>
              <w:rPr>
                <w:noProof/>
                <w:color w:val="000000"/>
                <w:sz w:val="20"/>
                <w:szCs w:val="20"/>
              </w:rPr>
            </w:pPr>
            <w:r w:rsidRPr="001A3349">
              <w:rPr>
                <w:noProof/>
                <w:color w:val="000000"/>
                <w:sz w:val="20"/>
                <w:szCs w:val="20"/>
              </w:rPr>
              <w:t>0,25</w:t>
            </w:r>
          </w:p>
        </w:tc>
        <w:tc>
          <w:tcPr>
            <w:tcW w:w="1701" w:type="dxa"/>
          </w:tcPr>
          <w:p w14:paraId="60F61221" w14:textId="77777777" w:rsidR="008773A4" w:rsidRPr="001A3349" w:rsidRDefault="00B8357C" w:rsidP="00207293">
            <w:pPr>
              <w:spacing w:line="360" w:lineRule="auto"/>
              <w:contextualSpacing/>
              <w:rPr>
                <w:noProof/>
                <w:color w:val="000000"/>
                <w:sz w:val="20"/>
                <w:szCs w:val="20"/>
              </w:rPr>
            </w:pPr>
            <w:r w:rsidRPr="001A3349">
              <w:rPr>
                <w:noProof/>
                <w:color w:val="000000"/>
                <w:sz w:val="20"/>
                <w:szCs w:val="20"/>
              </w:rPr>
              <w:t>-</w:t>
            </w:r>
          </w:p>
        </w:tc>
      </w:tr>
      <w:tr w:rsidR="008773A4" w:rsidRPr="001A3349" w14:paraId="31A3DC9D" w14:textId="77777777">
        <w:tc>
          <w:tcPr>
            <w:tcW w:w="2660" w:type="dxa"/>
          </w:tcPr>
          <w:p w14:paraId="52F24D45" w14:textId="77777777" w:rsidR="008773A4" w:rsidRPr="001A3349" w:rsidRDefault="00B8357C" w:rsidP="00207293">
            <w:pPr>
              <w:spacing w:line="360" w:lineRule="auto"/>
              <w:contextualSpacing/>
              <w:rPr>
                <w:noProof/>
                <w:color w:val="000000"/>
                <w:sz w:val="20"/>
                <w:szCs w:val="20"/>
              </w:rPr>
            </w:pPr>
            <w:r w:rsidRPr="001A3349">
              <w:rPr>
                <w:noProof/>
                <w:color w:val="000000"/>
                <w:sz w:val="20"/>
                <w:szCs w:val="20"/>
              </w:rPr>
              <w:t>Акушерки</w:t>
            </w:r>
          </w:p>
        </w:tc>
        <w:tc>
          <w:tcPr>
            <w:tcW w:w="1313" w:type="dxa"/>
          </w:tcPr>
          <w:p w14:paraId="348B2077" w14:textId="77777777" w:rsidR="008773A4" w:rsidRPr="001A3349" w:rsidRDefault="00B8357C" w:rsidP="00207293">
            <w:pPr>
              <w:spacing w:line="360" w:lineRule="auto"/>
              <w:contextualSpacing/>
              <w:rPr>
                <w:noProof/>
                <w:color w:val="000000"/>
                <w:sz w:val="20"/>
                <w:szCs w:val="20"/>
              </w:rPr>
            </w:pPr>
            <w:r w:rsidRPr="001A3349">
              <w:rPr>
                <w:noProof/>
                <w:color w:val="000000"/>
                <w:sz w:val="20"/>
                <w:szCs w:val="20"/>
              </w:rPr>
              <w:t>5</w:t>
            </w:r>
          </w:p>
        </w:tc>
        <w:tc>
          <w:tcPr>
            <w:tcW w:w="1417" w:type="dxa"/>
          </w:tcPr>
          <w:p w14:paraId="58694B3F" w14:textId="77777777" w:rsidR="008773A4" w:rsidRPr="001A3349" w:rsidRDefault="00B16C00" w:rsidP="00207293">
            <w:pPr>
              <w:spacing w:line="360" w:lineRule="auto"/>
              <w:contextualSpacing/>
              <w:rPr>
                <w:noProof/>
                <w:color w:val="000000"/>
                <w:sz w:val="20"/>
                <w:szCs w:val="20"/>
              </w:rPr>
            </w:pPr>
            <w:r w:rsidRPr="001A3349">
              <w:rPr>
                <w:noProof/>
                <w:color w:val="000000"/>
                <w:sz w:val="20"/>
                <w:szCs w:val="20"/>
              </w:rPr>
              <w:t>3</w:t>
            </w:r>
          </w:p>
        </w:tc>
        <w:tc>
          <w:tcPr>
            <w:tcW w:w="851" w:type="dxa"/>
          </w:tcPr>
          <w:p w14:paraId="5A789DCE" w14:textId="77777777" w:rsidR="008773A4" w:rsidRPr="001A3349" w:rsidRDefault="00B16C00" w:rsidP="00207293">
            <w:pPr>
              <w:spacing w:line="360" w:lineRule="auto"/>
              <w:contextualSpacing/>
              <w:rPr>
                <w:noProof/>
                <w:color w:val="000000"/>
                <w:sz w:val="20"/>
                <w:szCs w:val="20"/>
              </w:rPr>
            </w:pPr>
            <w:r w:rsidRPr="001A3349">
              <w:rPr>
                <w:noProof/>
                <w:color w:val="000000"/>
                <w:sz w:val="20"/>
                <w:szCs w:val="20"/>
              </w:rPr>
              <w:t>5</w:t>
            </w:r>
          </w:p>
        </w:tc>
        <w:tc>
          <w:tcPr>
            <w:tcW w:w="1701" w:type="dxa"/>
          </w:tcPr>
          <w:p w14:paraId="604AD395" w14:textId="77777777" w:rsidR="008773A4" w:rsidRPr="001A3349" w:rsidRDefault="00B16C00" w:rsidP="00207293">
            <w:pPr>
              <w:spacing w:line="360" w:lineRule="auto"/>
              <w:contextualSpacing/>
              <w:rPr>
                <w:noProof/>
                <w:color w:val="000000"/>
                <w:sz w:val="20"/>
                <w:szCs w:val="20"/>
              </w:rPr>
            </w:pPr>
            <w:r w:rsidRPr="001A3349">
              <w:rPr>
                <w:noProof/>
                <w:color w:val="000000"/>
                <w:sz w:val="20"/>
                <w:szCs w:val="20"/>
              </w:rPr>
              <w:t>6</w:t>
            </w:r>
            <w:r w:rsidR="00B8357C" w:rsidRPr="001A3349">
              <w:rPr>
                <w:noProof/>
                <w:color w:val="000000"/>
                <w:sz w:val="20"/>
                <w:szCs w:val="20"/>
              </w:rPr>
              <w:t>0%</w:t>
            </w:r>
          </w:p>
        </w:tc>
      </w:tr>
      <w:tr w:rsidR="008773A4" w:rsidRPr="001A3349" w14:paraId="628B9E50" w14:textId="77777777">
        <w:tc>
          <w:tcPr>
            <w:tcW w:w="2660" w:type="dxa"/>
          </w:tcPr>
          <w:p w14:paraId="76533292" w14:textId="77777777" w:rsidR="008773A4" w:rsidRPr="001A3349" w:rsidRDefault="00B8357C" w:rsidP="00207293">
            <w:pPr>
              <w:spacing w:line="360" w:lineRule="auto"/>
              <w:contextualSpacing/>
              <w:rPr>
                <w:noProof/>
                <w:color w:val="000000"/>
                <w:sz w:val="20"/>
                <w:szCs w:val="20"/>
              </w:rPr>
            </w:pPr>
            <w:r w:rsidRPr="001A3349">
              <w:rPr>
                <w:noProof/>
                <w:color w:val="000000"/>
                <w:sz w:val="20"/>
                <w:szCs w:val="20"/>
              </w:rPr>
              <w:t>м/с палаты новорожденных</w:t>
            </w:r>
          </w:p>
        </w:tc>
        <w:tc>
          <w:tcPr>
            <w:tcW w:w="1313" w:type="dxa"/>
          </w:tcPr>
          <w:p w14:paraId="70C80C70" w14:textId="77777777" w:rsidR="008773A4" w:rsidRPr="001A3349" w:rsidRDefault="00B8357C" w:rsidP="00207293">
            <w:pPr>
              <w:spacing w:line="360" w:lineRule="auto"/>
              <w:contextualSpacing/>
              <w:rPr>
                <w:noProof/>
                <w:color w:val="000000"/>
                <w:sz w:val="20"/>
                <w:szCs w:val="20"/>
              </w:rPr>
            </w:pPr>
            <w:r w:rsidRPr="001A3349">
              <w:rPr>
                <w:noProof/>
                <w:color w:val="000000"/>
                <w:sz w:val="20"/>
                <w:szCs w:val="20"/>
              </w:rPr>
              <w:t>5</w:t>
            </w:r>
          </w:p>
        </w:tc>
        <w:tc>
          <w:tcPr>
            <w:tcW w:w="1417" w:type="dxa"/>
          </w:tcPr>
          <w:p w14:paraId="45921933" w14:textId="77777777" w:rsidR="008773A4" w:rsidRPr="001A3349" w:rsidRDefault="00B8357C" w:rsidP="00207293">
            <w:pPr>
              <w:spacing w:line="360" w:lineRule="auto"/>
              <w:contextualSpacing/>
              <w:rPr>
                <w:noProof/>
                <w:color w:val="000000"/>
                <w:sz w:val="20"/>
                <w:szCs w:val="20"/>
              </w:rPr>
            </w:pPr>
            <w:r w:rsidRPr="001A3349">
              <w:rPr>
                <w:noProof/>
                <w:color w:val="000000"/>
                <w:sz w:val="20"/>
                <w:szCs w:val="20"/>
              </w:rPr>
              <w:t>4</w:t>
            </w:r>
          </w:p>
        </w:tc>
        <w:tc>
          <w:tcPr>
            <w:tcW w:w="851" w:type="dxa"/>
          </w:tcPr>
          <w:p w14:paraId="10DDA4C1" w14:textId="77777777" w:rsidR="008773A4" w:rsidRPr="001A3349" w:rsidRDefault="00B16C00" w:rsidP="00207293">
            <w:pPr>
              <w:spacing w:line="360" w:lineRule="auto"/>
              <w:contextualSpacing/>
              <w:rPr>
                <w:noProof/>
                <w:color w:val="000000"/>
                <w:sz w:val="20"/>
                <w:szCs w:val="20"/>
              </w:rPr>
            </w:pPr>
            <w:r w:rsidRPr="001A3349">
              <w:rPr>
                <w:noProof/>
                <w:color w:val="000000"/>
                <w:sz w:val="20"/>
                <w:szCs w:val="20"/>
              </w:rPr>
              <w:t>5</w:t>
            </w:r>
          </w:p>
        </w:tc>
        <w:tc>
          <w:tcPr>
            <w:tcW w:w="1701" w:type="dxa"/>
          </w:tcPr>
          <w:p w14:paraId="220630D2" w14:textId="77777777" w:rsidR="008773A4" w:rsidRPr="001A3349" w:rsidRDefault="00B8357C" w:rsidP="00207293">
            <w:pPr>
              <w:spacing w:line="360" w:lineRule="auto"/>
              <w:contextualSpacing/>
              <w:rPr>
                <w:noProof/>
                <w:color w:val="000000"/>
                <w:sz w:val="20"/>
                <w:szCs w:val="20"/>
              </w:rPr>
            </w:pPr>
            <w:r w:rsidRPr="001A3349">
              <w:rPr>
                <w:noProof/>
                <w:color w:val="000000"/>
                <w:sz w:val="20"/>
                <w:szCs w:val="20"/>
              </w:rPr>
              <w:t>80%</w:t>
            </w:r>
          </w:p>
        </w:tc>
      </w:tr>
      <w:tr w:rsidR="00B8357C" w:rsidRPr="001A3349" w14:paraId="0C26D76C" w14:textId="77777777">
        <w:tc>
          <w:tcPr>
            <w:tcW w:w="2660" w:type="dxa"/>
          </w:tcPr>
          <w:p w14:paraId="21453B7B" w14:textId="77777777" w:rsidR="00B8357C" w:rsidRPr="001A3349" w:rsidRDefault="00B8357C" w:rsidP="00207293">
            <w:pPr>
              <w:spacing w:line="360" w:lineRule="auto"/>
              <w:contextualSpacing/>
              <w:rPr>
                <w:noProof/>
                <w:color w:val="000000"/>
                <w:sz w:val="20"/>
                <w:szCs w:val="20"/>
              </w:rPr>
            </w:pPr>
            <w:r w:rsidRPr="001A3349">
              <w:rPr>
                <w:noProof/>
                <w:color w:val="000000"/>
                <w:sz w:val="20"/>
                <w:szCs w:val="20"/>
              </w:rPr>
              <w:t>Младший мед.</w:t>
            </w:r>
            <w:r w:rsidR="00771E43" w:rsidRPr="001A3349">
              <w:rPr>
                <w:noProof/>
                <w:color w:val="000000"/>
                <w:sz w:val="20"/>
                <w:szCs w:val="20"/>
              </w:rPr>
              <w:t xml:space="preserve"> </w:t>
            </w:r>
            <w:r w:rsidRPr="001A3349">
              <w:rPr>
                <w:noProof/>
                <w:color w:val="000000"/>
                <w:sz w:val="20"/>
                <w:szCs w:val="20"/>
              </w:rPr>
              <w:t>персонал</w:t>
            </w:r>
          </w:p>
        </w:tc>
        <w:tc>
          <w:tcPr>
            <w:tcW w:w="1313" w:type="dxa"/>
          </w:tcPr>
          <w:p w14:paraId="78079E0B" w14:textId="77777777" w:rsidR="00B8357C" w:rsidRPr="001A3349" w:rsidRDefault="00B8357C" w:rsidP="00207293">
            <w:pPr>
              <w:spacing w:line="360" w:lineRule="auto"/>
              <w:contextualSpacing/>
              <w:rPr>
                <w:noProof/>
                <w:color w:val="000000"/>
                <w:sz w:val="20"/>
                <w:szCs w:val="20"/>
              </w:rPr>
            </w:pPr>
            <w:r w:rsidRPr="001A3349">
              <w:rPr>
                <w:noProof/>
                <w:color w:val="000000"/>
                <w:sz w:val="20"/>
                <w:szCs w:val="20"/>
              </w:rPr>
              <w:t>5</w:t>
            </w:r>
          </w:p>
        </w:tc>
        <w:tc>
          <w:tcPr>
            <w:tcW w:w="1417" w:type="dxa"/>
          </w:tcPr>
          <w:p w14:paraId="57470D52" w14:textId="77777777" w:rsidR="00B8357C" w:rsidRPr="001A3349" w:rsidRDefault="00B8357C" w:rsidP="00207293">
            <w:pPr>
              <w:spacing w:line="360" w:lineRule="auto"/>
              <w:contextualSpacing/>
              <w:rPr>
                <w:noProof/>
                <w:color w:val="000000"/>
                <w:sz w:val="20"/>
                <w:szCs w:val="20"/>
              </w:rPr>
            </w:pPr>
            <w:r w:rsidRPr="001A3349">
              <w:rPr>
                <w:noProof/>
                <w:color w:val="000000"/>
                <w:sz w:val="20"/>
                <w:szCs w:val="20"/>
              </w:rPr>
              <w:t>4</w:t>
            </w:r>
          </w:p>
        </w:tc>
        <w:tc>
          <w:tcPr>
            <w:tcW w:w="851" w:type="dxa"/>
          </w:tcPr>
          <w:p w14:paraId="5BD6F068" w14:textId="77777777" w:rsidR="00B8357C" w:rsidRPr="001A3349" w:rsidRDefault="00B16C00" w:rsidP="00207293">
            <w:pPr>
              <w:spacing w:line="360" w:lineRule="auto"/>
              <w:contextualSpacing/>
              <w:rPr>
                <w:noProof/>
                <w:color w:val="000000"/>
                <w:sz w:val="20"/>
                <w:szCs w:val="20"/>
              </w:rPr>
            </w:pPr>
            <w:r w:rsidRPr="001A3349">
              <w:rPr>
                <w:noProof/>
                <w:color w:val="000000"/>
                <w:sz w:val="20"/>
                <w:szCs w:val="20"/>
              </w:rPr>
              <w:t>5</w:t>
            </w:r>
          </w:p>
        </w:tc>
        <w:tc>
          <w:tcPr>
            <w:tcW w:w="1701" w:type="dxa"/>
          </w:tcPr>
          <w:p w14:paraId="5FD1BC04" w14:textId="77777777" w:rsidR="00B8357C" w:rsidRPr="001A3349" w:rsidRDefault="00B8357C" w:rsidP="00207293">
            <w:pPr>
              <w:spacing w:line="360" w:lineRule="auto"/>
              <w:contextualSpacing/>
              <w:rPr>
                <w:noProof/>
                <w:color w:val="000000"/>
                <w:sz w:val="20"/>
                <w:szCs w:val="20"/>
              </w:rPr>
            </w:pPr>
            <w:r w:rsidRPr="001A3349">
              <w:rPr>
                <w:noProof/>
                <w:color w:val="000000"/>
                <w:sz w:val="20"/>
                <w:szCs w:val="20"/>
              </w:rPr>
              <w:t>80%</w:t>
            </w:r>
          </w:p>
        </w:tc>
      </w:tr>
    </w:tbl>
    <w:p w14:paraId="49230846" w14:textId="77777777" w:rsidR="008773A4" w:rsidRPr="001A3349" w:rsidRDefault="008773A4" w:rsidP="00E16E95">
      <w:pPr>
        <w:spacing w:line="360" w:lineRule="auto"/>
        <w:ind w:firstLine="709"/>
        <w:contextualSpacing/>
        <w:jc w:val="both"/>
        <w:rPr>
          <w:noProof/>
          <w:color w:val="000000"/>
        </w:rPr>
      </w:pPr>
    </w:p>
    <w:p w14:paraId="60014E8D" w14:textId="77777777" w:rsidR="006B38AC" w:rsidRPr="001A3349" w:rsidRDefault="00207293" w:rsidP="00E16E95">
      <w:pPr>
        <w:spacing w:line="360" w:lineRule="auto"/>
        <w:ind w:firstLine="709"/>
        <w:contextualSpacing/>
        <w:jc w:val="both"/>
        <w:rPr>
          <w:noProof/>
          <w:color w:val="000000"/>
        </w:rPr>
      </w:pPr>
      <w:r w:rsidRPr="001A3349">
        <w:rPr>
          <w:noProof/>
          <w:color w:val="000000"/>
        </w:rPr>
        <w:br w:type="page"/>
      </w:r>
      <w:r w:rsidR="00B8357C" w:rsidRPr="001A3349">
        <w:rPr>
          <w:noProof/>
          <w:color w:val="000000"/>
        </w:rPr>
        <w:lastRenderedPageBreak/>
        <w:t>Работаю по приказам:</w:t>
      </w:r>
    </w:p>
    <w:p w14:paraId="2D2F715B" w14:textId="77777777" w:rsidR="00B8357C" w:rsidRPr="001A3349" w:rsidRDefault="00813F87" w:rsidP="00E16E95">
      <w:pPr>
        <w:spacing w:line="360" w:lineRule="auto"/>
        <w:ind w:firstLine="709"/>
        <w:contextualSpacing/>
        <w:jc w:val="both"/>
        <w:rPr>
          <w:noProof/>
          <w:color w:val="000000"/>
        </w:rPr>
      </w:pPr>
      <w:r w:rsidRPr="001A3349">
        <w:rPr>
          <w:noProof/>
          <w:color w:val="000000"/>
        </w:rPr>
        <w:t xml:space="preserve">1. </w:t>
      </w:r>
      <w:r w:rsidR="00B8357C" w:rsidRPr="001A3349">
        <w:rPr>
          <w:noProof/>
          <w:color w:val="000000"/>
        </w:rPr>
        <w:t xml:space="preserve">Приказ №345 от 26.11.97. «О совершенствовании мероприятий по </w:t>
      </w:r>
      <w:r w:rsidR="00E5483D" w:rsidRPr="001A3349">
        <w:rPr>
          <w:noProof/>
          <w:color w:val="000000"/>
        </w:rPr>
        <w:t>профилактике внутрибольничных инфекций в акушерских стационарах »</w:t>
      </w:r>
      <w:r w:rsidR="00207293" w:rsidRPr="001A3349">
        <w:rPr>
          <w:noProof/>
          <w:color w:val="000000"/>
        </w:rPr>
        <w:t>.</w:t>
      </w:r>
    </w:p>
    <w:p w14:paraId="101C8CC0" w14:textId="77777777" w:rsidR="00E5483D" w:rsidRPr="001A3349" w:rsidRDefault="00813F87" w:rsidP="00E16E95">
      <w:pPr>
        <w:spacing w:line="360" w:lineRule="auto"/>
        <w:ind w:firstLine="709"/>
        <w:contextualSpacing/>
        <w:jc w:val="both"/>
        <w:rPr>
          <w:noProof/>
          <w:color w:val="000000"/>
        </w:rPr>
      </w:pPr>
      <w:r w:rsidRPr="001A3349">
        <w:rPr>
          <w:noProof/>
          <w:color w:val="000000"/>
        </w:rPr>
        <w:t xml:space="preserve">2. </w:t>
      </w:r>
      <w:r w:rsidR="00E5483D" w:rsidRPr="001A3349">
        <w:rPr>
          <w:noProof/>
          <w:color w:val="000000"/>
        </w:rPr>
        <w:t>Приказ № 440 от 20.04.83г. «О дополнительных мерах по совершенствованию медицинской помощи новорожденным детям»</w:t>
      </w:r>
      <w:r w:rsidR="00207293" w:rsidRPr="001A3349">
        <w:rPr>
          <w:noProof/>
          <w:color w:val="000000"/>
        </w:rPr>
        <w:t>.</w:t>
      </w:r>
    </w:p>
    <w:p w14:paraId="32504950" w14:textId="77777777" w:rsidR="00E5483D" w:rsidRPr="001A3349" w:rsidRDefault="00813F87" w:rsidP="00E16E95">
      <w:pPr>
        <w:spacing w:line="360" w:lineRule="auto"/>
        <w:ind w:firstLine="709"/>
        <w:contextualSpacing/>
        <w:jc w:val="both"/>
        <w:rPr>
          <w:noProof/>
          <w:color w:val="000000"/>
        </w:rPr>
      </w:pPr>
      <w:r w:rsidRPr="001A3349">
        <w:rPr>
          <w:noProof/>
          <w:color w:val="000000"/>
        </w:rPr>
        <w:t xml:space="preserve">3. </w:t>
      </w:r>
      <w:r w:rsidR="00E5483D" w:rsidRPr="001A3349">
        <w:rPr>
          <w:noProof/>
          <w:color w:val="000000"/>
        </w:rPr>
        <w:t>Федеральный закон №52 « О санитарном благополучии населения»</w:t>
      </w:r>
      <w:r w:rsidR="00207293" w:rsidRPr="001A3349">
        <w:rPr>
          <w:noProof/>
          <w:color w:val="000000"/>
        </w:rPr>
        <w:t>.</w:t>
      </w:r>
    </w:p>
    <w:p w14:paraId="4D19584E" w14:textId="77777777" w:rsidR="00E5483D" w:rsidRPr="001A3349" w:rsidRDefault="00813F87" w:rsidP="00E16E95">
      <w:pPr>
        <w:spacing w:line="360" w:lineRule="auto"/>
        <w:ind w:firstLine="709"/>
        <w:contextualSpacing/>
        <w:jc w:val="both"/>
        <w:rPr>
          <w:noProof/>
          <w:color w:val="000000"/>
        </w:rPr>
      </w:pPr>
      <w:r w:rsidRPr="001A3349">
        <w:rPr>
          <w:noProof/>
          <w:color w:val="000000"/>
        </w:rPr>
        <w:t xml:space="preserve">4. </w:t>
      </w:r>
      <w:r w:rsidR="00E5483D" w:rsidRPr="001A3349">
        <w:rPr>
          <w:noProof/>
          <w:color w:val="000000"/>
        </w:rPr>
        <w:t>Приказ №338 от 24.11.98г. «Приложение и дополнение к приказу №345 «Опасность заражения ВИЧ-инфекцией»</w:t>
      </w:r>
      <w:r w:rsidR="00207293" w:rsidRPr="001A3349">
        <w:rPr>
          <w:noProof/>
          <w:color w:val="000000"/>
        </w:rPr>
        <w:t>.</w:t>
      </w:r>
    </w:p>
    <w:p w14:paraId="605D84CC" w14:textId="77777777" w:rsidR="00E5483D" w:rsidRPr="001A3349" w:rsidRDefault="00813F87" w:rsidP="00E16E95">
      <w:pPr>
        <w:spacing w:line="360" w:lineRule="auto"/>
        <w:ind w:firstLine="709"/>
        <w:contextualSpacing/>
        <w:jc w:val="both"/>
        <w:rPr>
          <w:noProof/>
          <w:color w:val="000000"/>
        </w:rPr>
      </w:pPr>
      <w:r w:rsidRPr="001A3349">
        <w:rPr>
          <w:noProof/>
          <w:color w:val="000000"/>
        </w:rPr>
        <w:t xml:space="preserve">5. </w:t>
      </w:r>
      <w:r w:rsidR="00E5483D" w:rsidRPr="001A3349">
        <w:rPr>
          <w:noProof/>
          <w:color w:val="000000"/>
        </w:rPr>
        <w:t>Приказ № 720 от 31.07.78г. «О</w:t>
      </w:r>
      <w:r w:rsidR="00357A59" w:rsidRPr="001A3349">
        <w:rPr>
          <w:noProof/>
          <w:color w:val="000000"/>
        </w:rPr>
        <w:t>б улучшении медицинской помощи больным с гнойными хирургическими заболеваниями и усиление мероприятий по борьбе с внутрибольничными инфекциями»</w:t>
      </w:r>
      <w:r w:rsidR="00207293" w:rsidRPr="001A3349">
        <w:rPr>
          <w:noProof/>
          <w:color w:val="000000"/>
        </w:rPr>
        <w:t>.</w:t>
      </w:r>
    </w:p>
    <w:p w14:paraId="7EBC657D" w14:textId="77777777" w:rsidR="004853B8" w:rsidRPr="001A3349" w:rsidRDefault="00813F87" w:rsidP="00E16E95">
      <w:pPr>
        <w:spacing w:line="360" w:lineRule="auto"/>
        <w:ind w:firstLine="709"/>
        <w:contextualSpacing/>
        <w:jc w:val="both"/>
        <w:rPr>
          <w:noProof/>
          <w:color w:val="000000"/>
        </w:rPr>
      </w:pPr>
      <w:r w:rsidRPr="001A3349">
        <w:rPr>
          <w:noProof/>
          <w:color w:val="000000"/>
        </w:rPr>
        <w:t xml:space="preserve">6. </w:t>
      </w:r>
      <w:r w:rsidR="00357A59" w:rsidRPr="001A3349">
        <w:rPr>
          <w:noProof/>
          <w:color w:val="000000"/>
        </w:rPr>
        <w:t>Приказ № 408 от 12.07.89г. « Об усилении мероприятий по снижению заболеваемо</w:t>
      </w:r>
      <w:r w:rsidR="004853B8" w:rsidRPr="001A3349">
        <w:rPr>
          <w:noProof/>
          <w:color w:val="000000"/>
        </w:rPr>
        <w:t>сти вирусного гепатита в стране».</w:t>
      </w:r>
    </w:p>
    <w:p w14:paraId="1C8E7562" w14:textId="77777777" w:rsidR="00526708" w:rsidRPr="001A3349" w:rsidRDefault="00813F87" w:rsidP="00E16E95">
      <w:pPr>
        <w:spacing w:line="360" w:lineRule="auto"/>
        <w:ind w:firstLine="709"/>
        <w:contextualSpacing/>
        <w:jc w:val="both"/>
        <w:rPr>
          <w:noProof/>
          <w:color w:val="000000"/>
        </w:rPr>
      </w:pPr>
      <w:r w:rsidRPr="001A3349">
        <w:rPr>
          <w:noProof/>
          <w:color w:val="000000"/>
        </w:rPr>
        <w:t>7.</w:t>
      </w:r>
      <w:r w:rsidR="00526708" w:rsidRPr="001A3349">
        <w:rPr>
          <w:noProof/>
          <w:color w:val="000000"/>
        </w:rPr>
        <w:t xml:space="preserve"> Приказ № 808 от 2 октября </w:t>
      </w:r>
      <w:smartTag w:uri="urn:schemas-microsoft-com:office:smarttags" w:element="metricconverter">
        <w:smartTagPr>
          <w:attr w:name="ProductID" w:val="2009 г"/>
        </w:smartTagPr>
        <w:r w:rsidR="00526708" w:rsidRPr="001A3349">
          <w:rPr>
            <w:noProof/>
            <w:color w:val="000000"/>
          </w:rPr>
          <w:t>2009 г</w:t>
        </w:r>
      </w:smartTag>
      <w:r w:rsidR="00526708" w:rsidRPr="001A3349">
        <w:rPr>
          <w:noProof/>
          <w:color w:val="000000"/>
        </w:rPr>
        <w:t>. Министерства здравоохранения и социального развития Российской Федерации «Об утверждении порядка оказания акушерско-гинекологической помощи»</w:t>
      </w:r>
      <w:r w:rsidR="00207293" w:rsidRPr="001A3349">
        <w:rPr>
          <w:noProof/>
          <w:color w:val="000000"/>
        </w:rPr>
        <w:t>.</w:t>
      </w:r>
    </w:p>
    <w:p w14:paraId="2039E594" w14:textId="77777777" w:rsidR="00357A59" w:rsidRPr="001A3349" w:rsidRDefault="00526708" w:rsidP="00E16E95">
      <w:pPr>
        <w:spacing w:line="360" w:lineRule="auto"/>
        <w:ind w:firstLine="709"/>
        <w:contextualSpacing/>
        <w:jc w:val="both"/>
        <w:rPr>
          <w:noProof/>
          <w:color w:val="000000"/>
        </w:rPr>
      </w:pPr>
      <w:r w:rsidRPr="001A3349">
        <w:rPr>
          <w:noProof/>
          <w:color w:val="000000"/>
        </w:rPr>
        <w:t>8.</w:t>
      </w:r>
      <w:r w:rsidR="00E16E95" w:rsidRPr="001A3349">
        <w:rPr>
          <w:noProof/>
          <w:color w:val="000000"/>
        </w:rPr>
        <w:t xml:space="preserve"> </w:t>
      </w:r>
      <w:r w:rsidR="00357A59" w:rsidRPr="001A3349">
        <w:rPr>
          <w:noProof/>
          <w:color w:val="000000"/>
        </w:rPr>
        <w:t>Приказ № 410 от 20.04.83г. «Инструкция по организации и проведению</w:t>
      </w:r>
      <w:r w:rsidR="00E16E95" w:rsidRPr="001A3349">
        <w:rPr>
          <w:noProof/>
          <w:color w:val="000000"/>
        </w:rPr>
        <w:t xml:space="preserve"> </w:t>
      </w:r>
      <w:r w:rsidR="00357A59" w:rsidRPr="001A3349">
        <w:rPr>
          <w:noProof/>
          <w:color w:val="000000"/>
        </w:rPr>
        <w:t>комплекса санитарно-противоэпидемических мероприятий в отделениях для</w:t>
      </w:r>
      <w:r w:rsidR="00E16E95" w:rsidRPr="001A3349">
        <w:rPr>
          <w:noProof/>
          <w:color w:val="000000"/>
        </w:rPr>
        <w:t xml:space="preserve"> </w:t>
      </w:r>
      <w:r w:rsidR="00357A59" w:rsidRPr="001A3349">
        <w:rPr>
          <w:noProof/>
          <w:color w:val="000000"/>
        </w:rPr>
        <w:t>новорожденных детских больниц»</w:t>
      </w:r>
      <w:r w:rsidR="00207293" w:rsidRPr="001A3349">
        <w:rPr>
          <w:noProof/>
          <w:color w:val="000000"/>
        </w:rPr>
        <w:t>.</w:t>
      </w:r>
    </w:p>
    <w:p w14:paraId="68292259" w14:textId="77777777" w:rsidR="00357A59" w:rsidRPr="001A3349" w:rsidRDefault="00526708" w:rsidP="00E16E95">
      <w:pPr>
        <w:spacing w:line="360" w:lineRule="auto"/>
        <w:ind w:firstLine="709"/>
        <w:contextualSpacing/>
        <w:jc w:val="both"/>
        <w:rPr>
          <w:noProof/>
          <w:color w:val="000000"/>
        </w:rPr>
      </w:pPr>
      <w:r w:rsidRPr="001A3349">
        <w:rPr>
          <w:noProof/>
          <w:color w:val="000000"/>
        </w:rPr>
        <w:t>9</w:t>
      </w:r>
      <w:r w:rsidR="00813F87" w:rsidRPr="001A3349">
        <w:rPr>
          <w:noProof/>
          <w:color w:val="000000"/>
        </w:rPr>
        <w:t xml:space="preserve">. </w:t>
      </w:r>
      <w:r w:rsidR="00357A59" w:rsidRPr="001A3349">
        <w:rPr>
          <w:noProof/>
          <w:color w:val="000000"/>
        </w:rPr>
        <w:t>Приказ № 109 « О совершенствовании противотуберкулезных мероприятий в РФ»</w:t>
      </w:r>
      <w:r w:rsidR="00207293" w:rsidRPr="001A3349">
        <w:rPr>
          <w:noProof/>
          <w:color w:val="000000"/>
        </w:rPr>
        <w:t>.</w:t>
      </w:r>
    </w:p>
    <w:p w14:paraId="0D17AA65" w14:textId="77777777" w:rsidR="00357A59" w:rsidRPr="001A3349" w:rsidRDefault="00526708" w:rsidP="00E16E95">
      <w:pPr>
        <w:spacing w:line="360" w:lineRule="auto"/>
        <w:ind w:firstLine="709"/>
        <w:contextualSpacing/>
        <w:jc w:val="both"/>
        <w:rPr>
          <w:noProof/>
          <w:color w:val="000000"/>
        </w:rPr>
      </w:pPr>
      <w:r w:rsidRPr="001A3349">
        <w:rPr>
          <w:noProof/>
          <w:color w:val="000000"/>
        </w:rPr>
        <w:t>10</w:t>
      </w:r>
      <w:r w:rsidR="00813F87" w:rsidRPr="001A3349">
        <w:rPr>
          <w:noProof/>
          <w:color w:val="000000"/>
        </w:rPr>
        <w:t xml:space="preserve">. </w:t>
      </w:r>
      <w:r w:rsidR="00357A59" w:rsidRPr="001A3349">
        <w:rPr>
          <w:noProof/>
          <w:color w:val="000000"/>
        </w:rPr>
        <w:t>Приказ № 342 «Об усилении мероприятий по профилактике сыпного тифа и борьбе с педикулезом»</w:t>
      </w:r>
      <w:r w:rsidR="00207293" w:rsidRPr="001A3349">
        <w:rPr>
          <w:noProof/>
          <w:color w:val="000000"/>
        </w:rPr>
        <w:t>.</w:t>
      </w:r>
    </w:p>
    <w:p w14:paraId="5FF0940B" w14:textId="77777777" w:rsidR="00357A59" w:rsidRPr="001A3349" w:rsidRDefault="00B23CB6" w:rsidP="00E16E95">
      <w:pPr>
        <w:spacing w:line="360" w:lineRule="auto"/>
        <w:ind w:firstLine="709"/>
        <w:contextualSpacing/>
        <w:jc w:val="both"/>
        <w:rPr>
          <w:noProof/>
          <w:color w:val="000000"/>
        </w:rPr>
      </w:pPr>
      <w:r w:rsidRPr="001A3349">
        <w:rPr>
          <w:noProof/>
          <w:color w:val="000000"/>
        </w:rPr>
        <w:t>11</w:t>
      </w:r>
      <w:r w:rsidR="00813F87" w:rsidRPr="001A3349">
        <w:rPr>
          <w:noProof/>
          <w:color w:val="000000"/>
        </w:rPr>
        <w:t xml:space="preserve">. </w:t>
      </w:r>
      <w:r w:rsidR="00357A59" w:rsidRPr="001A3349">
        <w:rPr>
          <w:noProof/>
          <w:color w:val="000000"/>
        </w:rPr>
        <w:t>СанПин</w:t>
      </w:r>
      <w:r w:rsidR="00D9141C" w:rsidRPr="001A3349">
        <w:rPr>
          <w:noProof/>
          <w:color w:val="000000"/>
        </w:rPr>
        <w:t xml:space="preserve"> 213 1375-03 – гигиенические требования к размещению,</w:t>
      </w:r>
      <w:r w:rsidR="00771E43" w:rsidRPr="001A3349">
        <w:rPr>
          <w:noProof/>
          <w:color w:val="000000"/>
        </w:rPr>
        <w:t xml:space="preserve"> </w:t>
      </w:r>
      <w:r w:rsidR="00D9141C" w:rsidRPr="001A3349">
        <w:rPr>
          <w:noProof/>
          <w:color w:val="000000"/>
        </w:rPr>
        <w:t>устройству и оборудованию,</w:t>
      </w:r>
      <w:r w:rsidR="00771E43" w:rsidRPr="001A3349">
        <w:rPr>
          <w:noProof/>
          <w:color w:val="000000"/>
        </w:rPr>
        <w:t xml:space="preserve"> </w:t>
      </w:r>
      <w:r w:rsidR="00D9141C" w:rsidRPr="001A3349">
        <w:rPr>
          <w:noProof/>
          <w:color w:val="000000"/>
        </w:rPr>
        <w:t>эксплуатации больниц,</w:t>
      </w:r>
      <w:r w:rsidR="00771E43" w:rsidRPr="001A3349">
        <w:rPr>
          <w:noProof/>
          <w:color w:val="000000"/>
        </w:rPr>
        <w:t xml:space="preserve"> </w:t>
      </w:r>
      <w:r w:rsidR="00D9141C" w:rsidRPr="001A3349">
        <w:rPr>
          <w:noProof/>
          <w:color w:val="000000"/>
        </w:rPr>
        <w:t>роддомов и других ЛУ»</w:t>
      </w:r>
      <w:r w:rsidR="00207293" w:rsidRPr="001A3349">
        <w:rPr>
          <w:noProof/>
          <w:color w:val="000000"/>
        </w:rPr>
        <w:t>.</w:t>
      </w:r>
    </w:p>
    <w:p w14:paraId="2B6C6268" w14:textId="77777777" w:rsidR="00526708" w:rsidRPr="001A3349" w:rsidRDefault="00B23CB6" w:rsidP="00E16E95">
      <w:pPr>
        <w:spacing w:line="360" w:lineRule="auto"/>
        <w:ind w:firstLine="709"/>
        <w:contextualSpacing/>
        <w:jc w:val="both"/>
        <w:rPr>
          <w:noProof/>
          <w:color w:val="000000"/>
        </w:rPr>
      </w:pPr>
      <w:r w:rsidRPr="001A3349">
        <w:rPr>
          <w:noProof/>
          <w:color w:val="000000"/>
        </w:rPr>
        <w:t>12</w:t>
      </w:r>
      <w:r w:rsidR="00813F87" w:rsidRPr="001A3349">
        <w:rPr>
          <w:noProof/>
          <w:color w:val="000000"/>
        </w:rPr>
        <w:t>.</w:t>
      </w:r>
      <w:r w:rsidR="00207293" w:rsidRPr="001A3349">
        <w:rPr>
          <w:noProof/>
          <w:color w:val="000000"/>
        </w:rPr>
        <w:t xml:space="preserve"> </w:t>
      </w:r>
      <w:r w:rsidR="00813F87" w:rsidRPr="001A3349">
        <w:rPr>
          <w:noProof/>
          <w:color w:val="000000"/>
        </w:rPr>
        <w:t>Приказ</w:t>
      </w:r>
      <w:r w:rsidR="00526708" w:rsidRPr="001A3349">
        <w:rPr>
          <w:noProof/>
          <w:color w:val="000000"/>
        </w:rPr>
        <w:t>№330 от 12.11.97 г. « Правила хранения и учета наркотических лекарственных средств и специальных рецептурных бланков в ЛПУ»</w:t>
      </w:r>
      <w:r w:rsidR="00207293" w:rsidRPr="001A3349">
        <w:rPr>
          <w:noProof/>
          <w:color w:val="000000"/>
        </w:rPr>
        <w:t>.</w:t>
      </w:r>
    </w:p>
    <w:p w14:paraId="780805A5" w14:textId="77777777" w:rsidR="00D9141C" w:rsidRPr="001A3349" w:rsidRDefault="00B23CB6" w:rsidP="00E16E95">
      <w:pPr>
        <w:spacing w:line="360" w:lineRule="auto"/>
        <w:ind w:firstLine="709"/>
        <w:contextualSpacing/>
        <w:jc w:val="both"/>
        <w:rPr>
          <w:noProof/>
          <w:color w:val="000000"/>
        </w:rPr>
      </w:pPr>
      <w:r w:rsidRPr="001A3349">
        <w:rPr>
          <w:noProof/>
          <w:color w:val="000000"/>
        </w:rPr>
        <w:lastRenderedPageBreak/>
        <w:t xml:space="preserve">13. </w:t>
      </w:r>
      <w:r w:rsidR="00D9141C" w:rsidRPr="001A3349">
        <w:rPr>
          <w:noProof/>
          <w:color w:val="000000"/>
        </w:rPr>
        <w:t>Санитарные правила СП 5.6.75-97-98 «Гигиенические требования к учреждениям,</w:t>
      </w:r>
      <w:r w:rsidR="00771E43" w:rsidRPr="001A3349">
        <w:rPr>
          <w:noProof/>
          <w:color w:val="000000"/>
        </w:rPr>
        <w:t xml:space="preserve"> </w:t>
      </w:r>
      <w:r w:rsidR="00D9141C" w:rsidRPr="001A3349">
        <w:rPr>
          <w:noProof/>
          <w:color w:val="000000"/>
        </w:rPr>
        <w:t>организациям,</w:t>
      </w:r>
      <w:r w:rsidR="00771E43" w:rsidRPr="001A3349">
        <w:rPr>
          <w:noProof/>
          <w:color w:val="000000"/>
        </w:rPr>
        <w:t xml:space="preserve"> </w:t>
      </w:r>
      <w:r w:rsidR="00D9141C" w:rsidRPr="001A3349">
        <w:rPr>
          <w:noProof/>
          <w:color w:val="000000"/>
        </w:rPr>
        <w:t>предприятиям и лицам,</w:t>
      </w:r>
      <w:r w:rsidR="00771E43" w:rsidRPr="001A3349">
        <w:rPr>
          <w:noProof/>
          <w:color w:val="000000"/>
        </w:rPr>
        <w:t xml:space="preserve"> </w:t>
      </w:r>
      <w:r w:rsidR="00D9141C" w:rsidRPr="001A3349">
        <w:rPr>
          <w:noProof/>
          <w:color w:val="000000"/>
        </w:rPr>
        <w:t>занимающимся дезинфекционной деятельностью»</w:t>
      </w:r>
      <w:r w:rsidR="00207293" w:rsidRPr="001A3349">
        <w:rPr>
          <w:noProof/>
          <w:color w:val="000000"/>
        </w:rPr>
        <w:t>.</w:t>
      </w:r>
    </w:p>
    <w:p w14:paraId="66CD9149" w14:textId="77777777" w:rsidR="00D9141C" w:rsidRPr="001A3349" w:rsidRDefault="00B23CB6" w:rsidP="00E16E95">
      <w:pPr>
        <w:spacing w:line="360" w:lineRule="auto"/>
        <w:ind w:firstLine="709"/>
        <w:contextualSpacing/>
        <w:jc w:val="both"/>
        <w:rPr>
          <w:noProof/>
          <w:color w:val="000000"/>
        </w:rPr>
      </w:pPr>
      <w:r w:rsidRPr="001A3349">
        <w:rPr>
          <w:noProof/>
          <w:color w:val="000000"/>
        </w:rPr>
        <w:t>14.</w:t>
      </w:r>
      <w:r w:rsidR="00E16E95" w:rsidRPr="001A3349">
        <w:rPr>
          <w:noProof/>
          <w:color w:val="000000"/>
        </w:rPr>
        <w:t xml:space="preserve"> </w:t>
      </w:r>
      <w:r w:rsidR="00771E43" w:rsidRPr="001A3349">
        <w:rPr>
          <w:noProof/>
          <w:color w:val="000000"/>
        </w:rPr>
        <w:t>Методические</w:t>
      </w:r>
      <w:r w:rsidR="00D9141C" w:rsidRPr="001A3349">
        <w:rPr>
          <w:noProof/>
          <w:color w:val="000000"/>
        </w:rPr>
        <w:t xml:space="preserve"> указания МУ 3.5.736-99 «Технология обработки белья в медицинских учреждениях»</w:t>
      </w:r>
      <w:r w:rsidR="00207293" w:rsidRPr="001A3349">
        <w:rPr>
          <w:noProof/>
          <w:color w:val="000000"/>
        </w:rPr>
        <w:t>.</w:t>
      </w:r>
    </w:p>
    <w:p w14:paraId="774B9195" w14:textId="77777777" w:rsidR="00D9141C" w:rsidRPr="001A3349" w:rsidRDefault="00B23CB6" w:rsidP="00E16E95">
      <w:pPr>
        <w:spacing w:line="360" w:lineRule="auto"/>
        <w:ind w:firstLine="709"/>
        <w:contextualSpacing/>
        <w:jc w:val="both"/>
        <w:rPr>
          <w:noProof/>
          <w:color w:val="000000"/>
        </w:rPr>
      </w:pPr>
      <w:r w:rsidRPr="001A3349">
        <w:rPr>
          <w:noProof/>
          <w:color w:val="000000"/>
        </w:rPr>
        <w:t xml:space="preserve">15. </w:t>
      </w:r>
      <w:r w:rsidR="00D9141C" w:rsidRPr="001A3349">
        <w:rPr>
          <w:noProof/>
          <w:color w:val="000000"/>
        </w:rPr>
        <w:t>Санитарные правила и нормы СанПин 2.1.7.728-99 «Правила сбора,</w:t>
      </w:r>
      <w:r w:rsidR="00771E43" w:rsidRPr="001A3349">
        <w:rPr>
          <w:noProof/>
          <w:color w:val="000000"/>
        </w:rPr>
        <w:t xml:space="preserve"> </w:t>
      </w:r>
      <w:r w:rsidR="00D9141C" w:rsidRPr="001A3349">
        <w:rPr>
          <w:noProof/>
          <w:color w:val="000000"/>
        </w:rPr>
        <w:t>хранения и удаления отходов ЛПУ»</w:t>
      </w:r>
      <w:r w:rsidR="00207293" w:rsidRPr="001A3349">
        <w:rPr>
          <w:noProof/>
          <w:color w:val="000000"/>
        </w:rPr>
        <w:t>.</w:t>
      </w:r>
    </w:p>
    <w:p w14:paraId="291CE8D5" w14:textId="77777777" w:rsidR="0090096E" w:rsidRPr="001A3349" w:rsidRDefault="00B23CB6" w:rsidP="00E16E95">
      <w:pPr>
        <w:spacing w:line="360" w:lineRule="auto"/>
        <w:ind w:firstLine="709"/>
        <w:contextualSpacing/>
        <w:jc w:val="both"/>
        <w:rPr>
          <w:noProof/>
          <w:color w:val="000000"/>
        </w:rPr>
      </w:pPr>
      <w:r w:rsidRPr="001A3349">
        <w:rPr>
          <w:noProof/>
          <w:color w:val="000000"/>
        </w:rPr>
        <w:t xml:space="preserve">16. </w:t>
      </w:r>
      <w:r w:rsidR="0090096E" w:rsidRPr="001A3349">
        <w:rPr>
          <w:noProof/>
          <w:color w:val="000000"/>
        </w:rPr>
        <w:t xml:space="preserve">Методическое письмо 316-005-01 «Обработка медицинского персонала при </w:t>
      </w:r>
      <w:r w:rsidR="00762C8C" w:rsidRPr="001A3349">
        <w:rPr>
          <w:noProof/>
          <w:color w:val="000000"/>
        </w:rPr>
        <w:t>в</w:t>
      </w:r>
      <w:r w:rsidR="0090096E" w:rsidRPr="001A3349">
        <w:rPr>
          <w:noProof/>
          <w:color w:val="000000"/>
        </w:rPr>
        <w:t>ыполнении лечебно-дезинфекционных мероприятий»</w:t>
      </w:r>
      <w:r w:rsidR="00207293" w:rsidRPr="001A3349">
        <w:rPr>
          <w:noProof/>
          <w:color w:val="000000"/>
        </w:rPr>
        <w:t>.</w:t>
      </w:r>
    </w:p>
    <w:p w14:paraId="551CF5D7" w14:textId="77777777" w:rsidR="00DB1846" w:rsidRPr="001A3349" w:rsidRDefault="00B23CB6" w:rsidP="00E16E95">
      <w:pPr>
        <w:spacing w:line="360" w:lineRule="auto"/>
        <w:ind w:firstLine="709"/>
        <w:contextualSpacing/>
        <w:jc w:val="both"/>
        <w:rPr>
          <w:noProof/>
          <w:color w:val="000000"/>
        </w:rPr>
      </w:pPr>
      <w:r w:rsidRPr="001A3349">
        <w:rPr>
          <w:noProof/>
          <w:color w:val="000000"/>
        </w:rPr>
        <w:t xml:space="preserve">17. </w:t>
      </w:r>
      <w:r w:rsidR="00DB1846" w:rsidRPr="001A3349">
        <w:rPr>
          <w:noProof/>
          <w:color w:val="000000"/>
        </w:rPr>
        <w:t xml:space="preserve">ОСТ 42-21-2-85 «Дезинфекция </w:t>
      </w:r>
      <w:r w:rsidR="00526708" w:rsidRPr="001A3349">
        <w:rPr>
          <w:noProof/>
          <w:color w:val="000000"/>
        </w:rPr>
        <w:t>изделий медицинского назначения»</w:t>
      </w:r>
      <w:r w:rsidR="00207293" w:rsidRPr="001A3349">
        <w:rPr>
          <w:noProof/>
          <w:color w:val="000000"/>
        </w:rPr>
        <w:t>.</w:t>
      </w:r>
    </w:p>
    <w:p w14:paraId="5310175D" w14:textId="77777777" w:rsidR="001D13AD" w:rsidRPr="001A3349" w:rsidRDefault="00681B5D" w:rsidP="00E16E95">
      <w:pPr>
        <w:spacing w:line="360" w:lineRule="auto"/>
        <w:ind w:firstLine="709"/>
        <w:contextualSpacing/>
        <w:jc w:val="both"/>
        <w:rPr>
          <w:noProof/>
          <w:color w:val="000000"/>
        </w:rPr>
      </w:pPr>
      <w:r w:rsidRPr="001A3349">
        <w:rPr>
          <w:noProof/>
          <w:color w:val="000000"/>
        </w:rPr>
        <w:t>При работе соблюдаются права пациентов, руководствуясь основами законодательства РФ об охране здоровья граждан:</w:t>
      </w:r>
    </w:p>
    <w:p w14:paraId="2B5D37F5" w14:textId="77777777" w:rsidR="00681B5D" w:rsidRPr="001A3349" w:rsidRDefault="00681B5D" w:rsidP="00E16E95">
      <w:pPr>
        <w:spacing w:line="360" w:lineRule="auto"/>
        <w:ind w:firstLine="709"/>
        <w:contextualSpacing/>
        <w:jc w:val="both"/>
        <w:rPr>
          <w:noProof/>
          <w:color w:val="000000"/>
        </w:rPr>
      </w:pPr>
      <w:r w:rsidRPr="001A3349">
        <w:rPr>
          <w:noProof/>
          <w:color w:val="000000"/>
        </w:rPr>
        <w:t>Статья №61 – «Врачебная тайна»</w:t>
      </w:r>
    </w:p>
    <w:p w14:paraId="32387E6F" w14:textId="77777777" w:rsidR="00681B5D" w:rsidRPr="001A3349" w:rsidRDefault="00681B5D" w:rsidP="00E16E95">
      <w:pPr>
        <w:spacing w:line="360" w:lineRule="auto"/>
        <w:ind w:firstLine="709"/>
        <w:contextualSpacing/>
        <w:jc w:val="both"/>
        <w:rPr>
          <w:noProof/>
          <w:color w:val="000000"/>
        </w:rPr>
      </w:pPr>
      <w:r w:rsidRPr="001A3349">
        <w:rPr>
          <w:noProof/>
          <w:color w:val="000000"/>
        </w:rPr>
        <w:t>№30 – «Права пациентов»</w:t>
      </w:r>
    </w:p>
    <w:p w14:paraId="3C57264A" w14:textId="77777777" w:rsidR="00681B5D" w:rsidRPr="001A3349" w:rsidRDefault="00681B5D" w:rsidP="00E16E95">
      <w:pPr>
        <w:spacing w:line="360" w:lineRule="auto"/>
        <w:ind w:firstLine="709"/>
        <w:contextualSpacing/>
        <w:jc w:val="both"/>
        <w:rPr>
          <w:noProof/>
          <w:color w:val="000000"/>
        </w:rPr>
      </w:pPr>
      <w:r w:rsidRPr="001A3349">
        <w:rPr>
          <w:noProof/>
          <w:color w:val="000000"/>
        </w:rPr>
        <w:t>№31 – «Права граждан на информацию о состоянии здоровья»</w:t>
      </w:r>
    </w:p>
    <w:p w14:paraId="7664C709" w14:textId="77777777" w:rsidR="00681B5D" w:rsidRPr="001A3349" w:rsidRDefault="00681B5D" w:rsidP="00E16E95">
      <w:pPr>
        <w:spacing w:line="360" w:lineRule="auto"/>
        <w:ind w:firstLine="709"/>
        <w:contextualSpacing/>
        <w:jc w:val="both"/>
        <w:rPr>
          <w:noProof/>
          <w:color w:val="000000"/>
        </w:rPr>
      </w:pPr>
      <w:r w:rsidRPr="001A3349">
        <w:rPr>
          <w:noProof/>
          <w:color w:val="000000"/>
        </w:rPr>
        <w:t>№32</w:t>
      </w:r>
      <w:r w:rsidR="00662513" w:rsidRPr="001A3349">
        <w:rPr>
          <w:noProof/>
          <w:color w:val="000000"/>
        </w:rPr>
        <w:t xml:space="preserve"> – «Согласие на медицинское вмешательство»</w:t>
      </w:r>
    </w:p>
    <w:p w14:paraId="1334A287" w14:textId="77777777" w:rsidR="00DB1846" w:rsidRPr="001A3349" w:rsidRDefault="00DB1846" w:rsidP="00E16E95">
      <w:pPr>
        <w:spacing w:line="360" w:lineRule="auto"/>
        <w:ind w:firstLine="709"/>
        <w:contextualSpacing/>
        <w:jc w:val="both"/>
        <w:rPr>
          <w:noProof/>
          <w:color w:val="000000"/>
        </w:rPr>
      </w:pPr>
      <w:r w:rsidRPr="001A3349">
        <w:rPr>
          <w:noProof/>
          <w:color w:val="000000"/>
        </w:rPr>
        <w:t>С</w:t>
      </w:r>
      <w:r w:rsidR="00A05BB1" w:rsidRPr="001A3349">
        <w:rPr>
          <w:noProof/>
          <w:color w:val="000000"/>
        </w:rPr>
        <w:t xml:space="preserve">татистические данные работы родильного отделения МУЗ </w:t>
      </w:r>
      <w:r w:rsidR="00841922" w:rsidRPr="001A3349">
        <w:rPr>
          <w:noProof/>
          <w:color w:val="000000"/>
        </w:rPr>
        <w:t>«</w:t>
      </w:r>
      <w:r w:rsidR="00A05BB1" w:rsidRPr="001A3349">
        <w:rPr>
          <w:noProof/>
          <w:color w:val="000000"/>
        </w:rPr>
        <w:t>Казачинско-Ленская ЦРБ</w:t>
      </w:r>
      <w:r w:rsidR="00841922" w:rsidRPr="001A3349">
        <w:rPr>
          <w:noProof/>
          <w:color w:val="000000"/>
        </w:rPr>
        <w:t>»</w:t>
      </w:r>
      <w:r w:rsidR="00B16C00" w:rsidRPr="001A3349">
        <w:rPr>
          <w:noProof/>
          <w:color w:val="000000"/>
        </w:rPr>
        <w:t xml:space="preserve"> </w:t>
      </w:r>
      <w:r w:rsidR="00A05BB1" w:rsidRPr="001A3349">
        <w:rPr>
          <w:noProof/>
          <w:color w:val="000000"/>
        </w:rPr>
        <w:t>за</w:t>
      </w:r>
      <w:r w:rsidR="00B16C00" w:rsidRPr="001A3349">
        <w:rPr>
          <w:noProof/>
          <w:color w:val="000000"/>
        </w:rPr>
        <w:t xml:space="preserve"> 2009</w:t>
      </w:r>
      <w:r w:rsidRPr="001A3349">
        <w:rPr>
          <w:noProof/>
          <w:color w:val="000000"/>
        </w:rPr>
        <w:t xml:space="preserve"> </w:t>
      </w:r>
      <w:r w:rsidR="00A05BB1" w:rsidRPr="001A3349">
        <w:rPr>
          <w:noProof/>
          <w:color w:val="000000"/>
        </w:rPr>
        <w:t>год</w:t>
      </w:r>
    </w:p>
    <w:p w14:paraId="654BCB10" w14:textId="77777777" w:rsidR="00B16C00" w:rsidRPr="001A3349" w:rsidRDefault="00B16C00" w:rsidP="00E16E95">
      <w:pPr>
        <w:spacing w:line="360" w:lineRule="auto"/>
        <w:ind w:firstLine="709"/>
        <w:contextualSpacing/>
        <w:jc w:val="both"/>
        <w:rPr>
          <w:noProof/>
          <w:color w:val="000000"/>
        </w:rPr>
      </w:pPr>
    </w:p>
    <w:tbl>
      <w:tblPr>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843"/>
      </w:tblGrid>
      <w:tr w:rsidR="00DB1846" w:rsidRPr="001A3349" w14:paraId="7711B517" w14:textId="77777777">
        <w:tc>
          <w:tcPr>
            <w:tcW w:w="2660" w:type="dxa"/>
          </w:tcPr>
          <w:p w14:paraId="27BA2398" w14:textId="77777777" w:rsidR="00DB1846" w:rsidRPr="001A3349" w:rsidRDefault="00DB1846" w:rsidP="00A05BB1">
            <w:pPr>
              <w:spacing w:line="360" w:lineRule="auto"/>
              <w:contextualSpacing/>
              <w:rPr>
                <w:noProof/>
                <w:color w:val="000000"/>
                <w:sz w:val="20"/>
                <w:szCs w:val="20"/>
              </w:rPr>
            </w:pPr>
            <w:r w:rsidRPr="001A3349">
              <w:rPr>
                <w:noProof/>
                <w:color w:val="000000"/>
                <w:sz w:val="20"/>
                <w:szCs w:val="20"/>
              </w:rPr>
              <w:t>Поступило</w:t>
            </w:r>
          </w:p>
        </w:tc>
        <w:tc>
          <w:tcPr>
            <w:tcW w:w="1843" w:type="dxa"/>
          </w:tcPr>
          <w:p w14:paraId="2AF43E95" w14:textId="77777777" w:rsidR="00DB1846" w:rsidRPr="001A3349" w:rsidRDefault="00B16C00" w:rsidP="00A05BB1">
            <w:pPr>
              <w:spacing w:line="360" w:lineRule="auto"/>
              <w:contextualSpacing/>
              <w:rPr>
                <w:noProof/>
                <w:color w:val="000000"/>
                <w:sz w:val="20"/>
                <w:szCs w:val="20"/>
              </w:rPr>
            </w:pPr>
            <w:r w:rsidRPr="001A3349">
              <w:rPr>
                <w:noProof/>
                <w:color w:val="000000"/>
                <w:sz w:val="20"/>
                <w:szCs w:val="20"/>
              </w:rPr>
              <w:t>28</w:t>
            </w:r>
            <w:r w:rsidR="001D13AD" w:rsidRPr="001A3349">
              <w:rPr>
                <w:noProof/>
                <w:color w:val="000000"/>
                <w:sz w:val="20"/>
                <w:szCs w:val="20"/>
              </w:rPr>
              <w:t>1</w:t>
            </w:r>
          </w:p>
        </w:tc>
      </w:tr>
      <w:tr w:rsidR="00DB1846" w:rsidRPr="001A3349" w14:paraId="2503126F" w14:textId="77777777">
        <w:tc>
          <w:tcPr>
            <w:tcW w:w="2660" w:type="dxa"/>
          </w:tcPr>
          <w:p w14:paraId="7D5D20D3" w14:textId="77777777" w:rsidR="00DB1846" w:rsidRPr="001A3349" w:rsidRDefault="00DB1846" w:rsidP="00A05BB1">
            <w:pPr>
              <w:spacing w:line="360" w:lineRule="auto"/>
              <w:contextualSpacing/>
              <w:rPr>
                <w:noProof/>
                <w:color w:val="000000"/>
                <w:sz w:val="20"/>
                <w:szCs w:val="20"/>
              </w:rPr>
            </w:pPr>
            <w:r w:rsidRPr="001A3349">
              <w:rPr>
                <w:noProof/>
                <w:color w:val="000000"/>
                <w:sz w:val="20"/>
                <w:szCs w:val="20"/>
              </w:rPr>
              <w:t>Выписано</w:t>
            </w:r>
          </w:p>
        </w:tc>
        <w:tc>
          <w:tcPr>
            <w:tcW w:w="1843" w:type="dxa"/>
          </w:tcPr>
          <w:p w14:paraId="78C12706" w14:textId="77777777" w:rsidR="00DB1846" w:rsidRPr="001A3349" w:rsidRDefault="001D13AD" w:rsidP="00A05BB1">
            <w:pPr>
              <w:spacing w:line="360" w:lineRule="auto"/>
              <w:contextualSpacing/>
              <w:rPr>
                <w:noProof/>
                <w:color w:val="000000"/>
                <w:sz w:val="20"/>
                <w:szCs w:val="20"/>
              </w:rPr>
            </w:pPr>
            <w:r w:rsidRPr="001A3349">
              <w:rPr>
                <w:noProof/>
                <w:color w:val="000000"/>
                <w:sz w:val="20"/>
                <w:szCs w:val="20"/>
              </w:rPr>
              <w:t>2</w:t>
            </w:r>
            <w:r w:rsidR="00B16C00" w:rsidRPr="001A3349">
              <w:rPr>
                <w:noProof/>
                <w:color w:val="000000"/>
                <w:sz w:val="20"/>
                <w:szCs w:val="20"/>
              </w:rPr>
              <w:t>93</w:t>
            </w:r>
          </w:p>
        </w:tc>
      </w:tr>
      <w:tr w:rsidR="001D13AD" w:rsidRPr="001A3349" w14:paraId="7D09EF3E" w14:textId="77777777">
        <w:tc>
          <w:tcPr>
            <w:tcW w:w="2660" w:type="dxa"/>
          </w:tcPr>
          <w:p w14:paraId="01E6EC8B" w14:textId="77777777" w:rsidR="001D13AD" w:rsidRPr="001A3349" w:rsidRDefault="001D13AD" w:rsidP="00A05BB1">
            <w:pPr>
              <w:spacing w:line="360" w:lineRule="auto"/>
              <w:contextualSpacing/>
              <w:rPr>
                <w:noProof/>
                <w:color w:val="000000"/>
                <w:sz w:val="20"/>
                <w:szCs w:val="20"/>
              </w:rPr>
            </w:pPr>
            <w:r w:rsidRPr="001A3349">
              <w:rPr>
                <w:noProof/>
                <w:color w:val="000000"/>
                <w:sz w:val="20"/>
                <w:szCs w:val="20"/>
              </w:rPr>
              <w:t>Оборот койки</w:t>
            </w:r>
          </w:p>
        </w:tc>
        <w:tc>
          <w:tcPr>
            <w:tcW w:w="1843" w:type="dxa"/>
          </w:tcPr>
          <w:p w14:paraId="130D372A" w14:textId="77777777" w:rsidR="001D13AD" w:rsidRPr="001A3349" w:rsidRDefault="00B16C00" w:rsidP="00A05BB1">
            <w:pPr>
              <w:spacing w:line="360" w:lineRule="auto"/>
              <w:contextualSpacing/>
              <w:rPr>
                <w:noProof/>
                <w:color w:val="000000"/>
                <w:sz w:val="20"/>
                <w:szCs w:val="20"/>
              </w:rPr>
            </w:pPr>
            <w:r w:rsidRPr="001A3349">
              <w:rPr>
                <w:noProof/>
                <w:color w:val="000000"/>
                <w:sz w:val="20"/>
                <w:szCs w:val="20"/>
              </w:rPr>
              <w:t>35,9</w:t>
            </w:r>
          </w:p>
        </w:tc>
      </w:tr>
      <w:tr w:rsidR="00DB1846" w:rsidRPr="001A3349" w14:paraId="2925FC31" w14:textId="77777777">
        <w:tc>
          <w:tcPr>
            <w:tcW w:w="2660" w:type="dxa"/>
          </w:tcPr>
          <w:p w14:paraId="012C1C15" w14:textId="77777777" w:rsidR="00DB1846" w:rsidRPr="001A3349" w:rsidRDefault="00DB1846" w:rsidP="00A05BB1">
            <w:pPr>
              <w:spacing w:line="360" w:lineRule="auto"/>
              <w:contextualSpacing/>
              <w:rPr>
                <w:noProof/>
                <w:color w:val="000000"/>
                <w:sz w:val="20"/>
                <w:szCs w:val="20"/>
              </w:rPr>
            </w:pPr>
            <w:r w:rsidRPr="001A3349">
              <w:rPr>
                <w:noProof/>
                <w:color w:val="000000"/>
                <w:sz w:val="20"/>
                <w:szCs w:val="20"/>
              </w:rPr>
              <w:t>Койко-дней</w:t>
            </w:r>
          </w:p>
        </w:tc>
        <w:tc>
          <w:tcPr>
            <w:tcW w:w="1843" w:type="dxa"/>
          </w:tcPr>
          <w:p w14:paraId="143DFD2A" w14:textId="77777777" w:rsidR="00DB1846" w:rsidRPr="001A3349" w:rsidRDefault="00B16C00" w:rsidP="00A05BB1">
            <w:pPr>
              <w:spacing w:line="360" w:lineRule="auto"/>
              <w:contextualSpacing/>
              <w:rPr>
                <w:noProof/>
                <w:color w:val="000000"/>
                <w:sz w:val="20"/>
                <w:szCs w:val="20"/>
              </w:rPr>
            </w:pPr>
            <w:r w:rsidRPr="001A3349">
              <w:rPr>
                <w:noProof/>
                <w:color w:val="000000"/>
                <w:sz w:val="20"/>
                <w:szCs w:val="20"/>
              </w:rPr>
              <w:t>2833</w:t>
            </w:r>
          </w:p>
        </w:tc>
      </w:tr>
      <w:tr w:rsidR="00DB1846" w:rsidRPr="001A3349" w14:paraId="3483A7D8" w14:textId="77777777">
        <w:tc>
          <w:tcPr>
            <w:tcW w:w="2660" w:type="dxa"/>
          </w:tcPr>
          <w:p w14:paraId="3148B12A" w14:textId="77777777" w:rsidR="00DB1846" w:rsidRPr="001A3349" w:rsidRDefault="00DB1846" w:rsidP="00A05BB1">
            <w:pPr>
              <w:spacing w:line="360" w:lineRule="auto"/>
              <w:contextualSpacing/>
              <w:rPr>
                <w:noProof/>
                <w:color w:val="000000"/>
                <w:sz w:val="20"/>
                <w:szCs w:val="20"/>
              </w:rPr>
            </w:pPr>
            <w:r w:rsidRPr="001A3349">
              <w:rPr>
                <w:noProof/>
                <w:color w:val="000000"/>
                <w:sz w:val="20"/>
                <w:szCs w:val="20"/>
              </w:rPr>
              <w:t>Умерло</w:t>
            </w:r>
          </w:p>
        </w:tc>
        <w:tc>
          <w:tcPr>
            <w:tcW w:w="1843" w:type="dxa"/>
          </w:tcPr>
          <w:p w14:paraId="4CC173C8" w14:textId="77777777" w:rsidR="00DB1846" w:rsidRPr="001A3349" w:rsidRDefault="00B16C00" w:rsidP="00A05BB1">
            <w:pPr>
              <w:spacing w:line="360" w:lineRule="auto"/>
              <w:contextualSpacing/>
              <w:rPr>
                <w:noProof/>
                <w:color w:val="000000"/>
                <w:sz w:val="20"/>
                <w:szCs w:val="20"/>
              </w:rPr>
            </w:pPr>
            <w:r w:rsidRPr="001A3349">
              <w:rPr>
                <w:noProof/>
                <w:color w:val="000000"/>
                <w:sz w:val="20"/>
                <w:szCs w:val="20"/>
              </w:rPr>
              <w:t>-</w:t>
            </w:r>
          </w:p>
        </w:tc>
      </w:tr>
      <w:tr w:rsidR="00DB1846" w:rsidRPr="001A3349" w14:paraId="1310A6DC" w14:textId="77777777">
        <w:tc>
          <w:tcPr>
            <w:tcW w:w="2660" w:type="dxa"/>
          </w:tcPr>
          <w:p w14:paraId="39CAE615" w14:textId="77777777" w:rsidR="00DB1846" w:rsidRPr="001A3349" w:rsidRDefault="001D13AD" w:rsidP="00A05BB1">
            <w:pPr>
              <w:spacing w:line="360" w:lineRule="auto"/>
              <w:contextualSpacing/>
              <w:rPr>
                <w:noProof/>
                <w:color w:val="000000"/>
                <w:sz w:val="20"/>
                <w:szCs w:val="20"/>
              </w:rPr>
            </w:pPr>
            <w:r w:rsidRPr="001A3349">
              <w:rPr>
                <w:noProof/>
                <w:color w:val="000000"/>
                <w:sz w:val="20"/>
                <w:szCs w:val="20"/>
              </w:rPr>
              <w:t>Работа койки</w:t>
            </w:r>
          </w:p>
        </w:tc>
        <w:tc>
          <w:tcPr>
            <w:tcW w:w="1843" w:type="dxa"/>
          </w:tcPr>
          <w:p w14:paraId="37E97A96" w14:textId="77777777" w:rsidR="00DB1846" w:rsidRPr="001A3349" w:rsidRDefault="00B16C00" w:rsidP="00A05BB1">
            <w:pPr>
              <w:spacing w:line="360" w:lineRule="auto"/>
              <w:contextualSpacing/>
              <w:rPr>
                <w:noProof/>
                <w:color w:val="000000"/>
                <w:sz w:val="20"/>
                <w:szCs w:val="20"/>
              </w:rPr>
            </w:pPr>
            <w:r w:rsidRPr="001A3349">
              <w:rPr>
                <w:noProof/>
                <w:color w:val="000000"/>
                <w:sz w:val="20"/>
                <w:szCs w:val="20"/>
              </w:rPr>
              <w:t>354</w:t>
            </w:r>
          </w:p>
        </w:tc>
      </w:tr>
      <w:tr w:rsidR="00DB1846" w:rsidRPr="001A3349" w14:paraId="629814AE" w14:textId="77777777">
        <w:tc>
          <w:tcPr>
            <w:tcW w:w="2660" w:type="dxa"/>
          </w:tcPr>
          <w:p w14:paraId="00DDFBA6" w14:textId="77777777" w:rsidR="001D13AD" w:rsidRPr="001A3349" w:rsidRDefault="001D13AD" w:rsidP="00A05BB1">
            <w:pPr>
              <w:spacing w:line="360" w:lineRule="auto"/>
              <w:contextualSpacing/>
              <w:rPr>
                <w:noProof/>
                <w:color w:val="000000"/>
                <w:sz w:val="20"/>
                <w:szCs w:val="20"/>
              </w:rPr>
            </w:pPr>
            <w:r w:rsidRPr="001A3349">
              <w:rPr>
                <w:noProof/>
                <w:color w:val="000000"/>
                <w:sz w:val="20"/>
                <w:szCs w:val="20"/>
              </w:rPr>
              <w:t>Среднее пребывание</w:t>
            </w:r>
          </w:p>
        </w:tc>
        <w:tc>
          <w:tcPr>
            <w:tcW w:w="1843" w:type="dxa"/>
          </w:tcPr>
          <w:p w14:paraId="5F0BCBD8" w14:textId="77777777" w:rsidR="00DB1846" w:rsidRPr="001A3349" w:rsidRDefault="00B16C00" w:rsidP="00A05BB1">
            <w:pPr>
              <w:spacing w:line="360" w:lineRule="auto"/>
              <w:contextualSpacing/>
              <w:rPr>
                <w:noProof/>
                <w:color w:val="000000"/>
                <w:sz w:val="20"/>
                <w:szCs w:val="20"/>
              </w:rPr>
            </w:pPr>
            <w:r w:rsidRPr="001A3349">
              <w:rPr>
                <w:noProof/>
                <w:color w:val="000000"/>
                <w:sz w:val="20"/>
                <w:szCs w:val="20"/>
              </w:rPr>
              <w:t>9,9</w:t>
            </w:r>
          </w:p>
        </w:tc>
      </w:tr>
      <w:tr w:rsidR="00DB1846" w:rsidRPr="001A3349" w14:paraId="7B67E10C" w14:textId="77777777">
        <w:tc>
          <w:tcPr>
            <w:tcW w:w="2660" w:type="dxa"/>
          </w:tcPr>
          <w:p w14:paraId="7F5E3C23" w14:textId="77777777" w:rsidR="00DB1846" w:rsidRPr="001A3349" w:rsidRDefault="001D13AD" w:rsidP="00A05BB1">
            <w:pPr>
              <w:spacing w:line="360" w:lineRule="auto"/>
              <w:contextualSpacing/>
              <w:rPr>
                <w:noProof/>
                <w:color w:val="000000"/>
                <w:sz w:val="20"/>
                <w:szCs w:val="20"/>
              </w:rPr>
            </w:pPr>
            <w:r w:rsidRPr="001A3349">
              <w:rPr>
                <w:noProof/>
                <w:color w:val="000000"/>
                <w:sz w:val="20"/>
                <w:szCs w:val="20"/>
              </w:rPr>
              <w:t>Летальность</w:t>
            </w:r>
          </w:p>
        </w:tc>
        <w:tc>
          <w:tcPr>
            <w:tcW w:w="1843" w:type="dxa"/>
          </w:tcPr>
          <w:p w14:paraId="5D35FE41" w14:textId="77777777" w:rsidR="00DB1846" w:rsidRPr="001A3349" w:rsidRDefault="00B16C00" w:rsidP="00A05BB1">
            <w:pPr>
              <w:spacing w:line="360" w:lineRule="auto"/>
              <w:contextualSpacing/>
              <w:rPr>
                <w:noProof/>
                <w:color w:val="000000"/>
                <w:sz w:val="20"/>
                <w:szCs w:val="20"/>
              </w:rPr>
            </w:pPr>
            <w:r w:rsidRPr="001A3349">
              <w:rPr>
                <w:noProof/>
                <w:color w:val="000000"/>
                <w:sz w:val="20"/>
                <w:szCs w:val="20"/>
              </w:rPr>
              <w:t>-</w:t>
            </w:r>
          </w:p>
        </w:tc>
      </w:tr>
    </w:tbl>
    <w:p w14:paraId="5B31769A" w14:textId="77777777" w:rsidR="005F028B" w:rsidRPr="001A3349" w:rsidRDefault="005F028B" w:rsidP="00E16E95">
      <w:pPr>
        <w:spacing w:line="360" w:lineRule="auto"/>
        <w:ind w:firstLine="709"/>
        <w:contextualSpacing/>
        <w:jc w:val="both"/>
        <w:rPr>
          <w:noProof/>
          <w:color w:val="000000"/>
        </w:rPr>
      </w:pPr>
    </w:p>
    <w:p w14:paraId="139FEBDB" w14:textId="77777777" w:rsidR="001D13AD" w:rsidRPr="001A3349" w:rsidRDefault="001D13AD" w:rsidP="00E16E95">
      <w:pPr>
        <w:spacing w:line="360" w:lineRule="auto"/>
        <w:ind w:firstLine="709"/>
        <w:contextualSpacing/>
        <w:jc w:val="both"/>
        <w:rPr>
          <w:noProof/>
          <w:color w:val="000000"/>
        </w:rPr>
      </w:pPr>
      <w:r w:rsidRPr="001A3349">
        <w:rPr>
          <w:noProof/>
          <w:color w:val="000000"/>
        </w:rPr>
        <w:t>Д</w:t>
      </w:r>
      <w:r w:rsidR="00A05BB1" w:rsidRPr="001A3349">
        <w:rPr>
          <w:noProof/>
          <w:color w:val="000000"/>
        </w:rPr>
        <w:t xml:space="preserve">анные по родильному отделению за </w:t>
      </w:r>
      <w:r w:rsidR="00B16C00" w:rsidRPr="001A3349">
        <w:rPr>
          <w:noProof/>
          <w:color w:val="000000"/>
        </w:rPr>
        <w:t>2009</w:t>
      </w:r>
      <w:r w:rsidRPr="001A3349">
        <w:rPr>
          <w:noProof/>
          <w:color w:val="000000"/>
        </w:rPr>
        <w:t xml:space="preserve"> </w:t>
      </w:r>
      <w:r w:rsidR="00A05BB1" w:rsidRPr="001A3349">
        <w:rPr>
          <w:noProof/>
          <w:color w:val="000000"/>
        </w:rPr>
        <w:t>год</w:t>
      </w:r>
    </w:p>
    <w:p w14:paraId="7927F856" w14:textId="77777777" w:rsidR="001D13AD" w:rsidRPr="001A3349" w:rsidRDefault="001D13AD" w:rsidP="00E16E95">
      <w:pPr>
        <w:spacing w:line="360" w:lineRule="auto"/>
        <w:ind w:firstLine="709"/>
        <w:contextualSpacing/>
        <w:jc w:val="both"/>
        <w:rPr>
          <w:noProof/>
          <w:color w:val="000000"/>
        </w:rPr>
      </w:pPr>
      <w:r w:rsidRPr="001A3349">
        <w:rPr>
          <w:noProof/>
          <w:color w:val="000000"/>
        </w:rPr>
        <w:t>Всего родов</w:t>
      </w:r>
      <w:r w:rsidR="00E16E95" w:rsidRPr="001A3349">
        <w:rPr>
          <w:noProof/>
          <w:color w:val="000000"/>
        </w:rPr>
        <w:t xml:space="preserve"> </w:t>
      </w:r>
      <w:r w:rsidR="00B16C00" w:rsidRPr="001A3349">
        <w:rPr>
          <w:noProof/>
          <w:color w:val="000000"/>
        </w:rPr>
        <w:t>25</w:t>
      </w:r>
      <w:r w:rsidRPr="001A3349">
        <w:rPr>
          <w:noProof/>
          <w:color w:val="000000"/>
        </w:rPr>
        <w:t>6</w:t>
      </w:r>
    </w:p>
    <w:p w14:paraId="0D6EFBE6" w14:textId="77777777" w:rsidR="001D13AD" w:rsidRPr="001A3349" w:rsidRDefault="00B23CB6" w:rsidP="00E16E95">
      <w:pPr>
        <w:spacing w:line="360" w:lineRule="auto"/>
        <w:ind w:firstLine="709"/>
        <w:contextualSpacing/>
        <w:jc w:val="both"/>
        <w:rPr>
          <w:noProof/>
          <w:color w:val="000000"/>
        </w:rPr>
      </w:pPr>
      <w:r w:rsidRPr="001A3349">
        <w:rPr>
          <w:noProof/>
          <w:color w:val="000000"/>
        </w:rPr>
        <w:t xml:space="preserve">1. </w:t>
      </w:r>
      <w:r w:rsidR="00A05BB1" w:rsidRPr="001A3349">
        <w:rPr>
          <w:noProof/>
          <w:color w:val="000000"/>
        </w:rPr>
        <w:t>К</w:t>
      </w:r>
      <w:r w:rsidR="001D13AD" w:rsidRPr="001A3349">
        <w:rPr>
          <w:noProof/>
          <w:color w:val="000000"/>
        </w:rPr>
        <w:t>роме того,</w:t>
      </w:r>
      <w:r w:rsidR="00EA43B1" w:rsidRPr="001A3349">
        <w:rPr>
          <w:noProof/>
          <w:color w:val="000000"/>
        </w:rPr>
        <w:t xml:space="preserve"> </w:t>
      </w:r>
      <w:r w:rsidR="001D13AD" w:rsidRPr="001A3349">
        <w:rPr>
          <w:noProof/>
          <w:color w:val="000000"/>
        </w:rPr>
        <w:t>поступило родившихся вне отделения</w:t>
      </w:r>
      <w:r w:rsidR="00E16E95" w:rsidRPr="001A3349">
        <w:rPr>
          <w:noProof/>
          <w:color w:val="000000"/>
        </w:rPr>
        <w:t xml:space="preserve"> </w:t>
      </w:r>
      <w:r w:rsidR="00B16C00" w:rsidRPr="001A3349">
        <w:rPr>
          <w:noProof/>
          <w:color w:val="000000"/>
        </w:rPr>
        <w:t>3</w:t>
      </w:r>
    </w:p>
    <w:p w14:paraId="75C25562" w14:textId="77777777" w:rsidR="001D13AD" w:rsidRPr="001A3349" w:rsidRDefault="00B23CB6" w:rsidP="00E16E95">
      <w:pPr>
        <w:spacing w:line="360" w:lineRule="auto"/>
        <w:ind w:firstLine="709"/>
        <w:contextualSpacing/>
        <w:jc w:val="both"/>
        <w:rPr>
          <w:noProof/>
          <w:color w:val="000000"/>
        </w:rPr>
      </w:pPr>
      <w:r w:rsidRPr="001A3349">
        <w:rPr>
          <w:noProof/>
          <w:color w:val="000000"/>
        </w:rPr>
        <w:t xml:space="preserve">2. </w:t>
      </w:r>
      <w:r w:rsidR="001D13AD" w:rsidRPr="001A3349">
        <w:rPr>
          <w:noProof/>
          <w:color w:val="000000"/>
        </w:rPr>
        <w:t>нормальные роды</w:t>
      </w:r>
      <w:r w:rsidR="00E16E95" w:rsidRPr="001A3349">
        <w:rPr>
          <w:noProof/>
          <w:color w:val="000000"/>
        </w:rPr>
        <w:t xml:space="preserve"> </w:t>
      </w:r>
      <w:r w:rsidR="00B16C00" w:rsidRPr="001A3349">
        <w:rPr>
          <w:noProof/>
          <w:color w:val="000000"/>
        </w:rPr>
        <w:t>149</w:t>
      </w:r>
    </w:p>
    <w:p w14:paraId="3B527E99" w14:textId="77777777" w:rsidR="001D13AD" w:rsidRPr="001A3349" w:rsidRDefault="00B23CB6" w:rsidP="00E16E95">
      <w:pPr>
        <w:spacing w:line="360" w:lineRule="auto"/>
        <w:ind w:firstLine="709"/>
        <w:contextualSpacing/>
        <w:jc w:val="both"/>
        <w:rPr>
          <w:noProof/>
          <w:color w:val="000000"/>
        </w:rPr>
      </w:pPr>
      <w:r w:rsidRPr="001A3349">
        <w:rPr>
          <w:noProof/>
          <w:color w:val="000000"/>
        </w:rPr>
        <w:t xml:space="preserve">3. </w:t>
      </w:r>
      <w:r w:rsidR="001D13AD" w:rsidRPr="001A3349">
        <w:rPr>
          <w:noProof/>
          <w:color w:val="000000"/>
        </w:rPr>
        <w:t>многоплодные</w:t>
      </w:r>
      <w:r w:rsidR="00616874" w:rsidRPr="001A3349">
        <w:rPr>
          <w:noProof/>
          <w:color w:val="000000"/>
        </w:rPr>
        <w:t xml:space="preserve"> </w:t>
      </w:r>
      <w:r w:rsidR="001D13AD" w:rsidRPr="001A3349">
        <w:rPr>
          <w:noProof/>
          <w:color w:val="000000"/>
        </w:rPr>
        <w:t>(двойня)</w:t>
      </w:r>
      <w:r w:rsidR="00E16E95" w:rsidRPr="001A3349">
        <w:rPr>
          <w:noProof/>
          <w:color w:val="000000"/>
        </w:rPr>
        <w:t xml:space="preserve"> </w:t>
      </w:r>
      <w:r w:rsidR="00B16C00" w:rsidRPr="001A3349">
        <w:rPr>
          <w:noProof/>
          <w:color w:val="000000"/>
        </w:rPr>
        <w:t>-</w:t>
      </w:r>
    </w:p>
    <w:p w14:paraId="66CF7FEF" w14:textId="77777777" w:rsidR="001D13AD" w:rsidRPr="001A3349" w:rsidRDefault="00B23CB6" w:rsidP="00E16E95">
      <w:pPr>
        <w:spacing w:line="360" w:lineRule="auto"/>
        <w:ind w:firstLine="709"/>
        <w:contextualSpacing/>
        <w:jc w:val="both"/>
        <w:rPr>
          <w:noProof/>
          <w:color w:val="000000"/>
        </w:rPr>
      </w:pPr>
      <w:r w:rsidRPr="001A3349">
        <w:rPr>
          <w:noProof/>
          <w:color w:val="000000"/>
        </w:rPr>
        <w:t xml:space="preserve">4. </w:t>
      </w:r>
      <w:r w:rsidR="00B07B35" w:rsidRPr="001A3349">
        <w:rPr>
          <w:noProof/>
          <w:color w:val="000000"/>
        </w:rPr>
        <w:t>отказные дети</w:t>
      </w:r>
      <w:r w:rsidR="00E16E95" w:rsidRPr="001A3349">
        <w:rPr>
          <w:noProof/>
          <w:color w:val="000000"/>
        </w:rPr>
        <w:t xml:space="preserve"> </w:t>
      </w:r>
      <w:r w:rsidR="00B07B35" w:rsidRPr="001A3349">
        <w:rPr>
          <w:noProof/>
          <w:color w:val="000000"/>
        </w:rPr>
        <w:t>-</w:t>
      </w:r>
    </w:p>
    <w:p w14:paraId="416BD12F" w14:textId="77777777" w:rsidR="00B07B35" w:rsidRPr="001A3349" w:rsidRDefault="00EA547B" w:rsidP="00E16E95">
      <w:pPr>
        <w:spacing w:line="360" w:lineRule="auto"/>
        <w:ind w:firstLine="709"/>
        <w:contextualSpacing/>
        <w:jc w:val="both"/>
        <w:rPr>
          <w:noProof/>
          <w:color w:val="000000"/>
        </w:rPr>
      </w:pPr>
      <w:r w:rsidRPr="001A3349">
        <w:rPr>
          <w:noProof/>
          <w:color w:val="000000"/>
        </w:rPr>
        <w:t xml:space="preserve">5. </w:t>
      </w:r>
      <w:r w:rsidR="00B07B35" w:rsidRPr="001A3349">
        <w:rPr>
          <w:noProof/>
          <w:color w:val="000000"/>
        </w:rPr>
        <w:t>подкидыши</w:t>
      </w:r>
      <w:r w:rsidR="00E16E95" w:rsidRPr="001A3349">
        <w:rPr>
          <w:noProof/>
          <w:color w:val="000000"/>
        </w:rPr>
        <w:t xml:space="preserve"> </w:t>
      </w:r>
      <w:r w:rsidR="00B07B35" w:rsidRPr="001A3349">
        <w:rPr>
          <w:noProof/>
          <w:color w:val="000000"/>
        </w:rPr>
        <w:t>-</w:t>
      </w:r>
    </w:p>
    <w:p w14:paraId="6044DE5A" w14:textId="77777777" w:rsidR="00B07B35" w:rsidRPr="001A3349" w:rsidRDefault="00EA547B" w:rsidP="00E16E95">
      <w:pPr>
        <w:spacing w:line="360" w:lineRule="auto"/>
        <w:ind w:firstLine="709"/>
        <w:contextualSpacing/>
        <w:jc w:val="both"/>
        <w:rPr>
          <w:noProof/>
          <w:color w:val="000000"/>
        </w:rPr>
      </w:pPr>
      <w:r w:rsidRPr="001A3349">
        <w:rPr>
          <w:noProof/>
          <w:color w:val="000000"/>
        </w:rPr>
        <w:t xml:space="preserve">6. </w:t>
      </w:r>
      <w:r w:rsidR="00B07B35" w:rsidRPr="001A3349">
        <w:rPr>
          <w:noProof/>
          <w:color w:val="000000"/>
        </w:rPr>
        <w:t>родилось живыми</w:t>
      </w:r>
      <w:r w:rsidR="00E16E95" w:rsidRPr="001A3349">
        <w:rPr>
          <w:noProof/>
          <w:color w:val="000000"/>
        </w:rPr>
        <w:t xml:space="preserve"> </w:t>
      </w:r>
      <w:r w:rsidR="00B16C00" w:rsidRPr="001A3349">
        <w:rPr>
          <w:noProof/>
          <w:color w:val="000000"/>
        </w:rPr>
        <w:t>259</w:t>
      </w:r>
    </w:p>
    <w:p w14:paraId="4D12FA36" w14:textId="77777777" w:rsidR="00B07B35" w:rsidRPr="001A3349" w:rsidRDefault="00EA547B" w:rsidP="00E16E95">
      <w:pPr>
        <w:spacing w:line="360" w:lineRule="auto"/>
        <w:ind w:firstLine="709"/>
        <w:contextualSpacing/>
        <w:jc w:val="both"/>
        <w:rPr>
          <w:noProof/>
          <w:color w:val="000000"/>
        </w:rPr>
      </w:pPr>
      <w:r w:rsidRPr="001A3349">
        <w:rPr>
          <w:noProof/>
          <w:color w:val="000000"/>
        </w:rPr>
        <w:t xml:space="preserve">7. </w:t>
      </w:r>
      <w:r w:rsidR="00B07B35" w:rsidRPr="001A3349">
        <w:rPr>
          <w:noProof/>
          <w:color w:val="000000"/>
        </w:rPr>
        <w:t>мертворожденные</w:t>
      </w:r>
      <w:r w:rsidR="00E16E95" w:rsidRPr="001A3349">
        <w:rPr>
          <w:noProof/>
          <w:color w:val="000000"/>
        </w:rPr>
        <w:t xml:space="preserve"> </w:t>
      </w:r>
      <w:r w:rsidR="00B16C00" w:rsidRPr="001A3349">
        <w:rPr>
          <w:noProof/>
          <w:color w:val="000000"/>
        </w:rPr>
        <w:t>-</w:t>
      </w:r>
    </w:p>
    <w:p w14:paraId="6C15C973" w14:textId="77777777" w:rsidR="00B07B35" w:rsidRPr="001A3349" w:rsidRDefault="00EA547B" w:rsidP="00E16E95">
      <w:pPr>
        <w:spacing w:line="360" w:lineRule="auto"/>
        <w:ind w:firstLine="709"/>
        <w:contextualSpacing/>
        <w:jc w:val="both"/>
        <w:rPr>
          <w:noProof/>
          <w:color w:val="000000"/>
        </w:rPr>
      </w:pPr>
      <w:r w:rsidRPr="001A3349">
        <w:rPr>
          <w:noProof/>
          <w:color w:val="000000"/>
        </w:rPr>
        <w:t xml:space="preserve">8. </w:t>
      </w:r>
      <w:r w:rsidR="00B07B35" w:rsidRPr="001A3349">
        <w:rPr>
          <w:noProof/>
          <w:color w:val="000000"/>
        </w:rPr>
        <w:t>умерло в первые 0-6 суток</w:t>
      </w:r>
      <w:r w:rsidR="00E16E95" w:rsidRPr="001A3349">
        <w:rPr>
          <w:noProof/>
          <w:color w:val="000000"/>
        </w:rPr>
        <w:t xml:space="preserve"> </w:t>
      </w:r>
      <w:r w:rsidR="00B16C00" w:rsidRPr="001A3349">
        <w:rPr>
          <w:noProof/>
          <w:color w:val="000000"/>
        </w:rPr>
        <w:t>4</w:t>
      </w:r>
    </w:p>
    <w:p w14:paraId="1ADE26D5" w14:textId="77777777" w:rsidR="00B07B35" w:rsidRPr="001A3349" w:rsidRDefault="00EA547B" w:rsidP="00E16E95">
      <w:pPr>
        <w:spacing w:line="360" w:lineRule="auto"/>
        <w:ind w:firstLine="709"/>
        <w:contextualSpacing/>
        <w:jc w:val="both"/>
        <w:rPr>
          <w:noProof/>
          <w:color w:val="000000"/>
        </w:rPr>
      </w:pPr>
      <w:r w:rsidRPr="001A3349">
        <w:rPr>
          <w:noProof/>
          <w:color w:val="000000"/>
        </w:rPr>
        <w:t xml:space="preserve">9. </w:t>
      </w:r>
      <w:r w:rsidR="00B07B35" w:rsidRPr="001A3349">
        <w:rPr>
          <w:noProof/>
          <w:color w:val="000000"/>
        </w:rPr>
        <w:t>недоношенные</w:t>
      </w:r>
      <w:r w:rsidR="00E16E95" w:rsidRPr="001A3349">
        <w:rPr>
          <w:noProof/>
          <w:color w:val="000000"/>
        </w:rPr>
        <w:t xml:space="preserve"> </w:t>
      </w:r>
      <w:r w:rsidR="00B16C00" w:rsidRPr="001A3349">
        <w:rPr>
          <w:noProof/>
          <w:color w:val="000000"/>
        </w:rPr>
        <w:t>10</w:t>
      </w:r>
    </w:p>
    <w:p w14:paraId="57847C24" w14:textId="77777777" w:rsidR="00B07B35" w:rsidRPr="001A3349" w:rsidRDefault="00B07B35" w:rsidP="00E16E95">
      <w:pPr>
        <w:spacing w:line="360" w:lineRule="auto"/>
        <w:ind w:firstLine="709"/>
        <w:contextualSpacing/>
        <w:jc w:val="both"/>
        <w:rPr>
          <w:noProof/>
          <w:color w:val="000000"/>
        </w:rPr>
      </w:pPr>
      <w:r w:rsidRPr="001A3349">
        <w:rPr>
          <w:noProof/>
          <w:color w:val="000000"/>
        </w:rPr>
        <w:t>Мн</w:t>
      </w:r>
      <w:r w:rsidR="00B16C00" w:rsidRPr="001A3349">
        <w:rPr>
          <w:noProof/>
          <w:color w:val="000000"/>
        </w:rPr>
        <w:t>ою принято новорожденных за 2009</w:t>
      </w:r>
      <w:r w:rsidRPr="001A3349">
        <w:rPr>
          <w:noProof/>
          <w:color w:val="000000"/>
        </w:rPr>
        <w:t xml:space="preserve"> год:</w:t>
      </w:r>
    </w:p>
    <w:p w14:paraId="109B44DA" w14:textId="77777777" w:rsidR="00B07B35" w:rsidRPr="001A3349" w:rsidRDefault="00B07B35" w:rsidP="00E16E95">
      <w:pPr>
        <w:spacing w:line="360" w:lineRule="auto"/>
        <w:ind w:firstLine="709"/>
        <w:contextualSpacing/>
        <w:jc w:val="both"/>
        <w:rPr>
          <w:noProof/>
          <w:color w:val="000000"/>
        </w:rPr>
      </w:pPr>
      <w:r w:rsidRPr="001A3349">
        <w:rPr>
          <w:noProof/>
          <w:color w:val="000000"/>
        </w:rPr>
        <w:t>Всего</w:t>
      </w:r>
      <w:r w:rsidR="00E16E95" w:rsidRPr="001A3349">
        <w:rPr>
          <w:noProof/>
          <w:color w:val="000000"/>
        </w:rPr>
        <w:t xml:space="preserve"> </w:t>
      </w:r>
      <w:r w:rsidR="00EA547B" w:rsidRPr="001A3349">
        <w:rPr>
          <w:noProof/>
          <w:color w:val="000000"/>
        </w:rPr>
        <w:t>65</w:t>
      </w:r>
    </w:p>
    <w:p w14:paraId="2FAD1585" w14:textId="77777777" w:rsidR="00B07B35" w:rsidRPr="001A3349" w:rsidRDefault="00EA547B" w:rsidP="00E16E95">
      <w:pPr>
        <w:spacing w:line="360" w:lineRule="auto"/>
        <w:ind w:firstLine="709"/>
        <w:contextualSpacing/>
        <w:jc w:val="both"/>
        <w:rPr>
          <w:noProof/>
          <w:color w:val="000000"/>
        </w:rPr>
      </w:pPr>
      <w:r w:rsidRPr="001A3349">
        <w:rPr>
          <w:noProof/>
          <w:color w:val="000000"/>
        </w:rPr>
        <w:t xml:space="preserve">1. </w:t>
      </w:r>
      <w:r w:rsidR="00B07B35" w:rsidRPr="001A3349">
        <w:rPr>
          <w:noProof/>
          <w:color w:val="000000"/>
        </w:rPr>
        <w:t>недоношенных</w:t>
      </w:r>
      <w:r w:rsidR="00E16E95" w:rsidRPr="001A3349">
        <w:rPr>
          <w:noProof/>
          <w:color w:val="000000"/>
        </w:rPr>
        <w:t xml:space="preserve"> </w:t>
      </w:r>
      <w:r w:rsidR="00B07B35" w:rsidRPr="001A3349">
        <w:rPr>
          <w:noProof/>
          <w:color w:val="000000"/>
        </w:rPr>
        <w:t>4</w:t>
      </w:r>
    </w:p>
    <w:p w14:paraId="1E1F5D3F" w14:textId="77777777" w:rsidR="00B07B35" w:rsidRPr="001A3349" w:rsidRDefault="00EA547B" w:rsidP="00E16E95">
      <w:pPr>
        <w:spacing w:line="360" w:lineRule="auto"/>
        <w:ind w:firstLine="709"/>
        <w:contextualSpacing/>
        <w:jc w:val="both"/>
        <w:rPr>
          <w:noProof/>
          <w:color w:val="000000"/>
        </w:rPr>
      </w:pPr>
      <w:r w:rsidRPr="001A3349">
        <w:rPr>
          <w:noProof/>
          <w:color w:val="000000"/>
        </w:rPr>
        <w:t xml:space="preserve">2. </w:t>
      </w:r>
      <w:r w:rsidR="00B07B35" w:rsidRPr="001A3349">
        <w:rPr>
          <w:noProof/>
          <w:color w:val="000000"/>
        </w:rPr>
        <w:t>многоплодные</w:t>
      </w:r>
      <w:r w:rsidR="00E16E95" w:rsidRPr="001A3349">
        <w:rPr>
          <w:noProof/>
          <w:color w:val="000000"/>
        </w:rPr>
        <w:t xml:space="preserve"> </w:t>
      </w:r>
      <w:r w:rsidR="00B07B35" w:rsidRPr="001A3349">
        <w:rPr>
          <w:noProof/>
          <w:color w:val="000000"/>
        </w:rPr>
        <w:t>-</w:t>
      </w:r>
    </w:p>
    <w:p w14:paraId="3448E9C4" w14:textId="77777777" w:rsidR="00B07B35" w:rsidRPr="001A3349" w:rsidRDefault="00B07B35" w:rsidP="00E16E95">
      <w:pPr>
        <w:spacing w:line="360" w:lineRule="auto"/>
        <w:ind w:firstLine="709"/>
        <w:contextualSpacing/>
        <w:jc w:val="both"/>
        <w:rPr>
          <w:noProof/>
          <w:color w:val="000000"/>
        </w:rPr>
      </w:pPr>
      <w:r w:rsidRPr="001A3349">
        <w:rPr>
          <w:noProof/>
          <w:color w:val="000000"/>
        </w:rPr>
        <w:t>С</w:t>
      </w:r>
      <w:r w:rsidR="00A05BB1" w:rsidRPr="001A3349">
        <w:rPr>
          <w:noProof/>
          <w:color w:val="000000"/>
        </w:rPr>
        <w:t xml:space="preserve">равнительная характеристика работы родильного отделения на 1000 родов </w:t>
      </w:r>
      <w:r w:rsidR="00B26364" w:rsidRPr="001A3349">
        <w:rPr>
          <w:noProof/>
          <w:color w:val="000000"/>
        </w:rPr>
        <w:t>за</w:t>
      </w:r>
      <w:r w:rsidR="00B16C00" w:rsidRPr="001A3349">
        <w:rPr>
          <w:noProof/>
          <w:color w:val="000000"/>
        </w:rPr>
        <w:t xml:space="preserve"> 2008-2009</w:t>
      </w:r>
      <w:r w:rsidRPr="001A3349">
        <w:rPr>
          <w:noProof/>
          <w:color w:val="000000"/>
        </w:rPr>
        <w:t xml:space="preserve"> </w:t>
      </w:r>
      <w:r w:rsidR="00A05BB1" w:rsidRPr="001A3349">
        <w:rPr>
          <w:noProof/>
          <w:color w:val="000000"/>
        </w:rPr>
        <w:t>года</w:t>
      </w:r>
    </w:p>
    <w:p w14:paraId="6C3CE0AA" w14:textId="77777777" w:rsidR="00A05BB1" w:rsidRPr="001A3349" w:rsidRDefault="00A05BB1" w:rsidP="00E16E95">
      <w:pPr>
        <w:spacing w:line="360" w:lineRule="auto"/>
        <w:ind w:firstLine="709"/>
        <w:contextualSpacing/>
        <w:jc w:val="both"/>
        <w:rPr>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6"/>
        <w:gridCol w:w="3164"/>
        <w:gridCol w:w="3165"/>
      </w:tblGrid>
      <w:tr w:rsidR="00E1289A" w:rsidRPr="001A3349" w14:paraId="2082BE5B" w14:textId="77777777">
        <w:trPr>
          <w:trHeight w:val="20"/>
        </w:trPr>
        <w:tc>
          <w:tcPr>
            <w:tcW w:w="2806" w:type="dxa"/>
          </w:tcPr>
          <w:p w14:paraId="7683B923" w14:textId="77777777" w:rsidR="00E1289A" w:rsidRPr="001A3349" w:rsidRDefault="00E1289A" w:rsidP="00A05BB1">
            <w:pPr>
              <w:spacing w:line="360" w:lineRule="auto"/>
              <w:contextualSpacing/>
              <w:rPr>
                <w:noProof/>
                <w:color w:val="000000"/>
                <w:sz w:val="20"/>
                <w:szCs w:val="20"/>
              </w:rPr>
            </w:pPr>
          </w:p>
        </w:tc>
        <w:tc>
          <w:tcPr>
            <w:tcW w:w="3164" w:type="dxa"/>
          </w:tcPr>
          <w:p w14:paraId="36627CC2" w14:textId="77777777" w:rsidR="00E1289A" w:rsidRPr="001A3349" w:rsidRDefault="00E1289A" w:rsidP="00A05BB1">
            <w:pPr>
              <w:spacing w:line="360" w:lineRule="auto"/>
              <w:contextualSpacing/>
              <w:rPr>
                <w:noProof/>
                <w:color w:val="000000"/>
                <w:sz w:val="20"/>
                <w:szCs w:val="20"/>
              </w:rPr>
            </w:pPr>
            <w:r w:rsidRPr="001A3349">
              <w:rPr>
                <w:noProof/>
                <w:color w:val="000000"/>
                <w:sz w:val="20"/>
                <w:szCs w:val="20"/>
              </w:rPr>
              <w:t>2008 гол</w:t>
            </w:r>
            <w:r w:rsidR="00E16E95" w:rsidRPr="001A3349">
              <w:rPr>
                <w:noProof/>
                <w:color w:val="000000"/>
                <w:sz w:val="20"/>
                <w:szCs w:val="20"/>
              </w:rPr>
              <w:t xml:space="preserve"> </w:t>
            </w:r>
          </w:p>
        </w:tc>
        <w:tc>
          <w:tcPr>
            <w:tcW w:w="3165" w:type="dxa"/>
          </w:tcPr>
          <w:p w14:paraId="7B5900DB" w14:textId="77777777" w:rsidR="00E1289A" w:rsidRPr="001A3349" w:rsidRDefault="00E1289A" w:rsidP="00A05BB1">
            <w:pPr>
              <w:spacing w:line="360" w:lineRule="auto"/>
              <w:contextualSpacing/>
              <w:rPr>
                <w:noProof/>
                <w:color w:val="000000"/>
                <w:sz w:val="20"/>
                <w:szCs w:val="20"/>
              </w:rPr>
            </w:pPr>
            <w:r w:rsidRPr="001A3349">
              <w:rPr>
                <w:noProof/>
                <w:color w:val="000000"/>
                <w:sz w:val="20"/>
                <w:szCs w:val="20"/>
              </w:rPr>
              <w:t>2009 год</w:t>
            </w:r>
          </w:p>
        </w:tc>
      </w:tr>
      <w:tr w:rsidR="00E1289A" w:rsidRPr="001A3349" w14:paraId="1C944B33" w14:textId="77777777">
        <w:trPr>
          <w:trHeight w:val="20"/>
        </w:trPr>
        <w:tc>
          <w:tcPr>
            <w:tcW w:w="2806" w:type="dxa"/>
          </w:tcPr>
          <w:p w14:paraId="52CD7902" w14:textId="77777777" w:rsidR="00E1289A" w:rsidRPr="001A3349" w:rsidRDefault="00E1289A" w:rsidP="00A05BB1">
            <w:pPr>
              <w:spacing w:line="360" w:lineRule="auto"/>
              <w:contextualSpacing/>
              <w:rPr>
                <w:noProof/>
                <w:color w:val="000000"/>
                <w:sz w:val="20"/>
                <w:szCs w:val="20"/>
              </w:rPr>
            </w:pPr>
            <w:r w:rsidRPr="001A3349">
              <w:rPr>
                <w:noProof/>
                <w:color w:val="000000"/>
                <w:sz w:val="20"/>
                <w:szCs w:val="20"/>
              </w:rPr>
              <w:t>1. новорожденные вне отделения</w:t>
            </w:r>
          </w:p>
          <w:p w14:paraId="2FA8144D" w14:textId="77777777" w:rsidR="00E1289A" w:rsidRPr="001A3349" w:rsidRDefault="00E1289A" w:rsidP="00A05BB1">
            <w:pPr>
              <w:spacing w:line="360" w:lineRule="auto"/>
              <w:contextualSpacing/>
              <w:rPr>
                <w:noProof/>
                <w:color w:val="000000"/>
                <w:sz w:val="20"/>
                <w:szCs w:val="20"/>
              </w:rPr>
            </w:pPr>
            <w:r w:rsidRPr="001A3349">
              <w:rPr>
                <w:noProof/>
                <w:color w:val="000000"/>
                <w:sz w:val="20"/>
                <w:szCs w:val="20"/>
              </w:rPr>
              <w:t>2. перинатальная смертность</w:t>
            </w:r>
          </w:p>
          <w:p w14:paraId="5E1F87E4" w14:textId="77777777" w:rsidR="00E1289A" w:rsidRPr="001A3349" w:rsidRDefault="00E1289A" w:rsidP="00A05BB1">
            <w:pPr>
              <w:spacing w:line="360" w:lineRule="auto"/>
              <w:contextualSpacing/>
              <w:rPr>
                <w:noProof/>
                <w:color w:val="000000"/>
                <w:sz w:val="20"/>
                <w:szCs w:val="20"/>
              </w:rPr>
            </w:pPr>
            <w:r w:rsidRPr="001A3349">
              <w:rPr>
                <w:noProof/>
                <w:color w:val="000000"/>
                <w:sz w:val="20"/>
                <w:szCs w:val="20"/>
              </w:rPr>
              <w:t>3. двойня</w:t>
            </w:r>
          </w:p>
          <w:p w14:paraId="7AAD1F53" w14:textId="77777777" w:rsidR="00E1289A" w:rsidRPr="001A3349" w:rsidRDefault="00E1289A" w:rsidP="00A05BB1">
            <w:pPr>
              <w:spacing w:line="360" w:lineRule="auto"/>
              <w:contextualSpacing/>
              <w:rPr>
                <w:noProof/>
                <w:color w:val="000000"/>
                <w:sz w:val="20"/>
                <w:szCs w:val="20"/>
              </w:rPr>
            </w:pPr>
            <w:r w:rsidRPr="001A3349">
              <w:rPr>
                <w:noProof/>
                <w:color w:val="000000"/>
                <w:sz w:val="20"/>
                <w:szCs w:val="20"/>
              </w:rPr>
              <w:t>4. тройня</w:t>
            </w:r>
          </w:p>
          <w:p w14:paraId="5E97A9C3" w14:textId="77777777" w:rsidR="00E1289A" w:rsidRPr="001A3349" w:rsidRDefault="00E1289A" w:rsidP="00A05BB1">
            <w:pPr>
              <w:spacing w:line="360" w:lineRule="auto"/>
              <w:contextualSpacing/>
              <w:rPr>
                <w:noProof/>
                <w:color w:val="000000"/>
                <w:sz w:val="20"/>
                <w:szCs w:val="20"/>
              </w:rPr>
            </w:pPr>
            <w:r w:rsidRPr="001A3349">
              <w:rPr>
                <w:noProof/>
                <w:color w:val="000000"/>
                <w:sz w:val="20"/>
                <w:szCs w:val="20"/>
              </w:rPr>
              <w:t>5. показатели мертворожденности</w:t>
            </w:r>
          </w:p>
          <w:p w14:paraId="7B588C5B" w14:textId="77777777" w:rsidR="00E1289A" w:rsidRPr="001A3349" w:rsidRDefault="00E1289A" w:rsidP="00A05BB1">
            <w:pPr>
              <w:spacing w:line="360" w:lineRule="auto"/>
              <w:contextualSpacing/>
              <w:rPr>
                <w:noProof/>
                <w:color w:val="000000"/>
                <w:sz w:val="20"/>
                <w:szCs w:val="20"/>
              </w:rPr>
            </w:pPr>
            <w:r w:rsidRPr="001A3349">
              <w:rPr>
                <w:noProof/>
                <w:color w:val="000000"/>
                <w:sz w:val="20"/>
                <w:szCs w:val="20"/>
              </w:rPr>
              <w:t>6. дети рожденные по шкале АПГАР 3 и менее балла</w:t>
            </w:r>
          </w:p>
          <w:p w14:paraId="0F0D7C31" w14:textId="77777777" w:rsidR="00E1289A" w:rsidRPr="001A3349" w:rsidRDefault="00E1289A" w:rsidP="00A05BB1">
            <w:pPr>
              <w:spacing w:line="360" w:lineRule="auto"/>
              <w:contextualSpacing/>
              <w:rPr>
                <w:noProof/>
                <w:color w:val="000000"/>
                <w:sz w:val="20"/>
                <w:szCs w:val="20"/>
              </w:rPr>
            </w:pPr>
            <w:r w:rsidRPr="001A3349">
              <w:rPr>
                <w:noProof/>
                <w:color w:val="000000"/>
                <w:sz w:val="20"/>
                <w:szCs w:val="20"/>
              </w:rPr>
              <w:t>7. отказные дети</w:t>
            </w:r>
          </w:p>
          <w:p w14:paraId="13622478" w14:textId="77777777" w:rsidR="00E1289A" w:rsidRPr="001A3349" w:rsidRDefault="00E1289A" w:rsidP="00A05BB1">
            <w:pPr>
              <w:spacing w:line="360" w:lineRule="auto"/>
              <w:contextualSpacing/>
              <w:rPr>
                <w:noProof/>
                <w:color w:val="000000"/>
                <w:sz w:val="20"/>
                <w:szCs w:val="20"/>
              </w:rPr>
            </w:pPr>
            <w:r w:rsidRPr="001A3349">
              <w:rPr>
                <w:noProof/>
                <w:color w:val="000000"/>
                <w:sz w:val="20"/>
                <w:szCs w:val="20"/>
              </w:rPr>
              <w:t>8. подкидыши</w:t>
            </w:r>
          </w:p>
          <w:p w14:paraId="371DB9B4" w14:textId="77777777" w:rsidR="00E1289A" w:rsidRPr="001A3349" w:rsidRDefault="00E1289A" w:rsidP="00A05BB1">
            <w:pPr>
              <w:spacing w:line="360" w:lineRule="auto"/>
              <w:contextualSpacing/>
              <w:rPr>
                <w:noProof/>
                <w:color w:val="000000"/>
                <w:sz w:val="20"/>
                <w:szCs w:val="20"/>
              </w:rPr>
            </w:pPr>
            <w:r w:rsidRPr="001A3349">
              <w:rPr>
                <w:noProof/>
                <w:color w:val="000000"/>
                <w:sz w:val="20"/>
                <w:szCs w:val="20"/>
              </w:rPr>
              <w:t>9. родилось живыми</w:t>
            </w:r>
          </w:p>
          <w:p w14:paraId="0A6A0B61" w14:textId="77777777" w:rsidR="00E1289A" w:rsidRPr="001A3349" w:rsidRDefault="00E1289A" w:rsidP="00A05BB1">
            <w:pPr>
              <w:spacing w:line="360" w:lineRule="auto"/>
              <w:contextualSpacing/>
              <w:rPr>
                <w:noProof/>
                <w:color w:val="000000"/>
                <w:sz w:val="20"/>
                <w:szCs w:val="20"/>
              </w:rPr>
            </w:pPr>
            <w:r w:rsidRPr="001A3349">
              <w:rPr>
                <w:noProof/>
                <w:color w:val="000000"/>
                <w:sz w:val="20"/>
                <w:szCs w:val="20"/>
              </w:rPr>
              <w:t>10. мертворожденные</w:t>
            </w:r>
          </w:p>
          <w:p w14:paraId="21434BAD" w14:textId="77777777" w:rsidR="00E1289A" w:rsidRPr="001A3349" w:rsidRDefault="00E1289A" w:rsidP="00C6492D">
            <w:pPr>
              <w:spacing w:line="360" w:lineRule="auto"/>
              <w:contextualSpacing/>
              <w:rPr>
                <w:noProof/>
                <w:color w:val="000000"/>
                <w:sz w:val="20"/>
                <w:szCs w:val="20"/>
              </w:rPr>
            </w:pPr>
            <w:r w:rsidRPr="001A3349">
              <w:rPr>
                <w:noProof/>
                <w:color w:val="000000"/>
                <w:sz w:val="20"/>
                <w:szCs w:val="20"/>
              </w:rPr>
              <w:t>11. умерло в первые</w:t>
            </w:r>
            <w:r w:rsidR="00E16E95" w:rsidRPr="001A3349">
              <w:rPr>
                <w:noProof/>
                <w:color w:val="000000"/>
                <w:sz w:val="20"/>
                <w:szCs w:val="20"/>
              </w:rPr>
              <w:t xml:space="preserve"> </w:t>
            </w:r>
            <w:r w:rsidR="000A0FC4" w:rsidRPr="001A3349">
              <w:rPr>
                <w:noProof/>
                <w:color w:val="000000"/>
                <w:sz w:val="20"/>
                <w:szCs w:val="20"/>
              </w:rPr>
              <w:t>0-6 суток.</w:t>
            </w:r>
          </w:p>
        </w:tc>
        <w:tc>
          <w:tcPr>
            <w:tcW w:w="3164" w:type="dxa"/>
          </w:tcPr>
          <w:p w14:paraId="2DBAF19B" w14:textId="77777777" w:rsidR="00E1289A" w:rsidRPr="001A3349" w:rsidRDefault="00E1289A" w:rsidP="00A05BB1">
            <w:pPr>
              <w:spacing w:line="360" w:lineRule="auto"/>
              <w:contextualSpacing/>
              <w:rPr>
                <w:noProof/>
                <w:color w:val="000000"/>
                <w:sz w:val="20"/>
                <w:szCs w:val="20"/>
              </w:rPr>
            </w:pPr>
            <w:r w:rsidRPr="001A3349">
              <w:rPr>
                <w:noProof/>
                <w:color w:val="000000"/>
                <w:sz w:val="20"/>
                <w:szCs w:val="20"/>
              </w:rPr>
              <w:t>0,7</w:t>
            </w:r>
          </w:p>
          <w:p w14:paraId="77D3A544" w14:textId="77777777" w:rsidR="00C6492D" w:rsidRPr="001A3349" w:rsidRDefault="00C6492D" w:rsidP="00A05BB1">
            <w:pPr>
              <w:spacing w:line="360" w:lineRule="auto"/>
              <w:contextualSpacing/>
              <w:rPr>
                <w:noProof/>
                <w:color w:val="000000"/>
                <w:sz w:val="20"/>
                <w:szCs w:val="20"/>
              </w:rPr>
            </w:pPr>
          </w:p>
          <w:p w14:paraId="0D78195E" w14:textId="77777777" w:rsidR="00E1289A" w:rsidRPr="001A3349" w:rsidRDefault="00E1289A" w:rsidP="00A05BB1">
            <w:pPr>
              <w:spacing w:line="360" w:lineRule="auto"/>
              <w:contextualSpacing/>
              <w:rPr>
                <w:noProof/>
                <w:color w:val="000000"/>
                <w:sz w:val="20"/>
                <w:szCs w:val="20"/>
              </w:rPr>
            </w:pPr>
            <w:r w:rsidRPr="001A3349">
              <w:rPr>
                <w:noProof/>
                <w:color w:val="000000"/>
                <w:sz w:val="20"/>
                <w:szCs w:val="20"/>
              </w:rPr>
              <w:t>7,2</w:t>
            </w:r>
          </w:p>
          <w:p w14:paraId="5371E1C5" w14:textId="77777777" w:rsidR="00E1289A" w:rsidRPr="001A3349" w:rsidRDefault="00E1289A" w:rsidP="00A05BB1">
            <w:pPr>
              <w:spacing w:line="360" w:lineRule="auto"/>
              <w:contextualSpacing/>
              <w:rPr>
                <w:noProof/>
                <w:color w:val="000000"/>
                <w:sz w:val="20"/>
                <w:szCs w:val="20"/>
              </w:rPr>
            </w:pPr>
            <w:r w:rsidRPr="001A3349">
              <w:rPr>
                <w:noProof/>
                <w:color w:val="000000"/>
                <w:sz w:val="20"/>
                <w:szCs w:val="20"/>
              </w:rPr>
              <w:t>3</w:t>
            </w:r>
          </w:p>
          <w:p w14:paraId="52EF2C5D" w14:textId="77777777" w:rsidR="00E1289A" w:rsidRPr="001A3349" w:rsidRDefault="00E1289A" w:rsidP="00A05BB1">
            <w:pPr>
              <w:spacing w:line="360" w:lineRule="auto"/>
              <w:contextualSpacing/>
              <w:rPr>
                <w:noProof/>
                <w:color w:val="000000"/>
                <w:sz w:val="20"/>
                <w:szCs w:val="20"/>
              </w:rPr>
            </w:pPr>
            <w:r w:rsidRPr="001A3349">
              <w:rPr>
                <w:noProof/>
                <w:color w:val="000000"/>
                <w:sz w:val="20"/>
                <w:szCs w:val="20"/>
              </w:rPr>
              <w:t>_</w:t>
            </w:r>
          </w:p>
          <w:p w14:paraId="3C85D7E8" w14:textId="77777777" w:rsidR="00E1289A" w:rsidRPr="001A3349" w:rsidRDefault="00E1289A" w:rsidP="00A05BB1">
            <w:pPr>
              <w:spacing w:line="360" w:lineRule="auto"/>
              <w:contextualSpacing/>
              <w:rPr>
                <w:noProof/>
                <w:color w:val="000000"/>
                <w:sz w:val="20"/>
                <w:szCs w:val="20"/>
              </w:rPr>
            </w:pPr>
            <w:r w:rsidRPr="001A3349">
              <w:rPr>
                <w:noProof/>
                <w:color w:val="000000"/>
                <w:sz w:val="20"/>
                <w:szCs w:val="20"/>
              </w:rPr>
              <w:t>3,6</w:t>
            </w:r>
          </w:p>
          <w:p w14:paraId="75B8BD3D" w14:textId="77777777" w:rsidR="00E1289A" w:rsidRPr="001A3349" w:rsidRDefault="00E1289A" w:rsidP="00A05BB1">
            <w:pPr>
              <w:spacing w:line="360" w:lineRule="auto"/>
              <w:contextualSpacing/>
              <w:rPr>
                <w:noProof/>
                <w:color w:val="000000"/>
                <w:sz w:val="20"/>
                <w:szCs w:val="20"/>
              </w:rPr>
            </w:pPr>
          </w:p>
          <w:p w14:paraId="4B40C4D2" w14:textId="77777777" w:rsidR="00E1289A" w:rsidRPr="001A3349" w:rsidRDefault="00E1289A" w:rsidP="00A05BB1">
            <w:pPr>
              <w:spacing w:line="360" w:lineRule="auto"/>
              <w:contextualSpacing/>
              <w:rPr>
                <w:noProof/>
                <w:color w:val="000000"/>
                <w:sz w:val="20"/>
                <w:szCs w:val="20"/>
              </w:rPr>
            </w:pPr>
          </w:p>
          <w:p w14:paraId="0ECB8947" w14:textId="77777777" w:rsidR="00E1289A" w:rsidRPr="001A3349" w:rsidRDefault="00E1289A" w:rsidP="00A05BB1">
            <w:pPr>
              <w:spacing w:line="360" w:lineRule="auto"/>
              <w:contextualSpacing/>
              <w:rPr>
                <w:noProof/>
                <w:color w:val="000000"/>
                <w:sz w:val="20"/>
                <w:szCs w:val="20"/>
              </w:rPr>
            </w:pPr>
            <w:r w:rsidRPr="001A3349">
              <w:rPr>
                <w:noProof/>
                <w:color w:val="000000"/>
                <w:sz w:val="20"/>
                <w:szCs w:val="20"/>
              </w:rPr>
              <w:t>7,5</w:t>
            </w:r>
          </w:p>
          <w:p w14:paraId="315E2C3B" w14:textId="77777777" w:rsidR="00E1289A" w:rsidRPr="001A3349" w:rsidRDefault="00E1289A" w:rsidP="00A05BB1">
            <w:pPr>
              <w:spacing w:line="360" w:lineRule="auto"/>
              <w:contextualSpacing/>
              <w:rPr>
                <w:noProof/>
                <w:color w:val="000000"/>
                <w:sz w:val="20"/>
                <w:szCs w:val="20"/>
              </w:rPr>
            </w:pPr>
          </w:p>
          <w:p w14:paraId="04D39932" w14:textId="77777777" w:rsidR="00E1289A" w:rsidRPr="001A3349" w:rsidRDefault="00E1289A" w:rsidP="00A05BB1">
            <w:pPr>
              <w:spacing w:line="360" w:lineRule="auto"/>
              <w:contextualSpacing/>
              <w:rPr>
                <w:noProof/>
                <w:color w:val="000000"/>
                <w:sz w:val="20"/>
                <w:szCs w:val="20"/>
              </w:rPr>
            </w:pPr>
            <w:r w:rsidRPr="001A3349">
              <w:rPr>
                <w:noProof/>
                <w:color w:val="000000"/>
                <w:sz w:val="20"/>
                <w:szCs w:val="20"/>
              </w:rPr>
              <w:t>2</w:t>
            </w:r>
          </w:p>
          <w:p w14:paraId="44A8CAC3" w14:textId="77777777" w:rsidR="00E1289A" w:rsidRPr="001A3349" w:rsidRDefault="00E1289A" w:rsidP="00A05BB1">
            <w:pPr>
              <w:spacing w:line="360" w:lineRule="auto"/>
              <w:contextualSpacing/>
              <w:rPr>
                <w:noProof/>
                <w:color w:val="000000"/>
                <w:sz w:val="20"/>
                <w:szCs w:val="20"/>
              </w:rPr>
            </w:pPr>
            <w:r w:rsidRPr="001A3349">
              <w:rPr>
                <w:noProof/>
                <w:color w:val="000000"/>
                <w:sz w:val="20"/>
                <w:szCs w:val="20"/>
              </w:rPr>
              <w:t>1007,25</w:t>
            </w:r>
          </w:p>
          <w:p w14:paraId="1A776C24" w14:textId="77777777" w:rsidR="00E1289A" w:rsidRPr="001A3349" w:rsidRDefault="00E1289A" w:rsidP="00A05BB1">
            <w:pPr>
              <w:spacing w:line="360" w:lineRule="auto"/>
              <w:contextualSpacing/>
              <w:rPr>
                <w:noProof/>
                <w:color w:val="000000"/>
                <w:sz w:val="20"/>
                <w:szCs w:val="20"/>
              </w:rPr>
            </w:pPr>
            <w:r w:rsidRPr="001A3349">
              <w:rPr>
                <w:noProof/>
                <w:color w:val="000000"/>
                <w:sz w:val="20"/>
                <w:szCs w:val="20"/>
              </w:rPr>
              <w:t>3,6</w:t>
            </w:r>
          </w:p>
          <w:p w14:paraId="727C57A0" w14:textId="77777777" w:rsidR="00E1289A" w:rsidRPr="001A3349" w:rsidRDefault="00E1289A" w:rsidP="00A05BB1">
            <w:pPr>
              <w:spacing w:line="360" w:lineRule="auto"/>
              <w:contextualSpacing/>
              <w:rPr>
                <w:noProof/>
                <w:color w:val="000000"/>
                <w:sz w:val="20"/>
                <w:szCs w:val="20"/>
              </w:rPr>
            </w:pPr>
            <w:r w:rsidRPr="001A3349">
              <w:rPr>
                <w:noProof/>
                <w:color w:val="000000"/>
                <w:sz w:val="20"/>
                <w:szCs w:val="20"/>
              </w:rPr>
              <w:t>3,6</w:t>
            </w:r>
          </w:p>
        </w:tc>
        <w:tc>
          <w:tcPr>
            <w:tcW w:w="3165" w:type="dxa"/>
          </w:tcPr>
          <w:p w14:paraId="273A77F5" w14:textId="77777777" w:rsidR="00E1289A" w:rsidRPr="001A3349" w:rsidRDefault="00E1289A" w:rsidP="00A05BB1">
            <w:pPr>
              <w:spacing w:line="360" w:lineRule="auto"/>
              <w:contextualSpacing/>
              <w:rPr>
                <w:noProof/>
                <w:color w:val="000000"/>
                <w:sz w:val="20"/>
                <w:szCs w:val="20"/>
              </w:rPr>
            </w:pPr>
            <w:r w:rsidRPr="001A3349">
              <w:rPr>
                <w:noProof/>
                <w:color w:val="000000"/>
                <w:sz w:val="20"/>
                <w:szCs w:val="20"/>
              </w:rPr>
              <w:t>1,2</w:t>
            </w:r>
          </w:p>
          <w:p w14:paraId="0918BBF6" w14:textId="77777777" w:rsidR="00C6492D" w:rsidRPr="001A3349" w:rsidRDefault="00C6492D" w:rsidP="00A05BB1">
            <w:pPr>
              <w:spacing w:line="360" w:lineRule="auto"/>
              <w:contextualSpacing/>
              <w:rPr>
                <w:noProof/>
                <w:color w:val="000000"/>
                <w:sz w:val="20"/>
                <w:szCs w:val="20"/>
              </w:rPr>
            </w:pPr>
          </w:p>
          <w:p w14:paraId="14EF8A90" w14:textId="77777777" w:rsidR="00E1289A" w:rsidRPr="001A3349" w:rsidRDefault="00E1289A" w:rsidP="00A05BB1">
            <w:pPr>
              <w:spacing w:line="360" w:lineRule="auto"/>
              <w:contextualSpacing/>
              <w:rPr>
                <w:noProof/>
                <w:color w:val="000000"/>
                <w:sz w:val="20"/>
                <w:szCs w:val="20"/>
              </w:rPr>
            </w:pPr>
            <w:r w:rsidRPr="001A3349">
              <w:rPr>
                <w:noProof/>
                <w:color w:val="000000"/>
                <w:sz w:val="20"/>
                <w:szCs w:val="20"/>
              </w:rPr>
              <w:t>15,4</w:t>
            </w:r>
          </w:p>
          <w:p w14:paraId="44A360A6" w14:textId="77777777" w:rsidR="00E1289A" w:rsidRPr="001A3349" w:rsidRDefault="00E1289A" w:rsidP="00A05BB1">
            <w:pPr>
              <w:spacing w:line="360" w:lineRule="auto"/>
              <w:contextualSpacing/>
              <w:rPr>
                <w:noProof/>
                <w:color w:val="000000"/>
                <w:sz w:val="20"/>
                <w:szCs w:val="20"/>
              </w:rPr>
            </w:pPr>
            <w:r w:rsidRPr="001A3349">
              <w:rPr>
                <w:noProof/>
                <w:color w:val="000000"/>
                <w:sz w:val="20"/>
                <w:szCs w:val="20"/>
              </w:rPr>
              <w:t>_</w:t>
            </w:r>
          </w:p>
          <w:p w14:paraId="4ABF8BD5" w14:textId="77777777" w:rsidR="00E1289A" w:rsidRPr="001A3349" w:rsidRDefault="00E1289A" w:rsidP="00A05BB1">
            <w:pPr>
              <w:spacing w:line="360" w:lineRule="auto"/>
              <w:contextualSpacing/>
              <w:rPr>
                <w:noProof/>
                <w:color w:val="000000"/>
                <w:sz w:val="20"/>
                <w:szCs w:val="20"/>
              </w:rPr>
            </w:pPr>
            <w:r w:rsidRPr="001A3349">
              <w:rPr>
                <w:noProof/>
                <w:color w:val="000000"/>
                <w:sz w:val="20"/>
                <w:szCs w:val="20"/>
              </w:rPr>
              <w:t>_</w:t>
            </w:r>
          </w:p>
          <w:p w14:paraId="316447D1" w14:textId="77777777" w:rsidR="00E1289A" w:rsidRPr="001A3349" w:rsidRDefault="00E1289A" w:rsidP="00A05BB1">
            <w:pPr>
              <w:spacing w:line="360" w:lineRule="auto"/>
              <w:contextualSpacing/>
              <w:rPr>
                <w:noProof/>
                <w:color w:val="000000"/>
                <w:sz w:val="20"/>
                <w:szCs w:val="20"/>
              </w:rPr>
            </w:pPr>
            <w:r w:rsidRPr="001A3349">
              <w:rPr>
                <w:noProof/>
                <w:color w:val="000000"/>
                <w:sz w:val="20"/>
                <w:szCs w:val="20"/>
              </w:rPr>
              <w:t>-</w:t>
            </w:r>
          </w:p>
          <w:p w14:paraId="6F23E3CE" w14:textId="77777777" w:rsidR="00E1289A" w:rsidRPr="001A3349" w:rsidRDefault="00E1289A" w:rsidP="00A05BB1">
            <w:pPr>
              <w:spacing w:line="360" w:lineRule="auto"/>
              <w:contextualSpacing/>
              <w:rPr>
                <w:noProof/>
                <w:color w:val="000000"/>
                <w:sz w:val="20"/>
                <w:szCs w:val="20"/>
              </w:rPr>
            </w:pPr>
          </w:p>
          <w:p w14:paraId="4EE74F98" w14:textId="77777777" w:rsidR="00E1289A" w:rsidRPr="001A3349" w:rsidRDefault="00E1289A" w:rsidP="00A05BB1">
            <w:pPr>
              <w:spacing w:line="360" w:lineRule="auto"/>
              <w:contextualSpacing/>
              <w:rPr>
                <w:noProof/>
                <w:color w:val="000000"/>
                <w:sz w:val="20"/>
                <w:szCs w:val="20"/>
              </w:rPr>
            </w:pPr>
          </w:p>
          <w:p w14:paraId="1AE55A81" w14:textId="77777777" w:rsidR="00E1289A" w:rsidRPr="001A3349" w:rsidRDefault="00E1289A" w:rsidP="00A05BB1">
            <w:pPr>
              <w:spacing w:line="360" w:lineRule="auto"/>
              <w:contextualSpacing/>
              <w:rPr>
                <w:noProof/>
                <w:color w:val="000000"/>
                <w:sz w:val="20"/>
                <w:szCs w:val="20"/>
              </w:rPr>
            </w:pPr>
            <w:r w:rsidRPr="001A3349">
              <w:rPr>
                <w:noProof/>
                <w:color w:val="000000"/>
                <w:sz w:val="20"/>
                <w:szCs w:val="20"/>
              </w:rPr>
              <w:t>5,6</w:t>
            </w:r>
          </w:p>
          <w:p w14:paraId="6BCDC9FF" w14:textId="77777777" w:rsidR="00E1289A" w:rsidRPr="001A3349" w:rsidRDefault="00E1289A" w:rsidP="00A05BB1">
            <w:pPr>
              <w:spacing w:line="360" w:lineRule="auto"/>
              <w:contextualSpacing/>
              <w:rPr>
                <w:noProof/>
                <w:color w:val="000000"/>
                <w:sz w:val="20"/>
                <w:szCs w:val="20"/>
              </w:rPr>
            </w:pPr>
          </w:p>
          <w:p w14:paraId="50CB323F" w14:textId="77777777" w:rsidR="00E1289A" w:rsidRPr="001A3349" w:rsidRDefault="00E1289A" w:rsidP="00A05BB1">
            <w:pPr>
              <w:spacing w:line="360" w:lineRule="auto"/>
              <w:contextualSpacing/>
              <w:rPr>
                <w:noProof/>
                <w:color w:val="000000"/>
                <w:sz w:val="20"/>
                <w:szCs w:val="20"/>
              </w:rPr>
            </w:pPr>
            <w:r w:rsidRPr="001A3349">
              <w:rPr>
                <w:noProof/>
                <w:color w:val="000000"/>
                <w:sz w:val="20"/>
                <w:szCs w:val="20"/>
              </w:rPr>
              <w:t>-</w:t>
            </w:r>
          </w:p>
          <w:p w14:paraId="1E538969" w14:textId="77777777" w:rsidR="00E1289A" w:rsidRPr="001A3349" w:rsidRDefault="00E1289A" w:rsidP="00A05BB1">
            <w:pPr>
              <w:spacing w:line="360" w:lineRule="auto"/>
              <w:contextualSpacing/>
              <w:rPr>
                <w:noProof/>
                <w:color w:val="000000"/>
                <w:sz w:val="20"/>
                <w:szCs w:val="20"/>
              </w:rPr>
            </w:pPr>
            <w:r w:rsidRPr="001A3349">
              <w:rPr>
                <w:noProof/>
                <w:color w:val="000000"/>
                <w:sz w:val="20"/>
                <w:szCs w:val="20"/>
              </w:rPr>
              <w:t>1000,0</w:t>
            </w:r>
          </w:p>
          <w:p w14:paraId="05CB318D" w14:textId="77777777" w:rsidR="00E1289A" w:rsidRPr="001A3349" w:rsidRDefault="00E1289A" w:rsidP="00A05BB1">
            <w:pPr>
              <w:spacing w:line="360" w:lineRule="auto"/>
              <w:contextualSpacing/>
              <w:rPr>
                <w:noProof/>
                <w:color w:val="000000"/>
                <w:sz w:val="20"/>
                <w:szCs w:val="20"/>
              </w:rPr>
            </w:pPr>
            <w:r w:rsidRPr="001A3349">
              <w:rPr>
                <w:noProof/>
                <w:color w:val="000000"/>
                <w:sz w:val="20"/>
                <w:szCs w:val="20"/>
              </w:rPr>
              <w:t>_</w:t>
            </w:r>
          </w:p>
          <w:p w14:paraId="5F38AEBC" w14:textId="77777777" w:rsidR="00E1289A" w:rsidRPr="001A3349" w:rsidRDefault="00E1289A" w:rsidP="00A05BB1">
            <w:pPr>
              <w:spacing w:line="360" w:lineRule="auto"/>
              <w:contextualSpacing/>
              <w:rPr>
                <w:noProof/>
                <w:color w:val="000000"/>
                <w:sz w:val="20"/>
                <w:szCs w:val="20"/>
              </w:rPr>
            </w:pPr>
            <w:r w:rsidRPr="001A3349">
              <w:rPr>
                <w:noProof/>
                <w:color w:val="000000"/>
                <w:sz w:val="20"/>
                <w:szCs w:val="20"/>
              </w:rPr>
              <w:t>15,4</w:t>
            </w:r>
          </w:p>
        </w:tc>
      </w:tr>
    </w:tbl>
    <w:p w14:paraId="0015A265" w14:textId="77777777" w:rsidR="00A05BB1" w:rsidRPr="001A3349" w:rsidRDefault="00A05BB1" w:rsidP="00E16E95">
      <w:pPr>
        <w:spacing w:line="360" w:lineRule="auto"/>
        <w:ind w:firstLine="709"/>
        <w:contextualSpacing/>
        <w:jc w:val="both"/>
        <w:rPr>
          <w:noProof/>
          <w:color w:val="000000"/>
        </w:rPr>
      </w:pPr>
    </w:p>
    <w:p w14:paraId="5903BF60" w14:textId="77777777" w:rsidR="00DB1846" w:rsidRPr="001A3349" w:rsidRDefault="00A05BB1" w:rsidP="00E16E95">
      <w:pPr>
        <w:spacing w:line="360" w:lineRule="auto"/>
        <w:ind w:firstLine="709"/>
        <w:contextualSpacing/>
        <w:jc w:val="both"/>
        <w:rPr>
          <w:noProof/>
          <w:color w:val="000000"/>
        </w:rPr>
      </w:pPr>
      <w:r w:rsidRPr="001A3349">
        <w:rPr>
          <w:noProof/>
          <w:color w:val="000000"/>
        </w:rPr>
        <w:br w:type="page"/>
      </w:r>
      <w:r w:rsidR="00170B37" w:rsidRPr="001A3349">
        <w:rPr>
          <w:noProof/>
          <w:color w:val="000000"/>
        </w:rPr>
        <w:t>Распределение родившихся</w:t>
      </w:r>
      <w:r w:rsidR="006B0C89" w:rsidRPr="001A3349">
        <w:rPr>
          <w:noProof/>
          <w:color w:val="000000"/>
        </w:rPr>
        <w:t xml:space="preserve"> и умерших по массе тела за 2009</w:t>
      </w:r>
      <w:r w:rsidR="00170B37" w:rsidRPr="001A3349">
        <w:rPr>
          <w:noProof/>
          <w:color w:val="000000"/>
        </w:rPr>
        <w:t xml:space="preserve"> год</w:t>
      </w:r>
    </w:p>
    <w:p w14:paraId="7FD1B90A" w14:textId="77777777" w:rsidR="00A05BB1" w:rsidRPr="001A3349" w:rsidRDefault="00A05BB1" w:rsidP="00E16E95">
      <w:pPr>
        <w:spacing w:line="360" w:lineRule="auto"/>
        <w:ind w:firstLine="709"/>
        <w:contextualSpacing/>
        <w:jc w:val="both"/>
        <w:rPr>
          <w:noProof/>
          <w:color w:val="000000"/>
        </w:rPr>
      </w:pP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636"/>
        <w:gridCol w:w="730"/>
        <w:gridCol w:w="683"/>
        <w:gridCol w:w="709"/>
        <w:gridCol w:w="709"/>
        <w:gridCol w:w="709"/>
        <w:gridCol w:w="708"/>
        <w:gridCol w:w="709"/>
        <w:gridCol w:w="709"/>
        <w:gridCol w:w="1630"/>
      </w:tblGrid>
      <w:tr w:rsidR="00781FE7" w:rsidRPr="001A3349" w14:paraId="47BB92AE" w14:textId="77777777">
        <w:trPr>
          <w:trHeight w:val="20"/>
        </w:trPr>
        <w:tc>
          <w:tcPr>
            <w:tcW w:w="1461" w:type="dxa"/>
          </w:tcPr>
          <w:p w14:paraId="2BB4A314" w14:textId="77777777" w:rsidR="00781FE7" w:rsidRPr="001A3349" w:rsidRDefault="00781FE7" w:rsidP="00A05BB1">
            <w:pPr>
              <w:spacing w:line="360" w:lineRule="auto"/>
              <w:contextualSpacing/>
              <w:rPr>
                <w:noProof/>
                <w:color w:val="000000"/>
                <w:sz w:val="20"/>
                <w:szCs w:val="20"/>
              </w:rPr>
            </w:pPr>
          </w:p>
        </w:tc>
        <w:tc>
          <w:tcPr>
            <w:tcW w:w="636" w:type="dxa"/>
          </w:tcPr>
          <w:p w14:paraId="4BE10637" w14:textId="77777777" w:rsidR="00781FE7" w:rsidRPr="001A3349" w:rsidRDefault="00781FE7" w:rsidP="00A05BB1">
            <w:pPr>
              <w:spacing w:line="360" w:lineRule="auto"/>
              <w:contextualSpacing/>
              <w:rPr>
                <w:noProof/>
                <w:color w:val="000000"/>
                <w:sz w:val="20"/>
                <w:szCs w:val="20"/>
              </w:rPr>
            </w:pPr>
          </w:p>
        </w:tc>
        <w:tc>
          <w:tcPr>
            <w:tcW w:w="730" w:type="dxa"/>
          </w:tcPr>
          <w:p w14:paraId="12B83E8E" w14:textId="77777777" w:rsidR="00781FE7" w:rsidRPr="001A3349" w:rsidRDefault="00781FE7" w:rsidP="00A05BB1">
            <w:pPr>
              <w:spacing w:line="360" w:lineRule="auto"/>
              <w:contextualSpacing/>
              <w:rPr>
                <w:noProof/>
                <w:color w:val="000000"/>
                <w:sz w:val="20"/>
                <w:szCs w:val="20"/>
              </w:rPr>
            </w:pPr>
            <w:r w:rsidRPr="001A3349">
              <w:rPr>
                <w:noProof/>
                <w:color w:val="000000"/>
                <w:sz w:val="20"/>
                <w:szCs w:val="20"/>
              </w:rPr>
              <w:t>500</w:t>
            </w:r>
          </w:p>
          <w:p w14:paraId="41448781" w14:textId="77777777" w:rsidR="00781FE7" w:rsidRPr="001A3349" w:rsidRDefault="00781FE7" w:rsidP="00A05BB1">
            <w:pPr>
              <w:spacing w:line="360" w:lineRule="auto"/>
              <w:contextualSpacing/>
              <w:rPr>
                <w:noProof/>
                <w:color w:val="000000"/>
                <w:sz w:val="20"/>
                <w:szCs w:val="20"/>
              </w:rPr>
            </w:pPr>
            <w:r w:rsidRPr="001A3349">
              <w:rPr>
                <w:noProof/>
                <w:color w:val="000000"/>
                <w:sz w:val="20"/>
                <w:szCs w:val="20"/>
              </w:rPr>
              <w:t>999-</w:t>
            </w:r>
          </w:p>
        </w:tc>
        <w:tc>
          <w:tcPr>
            <w:tcW w:w="683" w:type="dxa"/>
          </w:tcPr>
          <w:p w14:paraId="7D0F495C" w14:textId="77777777" w:rsidR="00781FE7" w:rsidRPr="001A3349" w:rsidRDefault="00781FE7" w:rsidP="00A05BB1">
            <w:pPr>
              <w:spacing w:line="360" w:lineRule="auto"/>
              <w:contextualSpacing/>
              <w:rPr>
                <w:noProof/>
                <w:color w:val="000000"/>
                <w:sz w:val="20"/>
                <w:szCs w:val="20"/>
              </w:rPr>
            </w:pPr>
            <w:r w:rsidRPr="001A3349">
              <w:rPr>
                <w:noProof/>
                <w:color w:val="000000"/>
                <w:sz w:val="20"/>
                <w:szCs w:val="20"/>
              </w:rPr>
              <w:t>1000</w:t>
            </w:r>
          </w:p>
          <w:p w14:paraId="4E7E4508" w14:textId="77777777" w:rsidR="00781FE7" w:rsidRPr="001A3349" w:rsidRDefault="00781FE7" w:rsidP="00A05BB1">
            <w:pPr>
              <w:spacing w:line="360" w:lineRule="auto"/>
              <w:contextualSpacing/>
              <w:rPr>
                <w:noProof/>
                <w:color w:val="000000"/>
                <w:sz w:val="20"/>
                <w:szCs w:val="20"/>
              </w:rPr>
            </w:pPr>
            <w:r w:rsidRPr="001A3349">
              <w:rPr>
                <w:noProof/>
                <w:color w:val="000000"/>
                <w:sz w:val="20"/>
                <w:szCs w:val="20"/>
              </w:rPr>
              <w:t>1499</w:t>
            </w:r>
          </w:p>
        </w:tc>
        <w:tc>
          <w:tcPr>
            <w:tcW w:w="709" w:type="dxa"/>
          </w:tcPr>
          <w:p w14:paraId="5D2B326D" w14:textId="77777777" w:rsidR="00781FE7" w:rsidRPr="001A3349" w:rsidRDefault="00781FE7" w:rsidP="00A05BB1">
            <w:pPr>
              <w:spacing w:line="360" w:lineRule="auto"/>
              <w:contextualSpacing/>
              <w:rPr>
                <w:noProof/>
                <w:color w:val="000000"/>
                <w:sz w:val="20"/>
                <w:szCs w:val="20"/>
              </w:rPr>
            </w:pPr>
            <w:r w:rsidRPr="001A3349">
              <w:rPr>
                <w:noProof/>
                <w:color w:val="000000"/>
                <w:sz w:val="20"/>
                <w:szCs w:val="20"/>
              </w:rPr>
              <w:t>1500</w:t>
            </w:r>
          </w:p>
          <w:p w14:paraId="5D3A565D" w14:textId="77777777" w:rsidR="00781FE7" w:rsidRPr="001A3349" w:rsidRDefault="00781FE7" w:rsidP="00A05BB1">
            <w:pPr>
              <w:spacing w:line="360" w:lineRule="auto"/>
              <w:contextualSpacing/>
              <w:rPr>
                <w:noProof/>
                <w:color w:val="000000"/>
                <w:sz w:val="20"/>
                <w:szCs w:val="20"/>
              </w:rPr>
            </w:pPr>
            <w:r w:rsidRPr="001A3349">
              <w:rPr>
                <w:noProof/>
                <w:color w:val="000000"/>
                <w:sz w:val="20"/>
                <w:szCs w:val="20"/>
              </w:rPr>
              <w:t>1999</w:t>
            </w:r>
          </w:p>
        </w:tc>
        <w:tc>
          <w:tcPr>
            <w:tcW w:w="709" w:type="dxa"/>
          </w:tcPr>
          <w:p w14:paraId="221014AA" w14:textId="77777777" w:rsidR="00781FE7" w:rsidRPr="001A3349" w:rsidRDefault="00781FE7" w:rsidP="00A05BB1">
            <w:pPr>
              <w:spacing w:line="360" w:lineRule="auto"/>
              <w:contextualSpacing/>
              <w:rPr>
                <w:noProof/>
                <w:color w:val="000000"/>
                <w:sz w:val="20"/>
                <w:szCs w:val="20"/>
              </w:rPr>
            </w:pPr>
            <w:r w:rsidRPr="001A3349">
              <w:rPr>
                <w:noProof/>
                <w:color w:val="000000"/>
                <w:sz w:val="20"/>
                <w:szCs w:val="20"/>
              </w:rPr>
              <w:t>2000</w:t>
            </w:r>
          </w:p>
          <w:p w14:paraId="5DF5804B" w14:textId="77777777" w:rsidR="00781FE7" w:rsidRPr="001A3349" w:rsidRDefault="00781FE7" w:rsidP="00A05BB1">
            <w:pPr>
              <w:spacing w:line="360" w:lineRule="auto"/>
              <w:contextualSpacing/>
              <w:rPr>
                <w:noProof/>
                <w:color w:val="000000"/>
                <w:sz w:val="20"/>
                <w:szCs w:val="20"/>
              </w:rPr>
            </w:pPr>
            <w:r w:rsidRPr="001A3349">
              <w:rPr>
                <w:noProof/>
                <w:color w:val="000000"/>
                <w:sz w:val="20"/>
                <w:szCs w:val="20"/>
              </w:rPr>
              <w:t>2499</w:t>
            </w:r>
          </w:p>
        </w:tc>
        <w:tc>
          <w:tcPr>
            <w:tcW w:w="709" w:type="dxa"/>
          </w:tcPr>
          <w:p w14:paraId="2E47A27A" w14:textId="77777777" w:rsidR="00781FE7" w:rsidRPr="001A3349" w:rsidRDefault="00781FE7" w:rsidP="00A05BB1">
            <w:pPr>
              <w:spacing w:line="360" w:lineRule="auto"/>
              <w:contextualSpacing/>
              <w:rPr>
                <w:noProof/>
                <w:color w:val="000000"/>
                <w:sz w:val="20"/>
                <w:szCs w:val="20"/>
              </w:rPr>
            </w:pPr>
            <w:r w:rsidRPr="001A3349">
              <w:rPr>
                <w:noProof/>
                <w:color w:val="000000"/>
                <w:sz w:val="20"/>
                <w:szCs w:val="20"/>
              </w:rPr>
              <w:t>2500</w:t>
            </w:r>
          </w:p>
          <w:p w14:paraId="0D30E503" w14:textId="77777777" w:rsidR="00781FE7" w:rsidRPr="001A3349" w:rsidRDefault="00781FE7" w:rsidP="00A05BB1">
            <w:pPr>
              <w:spacing w:line="360" w:lineRule="auto"/>
              <w:contextualSpacing/>
              <w:rPr>
                <w:noProof/>
                <w:color w:val="000000"/>
                <w:sz w:val="20"/>
                <w:szCs w:val="20"/>
              </w:rPr>
            </w:pPr>
            <w:r w:rsidRPr="001A3349">
              <w:rPr>
                <w:noProof/>
                <w:color w:val="000000"/>
                <w:sz w:val="20"/>
                <w:szCs w:val="20"/>
              </w:rPr>
              <w:t>2999</w:t>
            </w:r>
          </w:p>
        </w:tc>
        <w:tc>
          <w:tcPr>
            <w:tcW w:w="708" w:type="dxa"/>
          </w:tcPr>
          <w:p w14:paraId="27CE4A88" w14:textId="77777777" w:rsidR="00781FE7" w:rsidRPr="001A3349" w:rsidRDefault="00781FE7" w:rsidP="00A05BB1">
            <w:pPr>
              <w:spacing w:line="360" w:lineRule="auto"/>
              <w:contextualSpacing/>
              <w:rPr>
                <w:noProof/>
                <w:color w:val="000000"/>
                <w:sz w:val="20"/>
                <w:szCs w:val="20"/>
              </w:rPr>
            </w:pPr>
            <w:r w:rsidRPr="001A3349">
              <w:rPr>
                <w:noProof/>
                <w:color w:val="000000"/>
                <w:sz w:val="20"/>
                <w:szCs w:val="20"/>
              </w:rPr>
              <w:t>3000</w:t>
            </w:r>
          </w:p>
          <w:p w14:paraId="300DFDDA" w14:textId="77777777" w:rsidR="00781FE7" w:rsidRPr="001A3349" w:rsidRDefault="00781FE7" w:rsidP="00A05BB1">
            <w:pPr>
              <w:spacing w:line="360" w:lineRule="auto"/>
              <w:contextualSpacing/>
              <w:rPr>
                <w:noProof/>
                <w:color w:val="000000"/>
                <w:sz w:val="20"/>
                <w:szCs w:val="20"/>
              </w:rPr>
            </w:pPr>
            <w:r w:rsidRPr="001A3349">
              <w:rPr>
                <w:noProof/>
                <w:color w:val="000000"/>
                <w:sz w:val="20"/>
                <w:szCs w:val="20"/>
              </w:rPr>
              <w:t>3499</w:t>
            </w:r>
          </w:p>
        </w:tc>
        <w:tc>
          <w:tcPr>
            <w:tcW w:w="709" w:type="dxa"/>
          </w:tcPr>
          <w:p w14:paraId="23D061C0" w14:textId="77777777" w:rsidR="00781FE7" w:rsidRPr="001A3349" w:rsidRDefault="00781FE7" w:rsidP="00A05BB1">
            <w:pPr>
              <w:spacing w:line="360" w:lineRule="auto"/>
              <w:contextualSpacing/>
              <w:rPr>
                <w:noProof/>
                <w:color w:val="000000"/>
                <w:sz w:val="20"/>
                <w:szCs w:val="20"/>
              </w:rPr>
            </w:pPr>
            <w:r w:rsidRPr="001A3349">
              <w:rPr>
                <w:noProof/>
                <w:color w:val="000000"/>
                <w:sz w:val="20"/>
                <w:szCs w:val="20"/>
              </w:rPr>
              <w:t>3500</w:t>
            </w:r>
          </w:p>
          <w:p w14:paraId="0C42B627" w14:textId="77777777" w:rsidR="00781FE7" w:rsidRPr="001A3349" w:rsidRDefault="00781FE7" w:rsidP="00A05BB1">
            <w:pPr>
              <w:spacing w:line="360" w:lineRule="auto"/>
              <w:contextualSpacing/>
              <w:rPr>
                <w:noProof/>
                <w:color w:val="000000"/>
                <w:sz w:val="20"/>
                <w:szCs w:val="20"/>
              </w:rPr>
            </w:pPr>
            <w:r w:rsidRPr="001A3349">
              <w:rPr>
                <w:noProof/>
                <w:color w:val="000000"/>
                <w:sz w:val="20"/>
                <w:szCs w:val="20"/>
              </w:rPr>
              <w:t>3999</w:t>
            </w:r>
          </w:p>
        </w:tc>
        <w:tc>
          <w:tcPr>
            <w:tcW w:w="709" w:type="dxa"/>
          </w:tcPr>
          <w:p w14:paraId="7652C0DE" w14:textId="77777777" w:rsidR="00781FE7" w:rsidRPr="001A3349" w:rsidRDefault="00781FE7" w:rsidP="00A05BB1">
            <w:pPr>
              <w:spacing w:line="360" w:lineRule="auto"/>
              <w:contextualSpacing/>
              <w:rPr>
                <w:noProof/>
                <w:color w:val="000000"/>
                <w:sz w:val="20"/>
                <w:szCs w:val="20"/>
              </w:rPr>
            </w:pPr>
            <w:r w:rsidRPr="001A3349">
              <w:rPr>
                <w:noProof/>
                <w:color w:val="000000"/>
                <w:sz w:val="20"/>
                <w:szCs w:val="20"/>
              </w:rPr>
              <w:t>4000 и бол</w:t>
            </w:r>
          </w:p>
        </w:tc>
        <w:tc>
          <w:tcPr>
            <w:tcW w:w="1630" w:type="dxa"/>
          </w:tcPr>
          <w:p w14:paraId="5FBE0885" w14:textId="77777777" w:rsidR="00781FE7" w:rsidRPr="001A3349" w:rsidRDefault="00781FE7" w:rsidP="00A05BB1">
            <w:pPr>
              <w:spacing w:line="360" w:lineRule="auto"/>
              <w:contextualSpacing/>
              <w:rPr>
                <w:noProof/>
                <w:color w:val="000000"/>
                <w:sz w:val="20"/>
                <w:szCs w:val="20"/>
              </w:rPr>
            </w:pPr>
            <w:r w:rsidRPr="001A3349">
              <w:rPr>
                <w:noProof/>
                <w:color w:val="000000"/>
                <w:sz w:val="20"/>
                <w:szCs w:val="20"/>
              </w:rPr>
              <w:t xml:space="preserve">Недоношенные </w:t>
            </w:r>
          </w:p>
          <w:p w14:paraId="1859CA88" w14:textId="77777777" w:rsidR="00781FE7" w:rsidRPr="001A3349" w:rsidRDefault="00781FE7" w:rsidP="00A05BB1">
            <w:pPr>
              <w:spacing w:line="360" w:lineRule="auto"/>
              <w:contextualSpacing/>
              <w:rPr>
                <w:noProof/>
                <w:color w:val="000000"/>
                <w:sz w:val="20"/>
                <w:szCs w:val="20"/>
              </w:rPr>
            </w:pPr>
            <w:r w:rsidRPr="001A3349">
              <w:rPr>
                <w:noProof/>
                <w:color w:val="000000"/>
                <w:sz w:val="20"/>
                <w:szCs w:val="20"/>
              </w:rPr>
              <w:t>Из общего числа</w:t>
            </w:r>
          </w:p>
        </w:tc>
      </w:tr>
      <w:tr w:rsidR="00781FE7" w:rsidRPr="001A3349" w14:paraId="0FF658A9" w14:textId="77777777">
        <w:trPr>
          <w:trHeight w:val="20"/>
        </w:trPr>
        <w:tc>
          <w:tcPr>
            <w:tcW w:w="1461" w:type="dxa"/>
          </w:tcPr>
          <w:p w14:paraId="01F6FDCC" w14:textId="77777777" w:rsidR="00781FE7" w:rsidRPr="001A3349" w:rsidRDefault="00781FE7" w:rsidP="00A05BB1">
            <w:pPr>
              <w:spacing w:line="360" w:lineRule="auto"/>
              <w:contextualSpacing/>
              <w:rPr>
                <w:noProof/>
                <w:color w:val="000000"/>
                <w:sz w:val="20"/>
                <w:szCs w:val="20"/>
              </w:rPr>
            </w:pPr>
            <w:r w:rsidRPr="001A3349">
              <w:rPr>
                <w:noProof/>
                <w:color w:val="000000"/>
                <w:sz w:val="20"/>
                <w:szCs w:val="20"/>
              </w:rPr>
              <w:t>родилось живыми</w:t>
            </w:r>
          </w:p>
        </w:tc>
        <w:tc>
          <w:tcPr>
            <w:tcW w:w="636" w:type="dxa"/>
          </w:tcPr>
          <w:p w14:paraId="7B7333C0" w14:textId="77777777" w:rsidR="00781FE7" w:rsidRPr="001A3349" w:rsidRDefault="006B0C89" w:rsidP="00A05BB1">
            <w:pPr>
              <w:spacing w:line="360" w:lineRule="auto"/>
              <w:contextualSpacing/>
              <w:rPr>
                <w:noProof/>
                <w:color w:val="000000"/>
                <w:sz w:val="20"/>
                <w:szCs w:val="20"/>
              </w:rPr>
            </w:pPr>
            <w:r w:rsidRPr="001A3349">
              <w:rPr>
                <w:noProof/>
                <w:color w:val="000000"/>
                <w:sz w:val="20"/>
                <w:szCs w:val="20"/>
              </w:rPr>
              <w:t>259</w:t>
            </w:r>
          </w:p>
        </w:tc>
        <w:tc>
          <w:tcPr>
            <w:tcW w:w="730" w:type="dxa"/>
          </w:tcPr>
          <w:p w14:paraId="0D95593F" w14:textId="77777777" w:rsidR="00781FE7" w:rsidRPr="001A3349" w:rsidRDefault="00781FE7" w:rsidP="00A05BB1">
            <w:pPr>
              <w:spacing w:line="360" w:lineRule="auto"/>
              <w:contextualSpacing/>
              <w:rPr>
                <w:noProof/>
                <w:color w:val="000000"/>
                <w:sz w:val="20"/>
                <w:szCs w:val="20"/>
              </w:rPr>
            </w:pPr>
          </w:p>
        </w:tc>
        <w:tc>
          <w:tcPr>
            <w:tcW w:w="683" w:type="dxa"/>
          </w:tcPr>
          <w:p w14:paraId="358D801B" w14:textId="77777777" w:rsidR="00781FE7" w:rsidRPr="001A3349" w:rsidRDefault="006B0C89" w:rsidP="00A05BB1">
            <w:pPr>
              <w:spacing w:line="360" w:lineRule="auto"/>
              <w:contextualSpacing/>
              <w:rPr>
                <w:noProof/>
                <w:color w:val="000000"/>
                <w:sz w:val="20"/>
                <w:szCs w:val="20"/>
              </w:rPr>
            </w:pPr>
            <w:r w:rsidRPr="001A3349">
              <w:rPr>
                <w:noProof/>
                <w:color w:val="000000"/>
                <w:sz w:val="20"/>
                <w:szCs w:val="20"/>
              </w:rPr>
              <w:t xml:space="preserve"> </w:t>
            </w:r>
          </w:p>
        </w:tc>
        <w:tc>
          <w:tcPr>
            <w:tcW w:w="709" w:type="dxa"/>
          </w:tcPr>
          <w:p w14:paraId="10786AD2" w14:textId="77777777" w:rsidR="00781FE7" w:rsidRPr="001A3349" w:rsidRDefault="00E16E95" w:rsidP="00A05BB1">
            <w:pPr>
              <w:spacing w:line="360" w:lineRule="auto"/>
              <w:contextualSpacing/>
              <w:rPr>
                <w:noProof/>
                <w:color w:val="000000"/>
                <w:sz w:val="20"/>
                <w:szCs w:val="20"/>
              </w:rPr>
            </w:pPr>
            <w:r w:rsidRPr="001A3349">
              <w:rPr>
                <w:noProof/>
                <w:color w:val="000000"/>
                <w:sz w:val="20"/>
                <w:szCs w:val="20"/>
              </w:rPr>
              <w:t xml:space="preserve"> </w:t>
            </w:r>
            <w:r w:rsidR="006B0C89" w:rsidRPr="001A3349">
              <w:rPr>
                <w:noProof/>
                <w:color w:val="000000"/>
                <w:sz w:val="20"/>
                <w:szCs w:val="20"/>
              </w:rPr>
              <w:t>4</w:t>
            </w:r>
          </w:p>
        </w:tc>
        <w:tc>
          <w:tcPr>
            <w:tcW w:w="709" w:type="dxa"/>
          </w:tcPr>
          <w:p w14:paraId="76A6BA0D" w14:textId="77777777" w:rsidR="00781FE7" w:rsidRPr="001A3349" w:rsidRDefault="00E16E95" w:rsidP="00A05BB1">
            <w:pPr>
              <w:spacing w:line="360" w:lineRule="auto"/>
              <w:contextualSpacing/>
              <w:rPr>
                <w:noProof/>
                <w:color w:val="000000"/>
                <w:sz w:val="20"/>
                <w:szCs w:val="20"/>
              </w:rPr>
            </w:pPr>
            <w:r w:rsidRPr="001A3349">
              <w:rPr>
                <w:noProof/>
                <w:color w:val="000000"/>
                <w:sz w:val="20"/>
                <w:szCs w:val="20"/>
              </w:rPr>
              <w:t xml:space="preserve"> </w:t>
            </w:r>
            <w:r w:rsidR="006B0C89" w:rsidRPr="001A3349">
              <w:rPr>
                <w:noProof/>
                <w:color w:val="000000"/>
                <w:sz w:val="20"/>
                <w:szCs w:val="20"/>
              </w:rPr>
              <w:t>15</w:t>
            </w:r>
          </w:p>
        </w:tc>
        <w:tc>
          <w:tcPr>
            <w:tcW w:w="709" w:type="dxa"/>
          </w:tcPr>
          <w:p w14:paraId="753C74AA" w14:textId="77777777" w:rsidR="00781FE7" w:rsidRPr="001A3349" w:rsidRDefault="00E16E95" w:rsidP="00A05BB1">
            <w:pPr>
              <w:spacing w:line="360" w:lineRule="auto"/>
              <w:contextualSpacing/>
              <w:rPr>
                <w:noProof/>
                <w:color w:val="000000"/>
                <w:sz w:val="20"/>
                <w:szCs w:val="20"/>
              </w:rPr>
            </w:pPr>
            <w:r w:rsidRPr="001A3349">
              <w:rPr>
                <w:noProof/>
                <w:color w:val="000000"/>
                <w:sz w:val="20"/>
                <w:szCs w:val="20"/>
              </w:rPr>
              <w:t xml:space="preserve"> </w:t>
            </w:r>
            <w:r w:rsidR="006B0C89" w:rsidRPr="001A3349">
              <w:rPr>
                <w:noProof/>
                <w:color w:val="000000"/>
                <w:sz w:val="20"/>
                <w:szCs w:val="20"/>
              </w:rPr>
              <w:t>46</w:t>
            </w:r>
          </w:p>
        </w:tc>
        <w:tc>
          <w:tcPr>
            <w:tcW w:w="708" w:type="dxa"/>
          </w:tcPr>
          <w:p w14:paraId="2B5485FC" w14:textId="77777777" w:rsidR="00781FE7" w:rsidRPr="001A3349" w:rsidRDefault="00B92C5B" w:rsidP="00A05BB1">
            <w:pPr>
              <w:spacing w:line="360" w:lineRule="auto"/>
              <w:contextualSpacing/>
              <w:rPr>
                <w:noProof/>
                <w:color w:val="000000"/>
                <w:sz w:val="20"/>
                <w:szCs w:val="20"/>
              </w:rPr>
            </w:pPr>
            <w:r w:rsidRPr="001A3349">
              <w:rPr>
                <w:noProof/>
                <w:color w:val="000000"/>
                <w:sz w:val="20"/>
                <w:szCs w:val="20"/>
              </w:rPr>
              <w:t>96</w:t>
            </w:r>
          </w:p>
        </w:tc>
        <w:tc>
          <w:tcPr>
            <w:tcW w:w="709" w:type="dxa"/>
          </w:tcPr>
          <w:p w14:paraId="64A4E17F" w14:textId="77777777" w:rsidR="00781FE7" w:rsidRPr="001A3349" w:rsidRDefault="006B0C89" w:rsidP="00A05BB1">
            <w:pPr>
              <w:spacing w:line="360" w:lineRule="auto"/>
              <w:contextualSpacing/>
              <w:rPr>
                <w:noProof/>
                <w:color w:val="000000"/>
                <w:sz w:val="20"/>
                <w:szCs w:val="20"/>
              </w:rPr>
            </w:pPr>
            <w:r w:rsidRPr="001A3349">
              <w:rPr>
                <w:noProof/>
                <w:color w:val="000000"/>
                <w:sz w:val="20"/>
                <w:szCs w:val="20"/>
              </w:rPr>
              <w:t>6</w:t>
            </w:r>
            <w:r w:rsidR="00B92C5B" w:rsidRPr="001A3349">
              <w:rPr>
                <w:noProof/>
                <w:color w:val="000000"/>
                <w:sz w:val="20"/>
                <w:szCs w:val="20"/>
              </w:rPr>
              <w:t>5</w:t>
            </w:r>
          </w:p>
        </w:tc>
        <w:tc>
          <w:tcPr>
            <w:tcW w:w="709" w:type="dxa"/>
          </w:tcPr>
          <w:p w14:paraId="246BB3E2" w14:textId="77777777" w:rsidR="00781FE7" w:rsidRPr="001A3349" w:rsidRDefault="00B92C5B" w:rsidP="00A05BB1">
            <w:pPr>
              <w:spacing w:line="360" w:lineRule="auto"/>
              <w:contextualSpacing/>
              <w:rPr>
                <w:noProof/>
                <w:color w:val="000000"/>
                <w:sz w:val="20"/>
                <w:szCs w:val="20"/>
              </w:rPr>
            </w:pPr>
            <w:r w:rsidRPr="001A3349">
              <w:rPr>
                <w:noProof/>
                <w:color w:val="000000"/>
                <w:sz w:val="20"/>
                <w:szCs w:val="20"/>
              </w:rPr>
              <w:t xml:space="preserve"> 3</w:t>
            </w:r>
            <w:r w:rsidR="006B0C89" w:rsidRPr="001A3349">
              <w:rPr>
                <w:noProof/>
                <w:color w:val="000000"/>
                <w:sz w:val="20"/>
                <w:szCs w:val="20"/>
              </w:rPr>
              <w:t>3</w:t>
            </w:r>
          </w:p>
        </w:tc>
        <w:tc>
          <w:tcPr>
            <w:tcW w:w="1630" w:type="dxa"/>
          </w:tcPr>
          <w:p w14:paraId="52E0AA69" w14:textId="77777777" w:rsidR="00781FE7" w:rsidRPr="001A3349" w:rsidRDefault="006B0C89" w:rsidP="00A05BB1">
            <w:pPr>
              <w:tabs>
                <w:tab w:val="left" w:pos="1025"/>
              </w:tabs>
              <w:spacing w:line="360" w:lineRule="auto"/>
              <w:contextualSpacing/>
              <w:rPr>
                <w:noProof/>
                <w:color w:val="000000"/>
                <w:sz w:val="20"/>
                <w:szCs w:val="20"/>
              </w:rPr>
            </w:pPr>
            <w:r w:rsidRPr="001A3349">
              <w:rPr>
                <w:noProof/>
                <w:color w:val="000000"/>
                <w:sz w:val="20"/>
                <w:szCs w:val="20"/>
              </w:rPr>
              <w:t>10</w:t>
            </w:r>
          </w:p>
        </w:tc>
      </w:tr>
      <w:tr w:rsidR="00781FE7" w:rsidRPr="001A3349" w14:paraId="41337C10" w14:textId="77777777">
        <w:trPr>
          <w:trHeight w:val="20"/>
        </w:trPr>
        <w:tc>
          <w:tcPr>
            <w:tcW w:w="1461" w:type="dxa"/>
          </w:tcPr>
          <w:p w14:paraId="78B40F0D" w14:textId="77777777" w:rsidR="00781FE7" w:rsidRPr="001A3349" w:rsidRDefault="00B92C5B" w:rsidP="00A05BB1">
            <w:pPr>
              <w:spacing w:line="360" w:lineRule="auto"/>
              <w:contextualSpacing/>
              <w:rPr>
                <w:noProof/>
                <w:color w:val="000000"/>
                <w:sz w:val="20"/>
                <w:szCs w:val="20"/>
              </w:rPr>
            </w:pPr>
            <w:r w:rsidRPr="001A3349">
              <w:rPr>
                <w:noProof/>
                <w:color w:val="000000"/>
                <w:sz w:val="20"/>
                <w:szCs w:val="20"/>
              </w:rPr>
              <w:t>из них умерло всего</w:t>
            </w:r>
          </w:p>
        </w:tc>
        <w:tc>
          <w:tcPr>
            <w:tcW w:w="636" w:type="dxa"/>
          </w:tcPr>
          <w:p w14:paraId="2EB266C0" w14:textId="77777777" w:rsidR="00781FE7" w:rsidRPr="001A3349" w:rsidRDefault="00B92C5B" w:rsidP="00A05BB1">
            <w:pPr>
              <w:spacing w:line="360" w:lineRule="auto"/>
              <w:contextualSpacing/>
              <w:rPr>
                <w:noProof/>
                <w:color w:val="000000"/>
                <w:sz w:val="20"/>
                <w:szCs w:val="20"/>
              </w:rPr>
            </w:pPr>
            <w:r w:rsidRPr="001A3349">
              <w:rPr>
                <w:noProof/>
                <w:color w:val="000000"/>
                <w:sz w:val="20"/>
                <w:szCs w:val="20"/>
              </w:rPr>
              <w:t xml:space="preserve"> </w:t>
            </w:r>
            <w:r w:rsidR="006B0C89" w:rsidRPr="001A3349">
              <w:rPr>
                <w:noProof/>
                <w:color w:val="000000"/>
                <w:sz w:val="20"/>
                <w:szCs w:val="20"/>
              </w:rPr>
              <w:t>4</w:t>
            </w:r>
          </w:p>
        </w:tc>
        <w:tc>
          <w:tcPr>
            <w:tcW w:w="730" w:type="dxa"/>
          </w:tcPr>
          <w:p w14:paraId="0D1CA580" w14:textId="77777777" w:rsidR="00781FE7" w:rsidRPr="001A3349" w:rsidRDefault="00781FE7" w:rsidP="00A05BB1">
            <w:pPr>
              <w:spacing w:line="360" w:lineRule="auto"/>
              <w:contextualSpacing/>
              <w:rPr>
                <w:noProof/>
                <w:color w:val="000000"/>
                <w:sz w:val="20"/>
                <w:szCs w:val="20"/>
              </w:rPr>
            </w:pPr>
          </w:p>
        </w:tc>
        <w:tc>
          <w:tcPr>
            <w:tcW w:w="683" w:type="dxa"/>
          </w:tcPr>
          <w:p w14:paraId="1F05D97F" w14:textId="77777777" w:rsidR="00781FE7" w:rsidRPr="001A3349" w:rsidRDefault="00781FE7" w:rsidP="00A05BB1">
            <w:pPr>
              <w:spacing w:line="360" w:lineRule="auto"/>
              <w:contextualSpacing/>
              <w:rPr>
                <w:noProof/>
                <w:color w:val="000000"/>
                <w:sz w:val="20"/>
                <w:szCs w:val="20"/>
              </w:rPr>
            </w:pPr>
          </w:p>
        </w:tc>
        <w:tc>
          <w:tcPr>
            <w:tcW w:w="709" w:type="dxa"/>
          </w:tcPr>
          <w:p w14:paraId="3E75A73E" w14:textId="77777777" w:rsidR="00781FE7" w:rsidRPr="001A3349" w:rsidRDefault="00781FE7" w:rsidP="00A05BB1">
            <w:pPr>
              <w:spacing w:line="360" w:lineRule="auto"/>
              <w:contextualSpacing/>
              <w:rPr>
                <w:noProof/>
                <w:color w:val="000000"/>
                <w:sz w:val="20"/>
                <w:szCs w:val="20"/>
              </w:rPr>
            </w:pPr>
          </w:p>
        </w:tc>
        <w:tc>
          <w:tcPr>
            <w:tcW w:w="709" w:type="dxa"/>
          </w:tcPr>
          <w:p w14:paraId="429DC1A7" w14:textId="77777777" w:rsidR="00781FE7" w:rsidRPr="001A3349" w:rsidRDefault="006B0C89" w:rsidP="00A05BB1">
            <w:pPr>
              <w:spacing w:line="360" w:lineRule="auto"/>
              <w:contextualSpacing/>
              <w:rPr>
                <w:noProof/>
                <w:color w:val="000000"/>
                <w:sz w:val="20"/>
                <w:szCs w:val="20"/>
              </w:rPr>
            </w:pPr>
            <w:r w:rsidRPr="001A3349">
              <w:rPr>
                <w:noProof/>
                <w:color w:val="000000"/>
                <w:sz w:val="20"/>
                <w:szCs w:val="20"/>
              </w:rPr>
              <w:t>1</w:t>
            </w:r>
          </w:p>
        </w:tc>
        <w:tc>
          <w:tcPr>
            <w:tcW w:w="709" w:type="dxa"/>
          </w:tcPr>
          <w:p w14:paraId="391AEC20" w14:textId="77777777" w:rsidR="00781FE7" w:rsidRPr="001A3349" w:rsidRDefault="00781FE7" w:rsidP="00A05BB1">
            <w:pPr>
              <w:spacing w:line="360" w:lineRule="auto"/>
              <w:contextualSpacing/>
              <w:rPr>
                <w:noProof/>
                <w:color w:val="000000"/>
                <w:sz w:val="20"/>
                <w:szCs w:val="20"/>
              </w:rPr>
            </w:pPr>
          </w:p>
        </w:tc>
        <w:tc>
          <w:tcPr>
            <w:tcW w:w="708" w:type="dxa"/>
          </w:tcPr>
          <w:p w14:paraId="58E153E7" w14:textId="77777777" w:rsidR="00781FE7" w:rsidRPr="001A3349" w:rsidRDefault="006B0C89" w:rsidP="00A05BB1">
            <w:pPr>
              <w:spacing w:line="360" w:lineRule="auto"/>
              <w:contextualSpacing/>
              <w:rPr>
                <w:noProof/>
                <w:color w:val="000000"/>
                <w:sz w:val="20"/>
                <w:szCs w:val="20"/>
              </w:rPr>
            </w:pPr>
            <w:r w:rsidRPr="001A3349">
              <w:rPr>
                <w:noProof/>
                <w:color w:val="000000"/>
                <w:sz w:val="20"/>
                <w:szCs w:val="20"/>
              </w:rPr>
              <w:t>1</w:t>
            </w:r>
          </w:p>
        </w:tc>
        <w:tc>
          <w:tcPr>
            <w:tcW w:w="709" w:type="dxa"/>
          </w:tcPr>
          <w:p w14:paraId="575C9B4F" w14:textId="77777777" w:rsidR="00781FE7" w:rsidRPr="001A3349" w:rsidRDefault="006B0C89" w:rsidP="00A05BB1">
            <w:pPr>
              <w:spacing w:line="360" w:lineRule="auto"/>
              <w:contextualSpacing/>
              <w:rPr>
                <w:noProof/>
                <w:color w:val="000000"/>
                <w:sz w:val="20"/>
                <w:szCs w:val="20"/>
              </w:rPr>
            </w:pPr>
            <w:r w:rsidRPr="001A3349">
              <w:rPr>
                <w:noProof/>
                <w:color w:val="000000"/>
                <w:sz w:val="20"/>
                <w:szCs w:val="20"/>
              </w:rPr>
              <w:t>1</w:t>
            </w:r>
          </w:p>
        </w:tc>
        <w:tc>
          <w:tcPr>
            <w:tcW w:w="709" w:type="dxa"/>
          </w:tcPr>
          <w:p w14:paraId="16BF101A" w14:textId="77777777" w:rsidR="00781FE7" w:rsidRPr="001A3349" w:rsidRDefault="00B92C5B" w:rsidP="00A05BB1">
            <w:pPr>
              <w:spacing w:line="360" w:lineRule="auto"/>
              <w:contextualSpacing/>
              <w:rPr>
                <w:noProof/>
                <w:color w:val="000000"/>
                <w:sz w:val="20"/>
                <w:szCs w:val="20"/>
              </w:rPr>
            </w:pPr>
            <w:r w:rsidRPr="001A3349">
              <w:rPr>
                <w:noProof/>
                <w:color w:val="000000"/>
                <w:sz w:val="20"/>
                <w:szCs w:val="20"/>
              </w:rPr>
              <w:t xml:space="preserve"> 1</w:t>
            </w:r>
          </w:p>
        </w:tc>
        <w:tc>
          <w:tcPr>
            <w:tcW w:w="1630" w:type="dxa"/>
          </w:tcPr>
          <w:p w14:paraId="3AD96639" w14:textId="77777777" w:rsidR="00781FE7" w:rsidRPr="001A3349" w:rsidRDefault="006B0C89" w:rsidP="00A05BB1">
            <w:pPr>
              <w:spacing w:line="360" w:lineRule="auto"/>
              <w:contextualSpacing/>
              <w:rPr>
                <w:noProof/>
                <w:color w:val="000000"/>
                <w:sz w:val="20"/>
                <w:szCs w:val="20"/>
              </w:rPr>
            </w:pPr>
            <w:r w:rsidRPr="001A3349">
              <w:rPr>
                <w:noProof/>
                <w:color w:val="000000"/>
                <w:sz w:val="20"/>
                <w:szCs w:val="20"/>
              </w:rPr>
              <w:t>2</w:t>
            </w:r>
          </w:p>
        </w:tc>
      </w:tr>
      <w:tr w:rsidR="00781FE7" w:rsidRPr="001A3349" w14:paraId="0D53D437" w14:textId="77777777">
        <w:trPr>
          <w:trHeight w:val="20"/>
        </w:trPr>
        <w:tc>
          <w:tcPr>
            <w:tcW w:w="1461" w:type="dxa"/>
          </w:tcPr>
          <w:p w14:paraId="6F2B461B" w14:textId="77777777" w:rsidR="00781FE7" w:rsidRPr="001A3349" w:rsidRDefault="00B92C5B" w:rsidP="00A05BB1">
            <w:pPr>
              <w:spacing w:line="360" w:lineRule="auto"/>
              <w:contextualSpacing/>
              <w:rPr>
                <w:noProof/>
                <w:color w:val="000000"/>
                <w:sz w:val="20"/>
                <w:szCs w:val="20"/>
              </w:rPr>
            </w:pPr>
            <w:r w:rsidRPr="001A3349">
              <w:rPr>
                <w:noProof/>
                <w:color w:val="000000"/>
                <w:sz w:val="20"/>
                <w:szCs w:val="20"/>
              </w:rPr>
              <w:t>в том числе первые 0-6 дней</w:t>
            </w:r>
            <w:r w:rsidR="00A05BB1" w:rsidRPr="001A3349">
              <w:rPr>
                <w:noProof/>
                <w:color w:val="000000"/>
                <w:sz w:val="20"/>
                <w:szCs w:val="20"/>
              </w:rPr>
              <w:t xml:space="preserve"> </w:t>
            </w:r>
            <w:r w:rsidRPr="001A3349">
              <w:rPr>
                <w:noProof/>
                <w:color w:val="000000"/>
                <w:sz w:val="20"/>
                <w:szCs w:val="20"/>
              </w:rPr>
              <w:t>родилось мертвыми</w:t>
            </w:r>
          </w:p>
        </w:tc>
        <w:tc>
          <w:tcPr>
            <w:tcW w:w="636" w:type="dxa"/>
          </w:tcPr>
          <w:p w14:paraId="6A2D60E8" w14:textId="77777777" w:rsidR="00B92C5B" w:rsidRPr="001A3349" w:rsidRDefault="00D21C8E" w:rsidP="00A05BB1">
            <w:pPr>
              <w:spacing w:line="360" w:lineRule="auto"/>
              <w:contextualSpacing/>
              <w:rPr>
                <w:noProof/>
                <w:color w:val="000000"/>
                <w:sz w:val="20"/>
                <w:szCs w:val="20"/>
              </w:rPr>
            </w:pPr>
            <w:r w:rsidRPr="001A3349">
              <w:rPr>
                <w:noProof/>
                <w:color w:val="000000"/>
                <w:sz w:val="20"/>
                <w:szCs w:val="20"/>
              </w:rPr>
              <w:t>4</w:t>
            </w:r>
          </w:p>
          <w:p w14:paraId="69EBA215" w14:textId="77777777" w:rsidR="00B92C5B" w:rsidRPr="001A3349" w:rsidRDefault="00B92C5B" w:rsidP="00A05BB1">
            <w:pPr>
              <w:spacing w:line="360" w:lineRule="auto"/>
              <w:contextualSpacing/>
              <w:rPr>
                <w:noProof/>
                <w:color w:val="000000"/>
                <w:sz w:val="20"/>
                <w:szCs w:val="20"/>
              </w:rPr>
            </w:pPr>
          </w:p>
          <w:p w14:paraId="0FB5FEDC" w14:textId="77777777" w:rsidR="00B92C5B" w:rsidRPr="001A3349" w:rsidRDefault="00B92C5B" w:rsidP="00A05BB1">
            <w:pPr>
              <w:spacing w:line="360" w:lineRule="auto"/>
              <w:contextualSpacing/>
              <w:rPr>
                <w:noProof/>
                <w:color w:val="000000"/>
                <w:sz w:val="20"/>
                <w:szCs w:val="20"/>
              </w:rPr>
            </w:pPr>
          </w:p>
          <w:p w14:paraId="53FF01BB" w14:textId="77777777" w:rsidR="00781FE7" w:rsidRPr="001A3349" w:rsidRDefault="00E16E95" w:rsidP="00A05BB1">
            <w:pPr>
              <w:spacing w:line="360" w:lineRule="auto"/>
              <w:contextualSpacing/>
              <w:rPr>
                <w:noProof/>
                <w:color w:val="000000"/>
                <w:sz w:val="20"/>
                <w:szCs w:val="20"/>
              </w:rPr>
            </w:pPr>
            <w:r w:rsidRPr="001A3349">
              <w:rPr>
                <w:noProof/>
                <w:color w:val="000000"/>
                <w:sz w:val="20"/>
                <w:szCs w:val="20"/>
              </w:rPr>
              <w:t xml:space="preserve"> </w:t>
            </w:r>
          </w:p>
        </w:tc>
        <w:tc>
          <w:tcPr>
            <w:tcW w:w="730" w:type="dxa"/>
          </w:tcPr>
          <w:p w14:paraId="78F24B88" w14:textId="77777777" w:rsidR="00781FE7" w:rsidRPr="001A3349" w:rsidRDefault="00781FE7" w:rsidP="00A05BB1">
            <w:pPr>
              <w:spacing w:line="360" w:lineRule="auto"/>
              <w:contextualSpacing/>
              <w:rPr>
                <w:noProof/>
                <w:color w:val="000000"/>
                <w:sz w:val="20"/>
                <w:szCs w:val="20"/>
              </w:rPr>
            </w:pPr>
          </w:p>
        </w:tc>
        <w:tc>
          <w:tcPr>
            <w:tcW w:w="683" w:type="dxa"/>
          </w:tcPr>
          <w:p w14:paraId="02489021" w14:textId="77777777" w:rsidR="00781FE7" w:rsidRPr="001A3349" w:rsidRDefault="00781FE7" w:rsidP="00A05BB1">
            <w:pPr>
              <w:spacing w:line="360" w:lineRule="auto"/>
              <w:contextualSpacing/>
              <w:rPr>
                <w:noProof/>
                <w:color w:val="000000"/>
                <w:sz w:val="20"/>
                <w:szCs w:val="20"/>
              </w:rPr>
            </w:pPr>
          </w:p>
        </w:tc>
        <w:tc>
          <w:tcPr>
            <w:tcW w:w="709" w:type="dxa"/>
          </w:tcPr>
          <w:p w14:paraId="34CDEEDF" w14:textId="77777777" w:rsidR="00781FE7" w:rsidRPr="001A3349" w:rsidRDefault="00781FE7" w:rsidP="00A05BB1">
            <w:pPr>
              <w:spacing w:line="360" w:lineRule="auto"/>
              <w:contextualSpacing/>
              <w:rPr>
                <w:noProof/>
                <w:color w:val="000000"/>
                <w:sz w:val="20"/>
                <w:szCs w:val="20"/>
              </w:rPr>
            </w:pPr>
          </w:p>
        </w:tc>
        <w:tc>
          <w:tcPr>
            <w:tcW w:w="709" w:type="dxa"/>
          </w:tcPr>
          <w:p w14:paraId="5B51B349" w14:textId="77777777" w:rsidR="00781FE7" w:rsidRPr="001A3349" w:rsidRDefault="00D21C8E" w:rsidP="00A05BB1">
            <w:pPr>
              <w:spacing w:line="360" w:lineRule="auto"/>
              <w:contextualSpacing/>
              <w:rPr>
                <w:noProof/>
                <w:color w:val="000000"/>
                <w:sz w:val="20"/>
                <w:szCs w:val="20"/>
              </w:rPr>
            </w:pPr>
            <w:r w:rsidRPr="001A3349">
              <w:rPr>
                <w:noProof/>
                <w:color w:val="000000"/>
                <w:sz w:val="20"/>
                <w:szCs w:val="20"/>
              </w:rPr>
              <w:t>1</w:t>
            </w:r>
          </w:p>
        </w:tc>
        <w:tc>
          <w:tcPr>
            <w:tcW w:w="709" w:type="dxa"/>
          </w:tcPr>
          <w:p w14:paraId="6857D2EE" w14:textId="77777777" w:rsidR="00781FE7" w:rsidRPr="001A3349" w:rsidRDefault="00781FE7" w:rsidP="00A05BB1">
            <w:pPr>
              <w:spacing w:line="360" w:lineRule="auto"/>
              <w:contextualSpacing/>
              <w:rPr>
                <w:noProof/>
                <w:color w:val="000000"/>
                <w:sz w:val="20"/>
                <w:szCs w:val="20"/>
              </w:rPr>
            </w:pPr>
          </w:p>
        </w:tc>
        <w:tc>
          <w:tcPr>
            <w:tcW w:w="708" w:type="dxa"/>
          </w:tcPr>
          <w:p w14:paraId="0C43E562" w14:textId="77777777" w:rsidR="00781FE7" w:rsidRPr="001A3349" w:rsidRDefault="00D21C8E" w:rsidP="00A05BB1">
            <w:pPr>
              <w:spacing w:line="360" w:lineRule="auto"/>
              <w:contextualSpacing/>
              <w:rPr>
                <w:noProof/>
                <w:color w:val="000000"/>
                <w:sz w:val="20"/>
                <w:szCs w:val="20"/>
              </w:rPr>
            </w:pPr>
            <w:r w:rsidRPr="001A3349">
              <w:rPr>
                <w:noProof/>
                <w:color w:val="000000"/>
                <w:sz w:val="20"/>
                <w:szCs w:val="20"/>
              </w:rPr>
              <w:t>1</w:t>
            </w:r>
          </w:p>
        </w:tc>
        <w:tc>
          <w:tcPr>
            <w:tcW w:w="709" w:type="dxa"/>
          </w:tcPr>
          <w:p w14:paraId="23C389D0" w14:textId="77777777" w:rsidR="00781FE7" w:rsidRPr="001A3349" w:rsidRDefault="00D21C8E" w:rsidP="00A05BB1">
            <w:pPr>
              <w:spacing w:line="360" w:lineRule="auto"/>
              <w:contextualSpacing/>
              <w:rPr>
                <w:noProof/>
                <w:color w:val="000000"/>
                <w:sz w:val="20"/>
                <w:szCs w:val="20"/>
              </w:rPr>
            </w:pPr>
            <w:r w:rsidRPr="001A3349">
              <w:rPr>
                <w:noProof/>
                <w:color w:val="000000"/>
                <w:sz w:val="20"/>
                <w:szCs w:val="20"/>
              </w:rPr>
              <w:t>1</w:t>
            </w:r>
          </w:p>
        </w:tc>
        <w:tc>
          <w:tcPr>
            <w:tcW w:w="709" w:type="dxa"/>
          </w:tcPr>
          <w:p w14:paraId="1F8AC6A8" w14:textId="77777777" w:rsidR="00781FE7" w:rsidRPr="001A3349" w:rsidRDefault="00E16E95" w:rsidP="00A05BB1">
            <w:pPr>
              <w:spacing w:line="360" w:lineRule="auto"/>
              <w:contextualSpacing/>
              <w:rPr>
                <w:noProof/>
                <w:color w:val="000000"/>
                <w:sz w:val="20"/>
                <w:szCs w:val="20"/>
              </w:rPr>
            </w:pPr>
            <w:r w:rsidRPr="001A3349">
              <w:rPr>
                <w:noProof/>
                <w:color w:val="000000"/>
                <w:sz w:val="20"/>
                <w:szCs w:val="20"/>
              </w:rPr>
              <w:t xml:space="preserve"> </w:t>
            </w:r>
            <w:r w:rsidR="00B92C5B" w:rsidRPr="001A3349">
              <w:rPr>
                <w:noProof/>
                <w:color w:val="000000"/>
                <w:sz w:val="20"/>
                <w:szCs w:val="20"/>
              </w:rPr>
              <w:t>1</w:t>
            </w:r>
          </w:p>
        </w:tc>
        <w:tc>
          <w:tcPr>
            <w:tcW w:w="1630" w:type="dxa"/>
          </w:tcPr>
          <w:p w14:paraId="29F3E98F" w14:textId="77777777" w:rsidR="00781FE7" w:rsidRPr="001A3349" w:rsidRDefault="00D21C8E" w:rsidP="00A05BB1">
            <w:pPr>
              <w:spacing w:line="360" w:lineRule="auto"/>
              <w:contextualSpacing/>
              <w:rPr>
                <w:noProof/>
                <w:color w:val="000000"/>
                <w:sz w:val="20"/>
                <w:szCs w:val="20"/>
              </w:rPr>
            </w:pPr>
            <w:r w:rsidRPr="001A3349">
              <w:rPr>
                <w:noProof/>
                <w:color w:val="000000"/>
                <w:sz w:val="20"/>
                <w:szCs w:val="20"/>
              </w:rPr>
              <w:t>2</w:t>
            </w:r>
          </w:p>
        </w:tc>
      </w:tr>
    </w:tbl>
    <w:p w14:paraId="6400FD79" w14:textId="77777777" w:rsidR="00170B37" w:rsidRPr="001A3349" w:rsidRDefault="00170B37" w:rsidP="00E16E95">
      <w:pPr>
        <w:spacing w:line="360" w:lineRule="auto"/>
        <w:ind w:firstLine="709"/>
        <w:contextualSpacing/>
        <w:jc w:val="both"/>
        <w:rPr>
          <w:noProof/>
          <w:color w:val="000000"/>
        </w:rPr>
      </w:pPr>
    </w:p>
    <w:p w14:paraId="1508ED57" w14:textId="77777777" w:rsidR="0090096E" w:rsidRPr="001A3349" w:rsidRDefault="00B92C5B" w:rsidP="00E16E95">
      <w:pPr>
        <w:spacing w:line="360" w:lineRule="auto"/>
        <w:ind w:firstLine="709"/>
        <w:contextualSpacing/>
        <w:jc w:val="both"/>
        <w:rPr>
          <w:noProof/>
          <w:color w:val="000000"/>
        </w:rPr>
      </w:pPr>
      <w:r w:rsidRPr="001A3349">
        <w:rPr>
          <w:noProof/>
          <w:color w:val="000000"/>
        </w:rPr>
        <w:t>В родильном отделении имеется весь набор помещений согласно приказу № 345 от 26.11.1997г</w:t>
      </w:r>
      <w:r w:rsidR="006439E6" w:rsidRPr="001A3349">
        <w:rPr>
          <w:noProof/>
          <w:color w:val="000000"/>
        </w:rPr>
        <w:t xml:space="preserve"> «О совершенствовании мероприятий по профилактике ВБИ в акушерских стационарах»</w:t>
      </w:r>
      <w:r w:rsidR="001D4D60" w:rsidRPr="001A3349">
        <w:rPr>
          <w:noProof/>
          <w:color w:val="000000"/>
        </w:rPr>
        <w:t>:</w:t>
      </w:r>
    </w:p>
    <w:p w14:paraId="1285E90B" w14:textId="77777777" w:rsidR="006439E6" w:rsidRPr="001A3349" w:rsidRDefault="006439E6" w:rsidP="00E16E95">
      <w:pPr>
        <w:spacing w:line="360" w:lineRule="auto"/>
        <w:ind w:firstLine="709"/>
        <w:contextualSpacing/>
        <w:jc w:val="both"/>
        <w:rPr>
          <w:noProof/>
          <w:color w:val="000000"/>
        </w:rPr>
      </w:pPr>
      <w:r w:rsidRPr="001A3349">
        <w:rPr>
          <w:noProof/>
          <w:color w:val="000000"/>
        </w:rPr>
        <w:t>1</w:t>
      </w:r>
      <w:r w:rsidR="004853B8" w:rsidRPr="001A3349">
        <w:rPr>
          <w:noProof/>
          <w:color w:val="000000"/>
        </w:rPr>
        <w:t>.</w:t>
      </w:r>
      <w:r w:rsidR="001D4D60" w:rsidRPr="001A3349">
        <w:rPr>
          <w:noProof/>
          <w:color w:val="000000"/>
        </w:rPr>
        <w:t xml:space="preserve"> </w:t>
      </w:r>
      <w:r w:rsidRPr="001A3349">
        <w:rPr>
          <w:noProof/>
          <w:color w:val="000000"/>
        </w:rPr>
        <w:t>гардеробная</w:t>
      </w:r>
    </w:p>
    <w:p w14:paraId="3649F495" w14:textId="77777777" w:rsidR="006439E6" w:rsidRPr="001A3349" w:rsidRDefault="00394295" w:rsidP="00E16E95">
      <w:pPr>
        <w:spacing w:line="360" w:lineRule="auto"/>
        <w:ind w:firstLine="709"/>
        <w:contextualSpacing/>
        <w:jc w:val="both"/>
        <w:rPr>
          <w:noProof/>
          <w:color w:val="000000"/>
        </w:rPr>
      </w:pPr>
      <w:r w:rsidRPr="001A3349">
        <w:rPr>
          <w:noProof/>
          <w:color w:val="000000"/>
        </w:rPr>
        <w:t>2</w:t>
      </w:r>
      <w:r w:rsidR="004853B8" w:rsidRPr="001A3349">
        <w:rPr>
          <w:noProof/>
          <w:color w:val="000000"/>
        </w:rPr>
        <w:t>.</w:t>
      </w:r>
      <w:r w:rsidR="001D4D60" w:rsidRPr="001A3349">
        <w:rPr>
          <w:noProof/>
          <w:color w:val="000000"/>
        </w:rPr>
        <w:t xml:space="preserve"> </w:t>
      </w:r>
      <w:r w:rsidRPr="001A3349">
        <w:rPr>
          <w:noProof/>
          <w:color w:val="000000"/>
        </w:rPr>
        <w:t xml:space="preserve">санитарный </w:t>
      </w:r>
      <w:r w:rsidR="006439E6" w:rsidRPr="001A3349">
        <w:rPr>
          <w:noProof/>
          <w:color w:val="000000"/>
        </w:rPr>
        <w:t>пропускник</w:t>
      </w:r>
    </w:p>
    <w:p w14:paraId="4E38CAB3" w14:textId="77777777" w:rsidR="006439E6" w:rsidRPr="001A3349" w:rsidRDefault="006439E6" w:rsidP="00E16E95">
      <w:pPr>
        <w:spacing w:line="360" w:lineRule="auto"/>
        <w:ind w:firstLine="709"/>
        <w:contextualSpacing/>
        <w:jc w:val="both"/>
        <w:rPr>
          <w:noProof/>
          <w:color w:val="000000"/>
        </w:rPr>
      </w:pPr>
      <w:r w:rsidRPr="001A3349">
        <w:rPr>
          <w:noProof/>
          <w:color w:val="000000"/>
        </w:rPr>
        <w:t>3</w:t>
      </w:r>
      <w:r w:rsidR="004853B8" w:rsidRPr="001A3349">
        <w:rPr>
          <w:noProof/>
          <w:color w:val="000000"/>
        </w:rPr>
        <w:t>.</w:t>
      </w:r>
      <w:r w:rsidRPr="001A3349">
        <w:rPr>
          <w:noProof/>
          <w:color w:val="000000"/>
        </w:rPr>
        <w:t xml:space="preserve"> пост</w:t>
      </w:r>
    </w:p>
    <w:p w14:paraId="73C5154F" w14:textId="77777777" w:rsidR="006439E6" w:rsidRPr="001A3349" w:rsidRDefault="006439E6" w:rsidP="00E16E95">
      <w:pPr>
        <w:spacing w:line="360" w:lineRule="auto"/>
        <w:ind w:firstLine="709"/>
        <w:contextualSpacing/>
        <w:jc w:val="both"/>
        <w:rPr>
          <w:noProof/>
          <w:color w:val="000000"/>
        </w:rPr>
      </w:pPr>
      <w:r w:rsidRPr="001A3349">
        <w:rPr>
          <w:noProof/>
          <w:color w:val="000000"/>
        </w:rPr>
        <w:t>4</w:t>
      </w:r>
      <w:r w:rsidR="004853B8" w:rsidRPr="001A3349">
        <w:rPr>
          <w:noProof/>
          <w:color w:val="000000"/>
        </w:rPr>
        <w:t>.</w:t>
      </w:r>
      <w:r w:rsidRPr="001A3349">
        <w:rPr>
          <w:noProof/>
          <w:color w:val="000000"/>
        </w:rPr>
        <w:t xml:space="preserve"> смотровой кабинет</w:t>
      </w:r>
    </w:p>
    <w:p w14:paraId="6ACF6132" w14:textId="77777777" w:rsidR="006439E6" w:rsidRPr="001A3349" w:rsidRDefault="006439E6" w:rsidP="00E16E95">
      <w:pPr>
        <w:spacing w:line="360" w:lineRule="auto"/>
        <w:ind w:firstLine="709"/>
        <w:contextualSpacing/>
        <w:jc w:val="both"/>
        <w:rPr>
          <w:noProof/>
          <w:color w:val="000000"/>
        </w:rPr>
      </w:pPr>
      <w:r w:rsidRPr="001A3349">
        <w:rPr>
          <w:noProof/>
          <w:color w:val="000000"/>
        </w:rPr>
        <w:t>5</w:t>
      </w:r>
      <w:r w:rsidR="004853B8" w:rsidRPr="001A3349">
        <w:rPr>
          <w:noProof/>
          <w:color w:val="000000"/>
        </w:rPr>
        <w:t>.</w:t>
      </w:r>
      <w:r w:rsidRPr="001A3349">
        <w:rPr>
          <w:noProof/>
          <w:color w:val="000000"/>
        </w:rPr>
        <w:t xml:space="preserve"> предродовая</w:t>
      </w:r>
    </w:p>
    <w:p w14:paraId="30D0B1C7" w14:textId="77777777" w:rsidR="006439E6" w:rsidRPr="001A3349" w:rsidRDefault="006439E6" w:rsidP="00E16E95">
      <w:pPr>
        <w:spacing w:line="360" w:lineRule="auto"/>
        <w:ind w:firstLine="709"/>
        <w:contextualSpacing/>
        <w:jc w:val="both"/>
        <w:rPr>
          <w:noProof/>
          <w:color w:val="000000"/>
        </w:rPr>
      </w:pPr>
      <w:r w:rsidRPr="001A3349">
        <w:rPr>
          <w:noProof/>
          <w:color w:val="000000"/>
        </w:rPr>
        <w:t>6</w:t>
      </w:r>
      <w:r w:rsidR="004853B8" w:rsidRPr="001A3349">
        <w:rPr>
          <w:noProof/>
          <w:color w:val="000000"/>
        </w:rPr>
        <w:t>.</w:t>
      </w:r>
      <w:r w:rsidRPr="001A3349">
        <w:rPr>
          <w:noProof/>
          <w:color w:val="000000"/>
        </w:rPr>
        <w:t xml:space="preserve"> родильный зал</w:t>
      </w:r>
    </w:p>
    <w:p w14:paraId="5140E773" w14:textId="77777777" w:rsidR="006439E6" w:rsidRPr="001A3349" w:rsidRDefault="006439E6" w:rsidP="00E16E95">
      <w:pPr>
        <w:spacing w:line="360" w:lineRule="auto"/>
        <w:ind w:firstLine="709"/>
        <w:contextualSpacing/>
        <w:jc w:val="both"/>
        <w:rPr>
          <w:noProof/>
          <w:color w:val="000000"/>
        </w:rPr>
      </w:pPr>
      <w:r w:rsidRPr="001A3349">
        <w:rPr>
          <w:noProof/>
          <w:color w:val="000000"/>
        </w:rPr>
        <w:t>7</w:t>
      </w:r>
      <w:r w:rsidR="004853B8" w:rsidRPr="001A3349">
        <w:rPr>
          <w:noProof/>
          <w:color w:val="000000"/>
        </w:rPr>
        <w:t>.</w:t>
      </w:r>
      <w:r w:rsidRPr="001A3349">
        <w:rPr>
          <w:noProof/>
          <w:color w:val="000000"/>
        </w:rPr>
        <w:t xml:space="preserve"> процедурный кабинет</w:t>
      </w:r>
    </w:p>
    <w:p w14:paraId="41FBFD8B" w14:textId="77777777" w:rsidR="006439E6" w:rsidRPr="001A3349" w:rsidRDefault="006439E6" w:rsidP="00E16E95">
      <w:pPr>
        <w:spacing w:line="360" w:lineRule="auto"/>
        <w:ind w:firstLine="709"/>
        <w:contextualSpacing/>
        <w:jc w:val="both"/>
        <w:rPr>
          <w:noProof/>
          <w:color w:val="000000"/>
        </w:rPr>
      </w:pPr>
      <w:r w:rsidRPr="001A3349">
        <w:rPr>
          <w:noProof/>
          <w:color w:val="000000"/>
        </w:rPr>
        <w:t>8</w:t>
      </w:r>
      <w:r w:rsidR="004853B8" w:rsidRPr="001A3349">
        <w:rPr>
          <w:noProof/>
          <w:color w:val="000000"/>
        </w:rPr>
        <w:t>.</w:t>
      </w:r>
      <w:r w:rsidRPr="001A3349">
        <w:rPr>
          <w:noProof/>
          <w:color w:val="000000"/>
        </w:rPr>
        <w:t xml:space="preserve"> палата для интенсивного наблюдения за новорожденными</w:t>
      </w:r>
    </w:p>
    <w:p w14:paraId="7B3AA45F" w14:textId="77777777" w:rsidR="006439E6" w:rsidRPr="001A3349" w:rsidRDefault="006439E6" w:rsidP="00E16E95">
      <w:pPr>
        <w:spacing w:line="360" w:lineRule="auto"/>
        <w:ind w:firstLine="709"/>
        <w:contextualSpacing/>
        <w:jc w:val="both"/>
        <w:rPr>
          <w:noProof/>
          <w:color w:val="000000"/>
        </w:rPr>
      </w:pPr>
      <w:r w:rsidRPr="001A3349">
        <w:rPr>
          <w:noProof/>
          <w:color w:val="000000"/>
        </w:rPr>
        <w:t>9</w:t>
      </w:r>
      <w:r w:rsidR="004853B8" w:rsidRPr="001A3349">
        <w:rPr>
          <w:noProof/>
          <w:color w:val="000000"/>
        </w:rPr>
        <w:t>.</w:t>
      </w:r>
      <w:r w:rsidRPr="001A3349">
        <w:rPr>
          <w:noProof/>
          <w:color w:val="000000"/>
        </w:rPr>
        <w:t xml:space="preserve"> послеоперационная палата</w:t>
      </w:r>
    </w:p>
    <w:p w14:paraId="13C0B96A" w14:textId="77777777" w:rsidR="006439E6" w:rsidRPr="001A3349" w:rsidRDefault="006439E6" w:rsidP="00E16E95">
      <w:pPr>
        <w:spacing w:line="360" w:lineRule="auto"/>
        <w:ind w:firstLine="709"/>
        <w:contextualSpacing/>
        <w:jc w:val="both"/>
        <w:rPr>
          <w:noProof/>
          <w:color w:val="000000"/>
        </w:rPr>
      </w:pPr>
      <w:r w:rsidRPr="001A3349">
        <w:rPr>
          <w:noProof/>
          <w:color w:val="000000"/>
        </w:rPr>
        <w:t>10</w:t>
      </w:r>
      <w:r w:rsidR="004853B8" w:rsidRPr="001A3349">
        <w:rPr>
          <w:noProof/>
          <w:color w:val="000000"/>
        </w:rPr>
        <w:t>.</w:t>
      </w:r>
      <w:r w:rsidRPr="001A3349">
        <w:rPr>
          <w:noProof/>
          <w:color w:val="000000"/>
        </w:rPr>
        <w:t xml:space="preserve"> четыре послеродовых палаты</w:t>
      </w:r>
    </w:p>
    <w:p w14:paraId="6395D65F" w14:textId="77777777" w:rsidR="006439E6" w:rsidRPr="001A3349" w:rsidRDefault="006439E6" w:rsidP="00E16E95">
      <w:pPr>
        <w:spacing w:line="360" w:lineRule="auto"/>
        <w:ind w:firstLine="709"/>
        <w:contextualSpacing/>
        <w:jc w:val="both"/>
        <w:rPr>
          <w:noProof/>
          <w:color w:val="000000"/>
        </w:rPr>
      </w:pPr>
      <w:r w:rsidRPr="001A3349">
        <w:rPr>
          <w:noProof/>
          <w:color w:val="000000"/>
        </w:rPr>
        <w:t>11</w:t>
      </w:r>
      <w:r w:rsidR="004853B8" w:rsidRPr="001A3349">
        <w:rPr>
          <w:noProof/>
          <w:color w:val="000000"/>
        </w:rPr>
        <w:t>.</w:t>
      </w:r>
      <w:r w:rsidRPr="001A3349">
        <w:rPr>
          <w:noProof/>
          <w:color w:val="000000"/>
        </w:rPr>
        <w:t xml:space="preserve"> буфет-столовая</w:t>
      </w:r>
    </w:p>
    <w:p w14:paraId="064DE391" w14:textId="77777777" w:rsidR="006439E6" w:rsidRPr="001A3349" w:rsidRDefault="006439E6" w:rsidP="00E16E95">
      <w:pPr>
        <w:spacing w:line="360" w:lineRule="auto"/>
        <w:ind w:firstLine="709"/>
        <w:contextualSpacing/>
        <w:jc w:val="both"/>
        <w:rPr>
          <w:noProof/>
          <w:color w:val="000000"/>
        </w:rPr>
      </w:pPr>
      <w:r w:rsidRPr="001A3349">
        <w:rPr>
          <w:noProof/>
          <w:color w:val="000000"/>
        </w:rPr>
        <w:t>12</w:t>
      </w:r>
      <w:r w:rsidR="004853B8" w:rsidRPr="001A3349">
        <w:rPr>
          <w:noProof/>
          <w:color w:val="000000"/>
        </w:rPr>
        <w:t>.</w:t>
      </w:r>
      <w:r w:rsidRPr="001A3349">
        <w:rPr>
          <w:noProof/>
          <w:color w:val="000000"/>
        </w:rPr>
        <w:t xml:space="preserve"> комната личной гигиены-2</w:t>
      </w:r>
    </w:p>
    <w:p w14:paraId="751FD81C" w14:textId="77777777" w:rsidR="006439E6" w:rsidRPr="001A3349" w:rsidRDefault="006439E6" w:rsidP="00E16E95">
      <w:pPr>
        <w:spacing w:line="360" w:lineRule="auto"/>
        <w:ind w:firstLine="709"/>
        <w:contextualSpacing/>
        <w:jc w:val="both"/>
        <w:rPr>
          <w:noProof/>
          <w:color w:val="000000"/>
        </w:rPr>
      </w:pPr>
      <w:r w:rsidRPr="001A3349">
        <w:rPr>
          <w:noProof/>
          <w:color w:val="000000"/>
        </w:rPr>
        <w:t>13</w:t>
      </w:r>
      <w:r w:rsidR="004853B8" w:rsidRPr="001A3349">
        <w:rPr>
          <w:noProof/>
          <w:color w:val="000000"/>
        </w:rPr>
        <w:t>.</w:t>
      </w:r>
      <w:r w:rsidRPr="001A3349">
        <w:rPr>
          <w:noProof/>
          <w:color w:val="000000"/>
        </w:rPr>
        <w:t>туалет-2</w:t>
      </w:r>
    </w:p>
    <w:p w14:paraId="61B2B157" w14:textId="77777777" w:rsidR="006439E6" w:rsidRPr="001A3349" w:rsidRDefault="006439E6" w:rsidP="00E16E95">
      <w:pPr>
        <w:spacing w:line="360" w:lineRule="auto"/>
        <w:ind w:firstLine="709"/>
        <w:contextualSpacing/>
        <w:jc w:val="both"/>
        <w:rPr>
          <w:noProof/>
          <w:color w:val="000000"/>
        </w:rPr>
      </w:pPr>
      <w:r w:rsidRPr="001A3349">
        <w:rPr>
          <w:noProof/>
          <w:color w:val="000000"/>
        </w:rPr>
        <w:t>14</w:t>
      </w:r>
      <w:r w:rsidR="004853B8" w:rsidRPr="001A3349">
        <w:rPr>
          <w:noProof/>
          <w:color w:val="000000"/>
        </w:rPr>
        <w:t>.</w:t>
      </w:r>
      <w:r w:rsidRPr="001A3349">
        <w:rPr>
          <w:noProof/>
          <w:color w:val="000000"/>
        </w:rPr>
        <w:t xml:space="preserve"> сестринская</w:t>
      </w:r>
    </w:p>
    <w:p w14:paraId="1F4A4A86" w14:textId="77777777" w:rsidR="006439E6" w:rsidRPr="001A3349" w:rsidRDefault="006439E6" w:rsidP="00E16E95">
      <w:pPr>
        <w:spacing w:line="360" w:lineRule="auto"/>
        <w:ind w:firstLine="709"/>
        <w:contextualSpacing/>
        <w:jc w:val="both"/>
        <w:rPr>
          <w:noProof/>
          <w:color w:val="000000"/>
        </w:rPr>
      </w:pPr>
      <w:r w:rsidRPr="001A3349">
        <w:rPr>
          <w:noProof/>
          <w:color w:val="000000"/>
        </w:rPr>
        <w:t>15</w:t>
      </w:r>
      <w:r w:rsidR="004853B8" w:rsidRPr="001A3349">
        <w:rPr>
          <w:noProof/>
          <w:color w:val="000000"/>
        </w:rPr>
        <w:t>.</w:t>
      </w:r>
      <w:r w:rsidRPr="001A3349">
        <w:rPr>
          <w:noProof/>
          <w:color w:val="000000"/>
        </w:rPr>
        <w:t xml:space="preserve"> комната для сбора грязного белья</w:t>
      </w:r>
    </w:p>
    <w:p w14:paraId="0019AA16" w14:textId="77777777" w:rsidR="006439E6" w:rsidRPr="001A3349" w:rsidRDefault="006439E6" w:rsidP="00E16E95">
      <w:pPr>
        <w:spacing w:line="360" w:lineRule="auto"/>
        <w:ind w:firstLine="709"/>
        <w:contextualSpacing/>
        <w:jc w:val="both"/>
        <w:rPr>
          <w:noProof/>
          <w:color w:val="000000"/>
        </w:rPr>
      </w:pPr>
      <w:r w:rsidRPr="001A3349">
        <w:rPr>
          <w:noProof/>
          <w:color w:val="000000"/>
        </w:rPr>
        <w:t>16</w:t>
      </w:r>
      <w:r w:rsidR="004853B8" w:rsidRPr="001A3349">
        <w:rPr>
          <w:noProof/>
          <w:color w:val="000000"/>
        </w:rPr>
        <w:t>.</w:t>
      </w:r>
      <w:r w:rsidRPr="001A3349">
        <w:rPr>
          <w:noProof/>
          <w:color w:val="000000"/>
        </w:rPr>
        <w:t xml:space="preserve"> комната для хранения чистого белья</w:t>
      </w:r>
    </w:p>
    <w:p w14:paraId="739EB254" w14:textId="77777777" w:rsidR="006439E6" w:rsidRPr="001A3349" w:rsidRDefault="006439E6" w:rsidP="00E16E95">
      <w:pPr>
        <w:spacing w:line="360" w:lineRule="auto"/>
        <w:ind w:firstLine="709"/>
        <w:contextualSpacing/>
        <w:jc w:val="both"/>
        <w:rPr>
          <w:noProof/>
          <w:color w:val="000000"/>
        </w:rPr>
      </w:pPr>
      <w:r w:rsidRPr="001A3349">
        <w:rPr>
          <w:noProof/>
          <w:color w:val="000000"/>
        </w:rPr>
        <w:t>17</w:t>
      </w:r>
      <w:r w:rsidR="004853B8" w:rsidRPr="001A3349">
        <w:rPr>
          <w:noProof/>
          <w:color w:val="000000"/>
        </w:rPr>
        <w:t>.</w:t>
      </w:r>
      <w:r w:rsidRPr="001A3349">
        <w:rPr>
          <w:noProof/>
          <w:color w:val="000000"/>
        </w:rPr>
        <w:t xml:space="preserve"> кабинет для постановки прививок БЦЖ</w:t>
      </w:r>
    </w:p>
    <w:p w14:paraId="2A2C4464" w14:textId="77777777" w:rsidR="006439E6" w:rsidRPr="001A3349" w:rsidRDefault="005F028B" w:rsidP="00E16E95">
      <w:pPr>
        <w:spacing w:line="360" w:lineRule="auto"/>
        <w:ind w:firstLine="709"/>
        <w:contextualSpacing/>
        <w:jc w:val="both"/>
        <w:rPr>
          <w:noProof/>
          <w:color w:val="000000"/>
        </w:rPr>
      </w:pPr>
      <w:r w:rsidRPr="001A3349">
        <w:rPr>
          <w:noProof/>
          <w:color w:val="000000"/>
        </w:rPr>
        <w:t>18</w:t>
      </w:r>
      <w:r w:rsidR="004853B8" w:rsidRPr="001A3349">
        <w:rPr>
          <w:noProof/>
          <w:color w:val="000000"/>
        </w:rPr>
        <w:t>.</w:t>
      </w:r>
      <w:r w:rsidRPr="001A3349">
        <w:rPr>
          <w:noProof/>
          <w:color w:val="000000"/>
        </w:rPr>
        <w:t xml:space="preserve"> комната для хранения дезинфицирующих</w:t>
      </w:r>
      <w:r w:rsidR="00EA43B1" w:rsidRPr="001A3349">
        <w:rPr>
          <w:noProof/>
          <w:color w:val="000000"/>
        </w:rPr>
        <w:t xml:space="preserve"> </w:t>
      </w:r>
      <w:r w:rsidR="006439E6" w:rsidRPr="001A3349">
        <w:rPr>
          <w:noProof/>
          <w:color w:val="000000"/>
        </w:rPr>
        <w:t>средств</w:t>
      </w:r>
      <w:r w:rsidR="001D4D60" w:rsidRPr="001A3349">
        <w:rPr>
          <w:noProof/>
          <w:color w:val="000000"/>
        </w:rPr>
        <w:t>.</w:t>
      </w:r>
    </w:p>
    <w:p w14:paraId="7F488BF6" w14:textId="77777777" w:rsidR="006439E6" w:rsidRPr="001A3349" w:rsidRDefault="00394295" w:rsidP="00E16E95">
      <w:pPr>
        <w:spacing w:line="360" w:lineRule="auto"/>
        <w:ind w:firstLine="709"/>
        <w:contextualSpacing/>
        <w:jc w:val="both"/>
        <w:rPr>
          <w:noProof/>
          <w:color w:val="000000"/>
        </w:rPr>
      </w:pPr>
      <w:r w:rsidRPr="001A3349">
        <w:rPr>
          <w:noProof/>
          <w:color w:val="000000"/>
        </w:rPr>
        <w:t>При поступлении в родильное отделение</w:t>
      </w:r>
      <w:r w:rsidR="006439E6" w:rsidRPr="001A3349">
        <w:rPr>
          <w:noProof/>
          <w:color w:val="000000"/>
        </w:rPr>
        <w:t xml:space="preserve"> женщины сдают верхнюю одежду и обувь в гардероб.</w:t>
      </w:r>
      <w:r w:rsidR="00771E43" w:rsidRPr="001A3349">
        <w:rPr>
          <w:noProof/>
          <w:color w:val="000000"/>
        </w:rPr>
        <w:t xml:space="preserve"> </w:t>
      </w:r>
      <w:r w:rsidRPr="001A3349">
        <w:rPr>
          <w:noProof/>
          <w:color w:val="000000"/>
        </w:rPr>
        <w:t>Затем проходят в санитарный</w:t>
      </w:r>
      <w:r w:rsidR="00771E43" w:rsidRPr="001A3349">
        <w:rPr>
          <w:noProof/>
          <w:color w:val="000000"/>
        </w:rPr>
        <w:t xml:space="preserve"> </w:t>
      </w:r>
      <w:r w:rsidR="006439E6" w:rsidRPr="001A3349">
        <w:rPr>
          <w:noProof/>
          <w:color w:val="000000"/>
        </w:rPr>
        <w:t>пропускник,</w:t>
      </w:r>
      <w:r w:rsidR="00771E43" w:rsidRPr="001A3349">
        <w:rPr>
          <w:noProof/>
          <w:color w:val="000000"/>
        </w:rPr>
        <w:t xml:space="preserve"> </w:t>
      </w:r>
      <w:r w:rsidR="006439E6" w:rsidRPr="001A3349">
        <w:rPr>
          <w:noProof/>
          <w:color w:val="000000"/>
        </w:rPr>
        <w:t xml:space="preserve">где переодеваются </w:t>
      </w:r>
      <w:r w:rsidR="00454424" w:rsidRPr="001A3349">
        <w:rPr>
          <w:noProof/>
          <w:color w:val="000000"/>
        </w:rPr>
        <w:t>и проходят первичную обработку.</w:t>
      </w:r>
      <w:r w:rsidR="00771E43" w:rsidRPr="001A3349">
        <w:rPr>
          <w:noProof/>
          <w:color w:val="000000"/>
        </w:rPr>
        <w:t xml:space="preserve"> </w:t>
      </w:r>
      <w:r w:rsidR="00454424" w:rsidRPr="001A3349">
        <w:rPr>
          <w:noProof/>
          <w:color w:val="000000"/>
        </w:rPr>
        <w:t>Санитарный пропускник оборудован столом,</w:t>
      </w:r>
      <w:r w:rsidR="00771E43" w:rsidRPr="001A3349">
        <w:rPr>
          <w:noProof/>
          <w:color w:val="000000"/>
        </w:rPr>
        <w:t xml:space="preserve"> </w:t>
      </w:r>
      <w:r w:rsidR="00454424" w:rsidRPr="001A3349">
        <w:rPr>
          <w:noProof/>
          <w:color w:val="000000"/>
        </w:rPr>
        <w:t>кушеткой,</w:t>
      </w:r>
      <w:r w:rsidR="00771E43" w:rsidRPr="001A3349">
        <w:rPr>
          <w:noProof/>
          <w:color w:val="000000"/>
        </w:rPr>
        <w:t xml:space="preserve"> </w:t>
      </w:r>
      <w:r w:rsidR="00454424" w:rsidRPr="001A3349">
        <w:rPr>
          <w:noProof/>
          <w:color w:val="000000"/>
        </w:rPr>
        <w:t>педикулезной укладкой</w:t>
      </w:r>
      <w:r w:rsidRPr="001A3349">
        <w:rPr>
          <w:noProof/>
          <w:color w:val="000000"/>
        </w:rPr>
        <w:t xml:space="preserve"> </w:t>
      </w:r>
      <w:r w:rsidR="00454424" w:rsidRPr="001A3349">
        <w:rPr>
          <w:noProof/>
          <w:color w:val="000000"/>
        </w:rPr>
        <w:t>(приложение №1),</w:t>
      </w:r>
      <w:r w:rsidR="001D4D60" w:rsidRPr="001A3349">
        <w:rPr>
          <w:noProof/>
          <w:color w:val="000000"/>
        </w:rPr>
        <w:t xml:space="preserve"> </w:t>
      </w:r>
      <w:r w:rsidR="00454424" w:rsidRPr="001A3349">
        <w:rPr>
          <w:noProof/>
          <w:color w:val="000000"/>
        </w:rPr>
        <w:t>емкости для дезинфицирующих растворов,</w:t>
      </w:r>
      <w:r w:rsidR="00771E43" w:rsidRPr="001A3349">
        <w:rPr>
          <w:noProof/>
          <w:color w:val="000000"/>
        </w:rPr>
        <w:t xml:space="preserve"> </w:t>
      </w:r>
      <w:r w:rsidR="00454424" w:rsidRPr="001A3349">
        <w:rPr>
          <w:noProof/>
          <w:color w:val="000000"/>
        </w:rPr>
        <w:t>бактерицидный облучатель.</w:t>
      </w:r>
    </w:p>
    <w:p w14:paraId="1D2E6231" w14:textId="77777777" w:rsidR="00454424" w:rsidRPr="001A3349" w:rsidRDefault="00454424" w:rsidP="00E16E95">
      <w:pPr>
        <w:spacing w:line="360" w:lineRule="auto"/>
        <w:ind w:firstLine="709"/>
        <w:contextualSpacing/>
        <w:jc w:val="both"/>
        <w:rPr>
          <w:noProof/>
          <w:color w:val="000000"/>
        </w:rPr>
      </w:pPr>
      <w:r w:rsidRPr="001A3349">
        <w:rPr>
          <w:noProof/>
          <w:color w:val="000000"/>
        </w:rPr>
        <w:t>В смежном помещении расположен пост акушерки и детской медсестры.</w:t>
      </w:r>
    </w:p>
    <w:p w14:paraId="1779B52A" w14:textId="77777777" w:rsidR="00454424" w:rsidRPr="001A3349" w:rsidRDefault="00454424" w:rsidP="00E16E95">
      <w:pPr>
        <w:spacing w:line="360" w:lineRule="auto"/>
        <w:ind w:firstLine="709"/>
        <w:contextualSpacing/>
        <w:jc w:val="both"/>
        <w:rPr>
          <w:noProof/>
          <w:color w:val="000000"/>
        </w:rPr>
      </w:pPr>
      <w:r w:rsidRPr="001A3349">
        <w:rPr>
          <w:noProof/>
          <w:color w:val="000000"/>
        </w:rPr>
        <w:t>Он оборудован двумя столами,</w:t>
      </w:r>
      <w:r w:rsidR="00771E43" w:rsidRPr="001A3349">
        <w:rPr>
          <w:noProof/>
          <w:color w:val="000000"/>
        </w:rPr>
        <w:t xml:space="preserve"> </w:t>
      </w:r>
      <w:r w:rsidRPr="001A3349">
        <w:rPr>
          <w:noProof/>
          <w:color w:val="000000"/>
        </w:rPr>
        <w:t>шкафом для медикаментов,</w:t>
      </w:r>
      <w:r w:rsidR="00771E43" w:rsidRPr="001A3349">
        <w:rPr>
          <w:noProof/>
          <w:color w:val="000000"/>
        </w:rPr>
        <w:t xml:space="preserve"> </w:t>
      </w:r>
      <w:r w:rsidRPr="001A3349">
        <w:rPr>
          <w:noProof/>
          <w:color w:val="000000"/>
        </w:rPr>
        <w:t>электронными и напольными весами для определения массы тела,</w:t>
      </w:r>
      <w:r w:rsidR="00771E43" w:rsidRPr="001A3349">
        <w:rPr>
          <w:noProof/>
          <w:color w:val="000000"/>
        </w:rPr>
        <w:t xml:space="preserve"> </w:t>
      </w:r>
      <w:r w:rsidRPr="001A3349">
        <w:rPr>
          <w:noProof/>
          <w:color w:val="000000"/>
        </w:rPr>
        <w:t>стетоскопами,</w:t>
      </w:r>
      <w:r w:rsidR="00771E43" w:rsidRPr="001A3349">
        <w:rPr>
          <w:noProof/>
          <w:color w:val="000000"/>
        </w:rPr>
        <w:t xml:space="preserve"> </w:t>
      </w:r>
      <w:r w:rsidRPr="001A3349">
        <w:rPr>
          <w:noProof/>
          <w:color w:val="000000"/>
        </w:rPr>
        <w:t>ленты сантиметровые,</w:t>
      </w:r>
      <w:r w:rsidR="00771E43" w:rsidRPr="001A3349">
        <w:rPr>
          <w:noProof/>
          <w:color w:val="000000"/>
        </w:rPr>
        <w:t xml:space="preserve"> </w:t>
      </w:r>
      <w:r w:rsidRPr="001A3349">
        <w:rPr>
          <w:noProof/>
          <w:color w:val="000000"/>
        </w:rPr>
        <w:t>тазомер,</w:t>
      </w:r>
      <w:r w:rsidR="00771E43" w:rsidRPr="001A3349">
        <w:rPr>
          <w:noProof/>
          <w:color w:val="000000"/>
        </w:rPr>
        <w:t xml:space="preserve"> </w:t>
      </w:r>
      <w:r w:rsidRPr="001A3349">
        <w:rPr>
          <w:noProof/>
          <w:color w:val="000000"/>
        </w:rPr>
        <w:t>тонометры,</w:t>
      </w:r>
      <w:r w:rsidR="00771E43" w:rsidRPr="001A3349">
        <w:rPr>
          <w:noProof/>
          <w:color w:val="000000"/>
        </w:rPr>
        <w:t xml:space="preserve"> </w:t>
      </w:r>
      <w:r w:rsidRPr="001A3349">
        <w:rPr>
          <w:noProof/>
          <w:color w:val="000000"/>
        </w:rPr>
        <w:t>кушетка для осмотра женщин.</w:t>
      </w:r>
    </w:p>
    <w:p w14:paraId="3327CB0D" w14:textId="77777777" w:rsidR="00454424" w:rsidRPr="001A3349" w:rsidRDefault="00454424" w:rsidP="00E16E95">
      <w:pPr>
        <w:spacing w:line="360" w:lineRule="auto"/>
        <w:ind w:firstLine="709"/>
        <w:contextualSpacing/>
        <w:jc w:val="both"/>
        <w:rPr>
          <w:noProof/>
          <w:color w:val="000000"/>
        </w:rPr>
      </w:pPr>
      <w:r w:rsidRPr="001A3349">
        <w:rPr>
          <w:noProof/>
          <w:color w:val="000000"/>
        </w:rPr>
        <w:t>При поступлении роженицы производится сбор анамнеза и акушерское обследование</w:t>
      </w:r>
      <w:r w:rsidR="00E42627" w:rsidRPr="001A3349">
        <w:rPr>
          <w:noProof/>
          <w:color w:val="000000"/>
        </w:rPr>
        <w:t>.</w:t>
      </w:r>
    </w:p>
    <w:p w14:paraId="18A56D71" w14:textId="77777777" w:rsidR="00E42627" w:rsidRPr="001A3349" w:rsidRDefault="00E42627" w:rsidP="00E16E95">
      <w:pPr>
        <w:spacing w:line="360" w:lineRule="auto"/>
        <w:ind w:firstLine="709"/>
        <w:contextualSpacing/>
        <w:jc w:val="both"/>
        <w:rPr>
          <w:noProof/>
          <w:color w:val="000000"/>
        </w:rPr>
      </w:pPr>
      <w:r w:rsidRPr="001A3349">
        <w:rPr>
          <w:noProof/>
          <w:color w:val="000000"/>
        </w:rPr>
        <w:t>В отделении ведется следующая медицинская документация:</w:t>
      </w:r>
    </w:p>
    <w:p w14:paraId="1D6458FA" w14:textId="77777777" w:rsidR="00E42627" w:rsidRPr="001A3349" w:rsidRDefault="00E42627" w:rsidP="00E16E95">
      <w:pPr>
        <w:spacing w:line="360" w:lineRule="auto"/>
        <w:ind w:firstLine="709"/>
        <w:contextualSpacing/>
        <w:jc w:val="both"/>
        <w:rPr>
          <w:noProof/>
          <w:color w:val="000000"/>
        </w:rPr>
      </w:pPr>
      <w:r w:rsidRPr="001A3349">
        <w:rPr>
          <w:noProof/>
          <w:color w:val="000000"/>
        </w:rPr>
        <w:t>1</w:t>
      </w:r>
      <w:r w:rsidR="004853B8" w:rsidRPr="001A3349">
        <w:rPr>
          <w:noProof/>
          <w:color w:val="000000"/>
        </w:rPr>
        <w:t>.</w:t>
      </w:r>
      <w:r w:rsidRPr="001A3349">
        <w:rPr>
          <w:noProof/>
          <w:color w:val="000000"/>
        </w:rPr>
        <w:t xml:space="preserve"> Журнал санитарно-просветительной работы Ф038\У</w:t>
      </w:r>
      <w:r w:rsidR="001D4D60" w:rsidRPr="001A3349">
        <w:rPr>
          <w:noProof/>
          <w:color w:val="000000"/>
        </w:rPr>
        <w:t>.</w:t>
      </w:r>
    </w:p>
    <w:p w14:paraId="2DB628E4" w14:textId="77777777" w:rsidR="00E42627" w:rsidRPr="001A3349" w:rsidRDefault="00E42627" w:rsidP="00E16E95">
      <w:pPr>
        <w:spacing w:line="360" w:lineRule="auto"/>
        <w:ind w:firstLine="709"/>
        <w:contextualSpacing/>
        <w:jc w:val="both"/>
        <w:rPr>
          <w:noProof/>
          <w:color w:val="000000"/>
        </w:rPr>
      </w:pPr>
      <w:r w:rsidRPr="001A3349">
        <w:rPr>
          <w:noProof/>
          <w:color w:val="000000"/>
        </w:rPr>
        <w:t>2</w:t>
      </w:r>
      <w:r w:rsidR="004853B8" w:rsidRPr="001A3349">
        <w:rPr>
          <w:noProof/>
          <w:color w:val="000000"/>
        </w:rPr>
        <w:t>.</w:t>
      </w:r>
      <w:r w:rsidRPr="001A3349">
        <w:rPr>
          <w:noProof/>
          <w:color w:val="000000"/>
        </w:rPr>
        <w:t xml:space="preserve"> Журнал регистрации БЦЖ,</w:t>
      </w:r>
      <w:r w:rsidR="00771E43" w:rsidRPr="001A3349">
        <w:rPr>
          <w:noProof/>
          <w:color w:val="000000"/>
        </w:rPr>
        <w:t xml:space="preserve"> </w:t>
      </w:r>
      <w:r w:rsidRPr="001A3349">
        <w:rPr>
          <w:noProof/>
          <w:color w:val="000000"/>
        </w:rPr>
        <w:t>гепатит</w:t>
      </w:r>
      <w:r w:rsidR="001D4D60" w:rsidRPr="001A3349">
        <w:rPr>
          <w:noProof/>
          <w:color w:val="000000"/>
        </w:rPr>
        <w:t>.</w:t>
      </w:r>
    </w:p>
    <w:p w14:paraId="404B83E7" w14:textId="77777777" w:rsidR="00E42627" w:rsidRPr="001A3349" w:rsidRDefault="00E42627" w:rsidP="00E16E95">
      <w:pPr>
        <w:spacing w:line="360" w:lineRule="auto"/>
        <w:ind w:firstLine="709"/>
        <w:contextualSpacing/>
        <w:jc w:val="both"/>
        <w:rPr>
          <w:noProof/>
          <w:color w:val="000000"/>
        </w:rPr>
      </w:pPr>
      <w:r w:rsidRPr="001A3349">
        <w:rPr>
          <w:noProof/>
          <w:color w:val="000000"/>
        </w:rPr>
        <w:t>3</w:t>
      </w:r>
      <w:r w:rsidR="004853B8" w:rsidRPr="001A3349">
        <w:rPr>
          <w:noProof/>
          <w:color w:val="000000"/>
        </w:rPr>
        <w:t>.</w:t>
      </w:r>
      <w:r w:rsidRPr="001A3349">
        <w:rPr>
          <w:noProof/>
          <w:color w:val="000000"/>
        </w:rPr>
        <w:t xml:space="preserve"> Свидетельства о рождении Ф 103\У-98</w:t>
      </w:r>
      <w:r w:rsidR="001D4D60" w:rsidRPr="001A3349">
        <w:rPr>
          <w:noProof/>
          <w:color w:val="000000"/>
        </w:rPr>
        <w:t>.</w:t>
      </w:r>
    </w:p>
    <w:p w14:paraId="2C0FFCED" w14:textId="77777777" w:rsidR="00E42627" w:rsidRPr="001A3349" w:rsidRDefault="00E42627" w:rsidP="00E16E95">
      <w:pPr>
        <w:spacing w:line="360" w:lineRule="auto"/>
        <w:ind w:firstLine="709"/>
        <w:contextualSpacing/>
        <w:jc w:val="both"/>
        <w:rPr>
          <w:noProof/>
          <w:color w:val="000000"/>
        </w:rPr>
      </w:pPr>
      <w:r w:rsidRPr="001A3349">
        <w:rPr>
          <w:noProof/>
          <w:color w:val="000000"/>
        </w:rPr>
        <w:t>4</w:t>
      </w:r>
      <w:r w:rsidR="004853B8" w:rsidRPr="001A3349">
        <w:rPr>
          <w:noProof/>
          <w:color w:val="000000"/>
        </w:rPr>
        <w:t>.</w:t>
      </w:r>
      <w:r w:rsidRPr="001A3349">
        <w:rPr>
          <w:noProof/>
          <w:color w:val="000000"/>
        </w:rPr>
        <w:t xml:space="preserve"> Журнал работы стерилизатора:</w:t>
      </w:r>
      <w:r w:rsidR="00771E43" w:rsidRPr="001A3349">
        <w:rPr>
          <w:noProof/>
          <w:color w:val="000000"/>
        </w:rPr>
        <w:t xml:space="preserve"> </w:t>
      </w:r>
      <w:r w:rsidRPr="001A3349">
        <w:rPr>
          <w:noProof/>
          <w:color w:val="000000"/>
        </w:rPr>
        <w:t>воздушного,</w:t>
      </w:r>
      <w:r w:rsidR="00771E43" w:rsidRPr="001A3349">
        <w:rPr>
          <w:noProof/>
          <w:color w:val="000000"/>
        </w:rPr>
        <w:t xml:space="preserve"> </w:t>
      </w:r>
      <w:r w:rsidRPr="001A3349">
        <w:rPr>
          <w:noProof/>
          <w:color w:val="000000"/>
        </w:rPr>
        <w:t>парового,</w:t>
      </w:r>
      <w:r w:rsidR="00771E43" w:rsidRPr="001A3349">
        <w:rPr>
          <w:noProof/>
          <w:color w:val="000000"/>
        </w:rPr>
        <w:t xml:space="preserve"> </w:t>
      </w:r>
      <w:r w:rsidRPr="001A3349">
        <w:rPr>
          <w:noProof/>
          <w:color w:val="000000"/>
        </w:rPr>
        <w:t>автоклава Ф 257\У</w:t>
      </w:r>
      <w:r w:rsidR="001D4D60" w:rsidRPr="001A3349">
        <w:rPr>
          <w:noProof/>
          <w:color w:val="000000"/>
        </w:rPr>
        <w:t>.</w:t>
      </w:r>
    </w:p>
    <w:p w14:paraId="7C66D8ED" w14:textId="77777777" w:rsidR="00E42627" w:rsidRPr="001A3349" w:rsidRDefault="00E42627" w:rsidP="00E16E95">
      <w:pPr>
        <w:spacing w:line="360" w:lineRule="auto"/>
        <w:ind w:firstLine="709"/>
        <w:contextualSpacing/>
        <w:jc w:val="both"/>
        <w:rPr>
          <w:noProof/>
          <w:color w:val="000000"/>
        </w:rPr>
      </w:pPr>
      <w:r w:rsidRPr="001A3349">
        <w:rPr>
          <w:noProof/>
          <w:color w:val="000000"/>
        </w:rPr>
        <w:t>5</w:t>
      </w:r>
      <w:r w:rsidR="004853B8" w:rsidRPr="001A3349">
        <w:rPr>
          <w:noProof/>
          <w:color w:val="000000"/>
        </w:rPr>
        <w:t>.</w:t>
      </w:r>
      <w:r w:rsidRPr="001A3349">
        <w:rPr>
          <w:noProof/>
          <w:color w:val="000000"/>
        </w:rPr>
        <w:t xml:space="preserve"> Журнал отделения</w:t>
      </w:r>
      <w:r w:rsidR="00771E43" w:rsidRPr="001A3349">
        <w:rPr>
          <w:noProof/>
          <w:color w:val="000000"/>
        </w:rPr>
        <w:t xml:space="preserve"> </w:t>
      </w:r>
      <w:r w:rsidRPr="001A3349">
        <w:rPr>
          <w:noProof/>
          <w:color w:val="000000"/>
        </w:rPr>
        <w:t>\</w:t>
      </w:r>
      <w:r w:rsidR="00771E43" w:rsidRPr="001A3349">
        <w:rPr>
          <w:noProof/>
          <w:color w:val="000000"/>
        </w:rPr>
        <w:t xml:space="preserve"> </w:t>
      </w:r>
      <w:r w:rsidRPr="001A3349">
        <w:rPr>
          <w:noProof/>
          <w:color w:val="000000"/>
        </w:rPr>
        <w:t>палаты</w:t>
      </w:r>
      <w:r w:rsidR="00771E43" w:rsidRPr="001A3349">
        <w:rPr>
          <w:noProof/>
          <w:color w:val="000000"/>
        </w:rPr>
        <w:t xml:space="preserve"> </w:t>
      </w:r>
      <w:r w:rsidRPr="001A3349">
        <w:rPr>
          <w:noProof/>
          <w:color w:val="000000"/>
        </w:rPr>
        <w:t>\</w:t>
      </w:r>
      <w:r w:rsidR="00771E43" w:rsidRPr="001A3349">
        <w:rPr>
          <w:noProof/>
          <w:color w:val="000000"/>
        </w:rPr>
        <w:t xml:space="preserve"> </w:t>
      </w:r>
      <w:r w:rsidRPr="001A3349">
        <w:rPr>
          <w:noProof/>
          <w:color w:val="000000"/>
        </w:rPr>
        <w:t>новорожденных Ф 102\У</w:t>
      </w:r>
      <w:r w:rsidR="001D4D60" w:rsidRPr="001A3349">
        <w:rPr>
          <w:noProof/>
          <w:color w:val="000000"/>
        </w:rPr>
        <w:t>.</w:t>
      </w:r>
    </w:p>
    <w:p w14:paraId="109CEB38" w14:textId="77777777" w:rsidR="00E42627" w:rsidRPr="001A3349" w:rsidRDefault="00E42627" w:rsidP="00E16E95">
      <w:pPr>
        <w:spacing w:line="360" w:lineRule="auto"/>
        <w:ind w:firstLine="709"/>
        <w:contextualSpacing/>
        <w:jc w:val="both"/>
        <w:rPr>
          <w:noProof/>
          <w:color w:val="000000"/>
        </w:rPr>
      </w:pPr>
      <w:r w:rsidRPr="001A3349">
        <w:rPr>
          <w:noProof/>
          <w:color w:val="000000"/>
        </w:rPr>
        <w:t>6</w:t>
      </w:r>
      <w:r w:rsidR="004853B8" w:rsidRPr="001A3349">
        <w:rPr>
          <w:noProof/>
          <w:color w:val="000000"/>
        </w:rPr>
        <w:t>.</w:t>
      </w:r>
      <w:r w:rsidRPr="001A3349">
        <w:rPr>
          <w:noProof/>
          <w:color w:val="000000"/>
        </w:rPr>
        <w:t xml:space="preserve"> Журнал кварцевания детской палаты</w:t>
      </w:r>
      <w:r w:rsidR="001D4D60" w:rsidRPr="001A3349">
        <w:rPr>
          <w:noProof/>
          <w:color w:val="000000"/>
        </w:rPr>
        <w:t>.</w:t>
      </w:r>
    </w:p>
    <w:p w14:paraId="6EF88534" w14:textId="77777777" w:rsidR="00E42627" w:rsidRPr="001A3349" w:rsidRDefault="00E42627" w:rsidP="00E16E95">
      <w:pPr>
        <w:spacing w:line="360" w:lineRule="auto"/>
        <w:ind w:firstLine="709"/>
        <w:contextualSpacing/>
        <w:jc w:val="both"/>
        <w:rPr>
          <w:noProof/>
          <w:color w:val="000000"/>
        </w:rPr>
      </w:pPr>
      <w:r w:rsidRPr="001A3349">
        <w:rPr>
          <w:noProof/>
          <w:color w:val="000000"/>
        </w:rPr>
        <w:t>7</w:t>
      </w:r>
      <w:r w:rsidR="004853B8" w:rsidRPr="001A3349">
        <w:rPr>
          <w:noProof/>
          <w:color w:val="000000"/>
        </w:rPr>
        <w:t>.</w:t>
      </w:r>
      <w:r w:rsidRPr="001A3349">
        <w:rPr>
          <w:noProof/>
          <w:color w:val="000000"/>
        </w:rPr>
        <w:t xml:space="preserve"> Журнал характеристики стула у детей</w:t>
      </w:r>
      <w:r w:rsidR="001D4D60" w:rsidRPr="001A3349">
        <w:rPr>
          <w:noProof/>
          <w:color w:val="000000"/>
        </w:rPr>
        <w:t>.</w:t>
      </w:r>
    </w:p>
    <w:p w14:paraId="4F1B0F21" w14:textId="77777777" w:rsidR="00E42627" w:rsidRPr="001A3349" w:rsidRDefault="001021EA" w:rsidP="00E16E95">
      <w:pPr>
        <w:spacing w:line="360" w:lineRule="auto"/>
        <w:ind w:firstLine="709"/>
        <w:contextualSpacing/>
        <w:jc w:val="both"/>
        <w:rPr>
          <w:noProof/>
          <w:color w:val="000000"/>
        </w:rPr>
      </w:pPr>
      <w:r w:rsidRPr="001A3349">
        <w:rPr>
          <w:noProof/>
          <w:color w:val="000000"/>
        </w:rPr>
        <w:t>8</w:t>
      </w:r>
      <w:r w:rsidR="004853B8" w:rsidRPr="001A3349">
        <w:rPr>
          <w:noProof/>
          <w:color w:val="000000"/>
        </w:rPr>
        <w:t>.</w:t>
      </w:r>
      <w:r w:rsidRPr="001A3349">
        <w:rPr>
          <w:noProof/>
          <w:color w:val="000000"/>
        </w:rPr>
        <w:t xml:space="preserve"> Журнал учета крови образцов на наследственные заболевания</w:t>
      </w:r>
      <w:r w:rsidR="001D4D60" w:rsidRPr="001A3349">
        <w:rPr>
          <w:noProof/>
          <w:color w:val="000000"/>
        </w:rPr>
        <w:t>.</w:t>
      </w:r>
    </w:p>
    <w:p w14:paraId="5C204CEA" w14:textId="77777777" w:rsidR="001021EA" w:rsidRPr="001A3349" w:rsidRDefault="001021EA" w:rsidP="00E16E95">
      <w:pPr>
        <w:spacing w:line="360" w:lineRule="auto"/>
        <w:ind w:firstLine="709"/>
        <w:contextualSpacing/>
        <w:jc w:val="both"/>
        <w:rPr>
          <w:noProof/>
          <w:color w:val="000000"/>
        </w:rPr>
      </w:pPr>
      <w:r w:rsidRPr="001A3349">
        <w:rPr>
          <w:noProof/>
          <w:color w:val="000000"/>
        </w:rPr>
        <w:t>9</w:t>
      </w:r>
      <w:r w:rsidR="004853B8" w:rsidRPr="001A3349">
        <w:rPr>
          <w:noProof/>
          <w:color w:val="000000"/>
        </w:rPr>
        <w:t>.</w:t>
      </w:r>
      <w:r w:rsidRPr="001A3349">
        <w:rPr>
          <w:noProof/>
          <w:color w:val="000000"/>
        </w:rPr>
        <w:t xml:space="preserve"> Журнал учета работы по гигиеническому обучению населения,</w:t>
      </w:r>
      <w:r w:rsidR="00771E43" w:rsidRPr="001A3349">
        <w:rPr>
          <w:noProof/>
          <w:color w:val="000000"/>
        </w:rPr>
        <w:t xml:space="preserve"> </w:t>
      </w:r>
      <w:r w:rsidRPr="001A3349">
        <w:rPr>
          <w:noProof/>
          <w:color w:val="000000"/>
        </w:rPr>
        <w:t>пропаганда здорового образа жизни Ф 0380\У</w:t>
      </w:r>
      <w:r w:rsidR="001D4D60" w:rsidRPr="001A3349">
        <w:rPr>
          <w:noProof/>
          <w:color w:val="000000"/>
        </w:rPr>
        <w:t>.</w:t>
      </w:r>
    </w:p>
    <w:p w14:paraId="5E33845F" w14:textId="77777777" w:rsidR="001021EA" w:rsidRPr="001A3349" w:rsidRDefault="001021EA" w:rsidP="00E16E95">
      <w:pPr>
        <w:spacing w:line="360" w:lineRule="auto"/>
        <w:ind w:firstLine="709"/>
        <w:contextualSpacing/>
        <w:jc w:val="both"/>
        <w:rPr>
          <w:noProof/>
          <w:color w:val="000000"/>
        </w:rPr>
      </w:pPr>
      <w:r w:rsidRPr="001A3349">
        <w:rPr>
          <w:noProof/>
          <w:color w:val="000000"/>
        </w:rPr>
        <w:t>10</w:t>
      </w:r>
      <w:r w:rsidR="004853B8" w:rsidRPr="001A3349">
        <w:rPr>
          <w:noProof/>
          <w:color w:val="000000"/>
        </w:rPr>
        <w:t>.</w:t>
      </w:r>
      <w:r w:rsidRPr="001A3349">
        <w:rPr>
          <w:noProof/>
          <w:color w:val="000000"/>
        </w:rPr>
        <w:t xml:space="preserve"> Журнал телефонограмм в детскую консультацию</w:t>
      </w:r>
      <w:r w:rsidR="001D4D60" w:rsidRPr="001A3349">
        <w:rPr>
          <w:noProof/>
          <w:color w:val="000000"/>
        </w:rPr>
        <w:t>.</w:t>
      </w:r>
    </w:p>
    <w:p w14:paraId="796A28C5" w14:textId="77777777" w:rsidR="001021EA" w:rsidRPr="001A3349" w:rsidRDefault="001021EA" w:rsidP="00E16E95">
      <w:pPr>
        <w:spacing w:line="360" w:lineRule="auto"/>
        <w:ind w:firstLine="709"/>
        <w:contextualSpacing/>
        <w:jc w:val="both"/>
        <w:rPr>
          <w:noProof/>
          <w:color w:val="000000"/>
        </w:rPr>
      </w:pPr>
      <w:r w:rsidRPr="001A3349">
        <w:rPr>
          <w:noProof/>
          <w:color w:val="000000"/>
        </w:rPr>
        <w:t>11</w:t>
      </w:r>
      <w:r w:rsidR="004853B8" w:rsidRPr="001A3349">
        <w:rPr>
          <w:noProof/>
          <w:color w:val="000000"/>
        </w:rPr>
        <w:t>.</w:t>
      </w:r>
      <w:r w:rsidRPr="001A3349">
        <w:rPr>
          <w:noProof/>
          <w:color w:val="000000"/>
        </w:rPr>
        <w:t xml:space="preserve"> Журнал для получения смеси</w:t>
      </w:r>
      <w:r w:rsidR="001D4D60" w:rsidRPr="001A3349">
        <w:rPr>
          <w:noProof/>
          <w:color w:val="000000"/>
        </w:rPr>
        <w:t>.</w:t>
      </w:r>
    </w:p>
    <w:p w14:paraId="78AAFBDC" w14:textId="77777777" w:rsidR="001021EA" w:rsidRPr="001A3349" w:rsidRDefault="001021EA" w:rsidP="00E16E95">
      <w:pPr>
        <w:spacing w:line="360" w:lineRule="auto"/>
        <w:ind w:firstLine="709"/>
        <w:contextualSpacing/>
        <w:jc w:val="both"/>
        <w:rPr>
          <w:noProof/>
          <w:color w:val="000000"/>
        </w:rPr>
      </w:pPr>
      <w:r w:rsidRPr="001A3349">
        <w:rPr>
          <w:noProof/>
          <w:color w:val="000000"/>
        </w:rPr>
        <w:t>12</w:t>
      </w:r>
      <w:r w:rsidR="004853B8" w:rsidRPr="001A3349">
        <w:rPr>
          <w:noProof/>
          <w:color w:val="000000"/>
        </w:rPr>
        <w:t>.</w:t>
      </w:r>
      <w:r w:rsidRPr="001A3349">
        <w:rPr>
          <w:noProof/>
          <w:color w:val="000000"/>
        </w:rPr>
        <w:t xml:space="preserve"> Журнал регистрации детских заболеваний</w:t>
      </w:r>
      <w:r w:rsidR="001D4D60" w:rsidRPr="001A3349">
        <w:rPr>
          <w:noProof/>
          <w:color w:val="000000"/>
        </w:rPr>
        <w:t>.</w:t>
      </w:r>
    </w:p>
    <w:p w14:paraId="528D0F25" w14:textId="77777777" w:rsidR="001021EA" w:rsidRPr="001A3349" w:rsidRDefault="001021EA" w:rsidP="00E16E95">
      <w:pPr>
        <w:spacing w:line="360" w:lineRule="auto"/>
        <w:ind w:firstLine="709"/>
        <w:contextualSpacing/>
        <w:jc w:val="both"/>
        <w:rPr>
          <w:noProof/>
          <w:color w:val="000000"/>
        </w:rPr>
      </w:pPr>
      <w:r w:rsidRPr="001A3349">
        <w:rPr>
          <w:noProof/>
          <w:color w:val="000000"/>
        </w:rPr>
        <w:t>13</w:t>
      </w:r>
      <w:r w:rsidR="004853B8" w:rsidRPr="001A3349">
        <w:rPr>
          <w:noProof/>
          <w:color w:val="000000"/>
        </w:rPr>
        <w:t>.</w:t>
      </w:r>
      <w:r w:rsidRPr="001A3349">
        <w:rPr>
          <w:noProof/>
          <w:color w:val="000000"/>
        </w:rPr>
        <w:t xml:space="preserve"> Журнал генеральных уборок кювеза</w:t>
      </w:r>
      <w:r w:rsidR="001D4D60" w:rsidRPr="001A3349">
        <w:rPr>
          <w:noProof/>
          <w:color w:val="000000"/>
        </w:rPr>
        <w:t>.</w:t>
      </w:r>
    </w:p>
    <w:p w14:paraId="088AF1C2" w14:textId="77777777" w:rsidR="004565C3" w:rsidRPr="001A3349" w:rsidRDefault="004565C3" w:rsidP="00E16E95">
      <w:pPr>
        <w:spacing w:line="360" w:lineRule="auto"/>
        <w:ind w:firstLine="709"/>
        <w:contextualSpacing/>
        <w:jc w:val="both"/>
        <w:rPr>
          <w:noProof/>
          <w:color w:val="000000"/>
        </w:rPr>
      </w:pPr>
      <w:r w:rsidRPr="001A3349">
        <w:rPr>
          <w:noProof/>
          <w:color w:val="000000"/>
        </w:rPr>
        <w:t>Процедурный кабинет оборудован шкафом для хранения лекарственных средств, тумбочкой, процедурным столиком, кушеткой, холодильником, стулом, биксами со стерильны</w:t>
      </w:r>
      <w:r w:rsidR="004853B8" w:rsidRPr="001A3349">
        <w:rPr>
          <w:noProof/>
          <w:color w:val="000000"/>
        </w:rPr>
        <w:t>ми ватными шариками, ВИЧ-укладка</w:t>
      </w:r>
      <w:r w:rsidRPr="001A3349">
        <w:rPr>
          <w:noProof/>
          <w:color w:val="000000"/>
        </w:rPr>
        <w:t>, сейф для хранения сильнодействующих и наркотических лекарственных средств, тумбочка с емкостями для дезинфицирующих растворов.</w:t>
      </w:r>
    </w:p>
    <w:p w14:paraId="556967DB" w14:textId="77777777" w:rsidR="00DF04FA" w:rsidRPr="001A3349" w:rsidRDefault="00DF04FA" w:rsidP="00E16E95">
      <w:pPr>
        <w:spacing w:line="360" w:lineRule="auto"/>
        <w:ind w:firstLine="709"/>
        <w:contextualSpacing/>
        <w:jc w:val="both"/>
        <w:rPr>
          <w:noProof/>
          <w:color w:val="000000"/>
        </w:rPr>
      </w:pPr>
      <w:r w:rsidRPr="001A3349">
        <w:rPr>
          <w:noProof/>
          <w:color w:val="000000"/>
        </w:rPr>
        <w:t>При работе с лекарственными средствами соблюдаются асептика и антисептика, работа проводиться в спецодежде, с соблюдением правил надевания и снятия перчаток (приложение №2). После пр</w:t>
      </w:r>
      <w:r w:rsidR="004853B8" w:rsidRPr="001A3349">
        <w:rPr>
          <w:noProof/>
          <w:color w:val="000000"/>
        </w:rPr>
        <w:t>оцедур шприцы и иглы промываю</w:t>
      </w:r>
      <w:r w:rsidR="00AE14E9" w:rsidRPr="001A3349">
        <w:rPr>
          <w:noProof/>
          <w:color w:val="000000"/>
        </w:rPr>
        <w:t xml:space="preserve"> в смывных водах и помещаю</w:t>
      </w:r>
      <w:r w:rsidRPr="001A3349">
        <w:rPr>
          <w:noProof/>
          <w:color w:val="000000"/>
        </w:rPr>
        <w:t xml:space="preserve"> в дезинфицирующий раствор. Системы разрезаются на части и погружаются в дезинфицирующий раствор на 1 час. Перчатки, маски, использованные ватные шарики замачиваются в дезинфицирующем растворе, затем все утилизируются. Иглы после дезинфекции деформируются, а затем утилизируются. Влаж</w:t>
      </w:r>
      <w:r w:rsidR="00AE14E9" w:rsidRPr="001A3349">
        <w:rPr>
          <w:noProof/>
          <w:color w:val="000000"/>
        </w:rPr>
        <w:t>ная уборка кабинета проводится 3 раза в день с СМС</w:t>
      </w:r>
      <w:r w:rsidR="00E16E95" w:rsidRPr="001A3349">
        <w:rPr>
          <w:noProof/>
          <w:color w:val="000000"/>
        </w:rPr>
        <w:t xml:space="preserve"> </w:t>
      </w:r>
      <w:r w:rsidRPr="001A3349">
        <w:rPr>
          <w:noProof/>
          <w:color w:val="000000"/>
        </w:rPr>
        <w:t>после бактерицидное облучение и проветри</w:t>
      </w:r>
      <w:r w:rsidR="00EA4B14" w:rsidRPr="001A3349">
        <w:rPr>
          <w:noProof/>
          <w:color w:val="000000"/>
        </w:rPr>
        <w:t>вание.</w:t>
      </w:r>
    </w:p>
    <w:p w14:paraId="47C2283B" w14:textId="77777777" w:rsidR="00EA4B14" w:rsidRPr="001A3349" w:rsidRDefault="00EA4B14" w:rsidP="00E16E95">
      <w:pPr>
        <w:spacing w:line="360" w:lineRule="auto"/>
        <w:ind w:firstLine="709"/>
        <w:contextualSpacing/>
        <w:jc w:val="both"/>
        <w:rPr>
          <w:noProof/>
          <w:color w:val="000000"/>
        </w:rPr>
      </w:pPr>
      <w:r w:rsidRPr="001A3349">
        <w:rPr>
          <w:noProof/>
          <w:color w:val="000000"/>
        </w:rPr>
        <w:t>Анафилактический шок – самая грозная аллергическая реакция организма на лекарственный препарат. Оказание помощи при шоке (приложение № 3).Соблюдаются порядок хранения и учета лекарственных средств в сейфе (приложение № 4), а так же порядок выдачи лекарственных средств пациенту (приложение № 5).</w:t>
      </w:r>
    </w:p>
    <w:p w14:paraId="7E8E39F2" w14:textId="77777777" w:rsidR="00D62076" w:rsidRPr="001A3349" w:rsidRDefault="00D62076" w:rsidP="00E16E95">
      <w:pPr>
        <w:spacing w:line="360" w:lineRule="auto"/>
        <w:ind w:firstLine="709"/>
        <w:contextualSpacing/>
        <w:jc w:val="both"/>
        <w:rPr>
          <w:noProof/>
          <w:color w:val="000000"/>
        </w:rPr>
      </w:pPr>
      <w:r w:rsidRPr="001A3349">
        <w:rPr>
          <w:noProof/>
          <w:color w:val="000000"/>
        </w:rPr>
        <w:t>Для обработки рук медицинского персонала используется</w:t>
      </w:r>
      <w:r w:rsidR="00AE14E9" w:rsidRPr="001A3349">
        <w:rPr>
          <w:noProof/>
          <w:color w:val="000000"/>
        </w:rPr>
        <w:t xml:space="preserve"> кожный</w:t>
      </w:r>
      <w:r w:rsidRPr="001A3349">
        <w:rPr>
          <w:noProof/>
          <w:color w:val="000000"/>
        </w:rPr>
        <w:t xml:space="preserve"> антисептик « Лизанин».</w:t>
      </w:r>
    </w:p>
    <w:p w14:paraId="3151E2F0" w14:textId="77777777" w:rsidR="00486389" w:rsidRPr="001A3349" w:rsidRDefault="00486389" w:rsidP="00E16E95">
      <w:pPr>
        <w:spacing w:line="360" w:lineRule="auto"/>
        <w:ind w:firstLine="709"/>
        <w:contextualSpacing/>
        <w:jc w:val="both"/>
        <w:rPr>
          <w:noProof/>
          <w:color w:val="000000"/>
        </w:rPr>
      </w:pPr>
      <w:r w:rsidRPr="001A3349">
        <w:rPr>
          <w:noProof/>
          <w:color w:val="000000"/>
        </w:rPr>
        <w:t>Родильный зал оборудован кроватью Рахманова,</w:t>
      </w:r>
      <w:r w:rsidR="00E16E95" w:rsidRPr="001A3349">
        <w:rPr>
          <w:noProof/>
          <w:color w:val="000000"/>
        </w:rPr>
        <w:t xml:space="preserve"> </w:t>
      </w:r>
      <w:r w:rsidR="009E2547" w:rsidRPr="001A3349">
        <w:rPr>
          <w:noProof/>
          <w:color w:val="000000"/>
        </w:rPr>
        <w:t>стол неонатальный СНО-УОМЗ</w:t>
      </w:r>
      <w:r w:rsidRPr="001A3349">
        <w:rPr>
          <w:noProof/>
          <w:color w:val="000000"/>
        </w:rPr>
        <w:t xml:space="preserve"> с источником лучистого тепла,</w:t>
      </w:r>
      <w:r w:rsidR="00771E43" w:rsidRPr="001A3349">
        <w:rPr>
          <w:noProof/>
          <w:color w:val="000000"/>
        </w:rPr>
        <w:t xml:space="preserve"> </w:t>
      </w:r>
      <w:r w:rsidRPr="001A3349">
        <w:rPr>
          <w:noProof/>
          <w:color w:val="000000"/>
        </w:rPr>
        <w:t>столик для медикаментов,</w:t>
      </w:r>
      <w:r w:rsidR="00771E43" w:rsidRPr="001A3349">
        <w:rPr>
          <w:noProof/>
          <w:color w:val="000000"/>
        </w:rPr>
        <w:t xml:space="preserve"> </w:t>
      </w:r>
      <w:r w:rsidRPr="001A3349">
        <w:rPr>
          <w:noProof/>
          <w:color w:val="000000"/>
        </w:rPr>
        <w:t>столик для стерильного материала,</w:t>
      </w:r>
      <w:r w:rsidR="00771E43" w:rsidRPr="001A3349">
        <w:rPr>
          <w:noProof/>
          <w:color w:val="000000"/>
        </w:rPr>
        <w:t xml:space="preserve"> </w:t>
      </w:r>
      <w:r w:rsidRPr="001A3349">
        <w:rPr>
          <w:noProof/>
          <w:color w:val="000000"/>
        </w:rPr>
        <w:t>биксы стерильные с наборами для родов,</w:t>
      </w:r>
      <w:r w:rsidR="00771E43" w:rsidRPr="001A3349">
        <w:rPr>
          <w:noProof/>
          <w:color w:val="000000"/>
        </w:rPr>
        <w:t xml:space="preserve"> </w:t>
      </w:r>
      <w:r w:rsidRPr="001A3349">
        <w:rPr>
          <w:noProof/>
          <w:color w:val="000000"/>
        </w:rPr>
        <w:t>электроотсос,</w:t>
      </w:r>
      <w:r w:rsidR="00771E43" w:rsidRPr="001A3349">
        <w:rPr>
          <w:noProof/>
          <w:color w:val="000000"/>
        </w:rPr>
        <w:t xml:space="preserve"> </w:t>
      </w:r>
      <w:r w:rsidRPr="001A3349">
        <w:rPr>
          <w:noProof/>
          <w:color w:val="000000"/>
        </w:rPr>
        <w:t>передвижная электрическая лампа для локального освещения,</w:t>
      </w:r>
      <w:r w:rsidR="00771E43" w:rsidRPr="001A3349">
        <w:rPr>
          <w:noProof/>
          <w:color w:val="000000"/>
        </w:rPr>
        <w:t xml:space="preserve"> </w:t>
      </w:r>
      <w:r w:rsidRPr="001A3349">
        <w:rPr>
          <w:noProof/>
          <w:color w:val="000000"/>
        </w:rPr>
        <w:t>электронные весы для определения массы тела новорожденных,</w:t>
      </w:r>
      <w:r w:rsidR="00771E43" w:rsidRPr="001A3349">
        <w:rPr>
          <w:noProof/>
          <w:color w:val="000000"/>
        </w:rPr>
        <w:t xml:space="preserve"> </w:t>
      </w:r>
      <w:r w:rsidR="00AE14E9" w:rsidRPr="001A3349">
        <w:rPr>
          <w:noProof/>
          <w:color w:val="000000"/>
        </w:rPr>
        <w:t>ВИЧ-укладка</w:t>
      </w:r>
      <w:r w:rsidRPr="001A3349">
        <w:rPr>
          <w:noProof/>
          <w:color w:val="000000"/>
        </w:rPr>
        <w:t xml:space="preserve"> для оказания первой медицинской помощи при аварийной </w:t>
      </w:r>
      <w:r w:rsidR="00394295" w:rsidRPr="001A3349">
        <w:rPr>
          <w:noProof/>
          <w:color w:val="000000"/>
        </w:rPr>
        <w:t>ситуации (</w:t>
      </w:r>
      <w:r w:rsidR="00EA4B14" w:rsidRPr="001A3349">
        <w:rPr>
          <w:noProof/>
          <w:color w:val="000000"/>
        </w:rPr>
        <w:t xml:space="preserve">приложение№6 </w:t>
      </w:r>
      <w:r w:rsidR="00394295" w:rsidRPr="001A3349">
        <w:rPr>
          <w:noProof/>
          <w:color w:val="000000"/>
        </w:rPr>
        <w:t xml:space="preserve">) </w:t>
      </w:r>
      <w:r w:rsidRPr="001A3349">
        <w:rPr>
          <w:noProof/>
          <w:color w:val="000000"/>
        </w:rPr>
        <w:t>набор для оказа</w:t>
      </w:r>
      <w:r w:rsidR="00394295" w:rsidRPr="001A3349">
        <w:rPr>
          <w:noProof/>
          <w:color w:val="000000"/>
        </w:rPr>
        <w:t>ния реанимационных мероприятий (</w:t>
      </w:r>
      <w:r w:rsidRPr="001A3349">
        <w:rPr>
          <w:noProof/>
          <w:color w:val="000000"/>
        </w:rPr>
        <w:t>мешок АМБУ</w:t>
      </w:r>
      <w:r w:rsidR="00394295" w:rsidRPr="001A3349">
        <w:rPr>
          <w:noProof/>
          <w:color w:val="000000"/>
        </w:rPr>
        <w:t>)</w:t>
      </w:r>
      <w:r w:rsidRPr="001A3349">
        <w:rPr>
          <w:noProof/>
          <w:color w:val="000000"/>
        </w:rPr>
        <w:t>,</w:t>
      </w:r>
      <w:r w:rsidR="00BC7683" w:rsidRPr="001A3349">
        <w:rPr>
          <w:noProof/>
          <w:color w:val="000000"/>
        </w:rPr>
        <w:t xml:space="preserve"> </w:t>
      </w:r>
      <w:r w:rsidRPr="001A3349">
        <w:rPr>
          <w:noProof/>
          <w:color w:val="000000"/>
        </w:rPr>
        <w:t>кислородные подушки</w:t>
      </w:r>
      <w:r w:rsidR="008748C0" w:rsidRPr="001A3349">
        <w:rPr>
          <w:noProof/>
          <w:color w:val="000000"/>
        </w:rPr>
        <w:t>, так же находятся емкости с дезинфицирующими растворами.</w:t>
      </w:r>
    </w:p>
    <w:p w14:paraId="2D7BEBED" w14:textId="77777777" w:rsidR="008748C0" w:rsidRPr="001A3349" w:rsidRDefault="00265942" w:rsidP="00E16E95">
      <w:pPr>
        <w:spacing w:line="360" w:lineRule="auto"/>
        <w:ind w:firstLine="709"/>
        <w:contextualSpacing/>
        <w:jc w:val="both"/>
        <w:rPr>
          <w:noProof/>
          <w:color w:val="000000"/>
        </w:rPr>
      </w:pPr>
      <w:r w:rsidRPr="001A3349">
        <w:rPr>
          <w:noProof/>
          <w:color w:val="000000"/>
        </w:rPr>
        <w:t>Для каждого ребенка при родах</w:t>
      </w:r>
      <w:r w:rsidR="00927665" w:rsidRPr="001A3349">
        <w:rPr>
          <w:noProof/>
          <w:color w:val="000000"/>
        </w:rPr>
        <w:t xml:space="preserve"> готовлю инди</w:t>
      </w:r>
      <w:r w:rsidR="0056391C" w:rsidRPr="001A3349">
        <w:rPr>
          <w:noProof/>
          <w:color w:val="000000"/>
        </w:rPr>
        <w:t>видуальный комплект белья</w:t>
      </w:r>
      <w:r w:rsidR="003321BF" w:rsidRPr="001A3349">
        <w:rPr>
          <w:noProof/>
          <w:color w:val="000000"/>
        </w:rPr>
        <w:t xml:space="preserve"> </w:t>
      </w:r>
      <w:r w:rsidR="0056391C" w:rsidRPr="001A3349">
        <w:rPr>
          <w:noProof/>
          <w:color w:val="000000"/>
        </w:rPr>
        <w:t>(одеяло,</w:t>
      </w:r>
      <w:r w:rsidR="00BC7683" w:rsidRPr="001A3349">
        <w:rPr>
          <w:noProof/>
          <w:color w:val="000000"/>
        </w:rPr>
        <w:t xml:space="preserve"> </w:t>
      </w:r>
      <w:r w:rsidR="0056391C" w:rsidRPr="001A3349">
        <w:rPr>
          <w:noProof/>
          <w:color w:val="000000"/>
        </w:rPr>
        <w:t>пеленки)</w:t>
      </w:r>
      <w:r w:rsidR="003321BF" w:rsidRPr="001A3349">
        <w:rPr>
          <w:noProof/>
          <w:color w:val="000000"/>
        </w:rPr>
        <w:t xml:space="preserve"> </w:t>
      </w:r>
      <w:r w:rsidR="0056391C" w:rsidRPr="001A3349">
        <w:rPr>
          <w:noProof/>
          <w:color w:val="000000"/>
        </w:rPr>
        <w:t>включаю источник лучистого тепла, также готовится стерильный комплект для первичного туалета новорожденного.</w:t>
      </w:r>
    </w:p>
    <w:p w14:paraId="0616BBAB" w14:textId="77777777" w:rsidR="0056391C" w:rsidRPr="001A3349" w:rsidRDefault="0056391C" w:rsidP="00E16E95">
      <w:pPr>
        <w:spacing w:line="360" w:lineRule="auto"/>
        <w:ind w:firstLine="709"/>
        <w:contextualSpacing/>
        <w:jc w:val="both"/>
        <w:rPr>
          <w:noProof/>
          <w:color w:val="000000"/>
        </w:rPr>
      </w:pPr>
      <w:r w:rsidRPr="001A3349">
        <w:rPr>
          <w:noProof/>
          <w:color w:val="000000"/>
        </w:rPr>
        <w:t>Перед приемом ребенка мою руки так же,</w:t>
      </w:r>
      <w:r w:rsidR="00BC7683" w:rsidRPr="001A3349">
        <w:rPr>
          <w:noProof/>
          <w:color w:val="000000"/>
        </w:rPr>
        <w:t xml:space="preserve"> </w:t>
      </w:r>
      <w:r w:rsidRPr="001A3349">
        <w:rPr>
          <w:noProof/>
          <w:color w:val="000000"/>
        </w:rPr>
        <w:t>как перед хирургической операцией</w:t>
      </w:r>
      <w:r w:rsidR="002F6480" w:rsidRPr="001A3349">
        <w:rPr>
          <w:noProof/>
          <w:color w:val="000000"/>
        </w:rPr>
        <w:t xml:space="preserve"> </w:t>
      </w:r>
      <w:r w:rsidR="00EA4B14" w:rsidRPr="001A3349">
        <w:rPr>
          <w:noProof/>
          <w:color w:val="000000"/>
        </w:rPr>
        <w:t>(приложение №7</w:t>
      </w:r>
      <w:r w:rsidR="00CA56E4" w:rsidRPr="001A3349">
        <w:rPr>
          <w:noProof/>
          <w:color w:val="000000"/>
        </w:rPr>
        <w:t>),</w:t>
      </w:r>
      <w:r w:rsidR="001D4D60" w:rsidRPr="001A3349">
        <w:rPr>
          <w:noProof/>
          <w:color w:val="000000"/>
        </w:rPr>
        <w:t xml:space="preserve"> </w:t>
      </w:r>
      <w:r w:rsidR="00CA56E4" w:rsidRPr="001A3349">
        <w:rPr>
          <w:noProof/>
          <w:color w:val="000000"/>
        </w:rPr>
        <w:t>надеваю стерильный халат,</w:t>
      </w:r>
      <w:r w:rsidR="00BC7683" w:rsidRPr="001A3349">
        <w:rPr>
          <w:noProof/>
          <w:color w:val="000000"/>
        </w:rPr>
        <w:t xml:space="preserve"> </w:t>
      </w:r>
      <w:r w:rsidR="00CA56E4" w:rsidRPr="001A3349">
        <w:rPr>
          <w:noProof/>
          <w:color w:val="000000"/>
        </w:rPr>
        <w:t>шапочку,</w:t>
      </w:r>
      <w:r w:rsidR="00BC7683" w:rsidRPr="001A3349">
        <w:rPr>
          <w:noProof/>
          <w:color w:val="000000"/>
        </w:rPr>
        <w:t xml:space="preserve"> </w:t>
      </w:r>
      <w:r w:rsidR="00CA56E4" w:rsidRPr="001A3349">
        <w:rPr>
          <w:noProof/>
          <w:color w:val="000000"/>
        </w:rPr>
        <w:t>маску.</w:t>
      </w:r>
    </w:p>
    <w:p w14:paraId="312A370F" w14:textId="77777777" w:rsidR="00BC7683" w:rsidRPr="001A3349" w:rsidRDefault="00CA56E4" w:rsidP="00E16E95">
      <w:pPr>
        <w:spacing w:line="360" w:lineRule="auto"/>
        <w:ind w:firstLine="709"/>
        <w:contextualSpacing/>
        <w:jc w:val="both"/>
        <w:rPr>
          <w:noProof/>
          <w:color w:val="000000"/>
        </w:rPr>
      </w:pPr>
      <w:r w:rsidRPr="001A3349">
        <w:rPr>
          <w:noProof/>
          <w:color w:val="000000"/>
        </w:rPr>
        <w:t>При рождении ребенка провожу отсасывание содержимого из ротовой полости и верхней части глотки при помощи одноразового</w:t>
      </w:r>
      <w:r w:rsidR="00BC7683" w:rsidRPr="001A3349">
        <w:rPr>
          <w:noProof/>
          <w:color w:val="000000"/>
        </w:rPr>
        <w:t xml:space="preserve"> «мука-сей</w:t>
      </w:r>
      <w:r w:rsidR="00AE14E9" w:rsidRPr="001A3349">
        <w:rPr>
          <w:noProof/>
          <w:color w:val="000000"/>
        </w:rPr>
        <w:t>ф</w:t>
      </w:r>
      <w:r w:rsidR="00BC7683" w:rsidRPr="001A3349">
        <w:rPr>
          <w:noProof/>
          <w:color w:val="000000"/>
        </w:rPr>
        <w:t>» с фильтром.</w:t>
      </w:r>
    </w:p>
    <w:p w14:paraId="3B8F0D2C" w14:textId="77777777" w:rsidR="00BC7683" w:rsidRPr="001A3349" w:rsidRDefault="003321BF" w:rsidP="00E16E95">
      <w:pPr>
        <w:spacing w:line="360" w:lineRule="auto"/>
        <w:ind w:firstLine="709"/>
        <w:contextualSpacing/>
        <w:jc w:val="both"/>
        <w:rPr>
          <w:noProof/>
          <w:color w:val="000000"/>
        </w:rPr>
      </w:pPr>
      <w:r w:rsidRPr="001A3349">
        <w:rPr>
          <w:noProof/>
          <w:color w:val="000000"/>
        </w:rPr>
        <w:t>После использования «м</w:t>
      </w:r>
      <w:r w:rsidR="00EA4B14" w:rsidRPr="001A3349">
        <w:rPr>
          <w:noProof/>
          <w:color w:val="000000"/>
        </w:rPr>
        <w:t>ука-сейф» погружаю в дезинфицирующий</w:t>
      </w:r>
      <w:r w:rsidR="00E16E95" w:rsidRPr="001A3349">
        <w:rPr>
          <w:noProof/>
          <w:color w:val="000000"/>
        </w:rPr>
        <w:t xml:space="preserve"> </w:t>
      </w:r>
      <w:r w:rsidR="00BC7683" w:rsidRPr="001A3349">
        <w:rPr>
          <w:noProof/>
          <w:color w:val="000000"/>
        </w:rPr>
        <w:t>раствор и утилизирую. Для удаления первородной смазки использую стерильную салфетку. После обработки пуповины,</w:t>
      </w:r>
      <w:r w:rsidR="00AE14E9" w:rsidRPr="001A3349">
        <w:rPr>
          <w:noProof/>
          <w:color w:val="000000"/>
        </w:rPr>
        <w:t xml:space="preserve"> на пупочный остаток накладываю</w:t>
      </w:r>
      <w:r w:rsidR="00BC7683" w:rsidRPr="001A3349">
        <w:rPr>
          <w:noProof/>
          <w:color w:val="000000"/>
        </w:rPr>
        <w:t xml:space="preserve"> стерильную повязку Чистяковой. Во время первичного туалета провожу профилактику гонобленореи </w:t>
      </w:r>
      <w:r w:rsidR="00966B3A" w:rsidRPr="001A3349">
        <w:rPr>
          <w:noProof/>
          <w:color w:val="000000"/>
        </w:rPr>
        <w:t>20% раствором сульфацила натрия трехкратно с интервалом 10 минут или 1% тетрациклиновой мазью однократно.</w:t>
      </w:r>
    </w:p>
    <w:p w14:paraId="79F918D6" w14:textId="77777777" w:rsidR="00966B3A" w:rsidRPr="001A3349" w:rsidRDefault="00966B3A" w:rsidP="00E16E95">
      <w:pPr>
        <w:spacing w:line="360" w:lineRule="auto"/>
        <w:ind w:firstLine="709"/>
        <w:contextualSpacing/>
        <w:jc w:val="both"/>
        <w:rPr>
          <w:noProof/>
          <w:color w:val="000000"/>
        </w:rPr>
      </w:pPr>
      <w:r w:rsidRPr="001A3349">
        <w:rPr>
          <w:noProof/>
          <w:color w:val="000000"/>
        </w:rPr>
        <w:t>После провожу взвешивание ребенка, измеряю рост, окружность головы, груди.</w:t>
      </w:r>
    </w:p>
    <w:p w14:paraId="643AD15C" w14:textId="77777777" w:rsidR="00966B3A" w:rsidRPr="001A3349" w:rsidRDefault="00966B3A" w:rsidP="00E16E95">
      <w:pPr>
        <w:spacing w:line="360" w:lineRule="auto"/>
        <w:ind w:firstLine="709"/>
        <w:contextualSpacing/>
        <w:jc w:val="both"/>
        <w:rPr>
          <w:noProof/>
          <w:color w:val="000000"/>
        </w:rPr>
      </w:pPr>
      <w:r w:rsidRPr="001A3349">
        <w:rPr>
          <w:noProof/>
          <w:color w:val="000000"/>
        </w:rPr>
        <w:t>В первые полчаса жизни ребенка, если нет противопоказаний, прикладываю к груди матери.</w:t>
      </w:r>
    </w:p>
    <w:p w14:paraId="3F7EADEF" w14:textId="77777777" w:rsidR="00D05260" w:rsidRPr="001A3349" w:rsidRDefault="002F6480" w:rsidP="00E16E95">
      <w:pPr>
        <w:spacing w:line="360" w:lineRule="auto"/>
        <w:ind w:firstLine="709"/>
        <w:contextualSpacing/>
        <w:jc w:val="both"/>
        <w:rPr>
          <w:noProof/>
          <w:color w:val="000000"/>
        </w:rPr>
      </w:pPr>
      <w:r w:rsidRPr="001A3349">
        <w:rPr>
          <w:noProof/>
          <w:color w:val="000000"/>
        </w:rPr>
        <w:t xml:space="preserve">После перевода ребёнка из родзала </w:t>
      </w:r>
      <w:r w:rsidR="00E640D8" w:rsidRPr="001A3349">
        <w:rPr>
          <w:noProof/>
          <w:color w:val="000000"/>
        </w:rPr>
        <w:t>провожу обработку инструм</w:t>
      </w:r>
      <w:r w:rsidR="00FA4C37" w:rsidRPr="001A3349">
        <w:rPr>
          <w:noProof/>
          <w:color w:val="000000"/>
        </w:rPr>
        <w:t>ентария. Сто</w:t>
      </w:r>
      <w:r w:rsidR="00EA4B14" w:rsidRPr="001A3349">
        <w:rPr>
          <w:noProof/>
          <w:color w:val="000000"/>
        </w:rPr>
        <w:t>лик и весы протираю дезинфицирующим</w:t>
      </w:r>
      <w:r w:rsidR="00EA43B1" w:rsidRPr="001A3349">
        <w:rPr>
          <w:noProof/>
          <w:color w:val="000000"/>
        </w:rPr>
        <w:t xml:space="preserve"> </w:t>
      </w:r>
      <w:r w:rsidR="00FA4C37" w:rsidRPr="001A3349">
        <w:rPr>
          <w:noProof/>
          <w:color w:val="000000"/>
        </w:rPr>
        <w:t>раствором 2х кратно с интервалом 15 минут. Перевязочный материал заливаю 6% H</w:t>
      </w:r>
      <w:r w:rsidR="00FA4C37" w:rsidRPr="001A3349">
        <w:rPr>
          <w:noProof/>
          <w:color w:val="000000"/>
          <w:vertAlign w:val="subscript"/>
        </w:rPr>
        <w:t>2</w:t>
      </w:r>
      <w:r w:rsidR="00FA4C37" w:rsidRPr="001A3349">
        <w:rPr>
          <w:noProof/>
          <w:color w:val="000000"/>
        </w:rPr>
        <w:t>O</w:t>
      </w:r>
      <w:r w:rsidR="00FA4C37" w:rsidRPr="001A3349">
        <w:rPr>
          <w:noProof/>
          <w:color w:val="000000"/>
          <w:vertAlign w:val="subscript"/>
        </w:rPr>
        <w:t>2</w:t>
      </w:r>
      <w:r w:rsidR="00FA4C37" w:rsidRPr="001A3349">
        <w:rPr>
          <w:noProof/>
          <w:color w:val="000000"/>
        </w:rPr>
        <w:t xml:space="preserve"> на 2 часа затем у</w:t>
      </w:r>
      <w:r w:rsidR="00EA4B14" w:rsidRPr="001A3349">
        <w:rPr>
          <w:noProof/>
          <w:color w:val="000000"/>
        </w:rPr>
        <w:t xml:space="preserve">тилизирую. Инструменты и сантиметровую ленту промываю в смывных водах </w:t>
      </w:r>
      <w:r w:rsidR="00AE14E9" w:rsidRPr="001A3349">
        <w:rPr>
          <w:noProof/>
          <w:color w:val="000000"/>
        </w:rPr>
        <w:t>,которые обрабатываются 0.2% пюржавеля</w:t>
      </w:r>
      <w:r w:rsidR="009A6705" w:rsidRPr="001A3349">
        <w:rPr>
          <w:noProof/>
          <w:color w:val="000000"/>
        </w:rPr>
        <w:t>,</w:t>
      </w:r>
      <w:r w:rsidR="00AE14E9" w:rsidRPr="001A3349">
        <w:rPr>
          <w:noProof/>
          <w:color w:val="000000"/>
        </w:rPr>
        <w:t xml:space="preserve"> затем инструменты</w:t>
      </w:r>
      <w:r w:rsidR="009A6705" w:rsidRPr="001A3349">
        <w:rPr>
          <w:noProof/>
          <w:color w:val="000000"/>
        </w:rPr>
        <w:t xml:space="preserve"> замачиваю в 3% самаровки на 1 час. Затем промываю проточной водой и провожу пробу с одним </w:t>
      </w:r>
      <w:r w:rsidR="00EA4B14" w:rsidRPr="001A3349">
        <w:rPr>
          <w:noProof/>
          <w:color w:val="000000"/>
        </w:rPr>
        <w:t>из реагентом ( приложение №8</w:t>
      </w:r>
      <w:r w:rsidR="009A6705" w:rsidRPr="001A3349">
        <w:rPr>
          <w:noProof/>
          <w:color w:val="000000"/>
        </w:rPr>
        <w:t xml:space="preserve">). После проводится стерилизация , которая осуществляется </w:t>
      </w:r>
      <w:r w:rsidR="00D05260" w:rsidRPr="001A3349">
        <w:rPr>
          <w:noProof/>
          <w:color w:val="000000"/>
        </w:rPr>
        <w:t xml:space="preserve">в Ц СО на втором этапе </w:t>
      </w:r>
      <w:r w:rsidR="000362FA" w:rsidRPr="001A3349">
        <w:rPr>
          <w:noProof/>
          <w:color w:val="000000"/>
        </w:rPr>
        <w:t>хирургического отделения.</w:t>
      </w:r>
    </w:p>
    <w:p w14:paraId="79E378CC" w14:textId="77777777" w:rsidR="00D05260" w:rsidRPr="001A3349" w:rsidRDefault="000362FA" w:rsidP="00E16E95">
      <w:pPr>
        <w:spacing w:line="360" w:lineRule="auto"/>
        <w:ind w:firstLine="709"/>
        <w:contextualSpacing/>
        <w:jc w:val="both"/>
        <w:rPr>
          <w:noProof/>
          <w:color w:val="000000"/>
        </w:rPr>
      </w:pPr>
      <w:r w:rsidRPr="001A3349">
        <w:rPr>
          <w:noProof/>
          <w:color w:val="000000"/>
        </w:rPr>
        <w:t>П</w:t>
      </w:r>
      <w:r w:rsidR="00394295" w:rsidRPr="001A3349">
        <w:rPr>
          <w:noProof/>
          <w:color w:val="000000"/>
        </w:rPr>
        <w:t>роведено проб за 2009</w:t>
      </w:r>
      <w:r w:rsidR="00D05260" w:rsidRPr="001A3349">
        <w:rPr>
          <w:noProof/>
          <w:color w:val="000000"/>
        </w:rPr>
        <w:t xml:space="preserve"> год:</w:t>
      </w:r>
    </w:p>
    <w:p w14:paraId="269E152F" w14:textId="77777777" w:rsidR="00D05260" w:rsidRPr="001A3349" w:rsidRDefault="00E1289A" w:rsidP="00E16E95">
      <w:pPr>
        <w:spacing w:line="360" w:lineRule="auto"/>
        <w:ind w:firstLine="709"/>
        <w:contextualSpacing/>
        <w:jc w:val="both"/>
        <w:rPr>
          <w:noProof/>
          <w:color w:val="000000"/>
        </w:rPr>
      </w:pPr>
      <w:r w:rsidRPr="001A3349">
        <w:rPr>
          <w:noProof/>
          <w:color w:val="000000"/>
        </w:rPr>
        <w:t>1.</w:t>
      </w:r>
      <w:r w:rsidR="00AE14E9" w:rsidRPr="001A3349">
        <w:rPr>
          <w:noProof/>
          <w:color w:val="000000"/>
        </w:rPr>
        <w:t xml:space="preserve"> с азапирамом</w:t>
      </w:r>
      <w:r w:rsidR="00394295" w:rsidRPr="001A3349">
        <w:rPr>
          <w:noProof/>
          <w:color w:val="000000"/>
        </w:rPr>
        <w:t>-45</w:t>
      </w:r>
    </w:p>
    <w:p w14:paraId="199F7548" w14:textId="77777777" w:rsidR="00D05260" w:rsidRPr="001A3349" w:rsidRDefault="00E1289A" w:rsidP="00E16E95">
      <w:pPr>
        <w:spacing w:line="360" w:lineRule="auto"/>
        <w:ind w:firstLine="709"/>
        <w:contextualSpacing/>
        <w:jc w:val="both"/>
        <w:rPr>
          <w:noProof/>
          <w:color w:val="000000"/>
        </w:rPr>
      </w:pPr>
      <w:r w:rsidRPr="001A3349">
        <w:rPr>
          <w:noProof/>
          <w:color w:val="000000"/>
        </w:rPr>
        <w:t>2.</w:t>
      </w:r>
      <w:r w:rsidR="00394295" w:rsidRPr="001A3349">
        <w:rPr>
          <w:noProof/>
          <w:color w:val="000000"/>
        </w:rPr>
        <w:t>с суданом-15</w:t>
      </w:r>
    </w:p>
    <w:p w14:paraId="15631065" w14:textId="77777777" w:rsidR="00D05260" w:rsidRPr="001A3349" w:rsidRDefault="00E1289A" w:rsidP="00E16E95">
      <w:pPr>
        <w:spacing w:line="360" w:lineRule="auto"/>
        <w:ind w:firstLine="709"/>
        <w:contextualSpacing/>
        <w:jc w:val="both"/>
        <w:rPr>
          <w:noProof/>
          <w:color w:val="000000"/>
        </w:rPr>
      </w:pPr>
      <w:r w:rsidRPr="001A3349">
        <w:rPr>
          <w:noProof/>
          <w:color w:val="000000"/>
        </w:rPr>
        <w:t>3.</w:t>
      </w:r>
      <w:r w:rsidR="00AE14E9" w:rsidRPr="001A3349">
        <w:rPr>
          <w:noProof/>
          <w:color w:val="000000"/>
        </w:rPr>
        <w:t xml:space="preserve"> с </w:t>
      </w:r>
      <w:r w:rsidR="00D05260" w:rsidRPr="001A3349">
        <w:rPr>
          <w:noProof/>
          <w:color w:val="000000"/>
        </w:rPr>
        <w:t>фенофта</w:t>
      </w:r>
      <w:r w:rsidR="00AE14E9" w:rsidRPr="001A3349">
        <w:rPr>
          <w:noProof/>
          <w:color w:val="000000"/>
        </w:rPr>
        <w:t>лином</w:t>
      </w:r>
      <w:r w:rsidR="00394295" w:rsidRPr="001A3349">
        <w:rPr>
          <w:noProof/>
          <w:color w:val="000000"/>
        </w:rPr>
        <w:t>-15</w:t>
      </w:r>
    </w:p>
    <w:p w14:paraId="14789FE0" w14:textId="77777777" w:rsidR="001D4D60" w:rsidRPr="001A3349" w:rsidRDefault="00394295" w:rsidP="00E16E95">
      <w:pPr>
        <w:spacing w:line="360" w:lineRule="auto"/>
        <w:ind w:firstLine="709"/>
        <w:contextualSpacing/>
        <w:jc w:val="both"/>
        <w:rPr>
          <w:noProof/>
          <w:color w:val="000000"/>
        </w:rPr>
      </w:pPr>
      <w:r w:rsidRPr="001A3349">
        <w:rPr>
          <w:noProof/>
          <w:color w:val="000000"/>
        </w:rPr>
        <w:t>Так же в родильном отделении</w:t>
      </w:r>
      <w:r w:rsidR="00E16E95" w:rsidRPr="001A3349">
        <w:rPr>
          <w:noProof/>
          <w:color w:val="000000"/>
        </w:rPr>
        <w:t xml:space="preserve"> </w:t>
      </w:r>
      <w:r w:rsidR="00CC71A0" w:rsidRPr="001A3349">
        <w:rPr>
          <w:noProof/>
          <w:color w:val="000000"/>
        </w:rPr>
        <w:t>находится боксированная палата для ВИЧ- инфицированных, женщин , в которой находитс</w:t>
      </w:r>
      <w:r w:rsidR="000362FA" w:rsidRPr="001A3349">
        <w:rPr>
          <w:noProof/>
          <w:color w:val="000000"/>
        </w:rPr>
        <w:t>я бикс со стерильными халатами ,</w:t>
      </w:r>
      <w:r w:rsidR="00CC71A0" w:rsidRPr="001A3349">
        <w:rPr>
          <w:noProof/>
          <w:color w:val="000000"/>
        </w:rPr>
        <w:t xml:space="preserve"> 2 бикса с инструментами , 2 бикса с ватными шариками для новорождённых , 3 бикса с пелёнками, 2 бикса с ватными шариками для </w:t>
      </w:r>
      <w:r w:rsidR="000362FA" w:rsidRPr="001A3349">
        <w:rPr>
          <w:noProof/>
          <w:color w:val="000000"/>
        </w:rPr>
        <w:t>инъекций, емкости для дезинфицирующих растворов.</w:t>
      </w:r>
      <w:r w:rsidR="00CC71A0" w:rsidRPr="001A3349">
        <w:rPr>
          <w:noProof/>
          <w:color w:val="000000"/>
        </w:rPr>
        <w:t xml:space="preserve"> Там же имею</w:t>
      </w:r>
      <w:r w:rsidR="000362FA" w:rsidRPr="001A3349">
        <w:rPr>
          <w:noProof/>
          <w:color w:val="000000"/>
        </w:rPr>
        <w:t xml:space="preserve">тся 2 кровати , </w:t>
      </w:r>
      <w:r w:rsidR="00CC71A0" w:rsidRPr="001A3349">
        <w:rPr>
          <w:noProof/>
          <w:color w:val="000000"/>
        </w:rPr>
        <w:t xml:space="preserve">судно. Матрасы </w:t>
      </w:r>
      <w:r w:rsidR="001D4D60" w:rsidRPr="001A3349">
        <w:rPr>
          <w:noProof/>
          <w:color w:val="000000"/>
        </w:rPr>
        <w:t>и подушки в герметичных чехлах</w:t>
      </w:r>
    </w:p>
    <w:p w14:paraId="729A1C27" w14:textId="77777777" w:rsidR="00966B3A" w:rsidRPr="001A3349" w:rsidRDefault="0084196B" w:rsidP="00E16E95">
      <w:pPr>
        <w:spacing w:line="360" w:lineRule="auto"/>
        <w:ind w:firstLine="709"/>
        <w:contextualSpacing/>
        <w:jc w:val="both"/>
        <w:rPr>
          <w:noProof/>
          <w:color w:val="000000"/>
        </w:rPr>
      </w:pPr>
      <w:r w:rsidRPr="001A3349">
        <w:rPr>
          <w:noProof/>
          <w:color w:val="000000"/>
        </w:rPr>
        <w:t xml:space="preserve">Имеются укладки со стерильными перчатками , масками , фартуками , очками , стерильными шприцами и одноразовыми системами. Один раз в день в боксированной палате проводится влажная уборка с </w:t>
      </w:r>
      <w:r w:rsidR="0093498F" w:rsidRPr="001A3349">
        <w:rPr>
          <w:noProof/>
          <w:color w:val="000000"/>
        </w:rPr>
        <w:t>моющим средством 3</w:t>
      </w:r>
      <w:r w:rsidR="000362FA" w:rsidRPr="001A3349">
        <w:rPr>
          <w:noProof/>
          <w:color w:val="000000"/>
        </w:rPr>
        <w:t xml:space="preserve"> раза </w:t>
      </w:r>
      <w:r w:rsidR="0093498F" w:rsidRPr="001A3349">
        <w:rPr>
          <w:noProof/>
          <w:color w:val="000000"/>
        </w:rPr>
        <w:t>в день</w:t>
      </w:r>
      <w:r w:rsidRPr="001A3349">
        <w:rPr>
          <w:noProof/>
          <w:color w:val="000000"/>
        </w:rPr>
        <w:t xml:space="preserve">, </w:t>
      </w:r>
      <w:r w:rsidR="00ED3D2A" w:rsidRPr="001A3349">
        <w:rPr>
          <w:noProof/>
          <w:color w:val="000000"/>
        </w:rPr>
        <w:t>затем бактерицидное облучение и проветривание.</w:t>
      </w:r>
    </w:p>
    <w:p w14:paraId="1D3704D3" w14:textId="77777777" w:rsidR="00ED3D2A" w:rsidRPr="001A3349" w:rsidRDefault="000362FA" w:rsidP="00E16E95">
      <w:pPr>
        <w:spacing w:line="360" w:lineRule="auto"/>
        <w:ind w:firstLine="709"/>
        <w:contextualSpacing/>
        <w:jc w:val="both"/>
        <w:rPr>
          <w:noProof/>
          <w:color w:val="000000"/>
        </w:rPr>
      </w:pPr>
      <w:r w:rsidRPr="001A3349">
        <w:rPr>
          <w:noProof/>
          <w:color w:val="000000"/>
        </w:rPr>
        <w:t>В</w:t>
      </w:r>
      <w:r w:rsidR="004D3745" w:rsidRPr="001A3349">
        <w:rPr>
          <w:noProof/>
          <w:color w:val="000000"/>
        </w:rPr>
        <w:t>ыполнено за 2009</w:t>
      </w:r>
      <w:r w:rsidR="000F4FE6" w:rsidRPr="001A3349">
        <w:rPr>
          <w:noProof/>
          <w:color w:val="000000"/>
        </w:rPr>
        <w:t xml:space="preserve"> год</w:t>
      </w:r>
      <w:r w:rsidRPr="001A3349">
        <w:rPr>
          <w:noProof/>
          <w:color w:val="000000"/>
        </w:rPr>
        <w:t>:</w:t>
      </w:r>
    </w:p>
    <w:p w14:paraId="62C0C17B" w14:textId="77777777" w:rsidR="000F4FE6" w:rsidRPr="001A3349" w:rsidRDefault="00E1289A" w:rsidP="00E16E95">
      <w:pPr>
        <w:spacing w:line="360" w:lineRule="auto"/>
        <w:ind w:firstLine="709"/>
        <w:contextualSpacing/>
        <w:jc w:val="both"/>
        <w:rPr>
          <w:noProof/>
          <w:color w:val="000000"/>
        </w:rPr>
      </w:pPr>
      <w:r w:rsidRPr="001A3349">
        <w:rPr>
          <w:noProof/>
          <w:color w:val="000000"/>
        </w:rPr>
        <w:t>1.</w:t>
      </w:r>
      <w:r w:rsidR="001D4D60" w:rsidRPr="001A3349">
        <w:rPr>
          <w:noProof/>
          <w:color w:val="000000"/>
        </w:rPr>
        <w:t xml:space="preserve"> </w:t>
      </w:r>
      <w:r w:rsidR="004D3745" w:rsidRPr="001A3349">
        <w:rPr>
          <w:noProof/>
          <w:color w:val="000000"/>
        </w:rPr>
        <w:t>в\мышечных-195</w:t>
      </w:r>
    </w:p>
    <w:p w14:paraId="17CB79AE" w14:textId="77777777" w:rsidR="000F4FE6" w:rsidRPr="001A3349" w:rsidRDefault="00E1289A" w:rsidP="00E16E95">
      <w:pPr>
        <w:spacing w:line="360" w:lineRule="auto"/>
        <w:ind w:firstLine="709"/>
        <w:contextualSpacing/>
        <w:jc w:val="both"/>
        <w:rPr>
          <w:noProof/>
          <w:color w:val="000000"/>
        </w:rPr>
      </w:pPr>
      <w:r w:rsidRPr="001A3349">
        <w:rPr>
          <w:noProof/>
          <w:color w:val="000000"/>
        </w:rPr>
        <w:t>2.</w:t>
      </w:r>
      <w:r w:rsidR="001D4D60" w:rsidRPr="001A3349">
        <w:rPr>
          <w:noProof/>
          <w:color w:val="000000"/>
        </w:rPr>
        <w:t xml:space="preserve"> </w:t>
      </w:r>
      <w:r w:rsidR="004D3745" w:rsidRPr="001A3349">
        <w:rPr>
          <w:noProof/>
          <w:color w:val="000000"/>
        </w:rPr>
        <w:t>в\венных-30</w:t>
      </w:r>
    </w:p>
    <w:p w14:paraId="7407D48F" w14:textId="77777777" w:rsidR="000F4FE6" w:rsidRPr="001A3349" w:rsidRDefault="00E1289A" w:rsidP="00E16E95">
      <w:pPr>
        <w:spacing w:line="360" w:lineRule="auto"/>
        <w:ind w:firstLine="709"/>
        <w:contextualSpacing/>
        <w:jc w:val="both"/>
        <w:rPr>
          <w:noProof/>
          <w:color w:val="000000"/>
        </w:rPr>
      </w:pPr>
      <w:r w:rsidRPr="001A3349">
        <w:rPr>
          <w:noProof/>
          <w:color w:val="000000"/>
        </w:rPr>
        <w:t>3.</w:t>
      </w:r>
      <w:r w:rsidR="001D4D60" w:rsidRPr="001A3349">
        <w:rPr>
          <w:noProof/>
          <w:color w:val="000000"/>
        </w:rPr>
        <w:t xml:space="preserve"> </w:t>
      </w:r>
      <w:r w:rsidR="000F4FE6" w:rsidRPr="001A3349">
        <w:rPr>
          <w:noProof/>
          <w:color w:val="000000"/>
        </w:rPr>
        <w:t>подкожных-56</w:t>
      </w:r>
    </w:p>
    <w:p w14:paraId="6B7275AC" w14:textId="77777777" w:rsidR="000F4FE6" w:rsidRPr="001A3349" w:rsidRDefault="00E1289A" w:rsidP="00E16E95">
      <w:pPr>
        <w:spacing w:line="360" w:lineRule="auto"/>
        <w:ind w:firstLine="709"/>
        <w:contextualSpacing/>
        <w:jc w:val="both"/>
        <w:rPr>
          <w:noProof/>
          <w:color w:val="000000"/>
        </w:rPr>
      </w:pPr>
      <w:r w:rsidRPr="001A3349">
        <w:rPr>
          <w:noProof/>
          <w:color w:val="000000"/>
        </w:rPr>
        <w:t>4.</w:t>
      </w:r>
      <w:r w:rsidR="001D4D60" w:rsidRPr="001A3349">
        <w:rPr>
          <w:noProof/>
          <w:color w:val="000000"/>
        </w:rPr>
        <w:t xml:space="preserve"> </w:t>
      </w:r>
      <w:r w:rsidR="004D3745" w:rsidRPr="001A3349">
        <w:rPr>
          <w:noProof/>
          <w:color w:val="000000"/>
        </w:rPr>
        <w:t>в\венных капельных-15</w:t>
      </w:r>
    </w:p>
    <w:p w14:paraId="21192DEA" w14:textId="77777777" w:rsidR="000F4FE6" w:rsidRPr="001A3349" w:rsidRDefault="000F4FE6" w:rsidP="00E16E95">
      <w:pPr>
        <w:spacing w:line="360" w:lineRule="auto"/>
        <w:ind w:firstLine="709"/>
        <w:contextualSpacing/>
        <w:jc w:val="both"/>
        <w:rPr>
          <w:noProof/>
          <w:color w:val="000000"/>
        </w:rPr>
      </w:pPr>
      <w:r w:rsidRPr="001A3349">
        <w:rPr>
          <w:noProof/>
          <w:color w:val="000000"/>
        </w:rPr>
        <w:t>Комната для проведения прививок БЦЖ оборудована столиком для прививок, холод</w:t>
      </w:r>
      <w:r w:rsidR="000362FA" w:rsidRPr="001A3349">
        <w:rPr>
          <w:noProof/>
          <w:color w:val="000000"/>
        </w:rPr>
        <w:t>ильником</w:t>
      </w:r>
      <w:r w:rsidR="001D4D60" w:rsidRPr="001A3349">
        <w:rPr>
          <w:noProof/>
          <w:color w:val="000000"/>
        </w:rPr>
        <w:t>,</w:t>
      </w:r>
      <w:r w:rsidR="000362FA" w:rsidRPr="001A3349">
        <w:rPr>
          <w:noProof/>
          <w:color w:val="000000"/>
        </w:rPr>
        <w:t>, халатом, ёмкости для дезинфицирующих</w:t>
      </w:r>
      <w:r w:rsidR="00E16E95" w:rsidRPr="001A3349">
        <w:rPr>
          <w:noProof/>
          <w:color w:val="000000"/>
        </w:rPr>
        <w:t xml:space="preserve"> </w:t>
      </w:r>
      <w:r w:rsidR="00175F4B" w:rsidRPr="001A3349">
        <w:rPr>
          <w:noProof/>
          <w:color w:val="000000"/>
        </w:rPr>
        <w:t>растворов, бактерицидный облучатель.</w:t>
      </w:r>
    </w:p>
    <w:p w14:paraId="5E03292C" w14:textId="77777777" w:rsidR="00AE14E9" w:rsidRPr="001A3349" w:rsidRDefault="00AE14E9" w:rsidP="00E16E95">
      <w:pPr>
        <w:spacing w:line="360" w:lineRule="auto"/>
        <w:ind w:firstLine="709"/>
        <w:contextualSpacing/>
        <w:jc w:val="both"/>
        <w:rPr>
          <w:noProof/>
          <w:color w:val="000000"/>
        </w:rPr>
      </w:pPr>
      <w:r w:rsidRPr="001A3349">
        <w:rPr>
          <w:noProof/>
          <w:color w:val="000000"/>
        </w:rPr>
        <w:t>Проведено противотуберкулезных прививок за 2009 год – 257, мною 75.</w:t>
      </w:r>
    </w:p>
    <w:p w14:paraId="3A4F5B8B" w14:textId="77777777" w:rsidR="00AE14E9" w:rsidRPr="001A3349" w:rsidRDefault="00AE14E9" w:rsidP="00E16E95">
      <w:pPr>
        <w:spacing w:line="360" w:lineRule="auto"/>
        <w:ind w:firstLine="709"/>
        <w:contextualSpacing/>
        <w:jc w:val="both"/>
        <w:rPr>
          <w:noProof/>
          <w:color w:val="000000"/>
        </w:rPr>
      </w:pPr>
      <w:r w:rsidRPr="001A3349">
        <w:rPr>
          <w:noProof/>
          <w:color w:val="000000"/>
        </w:rPr>
        <w:t>Перед вакцинацией мою руки, надеваю шапочку, маску, специальный халат для БЦЖ, защитные очки, стерильные перчатки.</w:t>
      </w:r>
    </w:p>
    <w:p w14:paraId="1177C62E" w14:textId="77777777" w:rsidR="00175F4B" w:rsidRPr="001A3349" w:rsidRDefault="00175F4B" w:rsidP="00E16E95">
      <w:pPr>
        <w:spacing w:line="360" w:lineRule="auto"/>
        <w:ind w:firstLine="709"/>
        <w:contextualSpacing/>
        <w:jc w:val="both"/>
        <w:rPr>
          <w:noProof/>
          <w:color w:val="000000"/>
        </w:rPr>
      </w:pPr>
      <w:r w:rsidRPr="001A3349">
        <w:rPr>
          <w:noProof/>
          <w:color w:val="000000"/>
        </w:rPr>
        <w:t>Вакцинацию провожу в утренние часы после осмотра врача. Факт постановки вакцинации фиксирую в журнал с указанием даты прививки,</w:t>
      </w:r>
      <w:r w:rsidR="001D4D60" w:rsidRPr="001A3349">
        <w:rPr>
          <w:noProof/>
          <w:color w:val="000000"/>
        </w:rPr>
        <w:t xml:space="preserve"> </w:t>
      </w:r>
      <w:r w:rsidR="000362FA" w:rsidRPr="001A3349">
        <w:rPr>
          <w:noProof/>
          <w:color w:val="000000"/>
        </w:rPr>
        <w:t>н</w:t>
      </w:r>
      <w:r w:rsidRPr="001A3349">
        <w:rPr>
          <w:noProof/>
          <w:color w:val="000000"/>
        </w:rPr>
        <w:t>азвания вакцины , номер серии и срок годности.</w:t>
      </w:r>
    </w:p>
    <w:p w14:paraId="3AFA8EA7" w14:textId="77777777" w:rsidR="00E43242" w:rsidRPr="001A3349" w:rsidRDefault="00E43242" w:rsidP="00E16E95">
      <w:pPr>
        <w:spacing w:line="360" w:lineRule="auto"/>
        <w:ind w:firstLine="709"/>
        <w:contextualSpacing/>
        <w:jc w:val="both"/>
        <w:rPr>
          <w:noProof/>
          <w:color w:val="000000"/>
        </w:rPr>
      </w:pPr>
      <w:r w:rsidRPr="001A3349">
        <w:rPr>
          <w:noProof/>
          <w:color w:val="000000"/>
        </w:rPr>
        <w:t>После каждой инъекции шприц с иглой</w:t>
      </w:r>
      <w:r w:rsidR="0093498F" w:rsidRPr="001A3349">
        <w:rPr>
          <w:noProof/>
          <w:color w:val="000000"/>
        </w:rPr>
        <w:t xml:space="preserve"> промываются в смывных водах, затем шприцы</w:t>
      </w:r>
      <w:r w:rsidR="00E16E95" w:rsidRPr="001A3349">
        <w:rPr>
          <w:noProof/>
          <w:color w:val="000000"/>
        </w:rPr>
        <w:t xml:space="preserve"> </w:t>
      </w:r>
      <w:r w:rsidRPr="001A3349">
        <w:rPr>
          <w:noProof/>
          <w:color w:val="000000"/>
        </w:rPr>
        <w:t>и ватные тампоны замачивают в д</w:t>
      </w:r>
      <w:r w:rsidR="000362FA" w:rsidRPr="001A3349">
        <w:rPr>
          <w:noProof/>
          <w:color w:val="000000"/>
        </w:rPr>
        <w:t xml:space="preserve">езинфицирующем </w:t>
      </w:r>
      <w:r w:rsidR="004D3745" w:rsidRPr="001A3349">
        <w:rPr>
          <w:noProof/>
          <w:color w:val="000000"/>
        </w:rPr>
        <w:t xml:space="preserve">растворе </w:t>
      </w:r>
      <w:r w:rsidRPr="001A3349">
        <w:rPr>
          <w:noProof/>
          <w:color w:val="000000"/>
        </w:rPr>
        <w:t>0,2% пюржавеля</w:t>
      </w:r>
      <w:r w:rsidR="001D4D60" w:rsidRPr="001A3349">
        <w:rPr>
          <w:noProof/>
          <w:color w:val="000000"/>
        </w:rPr>
        <w:t xml:space="preserve"> на 2 часа, а затем уничтожают.</w:t>
      </w:r>
    </w:p>
    <w:p w14:paraId="393F827F" w14:textId="77777777" w:rsidR="00E43242" w:rsidRPr="001A3349" w:rsidRDefault="00E43242" w:rsidP="00E16E95">
      <w:pPr>
        <w:spacing w:line="360" w:lineRule="auto"/>
        <w:ind w:firstLine="709"/>
        <w:contextualSpacing/>
        <w:jc w:val="both"/>
        <w:rPr>
          <w:noProof/>
          <w:color w:val="000000"/>
        </w:rPr>
      </w:pPr>
      <w:r w:rsidRPr="001A3349">
        <w:rPr>
          <w:noProof/>
          <w:color w:val="000000"/>
        </w:rPr>
        <w:t xml:space="preserve">Вакцина хранится в холодильнике под замком в комнате для прививок. Столик после вакцинации протирают 2х кратно с </w:t>
      </w:r>
      <w:r w:rsidR="004D3745" w:rsidRPr="001A3349">
        <w:rPr>
          <w:noProof/>
          <w:color w:val="000000"/>
        </w:rPr>
        <w:t>интервалом в 15 минут. Затем бактерицидное облучение</w:t>
      </w:r>
      <w:r w:rsidR="00E16E95" w:rsidRPr="001A3349">
        <w:rPr>
          <w:noProof/>
          <w:color w:val="000000"/>
        </w:rPr>
        <w:t xml:space="preserve"> </w:t>
      </w:r>
      <w:r w:rsidRPr="001A3349">
        <w:rPr>
          <w:noProof/>
          <w:color w:val="000000"/>
        </w:rPr>
        <w:t xml:space="preserve">и проветривание. </w:t>
      </w:r>
      <w:r w:rsidR="00AE14E9" w:rsidRPr="001A3349">
        <w:rPr>
          <w:noProof/>
          <w:color w:val="000000"/>
        </w:rPr>
        <w:t>Уборка влажная 3 раза в день с СМС</w:t>
      </w:r>
      <w:r w:rsidR="000362FA" w:rsidRPr="001A3349">
        <w:rPr>
          <w:noProof/>
          <w:color w:val="000000"/>
        </w:rPr>
        <w:t>.</w:t>
      </w:r>
      <w:r w:rsidR="00CA63D5" w:rsidRPr="001A3349">
        <w:rPr>
          <w:noProof/>
          <w:color w:val="000000"/>
        </w:rPr>
        <w:t xml:space="preserve"> Генеральная уборка 1 раз в 7 дней.</w:t>
      </w:r>
    </w:p>
    <w:p w14:paraId="547E1635" w14:textId="77777777" w:rsidR="00CA63D5" w:rsidRPr="001A3349" w:rsidRDefault="00CA63D5" w:rsidP="00E16E95">
      <w:pPr>
        <w:spacing w:line="360" w:lineRule="auto"/>
        <w:ind w:firstLine="709"/>
        <w:contextualSpacing/>
        <w:jc w:val="both"/>
        <w:rPr>
          <w:b/>
          <w:noProof/>
          <w:color w:val="000000"/>
        </w:rPr>
      </w:pPr>
      <w:r w:rsidRPr="001A3349">
        <w:rPr>
          <w:b/>
          <w:noProof/>
          <w:color w:val="000000"/>
        </w:rPr>
        <w:t>Комната для хранения чистого и грязного белья.</w:t>
      </w:r>
    </w:p>
    <w:p w14:paraId="0426C174" w14:textId="77777777" w:rsidR="00CA63D5" w:rsidRPr="001A3349" w:rsidRDefault="00CA63D5" w:rsidP="00E16E95">
      <w:pPr>
        <w:spacing w:line="360" w:lineRule="auto"/>
        <w:ind w:firstLine="709"/>
        <w:contextualSpacing/>
        <w:jc w:val="both"/>
        <w:rPr>
          <w:noProof/>
          <w:color w:val="000000"/>
        </w:rPr>
      </w:pPr>
      <w:r w:rsidRPr="001A3349">
        <w:rPr>
          <w:noProof/>
          <w:color w:val="000000"/>
        </w:rPr>
        <w:t>Доставка чистого и транспортировка грязного белья осуществляется специальным транспортом в специальной таре с маркировкой.</w:t>
      </w:r>
    </w:p>
    <w:p w14:paraId="5DD83C95" w14:textId="77777777" w:rsidR="00CA63D5" w:rsidRPr="001A3349" w:rsidRDefault="0093498F" w:rsidP="00E16E95">
      <w:pPr>
        <w:spacing w:line="360" w:lineRule="auto"/>
        <w:ind w:firstLine="709"/>
        <w:contextualSpacing/>
        <w:jc w:val="both"/>
        <w:rPr>
          <w:noProof/>
          <w:color w:val="000000"/>
        </w:rPr>
      </w:pPr>
      <w:r w:rsidRPr="001A3349">
        <w:rPr>
          <w:noProof/>
          <w:color w:val="000000"/>
        </w:rPr>
        <w:t>Бельем</w:t>
      </w:r>
      <w:r w:rsidR="00CA63D5" w:rsidRPr="001A3349">
        <w:rPr>
          <w:noProof/>
          <w:color w:val="000000"/>
        </w:rPr>
        <w:t xml:space="preserve"> и пелёнками родильное отделение обеспечено в полном объёме.</w:t>
      </w:r>
    </w:p>
    <w:p w14:paraId="4B98F7DF" w14:textId="77777777" w:rsidR="00CA63D5" w:rsidRPr="001A3349" w:rsidRDefault="00B74472" w:rsidP="00E16E95">
      <w:pPr>
        <w:spacing w:line="360" w:lineRule="auto"/>
        <w:ind w:firstLine="709"/>
        <w:contextualSpacing/>
        <w:jc w:val="both"/>
        <w:rPr>
          <w:noProof/>
          <w:color w:val="000000"/>
        </w:rPr>
      </w:pPr>
      <w:r w:rsidRPr="001A3349">
        <w:rPr>
          <w:noProof/>
          <w:color w:val="000000"/>
        </w:rPr>
        <w:t>Чистое бельё хранится в специальном помещении-бельевой, грязное бельё собирается и хранится в санитарной комнате.</w:t>
      </w:r>
    </w:p>
    <w:p w14:paraId="4669F463" w14:textId="77777777" w:rsidR="00B74472" w:rsidRPr="001A3349" w:rsidRDefault="00B74472" w:rsidP="00E16E95">
      <w:pPr>
        <w:spacing w:line="360" w:lineRule="auto"/>
        <w:ind w:firstLine="709"/>
        <w:contextualSpacing/>
        <w:jc w:val="both"/>
        <w:rPr>
          <w:noProof/>
          <w:color w:val="000000"/>
        </w:rPr>
      </w:pPr>
      <w:r w:rsidRPr="001A3349">
        <w:rPr>
          <w:noProof/>
          <w:color w:val="000000"/>
        </w:rPr>
        <w:t>В бельевой комнате так же проводится закладка биксов. Биксы перед закладкой протираются 2х кратно с интервалом в 15 минут с внутренн</w:t>
      </w:r>
      <w:r w:rsidR="000362FA" w:rsidRPr="001A3349">
        <w:rPr>
          <w:noProof/>
          <w:color w:val="000000"/>
        </w:rPr>
        <w:t>ей и наружной стороны 0,06% раствором</w:t>
      </w:r>
      <w:r w:rsidRPr="001A3349">
        <w:rPr>
          <w:noProof/>
          <w:color w:val="000000"/>
        </w:rPr>
        <w:t xml:space="preserve"> пюржавеля.</w:t>
      </w:r>
    </w:p>
    <w:p w14:paraId="69D153A7" w14:textId="77777777" w:rsidR="00B74472" w:rsidRPr="001A3349" w:rsidRDefault="00B74472" w:rsidP="00E16E95">
      <w:pPr>
        <w:spacing w:line="360" w:lineRule="auto"/>
        <w:ind w:firstLine="709"/>
        <w:contextualSpacing/>
        <w:jc w:val="both"/>
        <w:rPr>
          <w:b/>
          <w:noProof/>
          <w:color w:val="000000"/>
        </w:rPr>
      </w:pPr>
      <w:r w:rsidRPr="001A3349">
        <w:rPr>
          <w:b/>
          <w:noProof/>
          <w:color w:val="000000"/>
        </w:rPr>
        <w:t>Послеродовые палаты с совместным пребыванием матери и ребёнка.</w:t>
      </w:r>
    </w:p>
    <w:p w14:paraId="1E8317C5" w14:textId="77777777" w:rsidR="00B74472" w:rsidRPr="001A3349" w:rsidRDefault="00B74472" w:rsidP="00E16E95">
      <w:pPr>
        <w:spacing w:line="360" w:lineRule="auto"/>
        <w:ind w:firstLine="709"/>
        <w:contextualSpacing/>
        <w:jc w:val="both"/>
        <w:rPr>
          <w:noProof/>
          <w:color w:val="000000"/>
        </w:rPr>
      </w:pPr>
      <w:r w:rsidRPr="001A3349">
        <w:rPr>
          <w:noProof/>
          <w:color w:val="000000"/>
        </w:rPr>
        <w:t>Палаты 2</w:t>
      </w:r>
      <w:r w:rsidR="00B61424" w:rsidRPr="001A3349">
        <w:rPr>
          <w:noProof/>
          <w:color w:val="000000"/>
        </w:rPr>
        <w:t>-</w:t>
      </w:r>
      <w:r w:rsidRPr="001A3349">
        <w:rPr>
          <w:noProof/>
          <w:color w:val="000000"/>
        </w:rPr>
        <w:t>х местные заполняются в течении суток. они оборудованы 2 тум</w:t>
      </w:r>
      <w:r w:rsidR="004D3745" w:rsidRPr="001A3349">
        <w:rPr>
          <w:noProof/>
          <w:color w:val="000000"/>
        </w:rPr>
        <w:t>бочками, 2 кровати, 2 пеленальных столика вместе с кроватками индивидуальными для каждого ребенка</w:t>
      </w:r>
      <w:r w:rsidRPr="001A3349">
        <w:rPr>
          <w:noProof/>
          <w:color w:val="000000"/>
        </w:rPr>
        <w:t>, ёмкость с крышкой для сбора грязных пелёнок, ёмко</w:t>
      </w:r>
      <w:r w:rsidR="008B5FAD" w:rsidRPr="001A3349">
        <w:rPr>
          <w:noProof/>
          <w:color w:val="000000"/>
        </w:rPr>
        <w:t>сти</w:t>
      </w:r>
      <w:r w:rsidRPr="001A3349">
        <w:rPr>
          <w:noProof/>
          <w:color w:val="000000"/>
        </w:rPr>
        <w:t xml:space="preserve"> для дезинфицирующих растворов.</w:t>
      </w:r>
    </w:p>
    <w:p w14:paraId="26339BD6" w14:textId="77777777" w:rsidR="008B5FAD" w:rsidRPr="001A3349" w:rsidRDefault="008B5FAD" w:rsidP="00E16E95">
      <w:pPr>
        <w:spacing w:line="360" w:lineRule="auto"/>
        <w:ind w:firstLine="709"/>
        <w:contextualSpacing/>
        <w:jc w:val="both"/>
        <w:rPr>
          <w:noProof/>
          <w:color w:val="000000"/>
        </w:rPr>
      </w:pPr>
      <w:r w:rsidRPr="001A3349">
        <w:rPr>
          <w:noProof/>
          <w:color w:val="000000"/>
        </w:rPr>
        <w:t>В палатах так же меняется ежедневно: стерильный бикс с пелёнками и ватными шариками, специальный корцанг для взятия стерильного материала</w:t>
      </w:r>
      <w:r w:rsidR="00EB11CC" w:rsidRPr="001A3349">
        <w:rPr>
          <w:noProof/>
          <w:color w:val="000000"/>
        </w:rPr>
        <w:t xml:space="preserve"> (который находится в специ</w:t>
      </w:r>
      <w:r w:rsidR="00D62076" w:rsidRPr="001A3349">
        <w:rPr>
          <w:noProof/>
          <w:color w:val="000000"/>
        </w:rPr>
        <w:t>альной таре замоченным в 6% растворе</w:t>
      </w:r>
      <w:r w:rsidR="00EB11CC" w:rsidRPr="001A3349">
        <w:rPr>
          <w:noProof/>
          <w:color w:val="000000"/>
        </w:rPr>
        <w:t xml:space="preserve"> Н2О2).</w:t>
      </w:r>
    </w:p>
    <w:p w14:paraId="24EE2E38" w14:textId="77777777" w:rsidR="00EB11CC" w:rsidRPr="001A3349" w:rsidRDefault="00EB11CC" w:rsidP="00E16E95">
      <w:pPr>
        <w:spacing w:line="360" w:lineRule="auto"/>
        <w:ind w:firstLine="709"/>
        <w:contextualSpacing/>
        <w:jc w:val="both"/>
        <w:rPr>
          <w:noProof/>
          <w:color w:val="000000"/>
        </w:rPr>
      </w:pPr>
      <w:r w:rsidRPr="001A3349">
        <w:rPr>
          <w:noProof/>
          <w:color w:val="000000"/>
        </w:rPr>
        <w:t>Так же ежедневно меняются</w:t>
      </w:r>
      <w:r w:rsidR="003A2CA7" w:rsidRPr="001A3349">
        <w:rPr>
          <w:noProof/>
          <w:color w:val="000000"/>
        </w:rPr>
        <w:t xml:space="preserve"> индивидуальная</w:t>
      </w:r>
      <w:r w:rsidR="00EE7EC4" w:rsidRPr="001A3349">
        <w:rPr>
          <w:noProof/>
          <w:color w:val="000000"/>
        </w:rPr>
        <w:t xml:space="preserve"> ст</w:t>
      </w:r>
      <w:r w:rsidR="003A2CA7" w:rsidRPr="001A3349">
        <w:rPr>
          <w:noProof/>
          <w:color w:val="000000"/>
        </w:rPr>
        <w:t>ерильная</w:t>
      </w:r>
      <w:r w:rsidR="00EE7EC4" w:rsidRPr="001A3349">
        <w:rPr>
          <w:noProof/>
          <w:color w:val="000000"/>
        </w:rPr>
        <w:t xml:space="preserve"> дл</w:t>
      </w:r>
      <w:r w:rsidR="003A2CA7" w:rsidRPr="001A3349">
        <w:rPr>
          <w:noProof/>
          <w:color w:val="000000"/>
        </w:rPr>
        <w:t>я каждого ребенка баночка для подмывания.</w:t>
      </w:r>
    </w:p>
    <w:p w14:paraId="606FED23" w14:textId="77777777" w:rsidR="00EE7EC4" w:rsidRPr="001A3349" w:rsidRDefault="00EE7EC4" w:rsidP="00E16E95">
      <w:pPr>
        <w:spacing w:line="360" w:lineRule="auto"/>
        <w:ind w:firstLine="709"/>
        <w:contextualSpacing/>
        <w:jc w:val="both"/>
        <w:rPr>
          <w:noProof/>
          <w:color w:val="000000"/>
        </w:rPr>
      </w:pPr>
      <w:r w:rsidRPr="001A3349">
        <w:rPr>
          <w:noProof/>
          <w:color w:val="000000"/>
        </w:rPr>
        <w:t>Дезинфицирующие растворы наводятся ежедневно:</w:t>
      </w:r>
      <w:r w:rsidR="00E16E95" w:rsidRPr="001A3349">
        <w:rPr>
          <w:noProof/>
          <w:color w:val="000000"/>
        </w:rPr>
        <w:t xml:space="preserve"> </w:t>
      </w:r>
      <w:r w:rsidRPr="001A3349">
        <w:rPr>
          <w:noProof/>
          <w:color w:val="000000"/>
        </w:rPr>
        <w:t xml:space="preserve">для протирания </w:t>
      </w:r>
      <w:r w:rsidR="004D3745" w:rsidRPr="001A3349">
        <w:rPr>
          <w:noProof/>
          <w:color w:val="000000"/>
        </w:rPr>
        <w:t>пеленального столика (3%</w:t>
      </w:r>
      <w:r w:rsidRPr="001A3349">
        <w:rPr>
          <w:noProof/>
          <w:color w:val="000000"/>
        </w:rPr>
        <w:t xml:space="preserve"> Н2О2+ 0,5% СМС</w:t>
      </w:r>
      <w:r w:rsidR="004D3745" w:rsidRPr="001A3349">
        <w:rPr>
          <w:noProof/>
          <w:color w:val="000000"/>
        </w:rPr>
        <w:t xml:space="preserve">, </w:t>
      </w:r>
      <w:r w:rsidR="00D62076" w:rsidRPr="001A3349">
        <w:rPr>
          <w:noProof/>
          <w:color w:val="000000"/>
        </w:rPr>
        <w:t>3% раствор</w:t>
      </w:r>
      <w:r w:rsidR="004C6CAA" w:rsidRPr="001A3349">
        <w:rPr>
          <w:noProof/>
          <w:color w:val="000000"/>
        </w:rPr>
        <w:t xml:space="preserve"> самаровки </w:t>
      </w:r>
      <w:r w:rsidRPr="001A3349">
        <w:rPr>
          <w:noProof/>
          <w:color w:val="000000"/>
        </w:rPr>
        <w:t>)</w:t>
      </w:r>
      <w:r w:rsidR="00D62076" w:rsidRPr="001A3349">
        <w:rPr>
          <w:noProof/>
          <w:color w:val="000000"/>
        </w:rPr>
        <w:t xml:space="preserve"> </w:t>
      </w:r>
      <w:r w:rsidRPr="001A3349">
        <w:rPr>
          <w:noProof/>
          <w:color w:val="000000"/>
        </w:rPr>
        <w:t>и для использован</w:t>
      </w:r>
      <w:r w:rsidR="00D62076" w:rsidRPr="001A3349">
        <w:rPr>
          <w:noProof/>
          <w:color w:val="000000"/>
        </w:rPr>
        <w:t xml:space="preserve">ного материала (0,1% пюржавеля) </w:t>
      </w:r>
      <w:r w:rsidRPr="001A3349">
        <w:rPr>
          <w:noProof/>
          <w:color w:val="000000"/>
        </w:rPr>
        <w:t>влажная уборка с моющимся средством</w:t>
      </w:r>
      <w:r w:rsidR="0093498F" w:rsidRPr="001A3349">
        <w:rPr>
          <w:noProof/>
          <w:color w:val="000000"/>
        </w:rPr>
        <w:t xml:space="preserve"> проводится 3</w:t>
      </w:r>
      <w:r w:rsidR="004C6CAA" w:rsidRPr="001A3349">
        <w:rPr>
          <w:noProof/>
          <w:color w:val="000000"/>
        </w:rPr>
        <w:t>р</w:t>
      </w:r>
      <w:r w:rsidR="0093498F" w:rsidRPr="001A3349">
        <w:rPr>
          <w:noProof/>
          <w:color w:val="000000"/>
        </w:rPr>
        <w:t>аза в день</w:t>
      </w:r>
      <w:r w:rsidR="004C6CAA" w:rsidRPr="001A3349">
        <w:rPr>
          <w:noProof/>
          <w:color w:val="000000"/>
        </w:rPr>
        <w:t>. П</w:t>
      </w:r>
      <w:r w:rsidR="004D3745" w:rsidRPr="001A3349">
        <w:rPr>
          <w:noProof/>
          <w:color w:val="000000"/>
        </w:rPr>
        <w:t>осле каждой уборки 30 минут бактерицидное облучение и проветривание. П</w:t>
      </w:r>
      <w:r w:rsidR="004C6CAA" w:rsidRPr="001A3349">
        <w:rPr>
          <w:noProof/>
          <w:color w:val="000000"/>
        </w:rPr>
        <w:t>осле освобождения палаты проводится уборка по заключительному типу дезинфекции.</w:t>
      </w:r>
    </w:p>
    <w:p w14:paraId="40E94CE7" w14:textId="77777777" w:rsidR="004C6CAA" w:rsidRPr="001A3349" w:rsidRDefault="00D62076" w:rsidP="00E16E95">
      <w:pPr>
        <w:spacing w:line="360" w:lineRule="auto"/>
        <w:ind w:firstLine="709"/>
        <w:contextualSpacing/>
        <w:jc w:val="both"/>
        <w:rPr>
          <w:noProof/>
          <w:color w:val="000000"/>
        </w:rPr>
      </w:pPr>
      <w:r w:rsidRPr="001A3349">
        <w:rPr>
          <w:noProof/>
          <w:color w:val="000000"/>
        </w:rPr>
        <w:t>П</w:t>
      </w:r>
      <w:r w:rsidR="004C6CAA" w:rsidRPr="001A3349">
        <w:rPr>
          <w:noProof/>
          <w:color w:val="000000"/>
        </w:rPr>
        <w:t>роводится</w:t>
      </w:r>
      <w:r w:rsidRPr="001A3349">
        <w:rPr>
          <w:noProof/>
          <w:color w:val="000000"/>
        </w:rPr>
        <w:t xml:space="preserve"> микробиологический контроль: берется</w:t>
      </w:r>
      <w:r w:rsidR="004C6CAA" w:rsidRPr="001A3349">
        <w:rPr>
          <w:noProof/>
          <w:color w:val="000000"/>
        </w:rPr>
        <w:t xml:space="preserve"> перевязочный и шовный материалы, пеленки, смывы на стерильность с изделий медицинского </w:t>
      </w:r>
      <w:r w:rsidR="00364CD4" w:rsidRPr="001A3349">
        <w:rPr>
          <w:noProof/>
          <w:color w:val="000000"/>
        </w:rPr>
        <w:t>назначения. Так</w:t>
      </w:r>
      <w:r w:rsidR="004C6CAA" w:rsidRPr="001A3349">
        <w:rPr>
          <w:noProof/>
          <w:color w:val="000000"/>
        </w:rPr>
        <w:t xml:space="preserve"> ж</w:t>
      </w:r>
      <w:r w:rsidR="00364CD4" w:rsidRPr="001A3349">
        <w:rPr>
          <w:noProof/>
          <w:color w:val="000000"/>
        </w:rPr>
        <w:t>е проводится контроль текущей де</w:t>
      </w:r>
      <w:r w:rsidR="004C6CAA" w:rsidRPr="001A3349">
        <w:rPr>
          <w:noProof/>
          <w:color w:val="000000"/>
        </w:rPr>
        <w:t>зинфекции: палат, кабинетов, оборудования.</w:t>
      </w:r>
      <w:r w:rsidR="00364CD4" w:rsidRPr="001A3349">
        <w:rPr>
          <w:noProof/>
          <w:color w:val="000000"/>
        </w:rPr>
        <w:t xml:space="preserve"> Проводится контроль качества предстерилизационной очистки изделий медицинского назначения.</w:t>
      </w:r>
      <w:r w:rsidR="005139E2" w:rsidRPr="001A3349">
        <w:rPr>
          <w:noProof/>
          <w:color w:val="000000"/>
        </w:rPr>
        <w:t xml:space="preserve"> Берётся воздух на общую бактериальную обсеменённость и золотистый стафилококк.</w:t>
      </w:r>
    </w:p>
    <w:p w14:paraId="5138170E" w14:textId="77777777" w:rsidR="005139E2" w:rsidRPr="001A3349" w:rsidRDefault="005139E2" w:rsidP="00E16E95">
      <w:pPr>
        <w:spacing w:line="360" w:lineRule="auto"/>
        <w:ind w:firstLine="709"/>
        <w:contextualSpacing/>
        <w:jc w:val="both"/>
        <w:rPr>
          <w:b/>
          <w:noProof/>
          <w:color w:val="000000"/>
        </w:rPr>
      </w:pPr>
      <w:r w:rsidRPr="001A3349">
        <w:rPr>
          <w:b/>
          <w:noProof/>
          <w:color w:val="000000"/>
        </w:rPr>
        <w:t xml:space="preserve">Исследование смывов </w:t>
      </w:r>
      <w:r w:rsidR="00D21C8E" w:rsidRPr="001A3349">
        <w:rPr>
          <w:b/>
          <w:noProof/>
          <w:color w:val="000000"/>
        </w:rPr>
        <w:t xml:space="preserve">за 2009 </w:t>
      </w:r>
      <w:r w:rsidRPr="001A3349">
        <w:rPr>
          <w:b/>
          <w:noProof/>
          <w:color w:val="000000"/>
        </w:rPr>
        <w:t>год.</w:t>
      </w:r>
    </w:p>
    <w:p w14:paraId="6FD94575" w14:textId="77777777" w:rsidR="005139E2" w:rsidRPr="001A3349" w:rsidRDefault="005A6290" w:rsidP="00E16E95">
      <w:pPr>
        <w:spacing w:line="360" w:lineRule="auto"/>
        <w:ind w:firstLine="709"/>
        <w:contextualSpacing/>
        <w:jc w:val="both"/>
        <w:rPr>
          <w:noProof/>
          <w:color w:val="000000"/>
        </w:rPr>
      </w:pPr>
      <w:r w:rsidRPr="001A3349">
        <w:rPr>
          <w:noProof/>
          <w:color w:val="000000"/>
        </w:rPr>
        <w:t>1.</w:t>
      </w:r>
      <w:r w:rsidR="00B61424" w:rsidRPr="001A3349">
        <w:rPr>
          <w:noProof/>
          <w:color w:val="000000"/>
        </w:rPr>
        <w:t xml:space="preserve"> </w:t>
      </w:r>
      <w:r w:rsidR="005139E2" w:rsidRPr="001A3349">
        <w:rPr>
          <w:noProof/>
          <w:color w:val="000000"/>
        </w:rPr>
        <w:t>на кишечную палочку</w:t>
      </w:r>
    </w:p>
    <w:p w14:paraId="7D4A7D61" w14:textId="77777777" w:rsidR="005139E2" w:rsidRPr="001A3349" w:rsidRDefault="005A6290" w:rsidP="00E16E95">
      <w:pPr>
        <w:spacing w:line="360" w:lineRule="auto"/>
        <w:ind w:firstLine="709"/>
        <w:contextualSpacing/>
        <w:jc w:val="both"/>
        <w:rPr>
          <w:noProof/>
          <w:color w:val="000000"/>
        </w:rPr>
      </w:pPr>
      <w:r w:rsidRPr="001A3349">
        <w:rPr>
          <w:noProof/>
          <w:color w:val="000000"/>
        </w:rPr>
        <w:t>1.1</w:t>
      </w:r>
      <w:r w:rsidR="00B61424" w:rsidRPr="001A3349">
        <w:rPr>
          <w:noProof/>
          <w:color w:val="000000"/>
        </w:rPr>
        <w:t xml:space="preserve"> </w:t>
      </w:r>
      <w:r w:rsidR="005139E2" w:rsidRPr="001A3349">
        <w:rPr>
          <w:noProof/>
          <w:color w:val="000000"/>
        </w:rPr>
        <w:t>всего</w:t>
      </w:r>
      <w:r w:rsidR="00E16E95" w:rsidRPr="001A3349">
        <w:rPr>
          <w:noProof/>
          <w:color w:val="000000"/>
        </w:rPr>
        <w:t xml:space="preserve"> </w:t>
      </w:r>
      <w:r w:rsidR="0093498F" w:rsidRPr="001A3349">
        <w:rPr>
          <w:noProof/>
          <w:color w:val="000000"/>
        </w:rPr>
        <w:t>-35</w:t>
      </w:r>
    </w:p>
    <w:p w14:paraId="2DB8F763" w14:textId="77777777" w:rsidR="005139E2" w:rsidRPr="001A3349" w:rsidRDefault="005A6290" w:rsidP="00E16E95">
      <w:pPr>
        <w:spacing w:line="360" w:lineRule="auto"/>
        <w:ind w:firstLine="709"/>
        <w:contextualSpacing/>
        <w:jc w:val="both"/>
        <w:rPr>
          <w:noProof/>
          <w:color w:val="000000"/>
        </w:rPr>
      </w:pPr>
      <w:r w:rsidRPr="001A3349">
        <w:rPr>
          <w:noProof/>
          <w:color w:val="000000"/>
        </w:rPr>
        <w:t>1.2</w:t>
      </w:r>
      <w:r w:rsidR="00E16E95" w:rsidRPr="001A3349">
        <w:rPr>
          <w:noProof/>
          <w:color w:val="000000"/>
        </w:rPr>
        <w:t xml:space="preserve"> </w:t>
      </w:r>
      <w:r w:rsidR="005139E2" w:rsidRPr="001A3349">
        <w:rPr>
          <w:noProof/>
          <w:color w:val="000000"/>
        </w:rPr>
        <w:t>в т.ч. положительных</w:t>
      </w:r>
      <w:r w:rsidR="00E16E95" w:rsidRPr="001A3349">
        <w:rPr>
          <w:noProof/>
          <w:color w:val="000000"/>
        </w:rPr>
        <w:t xml:space="preserve"> </w:t>
      </w:r>
      <w:r w:rsidR="00841922" w:rsidRPr="001A3349">
        <w:rPr>
          <w:noProof/>
          <w:color w:val="000000"/>
        </w:rPr>
        <w:t>-1(2.9%)</w:t>
      </w:r>
    </w:p>
    <w:p w14:paraId="2BF76243" w14:textId="77777777" w:rsidR="005139E2" w:rsidRPr="001A3349" w:rsidRDefault="005139E2" w:rsidP="00E16E95">
      <w:pPr>
        <w:spacing w:line="360" w:lineRule="auto"/>
        <w:ind w:firstLine="709"/>
        <w:contextualSpacing/>
        <w:jc w:val="both"/>
        <w:rPr>
          <w:noProof/>
          <w:color w:val="000000"/>
        </w:rPr>
      </w:pPr>
      <w:r w:rsidRPr="001A3349">
        <w:rPr>
          <w:noProof/>
          <w:color w:val="000000"/>
        </w:rPr>
        <w:t>2</w:t>
      </w:r>
      <w:r w:rsidR="00B61424" w:rsidRPr="001A3349">
        <w:rPr>
          <w:noProof/>
          <w:color w:val="000000"/>
        </w:rPr>
        <w:t>.</w:t>
      </w:r>
      <w:r w:rsidR="005A6290" w:rsidRPr="001A3349">
        <w:rPr>
          <w:noProof/>
          <w:color w:val="000000"/>
        </w:rPr>
        <w:t xml:space="preserve"> </w:t>
      </w:r>
      <w:r w:rsidRPr="001A3349">
        <w:rPr>
          <w:noProof/>
          <w:color w:val="000000"/>
        </w:rPr>
        <w:t>на патогенный стафилококк</w:t>
      </w:r>
      <w:r w:rsidR="00E16E95" w:rsidRPr="001A3349">
        <w:rPr>
          <w:noProof/>
          <w:color w:val="000000"/>
        </w:rPr>
        <w:t xml:space="preserve"> </w:t>
      </w:r>
    </w:p>
    <w:p w14:paraId="4C818140" w14:textId="77777777" w:rsidR="005139E2" w:rsidRPr="001A3349" w:rsidRDefault="005139E2" w:rsidP="00E16E95">
      <w:pPr>
        <w:spacing w:line="360" w:lineRule="auto"/>
        <w:ind w:firstLine="709"/>
        <w:contextualSpacing/>
        <w:jc w:val="both"/>
        <w:rPr>
          <w:noProof/>
          <w:color w:val="000000"/>
        </w:rPr>
      </w:pPr>
      <w:r w:rsidRPr="001A3349">
        <w:rPr>
          <w:noProof/>
          <w:color w:val="000000"/>
        </w:rPr>
        <w:t>2.1 всего</w:t>
      </w:r>
      <w:r w:rsidR="00E16E95" w:rsidRPr="001A3349">
        <w:rPr>
          <w:noProof/>
          <w:color w:val="000000"/>
        </w:rPr>
        <w:t xml:space="preserve"> </w:t>
      </w:r>
      <w:r w:rsidR="0093498F" w:rsidRPr="001A3349">
        <w:rPr>
          <w:noProof/>
          <w:color w:val="000000"/>
        </w:rPr>
        <w:t>-35</w:t>
      </w:r>
    </w:p>
    <w:p w14:paraId="1F485715" w14:textId="77777777" w:rsidR="005139E2" w:rsidRPr="001A3349" w:rsidRDefault="005139E2" w:rsidP="00E16E95">
      <w:pPr>
        <w:numPr>
          <w:ilvl w:val="1"/>
          <w:numId w:val="8"/>
        </w:numPr>
        <w:spacing w:line="360" w:lineRule="auto"/>
        <w:ind w:left="0" w:firstLine="709"/>
        <w:contextualSpacing/>
        <w:jc w:val="both"/>
        <w:rPr>
          <w:b/>
          <w:noProof/>
          <w:color w:val="000000"/>
        </w:rPr>
      </w:pPr>
      <w:r w:rsidRPr="001A3349">
        <w:rPr>
          <w:noProof/>
          <w:color w:val="000000"/>
        </w:rPr>
        <w:t>в т.ч. положительных</w:t>
      </w:r>
      <w:r w:rsidR="00E16E95" w:rsidRPr="001A3349">
        <w:rPr>
          <w:noProof/>
          <w:color w:val="000000"/>
        </w:rPr>
        <w:t xml:space="preserve"> </w:t>
      </w:r>
      <w:r w:rsidRPr="001A3349">
        <w:rPr>
          <w:noProof/>
          <w:color w:val="000000"/>
        </w:rPr>
        <w:t>-0</w:t>
      </w:r>
    </w:p>
    <w:p w14:paraId="35418A82" w14:textId="77777777" w:rsidR="005A6290" w:rsidRPr="001A3349" w:rsidRDefault="005A6290" w:rsidP="00E16E95">
      <w:pPr>
        <w:pStyle w:val="a4"/>
        <w:numPr>
          <w:ilvl w:val="0"/>
          <w:numId w:val="0"/>
        </w:numPr>
        <w:spacing w:line="360" w:lineRule="auto"/>
        <w:ind w:firstLine="709"/>
        <w:jc w:val="both"/>
        <w:rPr>
          <w:noProof/>
          <w:color w:val="000000"/>
        </w:rPr>
      </w:pPr>
      <w:r w:rsidRPr="001A3349">
        <w:rPr>
          <w:noProof/>
          <w:color w:val="000000"/>
        </w:rPr>
        <w:t>Палата для интенсивного наблюдени</w:t>
      </w:r>
      <w:r w:rsidR="00D62076" w:rsidRPr="001A3349">
        <w:rPr>
          <w:noProof/>
          <w:color w:val="000000"/>
        </w:rPr>
        <w:t>я за новорожденными оборудована</w:t>
      </w:r>
      <w:r w:rsidR="00B61424" w:rsidRPr="001A3349">
        <w:rPr>
          <w:noProof/>
          <w:color w:val="000000"/>
        </w:rPr>
        <w:t xml:space="preserve"> </w:t>
      </w:r>
      <w:r w:rsidRPr="001A3349">
        <w:rPr>
          <w:noProof/>
          <w:color w:val="000000"/>
        </w:rPr>
        <w:t>пеленальным столиком с лучистым источником Аист, тумбочка, весы электронные детские ВМЭ-L15М,</w:t>
      </w:r>
      <w:r w:rsidR="00326AA4" w:rsidRPr="001A3349">
        <w:rPr>
          <w:noProof/>
          <w:color w:val="000000"/>
        </w:rPr>
        <w:t xml:space="preserve"> ёмкость для сбора грязных пелёнок.</w:t>
      </w:r>
    </w:p>
    <w:p w14:paraId="2E6B7AD0" w14:textId="77777777" w:rsidR="00326AA4" w:rsidRPr="001A3349" w:rsidRDefault="00326AA4" w:rsidP="00E16E95">
      <w:pPr>
        <w:pStyle w:val="a4"/>
        <w:numPr>
          <w:ilvl w:val="0"/>
          <w:numId w:val="0"/>
        </w:numPr>
        <w:spacing w:line="360" w:lineRule="auto"/>
        <w:ind w:firstLine="709"/>
        <w:jc w:val="both"/>
        <w:rPr>
          <w:noProof/>
          <w:color w:val="000000"/>
        </w:rPr>
      </w:pPr>
      <w:r w:rsidRPr="001A3349">
        <w:rPr>
          <w:noProof/>
          <w:color w:val="000000"/>
        </w:rPr>
        <w:t>Перед началом работы надеваю халат, ша</w:t>
      </w:r>
      <w:r w:rsidR="00D62076" w:rsidRPr="001A3349">
        <w:rPr>
          <w:noProof/>
          <w:color w:val="000000"/>
        </w:rPr>
        <w:t xml:space="preserve">почку, маску, мою руки, надеваю </w:t>
      </w:r>
      <w:r w:rsidRPr="001A3349">
        <w:rPr>
          <w:noProof/>
          <w:color w:val="000000"/>
        </w:rPr>
        <w:t>стерильные перчатки соблюдая правило надевания перчаток, вскрываю стерильный бикс для обработки пупков новорожденны</w:t>
      </w:r>
      <w:r w:rsidR="004D3745" w:rsidRPr="001A3349">
        <w:rPr>
          <w:noProof/>
          <w:color w:val="000000"/>
        </w:rPr>
        <w:t>х. Ежедневный туалет осуществляю</w:t>
      </w:r>
      <w:r w:rsidRPr="001A3349">
        <w:rPr>
          <w:noProof/>
          <w:color w:val="000000"/>
        </w:rPr>
        <w:t xml:space="preserve"> утром проводя взвешивание и измерения </w:t>
      </w:r>
      <w:r w:rsidR="00ED554E" w:rsidRPr="001A3349">
        <w:rPr>
          <w:noProof/>
          <w:color w:val="000000"/>
        </w:rPr>
        <w:t xml:space="preserve">температуры </w:t>
      </w:r>
      <w:r w:rsidRPr="001A3349">
        <w:rPr>
          <w:noProof/>
          <w:color w:val="000000"/>
        </w:rPr>
        <w:t xml:space="preserve">тела каждого новорождённого. Провожу осмотр кожных </w:t>
      </w:r>
      <w:r w:rsidR="00ED554E" w:rsidRPr="001A3349">
        <w:rPr>
          <w:noProof/>
          <w:color w:val="000000"/>
        </w:rPr>
        <w:t>покровов, глаз, складок (шейные,</w:t>
      </w:r>
      <w:r w:rsidRPr="001A3349">
        <w:rPr>
          <w:noProof/>
          <w:color w:val="000000"/>
        </w:rPr>
        <w:t xml:space="preserve"> подмышечные, паховые).</w:t>
      </w:r>
      <w:r w:rsidR="003D4125" w:rsidRPr="001A3349">
        <w:rPr>
          <w:noProof/>
          <w:color w:val="000000"/>
        </w:rPr>
        <w:t xml:space="preserve"> </w:t>
      </w:r>
      <w:r w:rsidR="008F7FE5" w:rsidRPr="001A3349">
        <w:rPr>
          <w:noProof/>
          <w:color w:val="000000"/>
        </w:rPr>
        <w:t>Так же</w:t>
      </w:r>
      <w:r w:rsidRPr="001A3349">
        <w:rPr>
          <w:noProof/>
          <w:color w:val="000000"/>
        </w:rPr>
        <w:t xml:space="preserve"> </w:t>
      </w:r>
      <w:r w:rsidR="008F7FE5" w:rsidRPr="001A3349">
        <w:rPr>
          <w:noProof/>
          <w:color w:val="000000"/>
        </w:rPr>
        <w:t>провожу обработку пупочного остатка, для этого культю пуповины обрабатываю</w:t>
      </w:r>
      <w:r w:rsidR="00DE37A2" w:rsidRPr="001A3349">
        <w:rPr>
          <w:noProof/>
          <w:color w:val="000000"/>
        </w:rPr>
        <w:t xml:space="preserve"> 70% этилового спирта,</w:t>
      </w:r>
      <w:r w:rsidR="008F7FE5" w:rsidRPr="001A3349">
        <w:rPr>
          <w:noProof/>
          <w:color w:val="000000"/>
        </w:rPr>
        <w:t xml:space="preserve"> 3% Н2О2, затем 1% р–ра бриллиантового зелёного. Для стимуляции отпадения остатка пуповины е</w:t>
      </w:r>
      <w:r w:rsidR="00ED554E" w:rsidRPr="001A3349">
        <w:rPr>
          <w:noProof/>
          <w:color w:val="000000"/>
        </w:rPr>
        <w:t>жедневно</w:t>
      </w:r>
      <w:r w:rsidR="00E16E95" w:rsidRPr="001A3349">
        <w:rPr>
          <w:noProof/>
          <w:color w:val="000000"/>
        </w:rPr>
        <w:t xml:space="preserve"> </w:t>
      </w:r>
      <w:r w:rsidR="00ED554E" w:rsidRPr="001A3349">
        <w:rPr>
          <w:noProof/>
          <w:color w:val="000000"/>
        </w:rPr>
        <w:t>накладываю шелковую л</w:t>
      </w:r>
      <w:r w:rsidR="004D3745" w:rsidRPr="001A3349">
        <w:rPr>
          <w:noProof/>
          <w:color w:val="000000"/>
        </w:rPr>
        <w:t>и</w:t>
      </w:r>
      <w:r w:rsidR="008F7FE5" w:rsidRPr="001A3349">
        <w:rPr>
          <w:noProof/>
          <w:color w:val="000000"/>
        </w:rPr>
        <w:t>гатуру. После отпадения остатка пуповины удаляю ежедневно корочки на дне её. Затем все данные заносятся в историю новорождённого.</w:t>
      </w:r>
    </w:p>
    <w:p w14:paraId="6C535261" w14:textId="77777777" w:rsidR="00DE0626" w:rsidRPr="001A3349" w:rsidRDefault="00DE0626" w:rsidP="00E16E95">
      <w:pPr>
        <w:pStyle w:val="a4"/>
        <w:numPr>
          <w:ilvl w:val="0"/>
          <w:numId w:val="0"/>
        </w:numPr>
        <w:spacing w:line="360" w:lineRule="auto"/>
        <w:ind w:firstLine="709"/>
        <w:jc w:val="both"/>
        <w:rPr>
          <w:noProof/>
          <w:color w:val="000000"/>
        </w:rPr>
      </w:pPr>
      <w:r w:rsidRPr="001A3349">
        <w:rPr>
          <w:noProof/>
          <w:color w:val="000000"/>
        </w:rPr>
        <w:t>Термометры замачиваются в р-ре</w:t>
      </w:r>
      <w:r w:rsidR="00E16E95" w:rsidRPr="001A3349">
        <w:rPr>
          <w:noProof/>
          <w:color w:val="000000"/>
        </w:rPr>
        <w:t xml:space="preserve"> </w:t>
      </w:r>
      <w:r w:rsidRPr="001A3349">
        <w:rPr>
          <w:noProof/>
          <w:color w:val="000000"/>
        </w:rPr>
        <w:t>6% перекиси водорода на 60 мин. Столик, весы обр</w:t>
      </w:r>
      <w:r w:rsidR="00ED554E" w:rsidRPr="001A3349">
        <w:rPr>
          <w:noProof/>
          <w:color w:val="000000"/>
        </w:rPr>
        <w:t>абатываются дезинфицирующим раствором</w:t>
      </w:r>
      <w:r w:rsidR="00E16E95" w:rsidRPr="001A3349">
        <w:rPr>
          <w:noProof/>
          <w:color w:val="000000"/>
        </w:rPr>
        <w:t xml:space="preserve"> </w:t>
      </w:r>
      <w:r w:rsidR="00841922" w:rsidRPr="001A3349">
        <w:rPr>
          <w:noProof/>
          <w:color w:val="000000"/>
        </w:rPr>
        <w:t>2х кратно с интервалом в 15 минут 3% перекисью водорода + 0.5% СМС.</w:t>
      </w:r>
    </w:p>
    <w:p w14:paraId="538C44C1" w14:textId="77777777" w:rsidR="008F7FE5" w:rsidRPr="001A3349" w:rsidRDefault="00DE0626" w:rsidP="00E16E95">
      <w:pPr>
        <w:pStyle w:val="a4"/>
        <w:numPr>
          <w:ilvl w:val="0"/>
          <w:numId w:val="0"/>
        </w:numPr>
        <w:spacing w:line="360" w:lineRule="auto"/>
        <w:ind w:firstLine="709"/>
        <w:jc w:val="both"/>
        <w:rPr>
          <w:noProof/>
          <w:color w:val="000000"/>
        </w:rPr>
      </w:pPr>
      <w:r w:rsidRPr="001A3349">
        <w:rPr>
          <w:noProof/>
          <w:color w:val="000000"/>
        </w:rPr>
        <w:t>Ватные шарики и весь используемый материал замачивается в 0.1% р-ре пюржавеля. После соблюдения экспозиции утилизируется, согласно типа отходов (класс Б). Корцанги для взятия материала хранятся в 6% Н2О2</w:t>
      </w:r>
      <w:r w:rsidR="00ED554E" w:rsidRPr="001A3349">
        <w:rPr>
          <w:noProof/>
          <w:color w:val="000000"/>
        </w:rPr>
        <w:t>.</w:t>
      </w:r>
      <w:r w:rsidR="00E16E95" w:rsidRPr="001A3349">
        <w:rPr>
          <w:noProof/>
          <w:color w:val="000000"/>
        </w:rPr>
        <w:t xml:space="preserve"> </w:t>
      </w:r>
      <w:r w:rsidR="00ED554E" w:rsidRPr="001A3349">
        <w:rPr>
          <w:noProof/>
          <w:color w:val="000000"/>
        </w:rPr>
        <w:t>Все дезинфицирующие раство</w:t>
      </w:r>
      <w:r w:rsidRPr="001A3349">
        <w:rPr>
          <w:noProof/>
          <w:color w:val="000000"/>
        </w:rPr>
        <w:t>ры меняются ежедневно</w:t>
      </w:r>
      <w:r w:rsidR="00841922" w:rsidRPr="001A3349">
        <w:rPr>
          <w:noProof/>
          <w:color w:val="000000"/>
        </w:rPr>
        <w:t>. После обработки проводится бактерицидное облучение</w:t>
      </w:r>
      <w:r w:rsidRPr="001A3349">
        <w:rPr>
          <w:noProof/>
          <w:color w:val="000000"/>
        </w:rPr>
        <w:t xml:space="preserve"> и проветривание.</w:t>
      </w:r>
      <w:r w:rsidR="00E16E95" w:rsidRPr="001A3349">
        <w:rPr>
          <w:noProof/>
          <w:color w:val="000000"/>
        </w:rPr>
        <w:t xml:space="preserve"> </w:t>
      </w:r>
      <w:r w:rsidR="00841922" w:rsidRPr="001A3349">
        <w:rPr>
          <w:noProof/>
          <w:color w:val="000000"/>
        </w:rPr>
        <w:t>Влажная уборка проводится</w:t>
      </w:r>
      <w:r w:rsidR="00ED554E" w:rsidRPr="001A3349">
        <w:rPr>
          <w:noProof/>
          <w:color w:val="000000"/>
        </w:rPr>
        <w:t xml:space="preserve"> </w:t>
      </w:r>
      <w:r w:rsidR="0093498F" w:rsidRPr="001A3349">
        <w:rPr>
          <w:noProof/>
          <w:color w:val="000000"/>
        </w:rPr>
        <w:t>3</w:t>
      </w:r>
      <w:r w:rsidR="00841922" w:rsidRPr="001A3349">
        <w:rPr>
          <w:noProof/>
          <w:color w:val="000000"/>
        </w:rPr>
        <w:t xml:space="preserve"> раза в день с применением моющего средства</w:t>
      </w:r>
      <w:r w:rsidR="003C4B8F" w:rsidRPr="001A3349">
        <w:rPr>
          <w:noProof/>
          <w:color w:val="000000"/>
        </w:rPr>
        <w:t>. Генеральная уборка проводится согласно графику 1 раз в 7 дней.</w:t>
      </w:r>
    </w:p>
    <w:p w14:paraId="47368125" w14:textId="77777777" w:rsidR="00B61424" w:rsidRPr="001A3349" w:rsidRDefault="003C4B8F" w:rsidP="00E16E95">
      <w:pPr>
        <w:spacing w:line="360" w:lineRule="auto"/>
        <w:ind w:firstLine="709"/>
        <w:contextualSpacing/>
        <w:jc w:val="both"/>
        <w:rPr>
          <w:noProof/>
          <w:color w:val="000000"/>
        </w:rPr>
      </w:pPr>
      <w:r w:rsidRPr="001A3349">
        <w:rPr>
          <w:noProof/>
          <w:color w:val="000000"/>
        </w:rPr>
        <w:t>Так же в палате новорождённых находится</w:t>
      </w:r>
      <w:r w:rsidR="00841922" w:rsidRPr="001A3349">
        <w:rPr>
          <w:noProof/>
          <w:color w:val="000000"/>
        </w:rPr>
        <w:t>:</w:t>
      </w:r>
    </w:p>
    <w:p w14:paraId="11054AE6" w14:textId="77777777" w:rsidR="005A6290" w:rsidRPr="001A3349" w:rsidRDefault="0093498F" w:rsidP="00E16E95">
      <w:pPr>
        <w:spacing w:line="360" w:lineRule="auto"/>
        <w:ind w:firstLine="709"/>
        <w:contextualSpacing/>
        <w:jc w:val="both"/>
        <w:rPr>
          <w:noProof/>
          <w:color w:val="000000"/>
        </w:rPr>
      </w:pPr>
      <w:r w:rsidRPr="001A3349">
        <w:rPr>
          <w:noProof/>
          <w:color w:val="000000"/>
        </w:rPr>
        <w:t>1.</w:t>
      </w:r>
      <w:r w:rsidR="00B61424" w:rsidRPr="001A3349">
        <w:rPr>
          <w:noProof/>
          <w:color w:val="000000"/>
        </w:rPr>
        <w:t xml:space="preserve"> </w:t>
      </w:r>
      <w:r w:rsidR="00ED554E" w:rsidRPr="001A3349">
        <w:rPr>
          <w:noProof/>
          <w:color w:val="000000"/>
        </w:rPr>
        <w:t>интенсивный кувез ИДН-03-«УОМЗ»</w:t>
      </w:r>
      <w:r w:rsidR="00AA02A3" w:rsidRPr="001A3349">
        <w:rPr>
          <w:noProof/>
          <w:color w:val="000000"/>
        </w:rPr>
        <w:t xml:space="preserve"> для выхаживания новорождён</w:t>
      </w:r>
      <w:r w:rsidR="00ED554E" w:rsidRPr="001A3349">
        <w:rPr>
          <w:noProof/>
          <w:color w:val="000000"/>
        </w:rPr>
        <w:t>ных недоношенных (приложение №9</w:t>
      </w:r>
      <w:r w:rsidR="00AA02A3" w:rsidRPr="001A3349">
        <w:rPr>
          <w:noProof/>
          <w:color w:val="000000"/>
        </w:rPr>
        <w:t>)</w:t>
      </w:r>
      <w:r w:rsidR="00B61424" w:rsidRPr="001A3349">
        <w:rPr>
          <w:noProof/>
          <w:color w:val="000000"/>
        </w:rPr>
        <w:t>.</w:t>
      </w:r>
    </w:p>
    <w:p w14:paraId="131726F5" w14:textId="77777777" w:rsidR="00AA02A3" w:rsidRPr="001A3349" w:rsidRDefault="0093498F" w:rsidP="00E16E95">
      <w:pPr>
        <w:spacing w:line="360" w:lineRule="auto"/>
        <w:ind w:firstLine="709"/>
        <w:contextualSpacing/>
        <w:jc w:val="both"/>
        <w:rPr>
          <w:noProof/>
          <w:color w:val="000000"/>
        </w:rPr>
      </w:pPr>
      <w:r w:rsidRPr="001A3349">
        <w:rPr>
          <w:noProof/>
          <w:color w:val="000000"/>
        </w:rPr>
        <w:t>2.</w:t>
      </w:r>
      <w:r w:rsidR="00B61424" w:rsidRPr="001A3349">
        <w:rPr>
          <w:noProof/>
          <w:color w:val="000000"/>
        </w:rPr>
        <w:t xml:space="preserve"> </w:t>
      </w:r>
      <w:r w:rsidR="00AA02A3" w:rsidRPr="001A3349">
        <w:rPr>
          <w:noProof/>
          <w:color w:val="000000"/>
        </w:rPr>
        <w:t>звукореакто-тест</w:t>
      </w:r>
      <w:r w:rsidR="00841922" w:rsidRPr="001A3349">
        <w:rPr>
          <w:noProof/>
          <w:color w:val="000000"/>
        </w:rPr>
        <w:t xml:space="preserve"> </w:t>
      </w:r>
      <w:r w:rsidR="00AA02A3" w:rsidRPr="001A3349">
        <w:rPr>
          <w:noProof/>
          <w:color w:val="000000"/>
        </w:rPr>
        <w:t>ЗРТ-01 для проверки тугоухости новорожденных.</w:t>
      </w:r>
    </w:p>
    <w:p w14:paraId="7A3E50D4" w14:textId="77777777" w:rsidR="00AA02A3" w:rsidRPr="001A3349" w:rsidRDefault="0093498F" w:rsidP="00E16E95">
      <w:pPr>
        <w:spacing w:line="360" w:lineRule="auto"/>
        <w:ind w:firstLine="709"/>
        <w:contextualSpacing/>
        <w:jc w:val="both"/>
        <w:rPr>
          <w:noProof/>
          <w:color w:val="000000"/>
        </w:rPr>
      </w:pPr>
      <w:r w:rsidRPr="001A3349">
        <w:rPr>
          <w:noProof/>
          <w:color w:val="000000"/>
        </w:rPr>
        <w:t>3.</w:t>
      </w:r>
      <w:r w:rsidR="00B61424" w:rsidRPr="001A3349">
        <w:rPr>
          <w:noProof/>
          <w:color w:val="000000"/>
        </w:rPr>
        <w:t xml:space="preserve"> </w:t>
      </w:r>
      <w:r w:rsidR="00AA02A3" w:rsidRPr="001A3349">
        <w:rPr>
          <w:noProof/>
          <w:color w:val="000000"/>
        </w:rPr>
        <w:t>инфузомат шприцевой ДШ-07 для системного дозированного внутривенного введения.</w:t>
      </w:r>
    </w:p>
    <w:p w14:paraId="43AFCE53" w14:textId="77777777" w:rsidR="00AA02A3" w:rsidRPr="001A3349" w:rsidRDefault="0093498F" w:rsidP="00E16E95">
      <w:pPr>
        <w:spacing w:line="360" w:lineRule="auto"/>
        <w:ind w:firstLine="709"/>
        <w:contextualSpacing/>
        <w:jc w:val="both"/>
        <w:rPr>
          <w:noProof/>
          <w:color w:val="000000"/>
        </w:rPr>
      </w:pPr>
      <w:r w:rsidRPr="001A3349">
        <w:rPr>
          <w:noProof/>
          <w:color w:val="000000"/>
        </w:rPr>
        <w:t>4.</w:t>
      </w:r>
      <w:r w:rsidR="00B61424" w:rsidRPr="001A3349">
        <w:rPr>
          <w:noProof/>
          <w:color w:val="000000"/>
        </w:rPr>
        <w:t xml:space="preserve"> </w:t>
      </w:r>
      <w:r w:rsidR="00AA02A3" w:rsidRPr="001A3349">
        <w:rPr>
          <w:noProof/>
          <w:color w:val="000000"/>
        </w:rPr>
        <w:t xml:space="preserve">облучатель </w:t>
      </w:r>
      <w:r w:rsidR="00841922" w:rsidRPr="001A3349">
        <w:rPr>
          <w:noProof/>
          <w:color w:val="000000"/>
        </w:rPr>
        <w:t>фо</w:t>
      </w:r>
      <w:r w:rsidR="007A5AC4" w:rsidRPr="001A3349">
        <w:rPr>
          <w:noProof/>
          <w:color w:val="000000"/>
        </w:rPr>
        <w:t>тотерапевтический</w:t>
      </w:r>
      <w:r w:rsidR="00AA02A3" w:rsidRPr="001A3349">
        <w:rPr>
          <w:noProof/>
          <w:color w:val="000000"/>
        </w:rPr>
        <w:t xml:space="preserve"> ОФТН 420/470 -01 </w:t>
      </w:r>
      <w:r w:rsidR="00ED554E" w:rsidRPr="001A3349">
        <w:rPr>
          <w:noProof/>
          <w:color w:val="000000"/>
        </w:rPr>
        <w:t xml:space="preserve">«Аксион» </w:t>
      </w:r>
      <w:r w:rsidR="00AA02A3" w:rsidRPr="001A3349">
        <w:rPr>
          <w:noProof/>
          <w:color w:val="000000"/>
        </w:rPr>
        <w:t>–для лечения желтухи новорождённых.</w:t>
      </w:r>
    </w:p>
    <w:p w14:paraId="4A8B22FD" w14:textId="77777777" w:rsidR="00AA02A3" w:rsidRPr="001A3349" w:rsidRDefault="0093498F" w:rsidP="00E16E95">
      <w:pPr>
        <w:spacing w:line="360" w:lineRule="auto"/>
        <w:ind w:firstLine="709"/>
        <w:contextualSpacing/>
        <w:jc w:val="both"/>
        <w:rPr>
          <w:noProof/>
          <w:color w:val="000000"/>
        </w:rPr>
      </w:pPr>
      <w:r w:rsidRPr="001A3349">
        <w:rPr>
          <w:noProof/>
          <w:color w:val="000000"/>
        </w:rPr>
        <w:t>5.</w:t>
      </w:r>
      <w:r w:rsidR="00B61424" w:rsidRPr="001A3349">
        <w:rPr>
          <w:noProof/>
          <w:color w:val="000000"/>
        </w:rPr>
        <w:t xml:space="preserve"> </w:t>
      </w:r>
      <w:r w:rsidR="00ED554E" w:rsidRPr="001A3349">
        <w:rPr>
          <w:noProof/>
          <w:color w:val="000000"/>
        </w:rPr>
        <w:t>анализатор гипербил</w:t>
      </w:r>
      <w:r w:rsidR="00AA02A3" w:rsidRPr="001A3349">
        <w:rPr>
          <w:noProof/>
          <w:color w:val="000000"/>
        </w:rPr>
        <w:t xml:space="preserve">ирубина </w:t>
      </w:r>
      <w:r w:rsidR="007A5AC4" w:rsidRPr="001A3349">
        <w:rPr>
          <w:noProof/>
          <w:color w:val="000000"/>
        </w:rPr>
        <w:t xml:space="preserve">фотометрический АГФ -02 Билитест для </w:t>
      </w:r>
      <w:r w:rsidR="00ED554E" w:rsidRPr="001A3349">
        <w:rPr>
          <w:noProof/>
          <w:color w:val="000000"/>
        </w:rPr>
        <w:t>диагностики и контроля гипербил</w:t>
      </w:r>
      <w:r w:rsidR="007A5AC4" w:rsidRPr="001A3349">
        <w:rPr>
          <w:noProof/>
          <w:color w:val="000000"/>
        </w:rPr>
        <w:t>ирубинемии новорождённых.</w:t>
      </w:r>
    </w:p>
    <w:p w14:paraId="56CA1FC5" w14:textId="77777777" w:rsidR="007A5AC4" w:rsidRPr="001A3349" w:rsidRDefault="0093498F" w:rsidP="00E16E95">
      <w:pPr>
        <w:spacing w:line="360" w:lineRule="auto"/>
        <w:ind w:firstLine="709"/>
        <w:contextualSpacing/>
        <w:jc w:val="both"/>
        <w:rPr>
          <w:noProof/>
          <w:color w:val="000000"/>
        </w:rPr>
      </w:pPr>
      <w:r w:rsidRPr="001A3349">
        <w:rPr>
          <w:noProof/>
          <w:color w:val="000000"/>
        </w:rPr>
        <w:t>6.</w:t>
      </w:r>
      <w:r w:rsidR="00B61424" w:rsidRPr="001A3349">
        <w:rPr>
          <w:noProof/>
          <w:color w:val="000000"/>
        </w:rPr>
        <w:t xml:space="preserve"> </w:t>
      </w:r>
      <w:r w:rsidR="007A5AC4" w:rsidRPr="001A3349">
        <w:rPr>
          <w:noProof/>
          <w:color w:val="000000"/>
        </w:rPr>
        <w:t>палатка кислородная.</w:t>
      </w:r>
    </w:p>
    <w:p w14:paraId="2331BCEF" w14:textId="77777777" w:rsidR="007A5AC4" w:rsidRPr="001A3349" w:rsidRDefault="0093498F" w:rsidP="00E16E95">
      <w:pPr>
        <w:spacing w:line="360" w:lineRule="auto"/>
        <w:ind w:firstLine="709"/>
        <w:contextualSpacing/>
        <w:jc w:val="both"/>
        <w:rPr>
          <w:noProof/>
          <w:color w:val="000000"/>
        </w:rPr>
      </w:pPr>
      <w:r w:rsidRPr="001A3349">
        <w:rPr>
          <w:noProof/>
          <w:color w:val="000000"/>
        </w:rPr>
        <w:t>7.</w:t>
      </w:r>
      <w:r w:rsidR="00B61424" w:rsidRPr="001A3349">
        <w:rPr>
          <w:noProof/>
          <w:color w:val="000000"/>
        </w:rPr>
        <w:t xml:space="preserve"> </w:t>
      </w:r>
      <w:r w:rsidR="007A5AC4" w:rsidRPr="001A3349">
        <w:rPr>
          <w:noProof/>
          <w:color w:val="000000"/>
        </w:rPr>
        <w:t>термометр медицинский цифровой АМДТ -12 для определения температуры</w:t>
      </w:r>
      <w:r w:rsidR="00B61424" w:rsidRPr="001A3349">
        <w:rPr>
          <w:noProof/>
          <w:color w:val="000000"/>
        </w:rPr>
        <w:t>.</w:t>
      </w:r>
    </w:p>
    <w:p w14:paraId="4629D3AC" w14:textId="77777777" w:rsidR="007A5AC4" w:rsidRPr="001A3349" w:rsidRDefault="0093498F" w:rsidP="00E16E95">
      <w:pPr>
        <w:spacing w:line="360" w:lineRule="auto"/>
        <w:ind w:firstLine="709"/>
        <w:contextualSpacing/>
        <w:jc w:val="both"/>
        <w:rPr>
          <w:noProof/>
          <w:color w:val="000000"/>
        </w:rPr>
      </w:pPr>
      <w:r w:rsidRPr="001A3349">
        <w:rPr>
          <w:noProof/>
          <w:color w:val="000000"/>
        </w:rPr>
        <w:t>8.</w:t>
      </w:r>
      <w:r w:rsidR="00B61424" w:rsidRPr="001A3349">
        <w:rPr>
          <w:noProof/>
          <w:color w:val="000000"/>
        </w:rPr>
        <w:t xml:space="preserve"> </w:t>
      </w:r>
      <w:r w:rsidR="007A5AC4" w:rsidRPr="001A3349">
        <w:rPr>
          <w:noProof/>
          <w:color w:val="000000"/>
        </w:rPr>
        <w:t>кислородный концентратор 7</w:t>
      </w:r>
      <w:r w:rsidR="009E2547" w:rsidRPr="001A3349">
        <w:rPr>
          <w:noProof/>
          <w:color w:val="000000"/>
        </w:rPr>
        <w:t>F</w:t>
      </w:r>
      <w:r w:rsidR="007A5AC4" w:rsidRPr="001A3349">
        <w:rPr>
          <w:noProof/>
          <w:color w:val="000000"/>
        </w:rPr>
        <w:t>-3 Армед для выработки</w:t>
      </w:r>
      <w:r w:rsidR="00E16E95" w:rsidRPr="001A3349">
        <w:rPr>
          <w:noProof/>
          <w:color w:val="000000"/>
        </w:rPr>
        <w:t xml:space="preserve"> </w:t>
      </w:r>
      <w:r w:rsidR="007A5AC4" w:rsidRPr="001A3349">
        <w:rPr>
          <w:noProof/>
          <w:color w:val="000000"/>
        </w:rPr>
        <w:t>и подачи увлажнённого кислорода.</w:t>
      </w:r>
    </w:p>
    <w:p w14:paraId="4DAA45D3" w14:textId="77777777" w:rsidR="007A5AC4" w:rsidRPr="001A3349" w:rsidRDefault="0093498F" w:rsidP="00E16E95">
      <w:pPr>
        <w:spacing w:line="360" w:lineRule="auto"/>
        <w:ind w:firstLine="709"/>
        <w:contextualSpacing/>
        <w:jc w:val="both"/>
        <w:rPr>
          <w:noProof/>
          <w:color w:val="000000"/>
        </w:rPr>
      </w:pPr>
      <w:r w:rsidRPr="001A3349">
        <w:rPr>
          <w:noProof/>
          <w:color w:val="000000"/>
        </w:rPr>
        <w:t>9.</w:t>
      </w:r>
      <w:r w:rsidR="00B61424" w:rsidRPr="001A3349">
        <w:rPr>
          <w:noProof/>
          <w:color w:val="000000"/>
        </w:rPr>
        <w:t xml:space="preserve"> </w:t>
      </w:r>
      <w:r w:rsidR="00EA43B1" w:rsidRPr="001A3349">
        <w:rPr>
          <w:noProof/>
          <w:color w:val="000000"/>
        </w:rPr>
        <w:t>монитор пациента GТ 9000 для контроля состояния пациента (ЭКГ, t тела, чдд, чсс и</w:t>
      </w:r>
      <w:r w:rsidR="009E2547" w:rsidRPr="001A3349">
        <w:rPr>
          <w:noProof/>
          <w:color w:val="000000"/>
        </w:rPr>
        <w:t xml:space="preserve"> </w:t>
      </w:r>
      <w:r w:rsidR="00EA43B1" w:rsidRPr="001A3349">
        <w:rPr>
          <w:noProof/>
          <w:color w:val="000000"/>
        </w:rPr>
        <w:t>т.д).</w:t>
      </w:r>
    </w:p>
    <w:p w14:paraId="18458F6A" w14:textId="77777777" w:rsidR="00841922" w:rsidRPr="001A3349" w:rsidRDefault="0093498F" w:rsidP="00E16E95">
      <w:pPr>
        <w:spacing w:line="360" w:lineRule="auto"/>
        <w:ind w:firstLine="709"/>
        <w:contextualSpacing/>
        <w:jc w:val="both"/>
        <w:rPr>
          <w:noProof/>
          <w:color w:val="000000"/>
        </w:rPr>
      </w:pPr>
      <w:r w:rsidRPr="001A3349">
        <w:rPr>
          <w:noProof/>
          <w:color w:val="000000"/>
        </w:rPr>
        <w:t>10.</w:t>
      </w:r>
      <w:r w:rsidR="00B61424" w:rsidRPr="001A3349">
        <w:rPr>
          <w:noProof/>
          <w:color w:val="000000"/>
        </w:rPr>
        <w:t xml:space="preserve"> </w:t>
      </w:r>
      <w:r w:rsidR="00841922" w:rsidRPr="001A3349">
        <w:rPr>
          <w:noProof/>
          <w:color w:val="000000"/>
        </w:rPr>
        <w:t>аппарат ИВЛ</w:t>
      </w:r>
      <w:r w:rsidR="009E2547" w:rsidRPr="001A3349">
        <w:rPr>
          <w:noProof/>
          <w:color w:val="000000"/>
        </w:rPr>
        <w:t xml:space="preserve"> SLE 2000</w:t>
      </w:r>
      <w:r w:rsidR="00B61424" w:rsidRPr="001A3349">
        <w:rPr>
          <w:noProof/>
          <w:color w:val="000000"/>
        </w:rPr>
        <w:t>.</w:t>
      </w:r>
    </w:p>
    <w:p w14:paraId="3F9B8E3B" w14:textId="77777777" w:rsidR="00841922" w:rsidRPr="001A3349" w:rsidRDefault="0093498F" w:rsidP="00E16E95">
      <w:pPr>
        <w:spacing w:line="360" w:lineRule="auto"/>
        <w:ind w:firstLine="709"/>
        <w:contextualSpacing/>
        <w:jc w:val="both"/>
        <w:rPr>
          <w:noProof/>
          <w:color w:val="000000"/>
        </w:rPr>
      </w:pPr>
      <w:r w:rsidRPr="001A3349">
        <w:rPr>
          <w:noProof/>
          <w:color w:val="000000"/>
        </w:rPr>
        <w:t>11.</w:t>
      </w:r>
      <w:r w:rsidR="00B61424" w:rsidRPr="001A3349">
        <w:rPr>
          <w:noProof/>
          <w:color w:val="000000"/>
        </w:rPr>
        <w:t xml:space="preserve"> </w:t>
      </w:r>
      <w:r w:rsidR="00841922" w:rsidRPr="001A3349">
        <w:rPr>
          <w:noProof/>
          <w:color w:val="000000"/>
        </w:rPr>
        <w:t>аппарат АККУ-ЧЕК для определения сахара в крови</w:t>
      </w:r>
      <w:r w:rsidR="00B61424" w:rsidRPr="001A3349">
        <w:rPr>
          <w:noProof/>
          <w:color w:val="000000"/>
        </w:rPr>
        <w:t>.</w:t>
      </w:r>
    </w:p>
    <w:p w14:paraId="4DAC342A" w14:textId="77777777" w:rsidR="0005171C" w:rsidRPr="001A3349" w:rsidRDefault="0093498F" w:rsidP="00E16E95">
      <w:pPr>
        <w:spacing w:line="360" w:lineRule="auto"/>
        <w:ind w:firstLine="709"/>
        <w:contextualSpacing/>
        <w:jc w:val="both"/>
        <w:rPr>
          <w:noProof/>
          <w:color w:val="000000"/>
        </w:rPr>
      </w:pPr>
      <w:r w:rsidRPr="001A3349">
        <w:rPr>
          <w:noProof/>
          <w:color w:val="000000"/>
        </w:rPr>
        <w:t>12.</w:t>
      </w:r>
      <w:r w:rsidR="00B61424" w:rsidRPr="001A3349">
        <w:rPr>
          <w:noProof/>
          <w:color w:val="000000"/>
        </w:rPr>
        <w:t xml:space="preserve"> </w:t>
      </w:r>
      <w:r w:rsidR="009E2547" w:rsidRPr="001A3349">
        <w:rPr>
          <w:noProof/>
          <w:color w:val="000000"/>
        </w:rPr>
        <w:t>аппарат Bili Bed</w:t>
      </w:r>
      <w:r w:rsidR="00841922" w:rsidRPr="001A3349">
        <w:rPr>
          <w:noProof/>
          <w:color w:val="000000"/>
        </w:rPr>
        <w:t xml:space="preserve"> для лечения желтухи новорожденных</w:t>
      </w:r>
      <w:r w:rsidR="00B61424" w:rsidRPr="001A3349">
        <w:rPr>
          <w:noProof/>
          <w:color w:val="000000"/>
        </w:rPr>
        <w:t>.</w:t>
      </w:r>
    </w:p>
    <w:p w14:paraId="625A1B14" w14:textId="77777777" w:rsidR="009E2547" w:rsidRPr="001A3349" w:rsidRDefault="009E2547" w:rsidP="00E16E95">
      <w:pPr>
        <w:spacing w:line="360" w:lineRule="auto"/>
        <w:ind w:firstLine="709"/>
        <w:contextualSpacing/>
        <w:jc w:val="both"/>
        <w:rPr>
          <w:noProof/>
          <w:color w:val="000000"/>
        </w:rPr>
      </w:pPr>
      <w:r w:rsidRPr="001A3349">
        <w:rPr>
          <w:noProof/>
          <w:color w:val="000000"/>
        </w:rPr>
        <w:t>Так же в родильном доме есть комната для хранения дезинфицирующих средств и наведения растворов (приложение № 10).</w:t>
      </w:r>
    </w:p>
    <w:p w14:paraId="35CDB6B7" w14:textId="77777777" w:rsidR="00FD0088" w:rsidRPr="001A3349" w:rsidRDefault="00FD0088" w:rsidP="00E16E95">
      <w:pPr>
        <w:spacing w:line="360" w:lineRule="auto"/>
        <w:ind w:firstLine="709"/>
        <w:contextualSpacing/>
        <w:jc w:val="both"/>
        <w:rPr>
          <w:noProof/>
          <w:color w:val="000000"/>
        </w:rPr>
      </w:pPr>
      <w:r w:rsidRPr="001A3349">
        <w:rPr>
          <w:noProof/>
          <w:color w:val="000000"/>
        </w:rPr>
        <w:t>Сбор и хранение отходов осуществляется в санитарной комнате (приложение №11).</w:t>
      </w:r>
    </w:p>
    <w:p w14:paraId="2FE76C43" w14:textId="77777777" w:rsidR="009E2547" w:rsidRPr="001A3349" w:rsidRDefault="0093498F" w:rsidP="00E16E95">
      <w:pPr>
        <w:spacing w:line="360" w:lineRule="auto"/>
        <w:ind w:firstLine="709"/>
        <w:contextualSpacing/>
        <w:jc w:val="both"/>
        <w:rPr>
          <w:noProof/>
          <w:color w:val="000000"/>
        </w:rPr>
      </w:pPr>
      <w:r w:rsidRPr="001A3349">
        <w:rPr>
          <w:noProof/>
          <w:color w:val="000000"/>
        </w:rPr>
        <w:t>Владею</w:t>
      </w:r>
      <w:r w:rsidR="009E2547" w:rsidRPr="001A3349">
        <w:rPr>
          <w:noProof/>
          <w:color w:val="000000"/>
        </w:rPr>
        <w:t>:</w:t>
      </w:r>
    </w:p>
    <w:p w14:paraId="5C3121C0" w14:textId="77777777" w:rsidR="009E2547" w:rsidRPr="001A3349" w:rsidRDefault="009A7F80" w:rsidP="00E16E95">
      <w:pPr>
        <w:spacing w:line="360" w:lineRule="auto"/>
        <w:ind w:firstLine="709"/>
        <w:contextualSpacing/>
        <w:jc w:val="both"/>
        <w:rPr>
          <w:noProof/>
          <w:color w:val="000000"/>
        </w:rPr>
      </w:pPr>
      <w:r w:rsidRPr="001A3349">
        <w:rPr>
          <w:noProof/>
          <w:color w:val="000000"/>
        </w:rPr>
        <w:t>1.</w:t>
      </w:r>
      <w:r w:rsidR="00B61424" w:rsidRPr="001A3349">
        <w:rPr>
          <w:noProof/>
          <w:color w:val="000000"/>
        </w:rPr>
        <w:t xml:space="preserve"> </w:t>
      </w:r>
      <w:r w:rsidRPr="001A3349">
        <w:rPr>
          <w:noProof/>
          <w:color w:val="000000"/>
        </w:rPr>
        <w:t>постановка в\м, в\в, п\к инъекций, систем для в\в вливаний</w:t>
      </w:r>
    </w:p>
    <w:p w14:paraId="63E8B3AA" w14:textId="77777777" w:rsidR="009A7F80" w:rsidRPr="001A3349" w:rsidRDefault="009A7F80" w:rsidP="00E16E95">
      <w:pPr>
        <w:spacing w:line="360" w:lineRule="auto"/>
        <w:ind w:firstLine="709"/>
        <w:contextualSpacing/>
        <w:jc w:val="both"/>
        <w:rPr>
          <w:noProof/>
          <w:color w:val="000000"/>
        </w:rPr>
      </w:pPr>
      <w:r w:rsidRPr="001A3349">
        <w:rPr>
          <w:noProof/>
          <w:color w:val="000000"/>
        </w:rPr>
        <w:t>2.</w:t>
      </w:r>
      <w:r w:rsidR="00B61424" w:rsidRPr="001A3349">
        <w:rPr>
          <w:noProof/>
          <w:color w:val="000000"/>
        </w:rPr>
        <w:t xml:space="preserve"> </w:t>
      </w:r>
      <w:r w:rsidRPr="001A3349">
        <w:rPr>
          <w:noProof/>
          <w:color w:val="000000"/>
        </w:rPr>
        <w:t>постановка различных клизм</w:t>
      </w:r>
    </w:p>
    <w:p w14:paraId="714176B1" w14:textId="77777777" w:rsidR="009A7F80" w:rsidRPr="001A3349" w:rsidRDefault="009A7F80" w:rsidP="00E16E95">
      <w:pPr>
        <w:spacing w:line="360" w:lineRule="auto"/>
        <w:ind w:firstLine="709"/>
        <w:contextualSpacing/>
        <w:jc w:val="both"/>
        <w:rPr>
          <w:noProof/>
          <w:color w:val="000000"/>
        </w:rPr>
      </w:pPr>
      <w:r w:rsidRPr="001A3349">
        <w:rPr>
          <w:noProof/>
          <w:color w:val="000000"/>
        </w:rPr>
        <w:t>3. постановка БЦЖ, гепатита В</w:t>
      </w:r>
    </w:p>
    <w:p w14:paraId="777360C1" w14:textId="77777777" w:rsidR="009A7F80" w:rsidRPr="001A3349" w:rsidRDefault="009A7F80" w:rsidP="00E16E95">
      <w:pPr>
        <w:spacing w:line="360" w:lineRule="auto"/>
        <w:ind w:firstLine="709"/>
        <w:contextualSpacing/>
        <w:jc w:val="both"/>
        <w:rPr>
          <w:noProof/>
          <w:color w:val="000000"/>
        </w:rPr>
      </w:pPr>
      <w:r w:rsidRPr="001A3349">
        <w:rPr>
          <w:noProof/>
          <w:color w:val="000000"/>
        </w:rPr>
        <w:t>4. постановка компресса</w:t>
      </w:r>
    </w:p>
    <w:p w14:paraId="2053C114" w14:textId="77777777" w:rsidR="009A7F80" w:rsidRPr="001A3349" w:rsidRDefault="009A7F80" w:rsidP="00E16E95">
      <w:pPr>
        <w:spacing w:line="360" w:lineRule="auto"/>
        <w:ind w:firstLine="709"/>
        <w:contextualSpacing/>
        <w:jc w:val="both"/>
        <w:rPr>
          <w:noProof/>
          <w:color w:val="000000"/>
        </w:rPr>
      </w:pPr>
      <w:r w:rsidRPr="001A3349">
        <w:rPr>
          <w:noProof/>
          <w:color w:val="000000"/>
        </w:rPr>
        <w:t>5. закапывание капель в нос, глаза</w:t>
      </w:r>
    </w:p>
    <w:p w14:paraId="4822E492" w14:textId="77777777" w:rsidR="009A7F80" w:rsidRPr="001A3349" w:rsidRDefault="009A7F80" w:rsidP="00E16E95">
      <w:pPr>
        <w:spacing w:line="360" w:lineRule="auto"/>
        <w:ind w:firstLine="709"/>
        <w:contextualSpacing/>
        <w:jc w:val="both"/>
        <w:rPr>
          <w:noProof/>
          <w:color w:val="000000"/>
        </w:rPr>
      </w:pPr>
      <w:r w:rsidRPr="001A3349">
        <w:rPr>
          <w:noProof/>
          <w:color w:val="000000"/>
        </w:rPr>
        <w:t>6. постановка газоотводной трубки, мочевого катетера</w:t>
      </w:r>
    </w:p>
    <w:p w14:paraId="7DA799BD" w14:textId="77777777" w:rsidR="009A7F80" w:rsidRPr="001A3349" w:rsidRDefault="009A7F80" w:rsidP="00E16E95">
      <w:pPr>
        <w:spacing w:line="360" w:lineRule="auto"/>
        <w:ind w:firstLine="709"/>
        <w:contextualSpacing/>
        <w:jc w:val="both"/>
        <w:rPr>
          <w:noProof/>
          <w:color w:val="000000"/>
        </w:rPr>
      </w:pPr>
      <w:r w:rsidRPr="001A3349">
        <w:rPr>
          <w:noProof/>
          <w:color w:val="000000"/>
        </w:rPr>
        <w:t xml:space="preserve">7. уход за глазами, ушами, полостью рта, волосами </w:t>
      </w:r>
    </w:p>
    <w:p w14:paraId="21C1ECA9" w14:textId="77777777" w:rsidR="009A7F80" w:rsidRPr="001A3349" w:rsidRDefault="009A7F80" w:rsidP="00E16E95">
      <w:pPr>
        <w:spacing w:line="360" w:lineRule="auto"/>
        <w:ind w:firstLine="709"/>
        <w:contextualSpacing/>
        <w:jc w:val="both"/>
        <w:rPr>
          <w:noProof/>
          <w:color w:val="000000"/>
        </w:rPr>
      </w:pPr>
      <w:r w:rsidRPr="001A3349">
        <w:rPr>
          <w:noProof/>
          <w:color w:val="000000"/>
        </w:rPr>
        <w:t>8. пеленание, купание новорожденного</w:t>
      </w:r>
    </w:p>
    <w:p w14:paraId="27A0D2C2" w14:textId="77777777" w:rsidR="009A7F80" w:rsidRPr="001A3349" w:rsidRDefault="009A7F80" w:rsidP="00E16E95">
      <w:pPr>
        <w:spacing w:line="360" w:lineRule="auto"/>
        <w:ind w:firstLine="709"/>
        <w:contextualSpacing/>
        <w:jc w:val="both"/>
        <w:rPr>
          <w:noProof/>
          <w:color w:val="000000"/>
        </w:rPr>
      </w:pPr>
      <w:r w:rsidRPr="001A3349">
        <w:rPr>
          <w:noProof/>
          <w:color w:val="000000"/>
        </w:rPr>
        <w:t>9. обработка пупочного остатка</w:t>
      </w:r>
      <w:r w:rsidR="00B61424" w:rsidRPr="001A3349">
        <w:rPr>
          <w:noProof/>
          <w:color w:val="000000"/>
        </w:rPr>
        <w:t>.</w:t>
      </w:r>
    </w:p>
    <w:p w14:paraId="5FC21B44" w14:textId="77777777" w:rsidR="009A7F80" w:rsidRPr="001A3349" w:rsidRDefault="0093498F" w:rsidP="00E16E95">
      <w:pPr>
        <w:spacing w:line="360" w:lineRule="auto"/>
        <w:ind w:firstLine="709"/>
        <w:contextualSpacing/>
        <w:jc w:val="both"/>
        <w:rPr>
          <w:noProof/>
          <w:color w:val="000000"/>
        </w:rPr>
      </w:pPr>
      <w:r w:rsidRPr="001A3349">
        <w:rPr>
          <w:noProof/>
          <w:color w:val="000000"/>
        </w:rPr>
        <w:t>Провожу</w:t>
      </w:r>
      <w:r w:rsidR="009A7F80" w:rsidRPr="001A3349">
        <w:rPr>
          <w:noProof/>
          <w:color w:val="000000"/>
        </w:rPr>
        <w:t xml:space="preserve"> первичный туалет новорожденного</w:t>
      </w:r>
      <w:r w:rsidR="00B61424" w:rsidRPr="001A3349">
        <w:rPr>
          <w:noProof/>
          <w:color w:val="000000"/>
        </w:rPr>
        <w:t>.</w:t>
      </w:r>
    </w:p>
    <w:p w14:paraId="349CE1C9" w14:textId="77777777" w:rsidR="009A7F80" w:rsidRPr="001A3349" w:rsidRDefault="0093498F" w:rsidP="00E16E95">
      <w:pPr>
        <w:spacing w:line="360" w:lineRule="auto"/>
        <w:ind w:firstLine="709"/>
        <w:contextualSpacing/>
        <w:jc w:val="both"/>
        <w:rPr>
          <w:noProof/>
          <w:color w:val="000000"/>
        </w:rPr>
      </w:pPr>
      <w:r w:rsidRPr="001A3349">
        <w:rPr>
          <w:noProof/>
          <w:color w:val="000000"/>
        </w:rPr>
        <w:t>Умею брать</w:t>
      </w:r>
      <w:r w:rsidR="00E16E95" w:rsidRPr="001A3349">
        <w:rPr>
          <w:noProof/>
          <w:color w:val="000000"/>
        </w:rPr>
        <w:t xml:space="preserve"> </w:t>
      </w:r>
      <w:r w:rsidRPr="001A3349">
        <w:rPr>
          <w:noProof/>
          <w:color w:val="000000"/>
        </w:rPr>
        <w:t>кровь</w:t>
      </w:r>
      <w:r w:rsidR="009A7F80" w:rsidRPr="001A3349">
        <w:rPr>
          <w:noProof/>
          <w:color w:val="000000"/>
        </w:rPr>
        <w:t xml:space="preserve"> на : ФКУ, ОАК, ВИЧ, RW, билирубин</w:t>
      </w:r>
      <w:r w:rsidR="00B61424" w:rsidRPr="001A3349">
        <w:rPr>
          <w:noProof/>
          <w:color w:val="000000"/>
        </w:rPr>
        <w:t>.</w:t>
      </w:r>
    </w:p>
    <w:p w14:paraId="018EACF2" w14:textId="77777777" w:rsidR="0093498F" w:rsidRPr="001A3349" w:rsidRDefault="0037054A" w:rsidP="00E16E95">
      <w:pPr>
        <w:spacing w:line="360" w:lineRule="auto"/>
        <w:ind w:firstLine="709"/>
        <w:contextualSpacing/>
        <w:jc w:val="both"/>
        <w:rPr>
          <w:noProof/>
          <w:color w:val="000000"/>
        </w:rPr>
      </w:pPr>
      <w:r w:rsidRPr="001A3349">
        <w:rPr>
          <w:noProof/>
          <w:color w:val="000000"/>
        </w:rPr>
        <w:t>Выпустила 2 санбюлле</w:t>
      </w:r>
      <w:r w:rsidR="005B1895" w:rsidRPr="001A3349">
        <w:rPr>
          <w:noProof/>
          <w:color w:val="000000"/>
        </w:rPr>
        <w:t>теня на тему:</w:t>
      </w:r>
    </w:p>
    <w:p w14:paraId="598D79FB" w14:textId="77777777" w:rsidR="0093498F" w:rsidRPr="001A3349" w:rsidRDefault="0093498F" w:rsidP="00E16E95">
      <w:pPr>
        <w:spacing w:line="360" w:lineRule="auto"/>
        <w:ind w:firstLine="709"/>
        <w:contextualSpacing/>
        <w:jc w:val="both"/>
        <w:rPr>
          <w:noProof/>
          <w:color w:val="000000"/>
        </w:rPr>
      </w:pPr>
      <w:r w:rsidRPr="001A3349">
        <w:rPr>
          <w:noProof/>
          <w:color w:val="000000"/>
        </w:rPr>
        <w:t>«Срыгивание новорожденного»</w:t>
      </w:r>
    </w:p>
    <w:p w14:paraId="238D899F" w14:textId="77777777" w:rsidR="009A7F80" w:rsidRPr="001A3349" w:rsidRDefault="005B1895" w:rsidP="00E16E95">
      <w:pPr>
        <w:spacing w:line="360" w:lineRule="auto"/>
        <w:ind w:firstLine="709"/>
        <w:contextualSpacing/>
        <w:jc w:val="both"/>
        <w:rPr>
          <w:noProof/>
          <w:color w:val="000000"/>
        </w:rPr>
      </w:pPr>
      <w:r w:rsidRPr="001A3349">
        <w:rPr>
          <w:noProof/>
          <w:color w:val="000000"/>
        </w:rPr>
        <w:t>«Дисбактериоз новорожденного».</w:t>
      </w:r>
    </w:p>
    <w:p w14:paraId="07E56C3C" w14:textId="77777777" w:rsidR="0005171C" w:rsidRPr="001A3349" w:rsidRDefault="005B1895" w:rsidP="00E16E95">
      <w:pPr>
        <w:spacing w:line="360" w:lineRule="auto"/>
        <w:ind w:firstLine="709"/>
        <w:contextualSpacing/>
        <w:jc w:val="both"/>
        <w:rPr>
          <w:noProof/>
          <w:color w:val="000000"/>
        </w:rPr>
      </w:pPr>
      <w:r w:rsidRPr="001A3349">
        <w:rPr>
          <w:noProof/>
          <w:color w:val="000000"/>
        </w:rPr>
        <w:t>Проводятся беседы</w:t>
      </w:r>
      <w:r w:rsidR="00E16E95" w:rsidRPr="001A3349">
        <w:rPr>
          <w:noProof/>
          <w:color w:val="000000"/>
        </w:rPr>
        <w:t xml:space="preserve"> </w:t>
      </w:r>
      <w:r w:rsidRPr="001A3349">
        <w:rPr>
          <w:noProof/>
          <w:color w:val="000000"/>
        </w:rPr>
        <w:t>на темы:</w:t>
      </w:r>
    </w:p>
    <w:p w14:paraId="0775FA9D" w14:textId="77777777" w:rsidR="0005171C" w:rsidRPr="001A3349" w:rsidRDefault="005B1895" w:rsidP="00E16E95">
      <w:pPr>
        <w:numPr>
          <w:ilvl w:val="0"/>
          <w:numId w:val="31"/>
        </w:numPr>
        <w:spacing w:line="360" w:lineRule="auto"/>
        <w:ind w:left="0" w:firstLine="709"/>
        <w:contextualSpacing/>
        <w:jc w:val="both"/>
        <w:rPr>
          <w:noProof/>
          <w:color w:val="000000"/>
        </w:rPr>
      </w:pPr>
      <w:r w:rsidRPr="001A3349">
        <w:rPr>
          <w:noProof/>
          <w:color w:val="000000"/>
        </w:rPr>
        <w:t>Уход за новорожденным, пеленание</w:t>
      </w:r>
    </w:p>
    <w:p w14:paraId="541C1115" w14:textId="77777777" w:rsidR="005B1895" w:rsidRPr="001A3349" w:rsidRDefault="005B1895" w:rsidP="00E16E95">
      <w:pPr>
        <w:numPr>
          <w:ilvl w:val="0"/>
          <w:numId w:val="31"/>
        </w:numPr>
        <w:spacing w:line="360" w:lineRule="auto"/>
        <w:ind w:left="0" w:firstLine="709"/>
        <w:contextualSpacing/>
        <w:jc w:val="both"/>
        <w:rPr>
          <w:noProof/>
          <w:color w:val="000000"/>
        </w:rPr>
      </w:pPr>
      <w:r w:rsidRPr="001A3349">
        <w:rPr>
          <w:noProof/>
          <w:color w:val="000000"/>
        </w:rPr>
        <w:t>Утренний туалет новорожденного</w:t>
      </w:r>
    </w:p>
    <w:p w14:paraId="53C8275F" w14:textId="77777777" w:rsidR="005B1895" w:rsidRPr="001A3349" w:rsidRDefault="005B1895" w:rsidP="00E16E95">
      <w:pPr>
        <w:numPr>
          <w:ilvl w:val="0"/>
          <w:numId w:val="31"/>
        </w:numPr>
        <w:spacing w:line="360" w:lineRule="auto"/>
        <w:ind w:left="0" w:firstLine="709"/>
        <w:contextualSpacing/>
        <w:jc w:val="both"/>
        <w:rPr>
          <w:noProof/>
          <w:color w:val="000000"/>
        </w:rPr>
      </w:pPr>
      <w:r w:rsidRPr="001A3349">
        <w:rPr>
          <w:noProof/>
          <w:color w:val="000000"/>
        </w:rPr>
        <w:t>Обработка пупочной ранки в домашних условиях</w:t>
      </w:r>
    </w:p>
    <w:p w14:paraId="409B520F" w14:textId="77777777" w:rsidR="005B1895" w:rsidRPr="001A3349" w:rsidRDefault="005B1895" w:rsidP="00E16E95">
      <w:pPr>
        <w:numPr>
          <w:ilvl w:val="0"/>
          <w:numId w:val="31"/>
        </w:numPr>
        <w:spacing w:line="360" w:lineRule="auto"/>
        <w:ind w:left="0" w:firstLine="709"/>
        <w:contextualSpacing/>
        <w:jc w:val="both"/>
        <w:rPr>
          <w:noProof/>
          <w:color w:val="000000"/>
        </w:rPr>
      </w:pPr>
      <w:r w:rsidRPr="001A3349">
        <w:rPr>
          <w:noProof/>
          <w:color w:val="000000"/>
        </w:rPr>
        <w:t>Подготовка груди к кормлению</w:t>
      </w:r>
    </w:p>
    <w:p w14:paraId="21A7EE88" w14:textId="77777777" w:rsidR="005B1895" w:rsidRPr="001A3349" w:rsidRDefault="005B1895" w:rsidP="00E16E95">
      <w:pPr>
        <w:numPr>
          <w:ilvl w:val="0"/>
          <w:numId w:val="31"/>
        </w:numPr>
        <w:spacing w:line="360" w:lineRule="auto"/>
        <w:ind w:left="0" w:firstLine="709"/>
        <w:contextualSpacing/>
        <w:jc w:val="both"/>
        <w:rPr>
          <w:noProof/>
          <w:color w:val="000000"/>
        </w:rPr>
      </w:pPr>
      <w:r w:rsidRPr="001A3349">
        <w:rPr>
          <w:noProof/>
          <w:color w:val="000000"/>
        </w:rPr>
        <w:t>Сцеживание молока</w:t>
      </w:r>
    </w:p>
    <w:p w14:paraId="42768C28" w14:textId="77777777" w:rsidR="005B1895" w:rsidRPr="001A3349" w:rsidRDefault="005B1895" w:rsidP="00E16E95">
      <w:pPr>
        <w:numPr>
          <w:ilvl w:val="0"/>
          <w:numId w:val="31"/>
        </w:numPr>
        <w:spacing w:line="360" w:lineRule="auto"/>
        <w:ind w:left="0" w:firstLine="709"/>
        <w:contextualSpacing/>
        <w:jc w:val="both"/>
        <w:rPr>
          <w:noProof/>
          <w:color w:val="000000"/>
        </w:rPr>
      </w:pPr>
      <w:r w:rsidRPr="001A3349">
        <w:rPr>
          <w:noProof/>
          <w:color w:val="000000"/>
        </w:rPr>
        <w:t>ФКУ, значение</w:t>
      </w:r>
    </w:p>
    <w:p w14:paraId="58EBAF93" w14:textId="77777777" w:rsidR="005B1895" w:rsidRPr="001A3349" w:rsidRDefault="005B1895" w:rsidP="00E16E95">
      <w:pPr>
        <w:numPr>
          <w:ilvl w:val="0"/>
          <w:numId w:val="31"/>
        </w:numPr>
        <w:spacing w:line="360" w:lineRule="auto"/>
        <w:ind w:left="0" w:firstLine="709"/>
        <w:contextualSpacing/>
        <w:jc w:val="both"/>
        <w:rPr>
          <w:noProof/>
          <w:color w:val="000000"/>
        </w:rPr>
      </w:pPr>
      <w:r w:rsidRPr="001A3349">
        <w:rPr>
          <w:noProof/>
          <w:color w:val="000000"/>
        </w:rPr>
        <w:t>БЦЖ, значение</w:t>
      </w:r>
    </w:p>
    <w:p w14:paraId="64BB7A75" w14:textId="77777777" w:rsidR="005B1895" w:rsidRPr="001A3349" w:rsidRDefault="005B1895" w:rsidP="00E16E95">
      <w:pPr>
        <w:numPr>
          <w:ilvl w:val="0"/>
          <w:numId w:val="31"/>
        </w:numPr>
        <w:spacing w:line="360" w:lineRule="auto"/>
        <w:ind w:left="0" w:firstLine="709"/>
        <w:contextualSpacing/>
        <w:jc w:val="both"/>
        <w:rPr>
          <w:noProof/>
          <w:color w:val="000000"/>
        </w:rPr>
      </w:pPr>
      <w:r w:rsidRPr="001A3349">
        <w:rPr>
          <w:noProof/>
          <w:color w:val="000000"/>
        </w:rPr>
        <w:t>Купание новорожденного дома</w:t>
      </w:r>
    </w:p>
    <w:p w14:paraId="0755D577" w14:textId="77777777" w:rsidR="005B1895" w:rsidRPr="001A3349" w:rsidRDefault="005B1895" w:rsidP="00E16E95">
      <w:pPr>
        <w:numPr>
          <w:ilvl w:val="0"/>
          <w:numId w:val="31"/>
        </w:numPr>
        <w:spacing w:line="360" w:lineRule="auto"/>
        <w:ind w:left="0" w:firstLine="709"/>
        <w:contextualSpacing/>
        <w:jc w:val="both"/>
        <w:rPr>
          <w:noProof/>
          <w:color w:val="000000"/>
        </w:rPr>
      </w:pPr>
      <w:r w:rsidRPr="001A3349">
        <w:rPr>
          <w:noProof/>
          <w:color w:val="000000"/>
        </w:rPr>
        <w:t>Вскармливание грудное и искусственное</w:t>
      </w:r>
    </w:p>
    <w:p w14:paraId="02EAEC7C" w14:textId="77777777" w:rsidR="005B1895" w:rsidRPr="001A3349" w:rsidRDefault="005B1895" w:rsidP="00E16E95">
      <w:pPr>
        <w:numPr>
          <w:ilvl w:val="0"/>
          <w:numId w:val="31"/>
        </w:numPr>
        <w:spacing w:line="360" w:lineRule="auto"/>
        <w:ind w:left="0" w:firstLine="709"/>
        <w:contextualSpacing/>
        <w:jc w:val="both"/>
        <w:rPr>
          <w:noProof/>
          <w:color w:val="000000"/>
        </w:rPr>
      </w:pPr>
      <w:r w:rsidRPr="001A3349">
        <w:rPr>
          <w:noProof/>
          <w:color w:val="000000"/>
        </w:rPr>
        <w:t xml:space="preserve"> Диета во время кормления грудью</w:t>
      </w:r>
    </w:p>
    <w:p w14:paraId="097EF1A5" w14:textId="77777777" w:rsidR="0037054A" w:rsidRPr="001A3349" w:rsidRDefault="0037054A" w:rsidP="00E16E95">
      <w:pPr>
        <w:spacing w:line="360" w:lineRule="auto"/>
        <w:ind w:firstLine="709"/>
        <w:contextualSpacing/>
        <w:jc w:val="both"/>
        <w:rPr>
          <w:noProof/>
          <w:color w:val="000000"/>
        </w:rPr>
      </w:pPr>
      <w:r w:rsidRPr="001A3349">
        <w:rPr>
          <w:noProof/>
          <w:color w:val="000000"/>
        </w:rPr>
        <w:t xml:space="preserve">Принимала участие в </w:t>
      </w:r>
      <w:r w:rsidR="0083612D" w:rsidRPr="001A3349">
        <w:rPr>
          <w:noProof/>
          <w:color w:val="000000"/>
        </w:rPr>
        <w:t>конференциях</w:t>
      </w:r>
      <w:r w:rsidR="00E16E95" w:rsidRPr="001A3349">
        <w:rPr>
          <w:noProof/>
          <w:color w:val="000000"/>
        </w:rPr>
        <w:t xml:space="preserve"> </w:t>
      </w:r>
      <w:r w:rsidRPr="001A3349">
        <w:rPr>
          <w:noProof/>
          <w:color w:val="000000"/>
        </w:rPr>
        <w:t>по темам:</w:t>
      </w:r>
    </w:p>
    <w:p w14:paraId="6608FAF1" w14:textId="77777777" w:rsidR="0037054A" w:rsidRPr="001A3349" w:rsidRDefault="0037054A" w:rsidP="00E16E95">
      <w:pPr>
        <w:numPr>
          <w:ilvl w:val="0"/>
          <w:numId w:val="32"/>
        </w:numPr>
        <w:spacing w:line="360" w:lineRule="auto"/>
        <w:ind w:left="0" w:firstLine="709"/>
        <w:contextualSpacing/>
        <w:jc w:val="both"/>
        <w:rPr>
          <w:noProof/>
          <w:color w:val="000000"/>
        </w:rPr>
      </w:pPr>
      <w:r w:rsidRPr="001A3349">
        <w:rPr>
          <w:noProof/>
          <w:color w:val="000000"/>
        </w:rPr>
        <w:t>Особо опасные инфекции: чума, холера, брюшной тиф, гепатиты.</w:t>
      </w:r>
    </w:p>
    <w:p w14:paraId="018FE2A3" w14:textId="77777777" w:rsidR="0037054A" w:rsidRPr="001A3349" w:rsidRDefault="0037054A" w:rsidP="00E16E95">
      <w:pPr>
        <w:numPr>
          <w:ilvl w:val="0"/>
          <w:numId w:val="32"/>
        </w:numPr>
        <w:spacing w:line="360" w:lineRule="auto"/>
        <w:ind w:left="0" w:firstLine="709"/>
        <w:contextualSpacing/>
        <w:jc w:val="both"/>
        <w:rPr>
          <w:noProof/>
          <w:color w:val="000000"/>
        </w:rPr>
      </w:pPr>
      <w:r w:rsidRPr="001A3349">
        <w:rPr>
          <w:noProof/>
          <w:color w:val="000000"/>
        </w:rPr>
        <w:t>Туберкулез: эпидемиология, профилактика.</w:t>
      </w:r>
    </w:p>
    <w:p w14:paraId="07F62B69" w14:textId="77777777" w:rsidR="0037054A" w:rsidRPr="001A3349" w:rsidRDefault="0037054A" w:rsidP="00E16E95">
      <w:pPr>
        <w:numPr>
          <w:ilvl w:val="0"/>
          <w:numId w:val="32"/>
        </w:numPr>
        <w:spacing w:line="360" w:lineRule="auto"/>
        <w:ind w:left="0" w:firstLine="709"/>
        <w:contextualSpacing/>
        <w:jc w:val="both"/>
        <w:rPr>
          <w:noProof/>
          <w:color w:val="000000"/>
        </w:rPr>
      </w:pPr>
      <w:r w:rsidRPr="001A3349">
        <w:rPr>
          <w:noProof/>
          <w:color w:val="000000"/>
        </w:rPr>
        <w:t>ВИЧ-инфекция.</w:t>
      </w:r>
    </w:p>
    <w:p w14:paraId="09EC045C" w14:textId="77777777" w:rsidR="0037054A" w:rsidRPr="001A3349" w:rsidRDefault="0037054A" w:rsidP="00E16E95">
      <w:pPr>
        <w:numPr>
          <w:ilvl w:val="0"/>
          <w:numId w:val="32"/>
        </w:numPr>
        <w:spacing w:line="360" w:lineRule="auto"/>
        <w:ind w:left="0" w:firstLine="709"/>
        <w:contextualSpacing/>
        <w:jc w:val="both"/>
        <w:rPr>
          <w:noProof/>
          <w:color w:val="000000"/>
        </w:rPr>
      </w:pPr>
      <w:r w:rsidRPr="001A3349">
        <w:rPr>
          <w:noProof/>
          <w:color w:val="000000"/>
        </w:rPr>
        <w:t>Инфекционная безопасность на рабочем месте.</w:t>
      </w:r>
    </w:p>
    <w:p w14:paraId="3E6FF8A7" w14:textId="77777777" w:rsidR="0037054A" w:rsidRPr="001A3349" w:rsidRDefault="0037054A" w:rsidP="00E16E95">
      <w:pPr>
        <w:numPr>
          <w:ilvl w:val="0"/>
          <w:numId w:val="32"/>
        </w:numPr>
        <w:spacing w:line="360" w:lineRule="auto"/>
        <w:ind w:left="0" w:firstLine="709"/>
        <w:contextualSpacing/>
        <w:jc w:val="both"/>
        <w:rPr>
          <w:noProof/>
          <w:color w:val="000000"/>
        </w:rPr>
      </w:pPr>
      <w:r w:rsidRPr="001A3349">
        <w:rPr>
          <w:noProof/>
          <w:color w:val="000000"/>
        </w:rPr>
        <w:t>Организация по сбору, хранению и утилизации отходов в ЛПУ.</w:t>
      </w:r>
    </w:p>
    <w:p w14:paraId="68A2FBD7" w14:textId="77777777" w:rsidR="00733807" w:rsidRPr="001A3349" w:rsidRDefault="006F71B4" w:rsidP="00E16E95">
      <w:pPr>
        <w:spacing w:line="360" w:lineRule="auto"/>
        <w:ind w:firstLine="709"/>
        <w:contextualSpacing/>
        <w:jc w:val="both"/>
        <w:rPr>
          <w:noProof/>
          <w:color w:val="000000"/>
        </w:rPr>
      </w:pPr>
      <w:r w:rsidRPr="001A3349">
        <w:rPr>
          <w:noProof/>
          <w:color w:val="000000"/>
        </w:rPr>
        <w:t>Анализируя свою работу отмечаю улучшение качество оказанной помощи новорожденным детям за счет круглосуточного поста медсестер палаты новорожденных, раннего выявления заболеваний у детей, приобретенным новым оборудованием более усовершенствованным, что существенно способствует улучшению работы медсестер.</w:t>
      </w:r>
    </w:p>
    <w:p w14:paraId="4FA44F1B" w14:textId="77777777" w:rsidR="00422B43" w:rsidRPr="001A3349" w:rsidRDefault="00422B43" w:rsidP="00422B43">
      <w:pPr>
        <w:spacing w:line="360" w:lineRule="auto"/>
        <w:ind w:firstLine="709"/>
        <w:contextualSpacing/>
        <w:jc w:val="both"/>
        <w:rPr>
          <w:noProof/>
          <w:color w:val="000000"/>
        </w:rPr>
      </w:pPr>
      <w:r w:rsidRPr="001A3349">
        <w:rPr>
          <w:noProof/>
          <w:color w:val="000000"/>
        </w:rPr>
        <w:t>Так же в родильном доме есть комната для хранения дезинфицирующих средств и наведения растворов (приложение №12).</w:t>
      </w:r>
    </w:p>
    <w:p w14:paraId="6D7B9D24" w14:textId="77777777" w:rsidR="00422B43" w:rsidRPr="001A3349" w:rsidRDefault="00422B43" w:rsidP="00422B43">
      <w:pPr>
        <w:spacing w:line="360" w:lineRule="auto"/>
        <w:ind w:firstLine="709"/>
        <w:contextualSpacing/>
        <w:jc w:val="both"/>
        <w:rPr>
          <w:noProof/>
          <w:color w:val="000000"/>
        </w:rPr>
      </w:pPr>
      <w:r w:rsidRPr="001A3349">
        <w:rPr>
          <w:noProof/>
          <w:color w:val="000000"/>
        </w:rPr>
        <w:t>Владею сестринскими манипуляциями:</w:t>
      </w:r>
    </w:p>
    <w:p w14:paraId="3A486238" w14:textId="77777777" w:rsidR="00422B43" w:rsidRPr="001A3349" w:rsidRDefault="00422B43" w:rsidP="00422B43">
      <w:pPr>
        <w:spacing w:line="360" w:lineRule="auto"/>
        <w:ind w:firstLine="709"/>
        <w:contextualSpacing/>
        <w:jc w:val="both"/>
        <w:rPr>
          <w:noProof/>
          <w:color w:val="000000"/>
        </w:rPr>
      </w:pPr>
      <w:r w:rsidRPr="001A3349">
        <w:rPr>
          <w:noProof/>
          <w:color w:val="000000"/>
        </w:rPr>
        <w:t>1. измерение АД</w:t>
      </w:r>
    </w:p>
    <w:p w14:paraId="05ECC6CE" w14:textId="77777777" w:rsidR="00422B43" w:rsidRPr="001A3349" w:rsidRDefault="00422B43" w:rsidP="00422B43">
      <w:pPr>
        <w:spacing w:line="360" w:lineRule="auto"/>
        <w:ind w:firstLine="709"/>
        <w:contextualSpacing/>
        <w:jc w:val="both"/>
        <w:rPr>
          <w:noProof/>
          <w:color w:val="000000"/>
        </w:rPr>
      </w:pPr>
      <w:r w:rsidRPr="001A3349">
        <w:rPr>
          <w:noProof/>
          <w:color w:val="000000"/>
        </w:rPr>
        <w:t>2. измерение температуры тела</w:t>
      </w:r>
    </w:p>
    <w:p w14:paraId="679372BF" w14:textId="77777777" w:rsidR="00422B43" w:rsidRPr="001A3349" w:rsidRDefault="00422B43" w:rsidP="00422B43">
      <w:pPr>
        <w:spacing w:line="360" w:lineRule="auto"/>
        <w:ind w:firstLine="709"/>
        <w:contextualSpacing/>
        <w:jc w:val="both"/>
        <w:rPr>
          <w:noProof/>
          <w:color w:val="000000"/>
        </w:rPr>
      </w:pPr>
      <w:r w:rsidRPr="001A3349">
        <w:rPr>
          <w:noProof/>
          <w:color w:val="000000"/>
        </w:rPr>
        <w:t>3. смена белья, пеленание новорожденного</w:t>
      </w:r>
    </w:p>
    <w:p w14:paraId="1EA60625" w14:textId="77777777" w:rsidR="00422B43" w:rsidRPr="001A3349" w:rsidRDefault="00422B43" w:rsidP="00422B43">
      <w:pPr>
        <w:spacing w:line="360" w:lineRule="auto"/>
        <w:ind w:firstLine="709"/>
        <w:contextualSpacing/>
        <w:jc w:val="both"/>
        <w:rPr>
          <w:noProof/>
          <w:color w:val="000000"/>
        </w:rPr>
      </w:pPr>
      <w:r w:rsidRPr="001A3349">
        <w:rPr>
          <w:noProof/>
          <w:color w:val="000000"/>
        </w:rPr>
        <w:t xml:space="preserve">4. измерение пульса, чсс, чдд </w:t>
      </w:r>
    </w:p>
    <w:p w14:paraId="62467D79" w14:textId="77777777" w:rsidR="00422B43" w:rsidRPr="001A3349" w:rsidRDefault="00422B43" w:rsidP="00422B43">
      <w:pPr>
        <w:spacing w:line="360" w:lineRule="auto"/>
        <w:ind w:firstLine="709"/>
        <w:contextualSpacing/>
        <w:jc w:val="both"/>
        <w:rPr>
          <w:noProof/>
          <w:color w:val="000000"/>
        </w:rPr>
      </w:pPr>
      <w:r w:rsidRPr="001A3349">
        <w:rPr>
          <w:noProof/>
          <w:color w:val="000000"/>
        </w:rPr>
        <w:t>5. постановка разных клизм</w:t>
      </w:r>
    </w:p>
    <w:p w14:paraId="45488876" w14:textId="77777777" w:rsidR="00422B43" w:rsidRPr="001A3349" w:rsidRDefault="00422B43" w:rsidP="00422B43">
      <w:pPr>
        <w:spacing w:line="360" w:lineRule="auto"/>
        <w:ind w:firstLine="709"/>
        <w:contextualSpacing/>
        <w:jc w:val="both"/>
        <w:rPr>
          <w:noProof/>
          <w:color w:val="000000"/>
        </w:rPr>
      </w:pPr>
      <w:r w:rsidRPr="001A3349">
        <w:rPr>
          <w:noProof/>
          <w:color w:val="000000"/>
        </w:rPr>
        <w:t>6 .взятие мочи, кала, мазков из носа и зева на дизгруппу, стафилакокки</w:t>
      </w:r>
    </w:p>
    <w:p w14:paraId="0AA7FA3A" w14:textId="77777777" w:rsidR="00422B43" w:rsidRPr="001A3349" w:rsidRDefault="00422B43" w:rsidP="00422B43">
      <w:pPr>
        <w:spacing w:line="360" w:lineRule="auto"/>
        <w:ind w:firstLine="709"/>
        <w:contextualSpacing/>
        <w:jc w:val="both"/>
        <w:rPr>
          <w:noProof/>
          <w:color w:val="000000"/>
        </w:rPr>
      </w:pPr>
      <w:r w:rsidRPr="001A3349">
        <w:rPr>
          <w:noProof/>
          <w:color w:val="000000"/>
        </w:rPr>
        <w:t>7. раздача лекарств</w:t>
      </w:r>
    </w:p>
    <w:p w14:paraId="69373100" w14:textId="77777777" w:rsidR="00422B43" w:rsidRPr="001A3349" w:rsidRDefault="00422B43" w:rsidP="00422B43">
      <w:pPr>
        <w:spacing w:line="360" w:lineRule="auto"/>
        <w:ind w:firstLine="709"/>
        <w:contextualSpacing/>
        <w:jc w:val="both"/>
        <w:rPr>
          <w:noProof/>
          <w:color w:val="000000"/>
        </w:rPr>
      </w:pPr>
      <w:r w:rsidRPr="001A3349">
        <w:rPr>
          <w:noProof/>
          <w:color w:val="000000"/>
        </w:rPr>
        <w:t>8. постановка мочевого катетера, газоотводной трубки</w:t>
      </w:r>
    </w:p>
    <w:p w14:paraId="055FB41B" w14:textId="77777777" w:rsidR="00422B43" w:rsidRPr="001A3349" w:rsidRDefault="00422B43" w:rsidP="00422B43">
      <w:pPr>
        <w:spacing w:line="360" w:lineRule="auto"/>
        <w:ind w:firstLine="709"/>
        <w:contextualSpacing/>
        <w:jc w:val="both"/>
        <w:rPr>
          <w:noProof/>
          <w:color w:val="000000"/>
        </w:rPr>
      </w:pPr>
      <w:r w:rsidRPr="001A3349">
        <w:rPr>
          <w:noProof/>
          <w:color w:val="000000"/>
        </w:rPr>
        <w:t>9. постановка БЦЖ, гепатита В</w:t>
      </w:r>
    </w:p>
    <w:p w14:paraId="438D20E3" w14:textId="77777777" w:rsidR="00422B43" w:rsidRPr="001A3349" w:rsidRDefault="00422B43" w:rsidP="00422B43">
      <w:pPr>
        <w:spacing w:line="360" w:lineRule="auto"/>
        <w:ind w:firstLine="709"/>
        <w:contextualSpacing/>
        <w:jc w:val="both"/>
        <w:rPr>
          <w:noProof/>
          <w:color w:val="000000"/>
        </w:rPr>
      </w:pPr>
      <w:r w:rsidRPr="001A3349">
        <w:rPr>
          <w:noProof/>
          <w:color w:val="000000"/>
        </w:rPr>
        <w:t>10. постановка желудочного катетера</w:t>
      </w:r>
    </w:p>
    <w:p w14:paraId="18337D55" w14:textId="77777777" w:rsidR="00422B43" w:rsidRPr="001A3349" w:rsidRDefault="00422B43" w:rsidP="00422B43">
      <w:pPr>
        <w:spacing w:line="360" w:lineRule="auto"/>
        <w:ind w:firstLine="709"/>
        <w:contextualSpacing/>
        <w:jc w:val="both"/>
        <w:rPr>
          <w:noProof/>
          <w:color w:val="000000"/>
        </w:rPr>
      </w:pPr>
      <w:r w:rsidRPr="001A3349">
        <w:rPr>
          <w:noProof/>
          <w:color w:val="000000"/>
        </w:rPr>
        <w:t>11. постановка в/в, п/к, в/м инъекций</w:t>
      </w:r>
    </w:p>
    <w:p w14:paraId="0A5BE9B1" w14:textId="77777777" w:rsidR="00422B43" w:rsidRPr="001A3349" w:rsidRDefault="00422B43" w:rsidP="00422B43">
      <w:pPr>
        <w:spacing w:line="360" w:lineRule="auto"/>
        <w:ind w:firstLine="709"/>
        <w:contextualSpacing/>
        <w:jc w:val="both"/>
        <w:rPr>
          <w:noProof/>
          <w:color w:val="000000"/>
        </w:rPr>
      </w:pPr>
      <w:r w:rsidRPr="001A3349">
        <w:rPr>
          <w:noProof/>
          <w:color w:val="000000"/>
        </w:rPr>
        <w:t>12. постановка систем для в\в вливаний</w:t>
      </w:r>
    </w:p>
    <w:p w14:paraId="0320ED8B" w14:textId="77777777" w:rsidR="00422B43" w:rsidRPr="001A3349" w:rsidRDefault="00422B43" w:rsidP="00422B43">
      <w:pPr>
        <w:spacing w:line="360" w:lineRule="auto"/>
        <w:ind w:firstLine="709"/>
        <w:contextualSpacing/>
        <w:jc w:val="both"/>
        <w:rPr>
          <w:noProof/>
          <w:color w:val="000000"/>
        </w:rPr>
      </w:pPr>
      <w:r w:rsidRPr="001A3349">
        <w:rPr>
          <w:noProof/>
          <w:color w:val="000000"/>
        </w:rPr>
        <w:t>13. закапывание капель в нос, глаза</w:t>
      </w:r>
    </w:p>
    <w:p w14:paraId="2145907D" w14:textId="77777777" w:rsidR="00422B43" w:rsidRPr="001A3349" w:rsidRDefault="00422B43" w:rsidP="00422B43">
      <w:pPr>
        <w:spacing w:line="360" w:lineRule="auto"/>
        <w:ind w:firstLine="709"/>
        <w:contextualSpacing/>
        <w:jc w:val="both"/>
        <w:rPr>
          <w:noProof/>
          <w:color w:val="000000"/>
        </w:rPr>
      </w:pPr>
      <w:r w:rsidRPr="001A3349">
        <w:rPr>
          <w:noProof/>
          <w:color w:val="000000"/>
        </w:rPr>
        <w:t>14. постановка компресса</w:t>
      </w:r>
    </w:p>
    <w:p w14:paraId="04C4DE96" w14:textId="77777777" w:rsidR="00422B43" w:rsidRPr="001A3349" w:rsidRDefault="00422B43" w:rsidP="00422B43">
      <w:pPr>
        <w:spacing w:line="360" w:lineRule="auto"/>
        <w:ind w:firstLine="709"/>
        <w:contextualSpacing/>
        <w:jc w:val="both"/>
        <w:rPr>
          <w:noProof/>
          <w:color w:val="000000"/>
        </w:rPr>
      </w:pPr>
      <w:r w:rsidRPr="001A3349">
        <w:rPr>
          <w:noProof/>
          <w:color w:val="000000"/>
        </w:rPr>
        <w:t>15. измерение роста, веса, окружности груди, грудной клетки</w:t>
      </w:r>
    </w:p>
    <w:p w14:paraId="0F9BDC70" w14:textId="77777777" w:rsidR="00422B43" w:rsidRPr="001A3349" w:rsidRDefault="00422B43" w:rsidP="00422B43">
      <w:pPr>
        <w:spacing w:line="360" w:lineRule="auto"/>
        <w:ind w:firstLine="709"/>
        <w:contextualSpacing/>
        <w:jc w:val="both"/>
        <w:rPr>
          <w:noProof/>
          <w:color w:val="000000"/>
        </w:rPr>
      </w:pPr>
      <w:r w:rsidRPr="001A3349">
        <w:rPr>
          <w:noProof/>
          <w:color w:val="000000"/>
        </w:rPr>
        <w:t>16. оказание первой доврачебной помощи</w:t>
      </w:r>
    </w:p>
    <w:p w14:paraId="69647426" w14:textId="77777777" w:rsidR="00422B43" w:rsidRPr="001A3349" w:rsidRDefault="00422B43" w:rsidP="00422B43">
      <w:pPr>
        <w:spacing w:line="360" w:lineRule="auto"/>
        <w:ind w:firstLine="709"/>
        <w:contextualSpacing/>
        <w:jc w:val="both"/>
        <w:rPr>
          <w:noProof/>
          <w:color w:val="000000"/>
        </w:rPr>
      </w:pPr>
      <w:r w:rsidRPr="001A3349">
        <w:rPr>
          <w:noProof/>
          <w:color w:val="000000"/>
        </w:rPr>
        <w:t>17. проведение непрямого массажа сердца и ИВЛ</w:t>
      </w:r>
    </w:p>
    <w:p w14:paraId="4DC8D03D" w14:textId="77777777" w:rsidR="00422B43" w:rsidRPr="001A3349" w:rsidRDefault="00422B43" w:rsidP="00422B43">
      <w:pPr>
        <w:spacing w:line="360" w:lineRule="auto"/>
        <w:ind w:firstLine="709"/>
        <w:contextualSpacing/>
        <w:jc w:val="both"/>
        <w:rPr>
          <w:noProof/>
          <w:color w:val="000000"/>
        </w:rPr>
      </w:pPr>
      <w:r w:rsidRPr="001A3349">
        <w:rPr>
          <w:noProof/>
          <w:color w:val="000000"/>
        </w:rPr>
        <w:t>18. уход за ушами, глазами, полостью рта, волосами</w:t>
      </w:r>
    </w:p>
    <w:p w14:paraId="2BE9865C" w14:textId="77777777" w:rsidR="00422B43" w:rsidRPr="001A3349" w:rsidRDefault="00422B43" w:rsidP="00422B43">
      <w:pPr>
        <w:spacing w:line="360" w:lineRule="auto"/>
        <w:ind w:firstLine="709"/>
        <w:contextualSpacing/>
        <w:jc w:val="both"/>
        <w:rPr>
          <w:noProof/>
          <w:color w:val="000000"/>
        </w:rPr>
      </w:pPr>
      <w:r w:rsidRPr="001A3349">
        <w:rPr>
          <w:noProof/>
          <w:color w:val="000000"/>
        </w:rPr>
        <w:t>19. подмывание новорожденного</w:t>
      </w:r>
    </w:p>
    <w:p w14:paraId="38D434DD" w14:textId="77777777" w:rsidR="00422B43" w:rsidRPr="001A3349" w:rsidRDefault="00422B43" w:rsidP="00422B43">
      <w:pPr>
        <w:spacing w:line="360" w:lineRule="auto"/>
        <w:ind w:firstLine="709"/>
        <w:contextualSpacing/>
        <w:jc w:val="both"/>
        <w:rPr>
          <w:noProof/>
          <w:color w:val="000000"/>
        </w:rPr>
      </w:pPr>
      <w:r w:rsidRPr="001A3349">
        <w:rPr>
          <w:noProof/>
          <w:color w:val="000000"/>
        </w:rPr>
        <w:t>20. обработка пупочного остатка</w:t>
      </w:r>
    </w:p>
    <w:p w14:paraId="3FFCDA07" w14:textId="77777777" w:rsidR="00422B43" w:rsidRPr="001A3349" w:rsidRDefault="00422B43" w:rsidP="00422B43">
      <w:pPr>
        <w:spacing w:line="360" w:lineRule="auto"/>
        <w:ind w:firstLine="709"/>
        <w:contextualSpacing/>
        <w:jc w:val="both"/>
        <w:rPr>
          <w:noProof/>
          <w:color w:val="000000"/>
        </w:rPr>
      </w:pPr>
      <w:r w:rsidRPr="001A3349">
        <w:rPr>
          <w:noProof/>
          <w:color w:val="000000"/>
        </w:rPr>
        <w:t>21. взятие крови на анализы:</w:t>
      </w:r>
      <w:r w:rsidR="004B2099" w:rsidRPr="001A3349">
        <w:rPr>
          <w:noProof/>
          <w:color w:val="000000"/>
        </w:rPr>
        <w:t xml:space="preserve"> </w:t>
      </w:r>
      <w:r w:rsidRPr="001A3349">
        <w:rPr>
          <w:noProof/>
          <w:color w:val="000000"/>
        </w:rPr>
        <w:t>ОАК, билирубин, ВИЧ, б\х анализ, RW</w:t>
      </w:r>
    </w:p>
    <w:p w14:paraId="62450CEB" w14:textId="77777777" w:rsidR="00422B43" w:rsidRPr="001A3349" w:rsidRDefault="00422B43" w:rsidP="00422B43">
      <w:pPr>
        <w:spacing w:line="360" w:lineRule="auto"/>
        <w:ind w:firstLine="709"/>
        <w:contextualSpacing/>
        <w:jc w:val="both"/>
        <w:rPr>
          <w:noProof/>
          <w:color w:val="000000"/>
        </w:rPr>
      </w:pPr>
      <w:r w:rsidRPr="001A3349">
        <w:rPr>
          <w:noProof/>
          <w:color w:val="000000"/>
        </w:rPr>
        <w:t>22.определения степени гипоксии плода</w:t>
      </w:r>
    </w:p>
    <w:p w14:paraId="0E0D6D10" w14:textId="77777777" w:rsidR="00422B43" w:rsidRPr="001A3349" w:rsidRDefault="00422B43" w:rsidP="00422B43">
      <w:pPr>
        <w:spacing w:line="360" w:lineRule="auto"/>
        <w:ind w:firstLine="709"/>
        <w:contextualSpacing/>
        <w:jc w:val="both"/>
        <w:rPr>
          <w:noProof/>
          <w:color w:val="000000"/>
        </w:rPr>
      </w:pPr>
      <w:r w:rsidRPr="001A3349">
        <w:rPr>
          <w:noProof/>
          <w:color w:val="000000"/>
        </w:rPr>
        <w:t>23. оценка новорожденного по шкале АПГАР</w:t>
      </w:r>
    </w:p>
    <w:p w14:paraId="341DC28C" w14:textId="77777777" w:rsidR="00422B43" w:rsidRPr="001A3349" w:rsidRDefault="00422B43" w:rsidP="00422B43">
      <w:pPr>
        <w:spacing w:line="360" w:lineRule="auto"/>
        <w:ind w:firstLine="709"/>
        <w:contextualSpacing/>
        <w:jc w:val="both"/>
        <w:rPr>
          <w:noProof/>
          <w:color w:val="000000"/>
        </w:rPr>
      </w:pPr>
      <w:r w:rsidRPr="001A3349">
        <w:rPr>
          <w:noProof/>
          <w:color w:val="000000"/>
        </w:rPr>
        <w:t>24. уход за недоношенными новорожденными</w:t>
      </w:r>
    </w:p>
    <w:p w14:paraId="74BD567D" w14:textId="77777777" w:rsidR="00422B43" w:rsidRPr="001A3349" w:rsidRDefault="00422B43" w:rsidP="00422B43">
      <w:pPr>
        <w:spacing w:line="360" w:lineRule="auto"/>
        <w:ind w:firstLine="709"/>
        <w:contextualSpacing/>
        <w:jc w:val="both"/>
        <w:rPr>
          <w:noProof/>
          <w:color w:val="000000"/>
        </w:rPr>
      </w:pPr>
      <w:r w:rsidRPr="001A3349">
        <w:rPr>
          <w:noProof/>
          <w:color w:val="000000"/>
        </w:rPr>
        <w:t>25. первичный туалет новорожденного</w:t>
      </w:r>
    </w:p>
    <w:p w14:paraId="1EABED40" w14:textId="77777777" w:rsidR="00422B43" w:rsidRPr="001A3349" w:rsidRDefault="00422B43" w:rsidP="00422B43">
      <w:pPr>
        <w:spacing w:line="360" w:lineRule="auto"/>
        <w:ind w:firstLine="709"/>
        <w:contextualSpacing/>
        <w:jc w:val="both"/>
        <w:rPr>
          <w:noProof/>
          <w:color w:val="000000"/>
        </w:rPr>
      </w:pPr>
      <w:r w:rsidRPr="001A3349">
        <w:rPr>
          <w:noProof/>
          <w:color w:val="000000"/>
        </w:rPr>
        <w:t>26. отсасывание слизи из верхних дыхательных путей и ротовой полости</w:t>
      </w:r>
    </w:p>
    <w:p w14:paraId="44B98332" w14:textId="77777777" w:rsidR="00422B43" w:rsidRPr="001A3349" w:rsidRDefault="00422B43" w:rsidP="00422B43">
      <w:pPr>
        <w:spacing w:line="360" w:lineRule="auto"/>
        <w:ind w:firstLine="709"/>
        <w:contextualSpacing/>
        <w:jc w:val="both"/>
        <w:rPr>
          <w:noProof/>
          <w:color w:val="000000"/>
        </w:rPr>
      </w:pPr>
      <w:r w:rsidRPr="001A3349">
        <w:rPr>
          <w:noProof/>
          <w:color w:val="000000"/>
        </w:rPr>
        <w:t>27. профилактика гонобленореи</w:t>
      </w:r>
    </w:p>
    <w:p w14:paraId="1BEAF1EE" w14:textId="77777777" w:rsidR="00422B43" w:rsidRPr="001A3349" w:rsidRDefault="00422B43" w:rsidP="00422B43">
      <w:pPr>
        <w:spacing w:line="360" w:lineRule="auto"/>
        <w:ind w:firstLine="709"/>
        <w:contextualSpacing/>
        <w:jc w:val="both"/>
        <w:rPr>
          <w:noProof/>
          <w:color w:val="000000"/>
        </w:rPr>
      </w:pPr>
      <w:r w:rsidRPr="001A3349">
        <w:rPr>
          <w:noProof/>
          <w:color w:val="000000"/>
        </w:rPr>
        <w:t>28. взятие крови на наследственные заболевания (ФКУ)</w:t>
      </w:r>
    </w:p>
    <w:p w14:paraId="1F4FE5FE" w14:textId="77777777" w:rsidR="00422B43" w:rsidRPr="001A3349" w:rsidRDefault="00422B43" w:rsidP="00422B43">
      <w:pPr>
        <w:spacing w:line="360" w:lineRule="auto"/>
        <w:ind w:firstLine="709"/>
        <w:contextualSpacing/>
        <w:jc w:val="both"/>
        <w:rPr>
          <w:noProof/>
          <w:color w:val="000000"/>
        </w:rPr>
      </w:pPr>
      <w:r w:rsidRPr="001A3349">
        <w:rPr>
          <w:noProof/>
          <w:color w:val="000000"/>
        </w:rPr>
        <w:t>29. проведение звукореакто-теста</w:t>
      </w:r>
    </w:p>
    <w:p w14:paraId="57371365" w14:textId="77777777" w:rsidR="00422B43" w:rsidRPr="001A3349" w:rsidRDefault="00422B43" w:rsidP="00422B43">
      <w:pPr>
        <w:spacing w:line="360" w:lineRule="auto"/>
        <w:ind w:firstLine="709"/>
        <w:contextualSpacing/>
        <w:jc w:val="both"/>
        <w:rPr>
          <w:noProof/>
          <w:color w:val="000000"/>
        </w:rPr>
      </w:pPr>
      <w:r w:rsidRPr="001A3349">
        <w:rPr>
          <w:noProof/>
          <w:color w:val="000000"/>
        </w:rPr>
        <w:t>30. измерение уровня билирубина</w:t>
      </w:r>
    </w:p>
    <w:p w14:paraId="76EFE686" w14:textId="77777777" w:rsidR="00422B43" w:rsidRPr="001A3349" w:rsidRDefault="00422B43" w:rsidP="00422B43">
      <w:pPr>
        <w:spacing w:line="360" w:lineRule="auto"/>
        <w:ind w:firstLine="709"/>
        <w:contextualSpacing/>
        <w:jc w:val="both"/>
        <w:rPr>
          <w:noProof/>
          <w:color w:val="000000"/>
        </w:rPr>
      </w:pPr>
      <w:r w:rsidRPr="001A3349">
        <w:rPr>
          <w:noProof/>
          <w:color w:val="000000"/>
        </w:rPr>
        <w:t>Принимала участие в научно-практических конференциях с целью получения новых сведений по данным темам:</w:t>
      </w:r>
    </w:p>
    <w:p w14:paraId="6C6BA4E7" w14:textId="77777777" w:rsidR="00422B43" w:rsidRPr="001A3349" w:rsidRDefault="00422B43" w:rsidP="00422B43">
      <w:pPr>
        <w:spacing w:line="360" w:lineRule="auto"/>
        <w:ind w:firstLine="709"/>
        <w:contextualSpacing/>
        <w:jc w:val="both"/>
        <w:rPr>
          <w:noProof/>
          <w:color w:val="000000"/>
        </w:rPr>
      </w:pPr>
      <w:r w:rsidRPr="001A3349">
        <w:rPr>
          <w:noProof/>
          <w:color w:val="000000"/>
        </w:rPr>
        <w:t>1. Особо опасные заболевания: чума, холера, брюшной тиф, гепатиты</w:t>
      </w:r>
    </w:p>
    <w:p w14:paraId="78A2266E" w14:textId="77777777" w:rsidR="00422B43" w:rsidRPr="001A3349" w:rsidRDefault="00422B43" w:rsidP="00422B43">
      <w:pPr>
        <w:spacing w:line="360" w:lineRule="auto"/>
        <w:ind w:firstLine="709"/>
        <w:contextualSpacing/>
        <w:jc w:val="both"/>
        <w:rPr>
          <w:noProof/>
          <w:color w:val="000000"/>
        </w:rPr>
      </w:pPr>
      <w:r w:rsidRPr="001A3349">
        <w:rPr>
          <w:noProof/>
          <w:color w:val="000000"/>
        </w:rPr>
        <w:t>2. Трансмиссивные заболевания: клещевой энцефалит, малярия</w:t>
      </w:r>
    </w:p>
    <w:p w14:paraId="7FA9352E" w14:textId="77777777" w:rsidR="00422B43" w:rsidRPr="001A3349" w:rsidRDefault="00422B43" w:rsidP="00422B43">
      <w:pPr>
        <w:spacing w:line="360" w:lineRule="auto"/>
        <w:ind w:firstLine="709"/>
        <w:contextualSpacing/>
        <w:jc w:val="both"/>
        <w:rPr>
          <w:noProof/>
          <w:color w:val="000000"/>
        </w:rPr>
      </w:pPr>
      <w:r w:rsidRPr="001A3349">
        <w:rPr>
          <w:noProof/>
          <w:color w:val="000000"/>
        </w:rPr>
        <w:t>3. Туберкулез. Эпидемиология. Профилактика, дезинфекция</w:t>
      </w:r>
    </w:p>
    <w:p w14:paraId="196A2338" w14:textId="77777777" w:rsidR="00422B43" w:rsidRPr="001A3349" w:rsidRDefault="00422B43" w:rsidP="00422B43">
      <w:pPr>
        <w:spacing w:line="360" w:lineRule="auto"/>
        <w:ind w:firstLine="709"/>
        <w:contextualSpacing/>
        <w:jc w:val="both"/>
        <w:rPr>
          <w:noProof/>
          <w:color w:val="000000"/>
        </w:rPr>
      </w:pPr>
      <w:r w:rsidRPr="001A3349">
        <w:rPr>
          <w:noProof/>
          <w:color w:val="000000"/>
        </w:rPr>
        <w:t>4. Энтеровирусная инфекция</w:t>
      </w:r>
    </w:p>
    <w:p w14:paraId="17D5D86A" w14:textId="77777777" w:rsidR="00422B43" w:rsidRPr="001A3349" w:rsidRDefault="00422B43" w:rsidP="00422B43">
      <w:pPr>
        <w:spacing w:line="360" w:lineRule="auto"/>
        <w:ind w:firstLine="709"/>
        <w:contextualSpacing/>
        <w:jc w:val="both"/>
        <w:rPr>
          <w:noProof/>
          <w:color w:val="000000"/>
        </w:rPr>
      </w:pPr>
      <w:r w:rsidRPr="001A3349">
        <w:rPr>
          <w:noProof/>
          <w:color w:val="000000"/>
        </w:rPr>
        <w:t>5. ВИЧ – инфекция</w:t>
      </w:r>
    </w:p>
    <w:p w14:paraId="01DC0F69" w14:textId="77777777" w:rsidR="00422B43" w:rsidRPr="001A3349" w:rsidRDefault="00422B43" w:rsidP="00422B43">
      <w:pPr>
        <w:spacing w:line="360" w:lineRule="auto"/>
        <w:ind w:firstLine="709"/>
        <w:contextualSpacing/>
        <w:jc w:val="both"/>
        <w:rPr>
          <w:noProof/>
          <w:color w:val="000000"/>
        </w:rPr>
      </w:pPr>
      <w:r w:rsidRPr="001A3349">
        <w:rPr>
          <w:noProof/>
          <w:color w:val="000000"/>
        </w:rPr>
        <w:t>6. Паразитарные заболевания</w:t>
      </w:r>
    </w:p>
    <w:p w14:paraId="7247EBC2" w14:textId="77777777" w:rsidR="00422B43" w:rsidRPr="001A3349" w:rsidRDefault="00422B43" w:rsidP="00422B43">
      <w:pPr>
        <w:spacing w:line="360" w:lineRule="auto"/>
        <w:ind w:firstLine="709"/>
        <w:contextualSpacing/>
        <w:jc w:val="both"/>
        <w:rPr>
          <w:noProof/>
          <w:color w:val="000000"/>
        </w:rPr>
      </w:pPr>
      <w:r w:rsidRPr="001A3349">
        <w:rPr>
          <w:noProof/>
          <w:color w:val="000000"/>
        </w:rPr>
        <w:t>7. Инфекционная безопасность на рабочем месте</w:t>
      </w:r>
    </w:p>
    <w:p w14:paraId="4C2C6FA8" w14:textId="77777777" w:rsidR="00422B43" w:rsidRPr="001A3349" w:rsidRDefault="00422B43" w:rsidP="00422B43">
      <w:pPr>
        <w:spacing w:line="360" w:lineRule="auto"/>
        <w:ind w:firstLine="709"/>
        <w:contextualSpacing/>
        <w:jc w:val="both"/>
        <w:rPr>
          <w:noProof/>
          <w:color w:val="000000"/>
        </w:rPr>
      </w:pPr>
      <w:r w:rsidRPr="001A3349">
        <w:rPr>
          <w:noProof/>
          <w:color w:val="000000"/>
        </w:rPr>
        <w:t>8. Организация по сбору, хранению и утилизации отходов в ЛПУ</w:t>
      </w:r>
    </w:p>
    <w:p w14:paraId="5FC46C73" w14:textId="77777777" w:rsidR="00422B43" w:rsidRPr="001A3349" w:rsidRDefault="00422B43" w:rsidP="00422B43">
      <w:pPr>
        <w:spacing w:line="360" w:lineRule="auto"/>
        <w:ind w:firstLine="709"/>
        <w:contextualSpacing/>
        <w:jc w:val="both"/>
        <w:rPr>
          <w:noProof/>
          <w:color w:val="000000"/>
        </w:rPr>
      </w:pPr>
      <w:r w:rsidRPr="001A3349">
        <w:rPr>
          <w:noProof/>
          <w:color w:val="000000"/>
        </w:rPr>
        <w:t>Мною проводились с медперсоналом занятия:</w:t>
      </w:r>
    </w:p>
    <w:p w14:paraId="0D81719D" w14:textId="77777777" w:rsidR="00422B43" w:rsidRPr="001A3349" w:rsidRDefault="00422B43" w:rsidP="00422B43">
      <w:pPr>
        <w:spacing w:line="360" w:lineRule="auto"/>
        <w:ind w:firstLine="709"/>
        <w:contextualSpacing/>
        <w:jc w:val="both"/>
        <w:rPr>
          <w:noProof/>
          <w:color w:val="000000"/>
        </w:rPr>
      </w:pPr>
      <w:r w:rsidRPr="001A3349">
        <w:rPr>
          <w:noProof/>
          <w:color w:val="000000"/>
        </w:rPr>
        <w:t>1. Дезинфекция кювеза</w:t>
      </w:r>
    </w:p>
    <w:p w14:paraId="39F054D9" w14:textId="77777777" w:rsidR="00422B43" w:rsidRPr="001A3349" w:rsidRDefault="00422B43" w:rsidP="00422B43">
      <w:pPr>
        <w:spacing w:line="360" w:lineRule="auto"/>
        <w:ind w:firstLine="709"/>
        <w:contextualSpacing/>
        <w:jc w:val="both"/>
        <w:rPr>
          <w:noProof/>
          <w:color w:val="000000"/>
        </w:rPr>
      </w:pPr>
      <w:r w:rsidRPr="001A3349">
        <w:rPr>
          <w:noProof/>
          <w:color w:val="000000"/>
        </w:rPr>
        <w:t>2. Постановка БЦЖ</w:t>
      </w:r>
    </w:p>
    <w:p w14:paraId="53F3E73E" w14:textId="77777777" w:rsidR="00422B43" w:rsidRPr="001A3349" w:rsidRDefault="00422B43" w:rsidP="00422B43">
      <w:pPr>
        <w:spacing w:line="360" w:lineRule="auto"/>
        <w:ind w:firstLine="709"/>
        <w:contextualSpacing/>
        <w:jc w:val="both"/>
        <w:rPr>
          <w:noProof/>
          <w:color w:val="000000"/>
        </w:rPr>
      </w:pPr>
      <w:r w:rsidRPr="001A3349">
        <w:rPr>
          <w:noProof/>
          <w:color w:val="000000"/>
        </w:rPr>
        <w:t>3. Уход за новорожденным</w:t>
      </w:r>
    </w:p>
    <w:p w14:paraId="4EFB0A44" w14:textId="77777777" w:rsidR="00422B43" w:rsidRPr="001A3349" w:rsidRDefault="00422B43" w:rsidP="00422B43">
      <w:pPr>
        <w:spacing w:line="360" w:lineRule="auto"/>
        <w:ind w:firstLine="709"/>
        <w:contextualSpacing/>
        <w:jc w:val="both"/>
        <w:rPr>
          <w:noProof/>
          <w:color w:val="000000"/>
        </w:rPr>
      </w:pPr>
      <w:r w:rsidRPr="001A3349">
        <w:rPr>
          <w:noProof/>
          <w:color w:val="000000"/>
        </w:rPr>
        <w:t>Анализируя работу родильного отделения за последние годы, отмечаю тенденцию положительной динамики. Увеличилось количество нормальных родов, снизилось количество оперативных родов, количество внутри утробных гипоксий плода, дистрессов плода за счет наблюдения и лечения беременных, своевременной госпитализации в лечебное учреждения. Повышение показателей родильного отделения за счет улучшения работы мед. персонала, так как роды ведет врач акушер-гинеколог, присутствует на родах врач-неонатолог, круглосуточный пост акушерок и медсестер палаты новорожденных.</w:t>
      </w:r>
    </w:p>
    <w:p w14:paraId="0FC5BD41" w14:textId="77777777" w:rsidR="00422B43" w:rsidRPr="001A3349" w:rsidRDefault="00422B43" w:rsidP="00422B43">
      <w:pPr>
        <w:spacing w:line="360" w:lineRule="auto"/>
        <w:ind w:firstLine="709"/>
        <w:contextualSpacing/>
        <w:jc w:val="both"/>
        <w:rPr>
          <w:noProof/>
          <w:color w:val="000000"/>
        </w:rPr>
      </w:pPr>
      <w:r w:rsidRPr="001A3349">
        <w:rPr>
          <w:noProof/>
          <w:color w:val="000000"/>
        </w:rPr>
        <w:t>Для улучшения работы родильного отделения необходимо приобретение дополнительного, более усовершенствованного оборудования. Создание условий для совместного пребывания матери и ребенка в палатах: установка раковин, новых кроваток.</w:t>
      </w:r>
    </w:p>
    <w:p w14:paraId="2FFA2554" w14:textId="77777777" w:rsidR="00422B43" w:rsidRPr="001A3349" w:rsidRDefault="00422B43" w:rsidP="00422B43">
      <w:pPr>
        <w:spacing w:line="360" w:lineRule="auto"/>
        <w:ind w:firstLine="709"/>
        <w:contextualSpacing/>
        <w:jc w:val="both"/>
        <w:rPr>
          <w:noProof/>
          <w:color w:val="000000"/>
        </w:rPr>
      </w:pPr>
      <w:r w:rsidRPr="001A3349">
        <w:rPr>
          <w:noProof/>
          <w:color w:val="000000"/>
        </w:rPr>
        <w:t>Создание на базе МУЗ «Казачинско-Ленская ЦРБ» диагностических кабинетов для более ранней диагностики у новорожденный наследственных заболеваний и болезней с наследственными предрасположенностями.</w:t>
      </w:r>
    </w:p>
    <w:p w14:paraId="2A76E2A1" w14:textId="77777777" w:rsidR="004B2099" w:rsidRPr="001A3349" w:rsidRDefault="004B2099" w:rsidP="004B2099">
      <w:pPr>
        <w:spacing w:line="360" w:lineRule="auto"/>
        <w:ind w:firstLine="709"/>
        <w:contextualSpacing/>
        <w:jc w:val="both"/>
        <w:rPr>
          <w:noProof/>
          <w:color w:val="000000"/>
        </w:rPr>
      </w:pPr>
      <w:r w:rsidRPr="001A3349">
        <w:rPr>
          <w:noProof/>
          <w:color w:val="000000"/>
        </w:rPr>
        <w:t>Заверено заведующим отделением</w:t>
      </w:r>
    </w:p>
    <w:p w14:paraId="2DE10F89" w14:textId="77777777" w:rsidR="004B2099" w:rsidRPr="001A3349" w:rsidRDefault="004B2099" w:rsidP="004B2099">
      <w:pPr>
        <w:spacing w:line="360" w:lineRule="auto"/>
        <w:ind w:firstLine="709"/>
        <w:contextualSpacing/>
        <w:jc w:val="both"/>
        <w:rPr>
          <w:noProof/>
          <w:color w:val="000000"/>
        </w:rPr>
      </w:pPr>
      <w:r w:rsidRPr="001A3349">
        <w:rPr>
          <w:noProof/>
          <w:color w:val="000000"/>
        </w:rPr>
        <w:t>Врач акушер-гинеколог З.А. Джуракулова</w:t>
      </w:r>
    </w:p>
    <w:p w14:paraId="2E1DB477" w14:textId="77777777" w:rsidR="00422B43" w:rsidRPr="001A3349" w:rsidRDefault="00422B43" w:rsidP="00422B43">
      <w:pPr>
        <w:spacing w:line="360" w:lineRule="auto"/>
        <w:ind w:firstLine="709"/>
        <w:contextualSpacing/>
        <w:jc w:val="both"/>
        <w:rPr>
          <w:noProof/>
          <w:color w:val="000000"/>
        </w:rPr>
      </w:pPr>
    </w:p>
    <w:p w14:paraId="44A10DD3" w14:textId="77777777" w:rsidR="0083612D" w:rsidRPr="001A3349" w:rsidRDefault="00B61424" w:rsidP="00E16E95">
      <w:pPr>
        <w:spacing w:line="360" w:lineRule="auto"/>
        <w:ind w:firstLine="709"/>
        <w:contextualSpacing/>
        <w:jc w:val="both"/>
        <w:rPr>
          <w:noProof/>
          <w:color w:val="000000"/>
        </w:rPr>
      </w:pPr>
      <w:r w:rsidRPr="001A3349">
        <w:rPr>
          <w:noProof/>
          <w:color w:val="000000"/>
        </w:rPr>
        <w:br w:type="page"/>
      </w:r>
      <w:r w:rsidR="0083612D" w:rsidRPr="001A3349">
        <w:rPr>
          <w:noProof/>
          <w:color w:val="000000"/>
        </w:rPr>
        <w:t>Приложение №</w:t>
      </w:r>
      <w:r w:rsidRPr="001A3349">
        <w:rPr>
          <w:noProof/>
          <w:color w:val="000000"/>
        </w:rPr>
        <w:t xml:space="preserve"> 1</w:t>
      </w:r>
    </w:p>
    <w:p w14:paraId="719C3443" w14:textId="77777777" w:rsidR="00B61424" w:rsidRPr="001A3349" w:rsidRDefault="00B61424" w:rsidP="00E16E95">
      <w:pPr>
        <w:spacing w:line="360" w:lineRule="auto"/>
        <w:ind w:firstLine="709"/>
        <w:contextualSpacing/>
        <w:jc w:val="both"/>
        <w:rPr>
          <w:noProof/>
          <w:color w:val="000000"/>
        </w:rPr>
      </w:pPr>
    </w:p>
    <w:p w14:paraId="108DDBAA" w14:textId="77777777" w:rsidR="0083612D" w:rsidRPr="001A3349" w:rsidRDefault="00AD3348" w:rsidP="00E16E95">
      <w:pPr>
        <w:spacing w:line="360" w:lineRule="auto"/>
        <w:ind w:firstLine="709"/>
        <w:contextualSpacing/>
        <w:jc w:val="both"/>
        <w:rPr>
          <w:noProof/>
          <w:color w:val="000000"/>
        </w:rPr>
      </w:pPr>
      <w:r w:rsidRPr="001A3349">
        <w:rPr>
          <w:b/>
          <w:noProof/>
          <w:color w:val="000000"/>
        </w:rPr>
        <w:t xml:space="preserve">ВИЧ – </w:t>
      </w:r>
      <w:r w:rsidR="0083612D" w:rsidRPr="001A3349">
        <w:rPr>
          <w:b/>
          <w:noProof/>
          <w:color w:val="000000"/>
        </w:rPr>
        <w:t>укладка</w:t>
      </w:r>
    </w:p>
    <w:p w14:paraId="2D30BCD6" w14:textId="77777777" w:rsidR="00AD3348" w:rsidRPr="001A3349" w:rsidRDefault="00AD3348" w:rsidP="00E16E95">
      <w:pPr>
        <w:numPr>
          <w:ilvl w:val="0"/>
          <w:numId w:val="9"/>
        </w:numPr>
        <w:spacing w:line="360" w:lineRule="auto"/>
        <w:ind w:left="0" w:firstLine="709"/>
        <w:contextualSpacing/>
        <w:jc w:val="both"/>
        <w:rPr>
          <w:noProof/>
          <w:color w:val="000000"/>
        </w:rPr>
      </w:pPr>
      <w:r w:rsidRPr="001A3349">
        <w:rPr>
          <w:noProof/>
          <w:color w:val="000000"/>
        </w:rPr>
        <w:t>Этиловый спирт 70%</w:t>
      </w:r>
      <w:r w:rsidR="003A2CA7" w:rsidRPr="001A3349">
        <w:rPr>
          <w:noProof/>
          <w:color w:val="000000"/>
        </w:rPr>
        <w:t>- 2 фл.по 100 мл.</w:t>
      </w:r>
    </w:p>
    <w:p w14:paraId="41C91A6F" w14:textId="77777777" w:rsidR="00AD3348" w:rsidRPr="001A3349" w:rsidRDefault="00AD3348" w:rsidP="00E16E95">
      <w:pPr>
        <w:numPr>
          <w:ilvl w:val="0"/>
          <w:numId w:val="9"/>
        </w:numPr>
        <w:spacing w:line="360" w:lineRule="auto"/>
        <w:ind w:left="0" w:firstLine="709"/>
        <w:contextualSpacing/>
        <w:jc w:val="both"/>
        <w:rPr>
          <w:noProof/>
          <w:color w:val="000000"/>
        </w:rPr>
      </w:pPr>
      <w:r w:rsidRPr="001A3349">
        <w:rPr>
          <w:noProof/>
          <w:color w:val="000000"/>
        </w:rPr>
        <w:t>Раствор йода 5%</w:t>
      </w:r>
      <w:r w:rsidR="001E1D23" w:rsidRPr="001A3349">
        <w:rPr>
          <w:noProof/>
          <w:color w:val="000000"/>
        </w:rPr>
        <w:t>-1</w:t>
      </w:r>
      <w:r w:rsidR="0083612D" w:rsidRPr="001A3349">
        <w:rPr>
          <w:noProof/>
          <w:color w:val="000000"/>
        </w:rPr>
        <w:t>0 мл.-1фл.</w:t>
      </w:r>
    </w:p>
    <w:p w14:paraId="5B07F31B" w14:textId="77777777" w:rsidR="00AD3348" w:rsidRPr="001A3349" w:rsidRDefault="0083612D" w:rsidP="00E16E95">
      <w:pPr>
        <w:numPr>
          <w:ilvl w:val="0"/>
          <w:numId w:val="9"/>
        </w:numPr>
        <w:spacing w:line="360" w:lineRule="auto"/>
        <w:ind w:left="0" w:firstLine="709"/>
        <w:contextualSpacing/>
        <w:jc w:val="both"/>
        <w:rPr>
          <w:noProof/>
          <w:color w:val="000000"/>
        </w:rPr>
      </w:pPr>
      <w:r w:rsidRPr="001A3349">
        <w:rPr>
          <w:noProof/>
          <w:color w:val="000000"/>
        </w:rPr>
        <w:t xml:space="preserve"> Н</w:t>
      </w:r>
      <w:r w:rsidR="00AD3348" w:rsidRPr="001A3349">
        <w:rPr>
          <w:noProof/>
          <w:color w:val="000000"/>
        </w:rPr>
        <w:t xml:space="preserve">авески </w:t>
      </w:r>
      <w:r w:rsidR="003A2CA7" w:rsidRPr="001A3349">
        <w:rPr>
          <w:noProof/>
          <w:color w:val="000000"/>
        </w:rPr>
        <w:t>марганцо</w:t>
      </w:r>
      <w:r w:rsidR="001E1D23" w:rsidRPr="001A3349">
        <w:rPr>
          <w:noProof/>
          <w:color w:val="000000"/>
        </w:rPr>
        <w:t>вокислого калия по 0.01 для приготовления 0,01% раствора-1</w:t>
      </w:r>
      <w:r w:rsidRPr="001A3349">
        <w:rPr>
          <w:noProof/>
          <w:color w:val="000000"/>
        </w:rPr>
        <w:t>фл.</w:t>
      </w:r>
    </w:p>
    <w:p w14:paraId="5B064A65" w14:textId="77777777" w:rsidR="001E1D23" w:rsidRPr="001A3349" w:rsidRDefault="001E1D23" w:rsidP="00E16E95">
      <w:pPr>
        <w:numPr>
          <w:ilvl w:val="0"/>
          <w:numId w:val="9"/>
        </w:numPr>
        <w:spacing w:line="360" w:lineRule="auto"/>
        <w:ind w:left="0" w:firstLine="709"/>
        <w:contextualSpacing/>
        <w:jc w:val="both"/>
        <w:rPr>
          <w:noProof/>
          <w:color w:val="000000"/>
        </w:rPr>
      </w:pPr>
      <w:r w:rsidRPr="001A3349">
        <w:rPr>
          <w:noProof/>
          <w:color w:val="000000"/>
        </w:rPr>
        <w:t xml:space="preserve">Навески марганцовокислого калия по 0,05 для приготовления 0,05% р-ра </w:t>
      </w:r>
      <w:r w:rsidR="0083612D" w:rsidRPr="001A3349">
        <w:rPr>
          <w:noProof/>
          <w:color w:val="000000"/>
        </w:rPr>
        <w:t>–</w:t>
      </w:r>
      <w:r w:rsidRPr="001A3349">
        <w:rPr>
          <w:noProof/>
          <w:color w:val="000000"/>
        </w:rPr>
        <w:t xml:space="preserve"> 1</w:t>
      </w:r>
      <w:r w:rsidR="0083612D" w:rsidRPr="001A3349">
        <w:rPr>
          <w:noProof/>
          <w:color w:val="000000"/>
        </w:rPr>
        <w:t>фл.</w:t>
      </w:r>
    </w:p>
    <w:p w14:paraId="1B60DAA3" w14:textId="77777777" w:rsidR="00AD3348" w:rsidRPr="001A3349" w:rsidRDefault="003A2CA7" w:rsidP="00E16E95">
      <w:pPr>
        <w:numPr>
          <w:ilvl w:val="0"/>
          <w:numId w:val="9"/>
        </w:numPr>
        <w:spacing w:line="360" w:lineRule="auto"/>
        <w:ind w:left="0" w:firstLine="709"/>
        <w:contextualSpacing/>
        <w:jc w:val="both"/>
        <w:rPr>
          <w:noProof/>
          <w:color w:val="000000"/>
        </w:rPr>
      </w:pPr>
      <w:r w:rsidRPr="001A3349">
        <w:rPr>
          <w:noProof/>
          <w:color w:val="000000"/>
        </w:rPr>
        <w:t>Пипетк</w:t>
      </w:r>
      <w:r w:rsidR="00187B8A" w:rsidRPr="001A3349">
        <w:rPr>
          <w:noProof/>
          <w:color w:val="000000"/>
        </w:rPr>
        <w:t>и в футляре – 2 шт.</w:t>
      </w:r>
    </w:p>
    <w:p w14:paraId="6DB05FCD" w14:textId="77777777" w:rsidR="00AD3348" w:rsidRPr="001A3349" w:rsidRDefault="00187B8A" w:rsidP="00E16E95">
      <w:pPr>
        <w:numPr>
          <w:ilvl w:val="0"/>
          <w:numId w:val="9"/>
        </w:numPr>
        <w:spacing w:line="360" w:lineRule="auto"/>
        <w:ind w:left="0" w:firstLine="709"/>
        <w:contextualSpacing/>
        <w:jc w:val="both"/>
        <w:rPr>
          <w:noProof/>
          <w:color w:val="000000"/>
        </w:rPr>
      </w:pPr>
      <w:r w:rsidRPr="001A3349">
        <w:rPr>
          <w:noProof/>
          <w:color w:val="000000"/>
        </w:rPr>
        <w:t>Стерильна дистиллированная вода</w:t>
      </w:r>
      <w:r w:rsidR="0083612D" w:rsidRPr="001A3349">
        <w:rPr>
          <w:noProof/>
          <w:color w:val="000000"/>
        </w:rPr>
        <w:t xml:space="preserve"> 100мл.</w:t>
      </w:r>
      <w:r w:rsidRPr="001A3349">
        <w:rPr>
          <w:noProof/>
          <w:color w:val="000000"/>
        </w:rPr>
        <w:t>-2 фл.</w:t>
      </w:r>
    </w:p>
    <w:p w14:paraId="22582B58" w14:textId="77777777" w:rsidR="00AD3348" w:rsidRPr="001A3349" w:rsidRDefault="00AD3348" w:rsidP="00E16E95">
      <w:pPr>
        <w:numPr>
          <w:ilvl w:val="0"/>
          <w:numId w:val="9"/>
        </w:numPr>
        <w:spacing w:line="360" w:lineRule="auto"/>
        <w:ind w:left="0" w:firstLine="709"/>
        <w:contextualSpacing/>
        <w:jc w:val="both"/>
        <w:rPr>
          <w:noProof/>
          <w:color w:val="000000"/>
        </w:rPr>
      </w:pPr>
      <w:r w:rsidRPr="001A3349">
        <w:rPr>
          <w:noProof/>
          <w:color w:val="000000"/>
        </w:rPr>
        <w:t>Ножницы</w:t>
      </w:r>
      <w:r w:rsidR="003A2CA7" w:rsidRPr="001A3349">
        <w:rPr>
          <w:noProof/>
          <w:color w:val="000000"/>
        </w:rPr>
        <w:t xml:space="preserve"> с закругленными браншами</w:t>
      </w:r>
      <w:r w:rsidR="00187B8A" w:rsidRPr="001A3349">
        <w:rPr>
          <w:noProof/>
          <w:color w:val="000000"/>
        </w:rPr>
        <w:t xml:space="preserve"> – 1 шт.</w:t>
      </w:r>
    </w:p>
    <w:p w14:paraId="2B8389CA" w14:textId="77777777" w:rsidR="00AD3348" w:rsidRPr="001A3349" w:rsidRDefault="00187B8A" w:rsidP="00E16E95">
      <w:pPr>
        <w:numPr>
          <w:ilvl w:val="0"/>
          <w:numId w:val="9"/>
        </w:numPr>
        <w:spacing w:line="360" w:lineRule="auto"/>
        <w:ind w:left="0" w:firstLine="709"/>
        <w:contextualSpacing/>
        <w:jc w:val="both"/>
        <w:rPr>
          <w:noProof/>
          <w:color w:val="000000"/>
        </w:rPr>
      </w:pPr>
      <w:r w:rsidRPr="001A3349">
        <w:rPr>
          <w:noProof/>
          <w:color w:val="000000"/>
        </w:rPr>
        <w:t xml:space="preserve"> Шприц одноразовый 10 мл. – 2 шт.</w:t>
      </w:r>
    </w:p>
    <w:p w14:paraId="7049D469" w14:textId="77777777" w:rsidR="00AD3348" w:rsidRPr="001A3349" w:rsidRDefault="0070777A" w:rsidP="00E16E95">
      <w:pPr>
        <w:numPr>
          <w:ilvl w:val="0"/>
          <w:numId w:val="9"/>
        </w:numPr>
        <w:spacing w:line="360" w:lineRule="auto"/>
        <w:ind w:left="0" w:firstLine="709"/>
        <w:contextualSpacing/>
        <w:jc w:val="both"/>
        <w:rPr>
          <w:noProof/>
          <w:color w:val="000000"/>
        </w:rPr>
      </w:pPr>
      <w:r w:rsidRPr="001A3349">
        <w:rPr>
          <w:noProof/>
          <w:color w:val="000000"/>
        </w:rPr>
        <w:t>Ватно-марлевые тампоны</w:t>
      </w:r>
    </w:p>
    <w:p w14:paraId="5B66ABAA" w14:textId="77777777" w:rsidR="007E2925" w:rsidRPr="001A3349" w:rsidRDefault="00187B8A" w:rsidP="00E16E95">
      <w:pPr>
        <w:numPr>
          <w:ilvl w:val="0"/>
          <w:numId w:val="9"/>
        </w:numPr>
        <w:spacing w:line="360" w:lineRule="auto"/>
        <w:ind w:left="0" w:firstLine="709"/>
        <w:contextualSpacing/>
        <w:jc w:val="both"/>
        <w:rPr>
          <w:noProof/>
          <w:color w:val="000000"/>
        </w:rPr>
      </w:pPr>
      <w:r w:rsidRPr="001A3349">
        <w:rPr>
          <w:noProof/>
          <w:color w:val="000000"/>
        </w:rPr>
        <w:t>Салфетка медицинская стерильная 5х5 см №10 шт. – 1</w:t>
      </w:r>
    </w:p>
    <w:p w14:paraId="0CD48BC7" w14:textId="77777777" w:rsidR="00187B8A" w:rsidRPr="001A3349" w:rsidRDefault="00187B8A" w:rsidP="00E16E95">
      <w:pPr>
        <w:numPr>
          <w:ilvl w:val="0"/>
          <w:numId w:val="9"/>
        </w:numPr>
        <w:spacing w:line="360" w:lineRule="auto"/>
        <w:ind w:left="0" w:firstLine="709"/>
        <w:contextualSpacing/>
        <w:jc w:val="both"/>
        <w:rPr>
          <w:noProof/>
          <w:color w:val="000000"/>
        </w:rPr>
      </w:pPr>
      <w:r w:rsidRPr="001A3349">
        <w:rPr>
          <w:noProof/>
          <w:color w:val="000000"/>
        </w:rPr>
        <w:t>Салфетка медицинская стерильная 10х10 см. №10 шт. -1</w:t>
      </w:r>
    </w:p>
    <w:p w14:paraId="5102FDCD" w14:textId="77777777" w:rsidR="00187B8A" w:rsidRPr="001A3349" w:rsidRDefault="00187B8A" w:rsidP="00E16E95">
      <w:pPr>
        <w:numPr>
          <w:ilvl w:val="0"/>
          <w:numId w:val="9"/>
        </w:numPr>
        <w:spacing w:line="360" w:lineRule="auto"/>
        <w:ind w:left="0" w:firstLine="709"/>
        <w:contextualSpacing/>
        <w:jc w:val="both"/>
        <w:rPr>
          <w:noProof/>
          <w:color w:val="000000"/>
        </w:rPr>
      </w:pPr>
      <w:r w:rsidRPr="001A3349">
        <w:rPr>
          <w:noProof/>
          <w:color w:val="000000"/>
        </w:rPr>
        <w:t>Бинт медицинский стерильный 5х10 см.-1</w:t>
      </w:r>
    </w:p>
    <w:p w14:paraId="7ACF7743" w14:textId="77777777" w:rsidR="00187B8A" w:rsidRPr="001A3349" w:rsidRDefault="00187B8A" w:rsidP="00E16E95">
      <w:pPr>
        <w:numPr>
          <w:ilvl w:val="0"/>
          <w:numId w:val="9"/>
        </w:numPr>
        <w:spacing w:line="360" w:lineRule="auto"/>
        <w:ind w:left="0" w:firstLine="709"/>
        <w:contextualSpacing/>
        <w:jc w:val="both"/>
        <w:rPr>
          <w:noProof/>
          <w:color w:val="000000"/>
        </w:rPr>
      </w:pPr>
      <w:r w:rsidRPr="001A3349">
        <w:rPr>
          <w:noProof/>
          <w:color w:val="000000"/>
        </w:rPr>
        <w:t>Бинт медицинский стерильный 7х14 см.-1</w:t>
      </w:r>
    </w:p>
    <w:p w14:paraId="041F44B9" w14:textId="77777777" w:rsidR="00187B8A" w:rsidRPr="001A3349" w:rsidRDefault="00187B8A" w:rsidP="00E16E95">
      <w:pPr>
        <w:numPr>
          <w:ilvl w:val="0"/>
          <w:numId w:val="9"/>
        </w:numPr>
        <w:spacing w:line="360" w:lineRule="auto"/>
        <w:ind w:left="0" w:firstLine="709"/>
        <w:contextualSpacing/>
        <w:jc w:val="both"/>
        <w:rPr>
          <w:noProof/>
          <w:color w:val="000000"/>
        </w:rPr>
      </w:pPr>
      <w:r w:rsidRPr="001A3349">
        <w:rPr>
          <w:noProof/>
          <w:color w:val="000000"/>
        </w:rPr>
        <w:t>Бактерицидный пластырь медицинский стерильный -1</w:t>
      </w:r>
    </w:p>
    <w:p w14:paraId="3E9C1897" w14:textId="77777777" w:rsidR="0070777A" w:rsidRPr="001A3349" w:rsidRDefault="0070777A" w:rsidP="00E16E95">
      <w:pPr>
        <w:numPr>
          <w:ilvl w:val="0"/>
          <w:numId w:val="9"/>
        </w:numPr>
        <w:spacing w:line="360" w:lineRule="auto"/>
        <w:ind w:left="0" w:firstLine="709"/>
        <w:contextualSpacing/>
        <w:jc w:val="both"/>
        <w:rPr>
          <w:noProof/>
          <w:color w:val="000000"/>
        </w:rPr>
      </w:pPr>
      <w:r w:rsidRPr="001A3349">
        <w:rPr>
          <w:noProof/>
          <w:color w:val="000000"/>
        </w:rPr>
        <w:t>Напальчники</w:t>
      </w:r>
      <w:r w:rsidR="00187B8A" w:rsidRPr="001A3349">
        <w:rPr>
          <w:noProof/>
          <w:color w:val="000000"/>
        </w:rPr>
        <w:t xml:space="preserve"> – 5 шт.</w:t>
      </w:r>
    </w:p>
    <w:p w14:paraId="05683938" w14:textId="77777777" w:rsidR="008905C3" w:rsidRPr="001A3349" w:rsidRDefault="00074FB8" w:rsidP="00E16E95">
      <w:pPr>
        <w:spacing w:line="360" w:lineRule="auto"/>
        <w:ind w:firstLine="709"/>
        <w:contextualSpacing/>
        <w:jc w:val="both"/>
        <w:rPr>
          <w:b/>
          <w:noProof/>
          <w:color w:val="000000"/>
        </w:rPr>
      </w:pPr>
      <w:r w:rsidRPr="001A3349">
        <w:rPr>
          <w:b/>
          <w:noProof/>
          <w:color w:val="000000"/>
        </w:rPr>
        <w:t>1.</w:t>
      </w:r>
      <w:r w:rsidR="00B61424" w:rsidRPr="001A3349">
        <w:rPr>
          <w:b/>
          <w:noProof/>
          <w:color w:val="000000"/>
        </w:rPr>
        <w:t xml:space="preserve"> </w:t>
      </w:r>
      <w:r w:rsidR="007E2925" w:rsidRPr="001A3349">
        <w:rPr>
          <w:b/>
          <w:noProof/>
          <w:color w:val="000000"/>
        </w:rPr>
        <w:t>Действие медицинской сестры</w:t>
      </w:r>
    </w:p>
    <w:p w14:paraId="0A67BD17" w14:textId="77777777" w:rsidR="007E2925" w:rsidRPr="001A3349" w:rsidRDefault="007E2925" w:rsidP="00E16E95">
      <w:pPr>
        <w:spacing w:line="360" w:lineRule="auto"/>
        <w:ind w:firstLine="709"/>
        <w:contextualSpacing/>
        <w:jc w:val="both"/>
        <w:rPr>
          <w:noProof/>
          <w:color w:val="000000"/>
        </w:rPr>
      </w:pPr>
      <w:r w:rsidRPr="001A3349">
        <w:rPr>
          <w:noProof/>
          <w:color w:val="000000"/>
        </w:rPr>
        <w:t>При подготовке к манипуляции больному ВИЧ-инфекцией</w:t>
      </w:r>
      <w:r w:rsidR="00B61424" w:rsidRPr="001A3349">
        <w:rPr>
          <w:noProof/>
          <w:color w:val="000000"/>
        </w:rPr>
        <w:t>:</w:t>
      </w:r>
    </w:p>
    <w:p w14:paraId="48CDC11E" w14:textId="77777777" w:rsidR="007E2925" w:rsidRPr="001A3349" w:rsidRDefault="007E2925" w:rsidP="00E16E95">
      <w:pPr>
        <w:numPr>
          <w:ilvl w:val="0"/>
          <w:numId w:val="11"/>
        </w:numPr>
        <w:spacing w:line="360" w:lineRule="auto"/>
        <w:ind w:left="0" w:firstLine="709"/>
        <w:contextualSpacing/>
        <w:jc w:val="both"/>
        <w:rPr>
          <w:noProof/>
          <w:color w:val="000000"/>
        </w:rPr>
      </w:pPr>
      <w:r w:rsidRPr="001A3349">
        <w:rPr>
          <w:noProof/>
          <w:color w:val="000000"/>
        </w:rPr>
        <w:t>Убедится в целостности аварийной аптечки.</w:t>
      </w:r>
    </w:p>
    <w:p w14:paraId="18768AB8" w14:textId="77777777" w:rsidR="007E2925" w:rsidRPr="001A3349" w:rsidRDefault="007E2925" w:rsidP="00E16E95">
      <w:pPr>
        <w:numPr>
          <w:ilvl w:val="0"/>
          <w:numId w:val="11"/>
        </w:numPr>
        <w:spacing w:line="360" w:lineRule="auto"/>
        <w:ind w:left="0" w:firstLine="709"/>
        <w:contextualSpacing/>
        <w:jc w:val="both"/>
        <w:rPr>
          <w:noProof/>
          <w:color w:val="000000"/>
        </w:rPr>
      </w:pPr>
      <w:r w:rsidRPr="001A3349">
        <w:rPr>
          <w:noProof/>
          <w:color w:val="000000"/>
        </w:rPr>
        <w:t>Выполнять манипуляцию в присутствии второго специалиста.</w:t>
      </w:r>
    </w:p>
    <w:p w14:paraId="16B48120" w14:textId="77777777" w:rsidR="007E2925" w:rsidRPr="001A3349" w:rsidRDefault="007E2925" w:rsidP="00E16E95">
      <w:pPr>
        <w:numPr>
          <w:ilvl w:val="0"/>
          <w:numId w:val="11"/>
        </w:numPr>
        <w:spacing w:line="360" w:lineRule="auto"/>
        <w:ind w:left="0" w:firstLine="709"/>
        <w:contextualSpacing/>
        <w:jc w:val="both"/>
        <w:rPr>
          <w:noProof/>
          <w:color w:val="000000"/>
        </w:rPr>
      </w:pPr>
      <w:r w:rsidRPr="001A3349">
        <w:rPr>
          <w:noProof/>
          <w:color w:val="000000"/>
        </w:rPr>
        <w:t>Обработать кожу ногтевых фалангов йодом перед надеванием перчаток.</w:t>
      </w:r>
    </w:p>
    <w:p w14:paraId="25CA58A8" w14:textId="77777777" w:rsidR="007E2925" w:rsidRPr="001A3349" w:rsidRDefault="007E2925" w:rsidP="00E16E95">
      <w:pPr>
        <w:numPr>
          <w:ilvl w:val="0"/>
          <w:numId w:val="11"/>
        </w:numPr>
        <w:spacing w:line="360" w:lineRule="auto"/>
        <w:ind w:left="0" w:firstLine="709"/>
        <w:contextualSpacing/>
        <w:jc w:val="both"/>
        <w:rPr>
          <w:noProof/>
          <w:color w:val="000000"/>
        </w:rPr>
      </w:pPr>
      <w:r w:rsidRPr="001A3349">
        <w:rPr>
          <w:noProof/>
          <w:color w:val="000000"/>
        </w:rPr>
        <w:t>Нарушенные кожные покровы перед началом манипуляции следует закрыть лейкопластырем или смазать клеем БФ.</w:t>
      </w:r>
    </w:p>
    <w:p w14:paraId="5EB7E911" w14:textId="77777777" w:rsidR="007E2925" w:rsidRPr="001A3349" w:rsidRDefault="007E2925" w:rsidP="00E16E95">
      <w:pPr>
        <w:spacing w:line="360" w:lineRule="auto"/>
        <w:ind w:firstLine="709"/>
        <w:contextualSpacing/>
        <w:jc w:val="both"/>
        <w:rPr>
          <w:b/>
          <w:noProof/>
          <w:color w:val="000000"/>
        </w:rPr>
      </w:pPr>
      <w:r w:rsidRPr="001A3349">
        <w:rPr>
          <w:b/>
          <w:noProof/>
          <w:color w:val="000000"/>
        </w:rPr>
        <w:t>2.</w:t>
      </w:r>
      <w:r w:rsidR="004B2099" w:rsidRPr="001A3349">
        <w:rPr>
          <w:b/>
          <w:noProof/>
          <w:color w:val="000000"/>
        </w:rPr>
        <w:t xml:space="preserve"> </w:t>
      </w:r>
      <w:r w:rsidRPr="001A3349">
        <w:rPr>
          <w:b/>
          <w:noProof/>
          <w:color w:val="000000"/>
        </w:rPr>
        <w:t>Действие медицинской сестры в аварийной ситуации</w:t>
      </w:r>
    </w:p>
    <w:p w14:paraId="50750851" w14:textId="77777777" w:rsidR="001C146E" w:rsidRPr="001A3349" w:rsidRDefault="0070777A" w:rsidP="00E16E95">
      <w:pPr>
        <w:spacing w:line="360" w:lineRule="auto"/>
        <w:ind w:firstLine="709"/>
        <w:contextualSpacing/>
        <w:jc w:val="both"/>
        <w:rPr>
          <w:b/>
          <w:noProof/>
          <w:color w:val="000000"/>
        </w:rPr>
      </w:pPr>
      <w:r w:rsidRPr="001A3349">
        <w:rPr>
          <w:b/>
          <w:noProof/>
          <w:color w:val="000000"/>
        </w:rPr>
        <w:t>1</w:t>
      </w:r>
      <w:r w:rsidR="003D4125" w:rsidRPr="001A3349">
        <w:rPr>
          <w:b/>
          <w:noProof/>
          <w:color w:val="000000"/>
        </w:rPr>
        <w:t>.</w:t>
      </w:r>
      <w:r w:rsidRPr="001A3349">
        <w:rPr>
          <w:b/>
          <w:noProof/>
          <w:color w:val="000000"/>
        </w:rPr>
        <w:t xml:space="preserve"> При попадании биологической жидкости на кожные </w:t>
      </w:r>
      <w:r w:rsidR="001C146E" w:rsidRPr="001A3349">
        <w:rPr>
          <w:b/>
          <w:noProof/>
          <w:color w:val="000000"/>
        </w:rPr>
        <w:t>покровы немедленно:</w:t>
      </w:r>
    </w:p>
    <w:p w14:paraId="34CCEEC8" w14:textId="77777777" w:rsidR="001C146E" w:rsidRPr="001A3349" w:rsidRDefault="001C146E" w:rsidP="00E16E95">
      <w:pPr>
        <w:spacing w:line="360" w:lineRule="auto"/>
        <w:ind w:firstLine="709"/>
        <w:contextualSpacing/>
        <w:jc w:val="both"/>
        <w:rPr>
          <w:noProof/>
          <w:color w:val="000000"/>
        </w:rPr>
      </w:pPr>
      <w:r w:rsidRPr="001A3349">
        <w:rPr>
          <w:noProof/>
          <w:color w:val="000000"/>
        </w:rPr>
        <w:t>1.1 В течении 30 сек.обработать тампоном смоченным кожным антисептиком или 70% спиртом</w:t>
      </w:r>
      <w:r w:rsidR="006F71B4" w:rsidRPr="001A3349">
        <w:rPr>
          <w:noProof/>
          <w:color w:val="000000"/>
        </w:rPr>
        <w:t>.</w:t>
      </w:r>
    </w:p>
    <w:p w14:paraId="34F142F4" w14:textId="77777777" w:rsidR="005463C9" w:rsidRPr="001A3349" w:rsidRDefault="001C146E" w:rsidP="00E16E95">
      <w:pPr>
        <w:spacing w:line="360" w:lineRule="auto"/>
        <w:ind w:firstLine="709"/>
        <w:contextualSpacing/>
        <w:jc w:val="both"/>
        <w:rPr>
          <w:b/>
          <w:noProof/>
          <w:color w:val="000000"/>
        </w:rPr>
      </w:pPr>
      <w:r w:rsidRPr="001A3349">
        <w:rPr>
          <w:noProof/>
          <w:color w:val="000000"/>
        </w:rPr>
        <w:t>1.2 Двукратно промыть проточной водой с мылом, протереть полотенцем</w:t>
      </w:r>
      <w:r w:rsidR="006F71B4" w:rsidRPr="001A3349">
        <w:rPr>
          <w:noProof/>
          <w:color w:val="000000"/>
        </w:rPr>
        <w:t>.</w:t>
      </w:r>
    </w:p>
    <w:p w14:paraId="26A24B61" w14:textId="77777777" w:rsidR="005463C9" w:rsidRPr="001A3349" w:rsidRDefault="001C146E" w:rsidP="00E16E95">
      <w:pPr>
        <w:spacing w:line="360" w:lineRule="auto"/>
        <w:ind w:firstLine="709"/>
        <w:contextualSpacing/>
        <w:jc w:val="both"/>
        <w:rPr>
          <w:noProof/>
          <w:color w:val="000000"/>
        </w:rPr>
      </w:pPr>
      <w:r w:rsidRPr="001A3349">
        <w:rPr>
          <w:noProof/>
          <w:color w:val="000000"/>
        </w:rPr>
        <w:t>1.3</w:t>
      </w:r>
      <w:r w:rsidR="00B61424" w:rsidRPr="001A3349">
        <w:rPr>
          <w:noProof/>
          <w:color w:val="000000"/>
        </w:rPr>
        <w:t xml:space="preserve"> </w:t>
      </w:r>
      <w:r w:rsidRPr="001A3349">
        <w:rPr>
          <w:noProof/>
          <w:color w:val="000000"/>
        </w:rPr>
        <w:t>Повторно обработать кожным антисептиком или 70% с</w:t>
      </w:r>
      <w:r w:rsidR="000F52A6" w:rsidRPr="001A3349">
        <w:rPr>
          <w:noProof/>
          <w:color w:val="000000"/>
        </w:rPr>
        <w:t>пиртом</w:t>
      </w:r>
      <w:r w:rsidR="006F71B4" w:rsidRPr="001A3349">
        <w:rPr>
          <w:noProof/>
          <w:color w:val="000000"/>
        </w:rPr>
        <w:t>.</w:t>
      </w:r>
    </w:p>
    <w:p w14:paraId="3B329FAE" w14:textId="77777777" w:rsidR="000F52A6" w:rsidRPr="001A3349" w:rsidRDefault="000F52A6" w:rsidP="00E16E95">
      <w:pPr>
        <w:spacing w:line="360" w:lineRule="auto"/>
        <w:ind w:firstLine="709"/>
        <w:contextualSpacing/>
        <w:jc w:val="both"/>
        <w:rPr>
          <w:b/>
          <w:noProof/>
          <w:color w:val="000000"/>
        </w:rPr>
      </w:pPr>
      <w:r w:rsidRPr="001A3349">
        <w:rPr>
          <w:b/>
          <w:noProof/>
          <w:color w:val="000000"/>
        </w:rPr>
        <w:t>2</w:t>
      </w:r>
      <w:r w:rsidR="003D4125" w:rsidRPr="001A3349">
        <w:rPr>
          <w:b/>
          <w:noProof/>
          <w:color w:val="000000"/>
        </w:rPr>
        <w:t>.</w:t>
      </w:r>
      <w:r w:rsidRPr="001A3349">
        <w:rPr>
          <w:b/>
          <w:noProof/>
          <w:color w:val="000000"/>
        </w:rPr>
        <w:t xml:space="preserve"> При попадании биологической жидкости на руки в перчатках:</w:t>
      </w:r>
    </w:p>
    <w:p w14:paraId="2024AF14" w14:textId="77777777" w:rsidR="000F52A6" w:rsidRPr="001A3349" w:rsidRDefault="000F52A6" w:rsidP="00E16E95">
      <w:pPr>
        <w:spacing w:line="360" w:lineRule="auto"/>
        <w:ind w:firstLine="709"/>
        <w:contextualSpacing/>
        <w:jc w:val="both"/>
        <w:rPr>
          <w:noProof/>
          <w:color w:val="000000"/>
        </w:rPr>
      </w:pPr>
      <w:r w:rsidRPr="001A3349">
        <w:rPr>
          <w:noProof/>
          <w:color w:val="000000"/>
        </w:rPr>
        <w:t>2.1 Обработать перчатки салфеткой смоченной дезинфектантом</w:t>
      </w:r>
      <w:r w:rsidR="006F71B4" w:rsidRPr="001A3349">
        <w:rPr>
          <w:noProof/>
          <w:color w:val="000000"/>
        </w:rPr>
        <w:t>.</w:t>
      </w:r>
    </w:p>
    <w:p w14:paraId="3A5D5614" w14:textId="77777777" w:rsidR="000F52A6" w:rsidRPr="001A3349" w:rsidRDefault="000F52A6" w:rsidP="00E16E95">
      <w:pPr>
        <w:spacing w:line="360" w:lineRule="auto"/>
        <w:ind w:firstLine="709"/>
        <w:contextualSpacing/>
        <w:jc w:val="both"/>
        <w:rPr>
          <w:noProof/>
          <w:color w:val="000000"/>
        </w:rPr>
      </w:pPr>
      <w:r w:rsidRPr="001A3349">
        <w:rPr>
          <w:noProof/>
          <w:color w:val="000000"/>
        </w:rPr>
        <w:t>2.2 Вымыть проточной водой, снять перчатки рабочей поверхностью внутрь</w:t>
      </w:r>
      <w:r w:rsidR="006F71B4" w:rsidRPr="001A3349">
        <w:rPr>
          <w:noProof/>
          <w:color w:val="000000"/>
        </w:rPr>
        <w:t>.</w:t>
      </w:r>
    </w:p>
    <w:p w14:paraId="29BBFF81" w14:textId="77777777" w:rsidR="000F52A6" w:rsidRPr="001A3349" w:rsidRDefault="000F52A6" w:rsidP="00E16E95">
      <w:pPr>
        <w:spacing w:line="360" w:lineRule="auto"/>
        <w:ind w:firstLine="709"/>
        <w:contextualSpacing/>
        <w:jc w:val="both"/>
        <w:rPr>
          <w:noProof/>
          <w:color w:val="000000"/>
        </w:rPr>
      </w:pPr>
      <w:r w:rsidRPr="001A3349">
        <w:rPr>
          <w:noProof/>
          <w:color w:val="000000"/>
        </w:rPr>
        <w:t>2.3 Обработать руки антисептиком или 70% спиртом,</w:t>
      </w:r>
      <w:r w:rsidR="00DE7DB0" w:rsidRPr="001A3349">
        <w:rPr>
          <w:noProof/>
          <w:color w:val="000000"/>
        </w:rPr>
        <w:t xml:space="preserve"> </w:t>
      </w:r>
      <w:r w:rsidRPr="001A3349">
        <w:rPr>
          <w:noProof/>
          <w:color w:val="000000"/>
        </w:rPr>
        <w:t>вымыть проточной водой с мылом</w:t>
      </w:r>
      <w:r w:rsidR="006F71B4" w:rsidRPr="001A3349">
        <w:rPr>
          <w:noProof/>
          <w:color w:val="000000"/>
        </w:rPr>
        <w:t>.</w:t>
      </w:r>
    </w:p>
    <w:p w14:paraId="2C45C138" w14:textId="77777777" w:rsidR="000F52A6" w:rsidRPr="001A3349" w:rsidRDefault="000F52A6" w:rsidP="00E16E95">
      <w:pPr>
        <w:spacing w:line="360" w:lineRule="auto"/>
        <w:ind w:firstLine="709"/>
        <w:contextualSpacing/>
        <w:jc w:val="both"/>
        <w:rPr>
          <w:b/>
          <w:noProof/>
          <w:color w:val="000000"/>
        </w:rPr>
      </w:pPr>
      <w:r w:rsidRPr="001A3349">
        <w:rPr>
          <w:b/>
          <w:noProof/>
          <w:color w:val="000000"/>
        </w:rPr>
        <w:t>3</w:t>
      </w:r>
      <w:r w:rsidR="003D4125" w:rsidRPr="001A3349">
        <w:rPr>
          <w:b/>
          <w:noProof/>
          <w:color w:val="000000"/>
        </w:rPr>
        <w:t>.</w:t>
      </w:r>
      <w:r w:rsidRPr="001A3349">
        <w:rPr>
          <w:b/>
          <w:noProof/>
          <w:color w:val="000000"/>
        </w:rPr>
        <w:t xml:space="preserve"> При попадании биологической жидкости</w:t>
      </w:r>
      <w:r w:rsidR="00E16E95" w:rsidRPr="001A3349">
        <w:rPr>
          <w:b/>
          <w:noProof/>
          <w:color w:val="000000"/>
        </w:rPr>
        <w:t xml:space="preserve"> </w:t>
      </w:r>
      <w:r w:rsidRPr="001A3349">
        <w:rPr>
          <w:b/>
          <w:noProof/>
          <w:color w:val="000000"/>
        </w:rPr>
        <w:t>в глаза:</w:t>
      </w:r>
    </w:p>
    <w:p w14:paraId="0B125485" w14:textId="77777777" w:rsidR="000F52A6" w:rsidRPr="001A3349" w:rsidRDefault="000F52A6" w:rsidP="00E16E95">
      <w:pPr>
        <w:spacing w:line="360" w:lineRule="auto"/>
        <w:ind w:firstLine="709"/>
        <w:contextualSpacing/>
        <w:jc w:val="both"/>
        <w:rPr>
          <w:noProof/>
          <w:color w:val="000000"/>
        </w:rPr>
      </w:pPr>
      <w:r w:rsidRPr="001A3349">
        <w:rPr>
          <w:noProof/>
          <w:color w:val="000000"/>
        </w:rPr>
        <w:t>Промыть проточной водой,</w:t>
      </w:r>
      <w:r w:rsidR="00DE7DB0" w:rsidRPr="001A3349">
        <w:rPr>
          <w:noProof/>
          <w:color w:val="000000"/>
        </w:rPr>
        <w:t xml:space="preserve"> </w:t>
      </w:r>
      <w:r w:rsidRPr="001A3349">
        <w:rPr>
          <w:noProof/>
          <w:color w:val="000000"/>
        </w:rPr>
        <w:t>промыть 0.01% раствором марганцовокислого калия при помощи одноразового шприца или пипетки</w:t>
      </w:r>
      <w:r w:rsidR="006F71B4" w:rsidRPr="001A3349">
        <w:rPr>
          <w:noProof/>
          <w:color w:val="000000"/>
        </w:rPr>
        <w:t>.</w:t>
      </w:r>
    </w:p>
    <w:p w14:paraId="59411741" w14:textId="77777777" w:rsidR="000F52A6" w:rsidRPr="001A3349" w:rsidRDefault="003D4125" w:rsidP="00E16E95">
      <w:pPr>
        <w:spacing w:line="360" w:lineRule="auto"/>
        <w:ind w:firstLine="709"/>
        <w:contextualSpacing/>
        <w:jc w:val="both"/>
        <w:rPr>
          <w:b/>
          <w:noProof/>
          <w:color w:val="000000"/>
        </w:rPr>
      </w:pPr>
      <w:r w:rsidRPr="001A3349">
        <w:rPr>
          <w:b/>
          <w:noProof/>
          <w:color w:val="000000"/>
        </w:rPr>
        <w:t>4.</w:t>
      </w:r>
      <w:r w:rsidR="00E16E95" w:rsidRPr="001A3349">
        <w:rPr>
          <w:b/>
          <w:noProof/>
          <w:color w:val="000000"/>
        </w:rPr>
        <w:t xml:space="preserve"> </w:t>
      </w:r>
      <w:r w:rsidR="000F52A6" w:rsidRPr="001A3349">
        <w:rPr>
          <w:b/>
          <w:noProof/>
          <w:color w:val="000000"/>
        </w:rPr>
        <w:t>При попадании биологической жидкости на слизистую носа:</w:t>
      </w:r>
    </w:p>
    <w:p w14:paraId="31260782" w14:textId="77777777" w:rsidR="000F52A6" w:rsidRPr="001A3349" w:rsidRDefault="000F52A6" w:rsidP="00E16E95">
      <w:pPr>
        <w:spacing w:line="360" w:lineRule="auto"/>
        <w:ind w:firstLine="709"/>
        <w:contextualSpacing/>
        <w:jc w:val="both"/>
        <w:rPr>
          <w:noProof/>
          <w:color w:val="000000"/>
        </w:rPr>
      </w:pPr>
      <w:r w:rsidRPr="001A3349">
        <w:rPr>
          <w:noProof/>
          <w:color w:val="000000"/>
        </w:rPr>
        <w:t>Промыть 0.05% раствором марганцовокислого калия при помощи одноразового шприца или пипетки.</w:t>
      </w:r>
    </w:p>
    <w:p w14:paraId="1AFAD979" w14:textId="77777777" w:rsidR="000F52A6" w:rsidRPr="001A3349" w:rsidRDefault="003D4125" w:rsidP="00E16E95">
      <w:pPr>
        <w:spacing w:line="360" w:lineRule="auto"/>
        <w:ind w:firstLine="709"/>
        <w:contextualSpacing/>
        <w:jc w:val="both"/>
        <w:rPr>
          <w:noProof/>
          <w:color w:val="000000"/>
        </w:rPr>
      </w:pPr>
      <w:r w:rsidRPr="001A3349">
        <w:rPr>
          <w:b/>
          <w:noProof/>
          <w:color w:val="000000"/>
        </w:rPr>
        <w:t>5.</w:t>
      </w:r>
      <w:r w:rsidR="00E16E95" w:rsidRPr="001A3349">
        <w:rPr>
          <w:b/>
          <w:noProof/>
          <w:color w:val="000000"/>
        </w:rPr>
        <w:t xml:space="preserve"> </w:t>
      </w:r>
      <w:r w:rsidR="001B46A5" w:rsidRPr="001A3349">
        <w:rPr>
          <w:b/>
          <w:noProof/>
          <w:color w:val="000000"/>
        </w:rPr>
        <w:t>При попадании биологической жидкости на слизистую ротоглотки</w:t>
      </w:r>
      <w:r w:rsidR="001B46A5" w:rsidRPr="001A3349">
        <w:rPr>
          <w:noProof/>
          <w:color w:val="000000"/>
        </w:rPr>
        <w:t>:</w:t>
      </w:r>
    </w:p>
    <w:p w14:paraId="2475C93B" w14:textId="77777777" w:rsidR="001B46A5" w:rsidRPr="001A3349" w:rsidRDefault="001B46A5" w:rsidP="00E16E95">
      <w:pPr>
        <w:spacing w:line="360" w:lineRule="auto"/>
        <w:ind w:firstLine="709"/>
        <w:contextualSpacing/>
        <w:jc w:val="both"/>
        <w:rPr>
          <w:noProof/>
          <w:color w:val="000000"/>
        </w:rPr>
      </w:pPr>
      <w:r w:rsidRPr="001A3349">
        <w:rPr>
          <w:noProof/>
          <w:color w:val="000000"/>
        </w:rPr>
        <w:t>Прополоскать 70% спиртом или 0.05% раствором марганцовокислого калия</w:t>
      </w:r>
    </w:p>
    <w:p w14:paraId="55B5A0D8" w14:textId="77777777" w:rsidR="001B46A5" w:rsidRPr="001A3349" w:rsidRDefault="003D4125" w:rsidP="00E16E95">
      <w:pPr>
        <w:spacing w:line="360" w:lineRule="auto"/>
        <w:ind w:firstLine="709"/>
        <w:contextualSpacing/>
        <w:jc w:val="both"/>
        <w:rPr>
          <w:b/>
          <w:noProof/>
          <w:color w:val="000000"/>
        </w:rPr>
      </w:pPr>
      <w:r w:rsidRPr="001A3349">
        <w:rPr>
          <w:b/>
          <w:noProof/>
          <w:color w:val="000000"/>
        </w:rPr>
        <w:t>6.</w:t>
      </w:r>
      <w:r w:rsidR="00E16E95" w:rsidRPr="001A3349">
        <w:rPr>
          <w:b/>
          <w:noProof/>
          <w:color w:val="000000"/>
        </w:rPr>
        <w:t xml:space="preserve"> </w:t>
      </w:r>
      <w:r w:rsidR="001B46A5" w:rsidRPr="001A3349">
        <w:rPr>
          <w:b/>
          <w:noProof/>
          <w:color w:val="000000"/>
        </w:rPr>
        <w:t>При уколе или порезе:</w:t>
      </w:r>
    </w:p>
    <w:p w14:paraId="33E85217" w14:textId="77777777" w:rsidR="001B46A5" w:rsidRPr="001A3349" w:rsidRDefault="001B46A5" w:rsidP="00B61424">
      <w:pPr>
        <w:spacing w:line="360" w:lineRule="auto"/>
        <w:ind w:firstLine="709"/>
        <w:contextualSpacing/>
        <w:jc w:val="both"/>
        <w:rPr>
          <w:noProof/>
          <w:color w:val="000000"/>
        </w:rPr>
      </w:pPr>
      <w:r w:rsidRPr="001A3349">
        <w:rPr>
          <w:noProof/>
          <w:color w:val="000000"/>
        </w:rPr>
        <w:t>Вымыть руки, не снимая перчаток, проточной водой с мылом</w:t>
      </w:r>
      <w:r w:rsidR="006F71B4" w:rsidRPr="001A3349">
        <w:rPr>
          <w:noProof/>
          <w:color w:val="000000"/>
        </w:rPr>
        <w:t>.</w:t>
      </w:r>
    </w:p>
    <w:p w14:paraId="72A20B1A" w14:textId="77777777" w:rsidR="001B46A5" w:rsidRPr="001A3349" w:rsidRDefault="001B46A5" w:rsidP="00B61424">
      <w:pPr>
        <w:spacing w:line="360" w:lineRule="auto"/>
        <w:ind w:firstLine="709"/>
        <w:contextualSpacing/>
        <w:jc w:val="both"/>
        <w:rPr>
          <w:noProof/>
          <w:color w:val="000000"/>
        </w:rPr>
      </w:pPr>
      <w:r w:rsidRPr="001A3349">
        <w:rPr>
          <w:noProof/>
          <w:color w:val="000000"/>
        </w:rPr>
        <w:t>Снять перчатки рабочей поверхностью внутрь и сбросить их в дез</w:t>
      </w:r>
      <w:r w:rsidR="00DE7DB0" w:rsidRPr="001A3349">
        <w:rPr>
          <w:noProof/>
          <w:color w:val="000000"/>
        </w:rPr>
        <w:t xml:space="preserve">инфицирующий </w:t>
      </w:r>
      <w:r w:rsidRPr="001A3349">
        <w:rPr>
          <w:noProof/>
          <w:color w:val="000000"/>
        </w:rPr>
        <w:t>раствор</w:t>
      </w:r>
      <w:r w:rsidR="006F71B4" w:rsidRPr="001A3349">
        <w:rPr>
          <w:noProof/>
          <w:color w:val="000000"/>
        </w:rPr>
        <w:t>.</w:t>
      </w:r>
    </w:p>
    <w:p w14:paraId="4D90E0FA" w14:textId="77777777" w:rsidR="001B46A5" w:rsidRPr="001A3349" w:rsidRDefault="001B46A5" w:rsidP="00B61424">
      <w:pPr>
        <w:spacing w:line="360" w:lineRule="auto"/>
        <w:ind w:firstLine="709"/>
        <w:contextualSpacing/>
        <w:jc w:val="both"/>
        <w:rPr>
          <w:noProof/>
          <w:color w:val="000000"/>
        </w:rPr>
      </w:pPr>
      <w:r w:rsidRPr="001A3349">
        <w:rPr>
          <w:noProof/>
          <w:color w:val="000000"/>
        </w:rPr>
        <w:t>Если кровь идет из ран</w:t>
      </w:r>
      <w:r w:rsidR="006F71B4" w:rsidRPr="001A3349">
        <w:rPr>
          <w:noProof/>
          <w:color w:val="000000"/>
        </w:rPr>
        <w:t>ы, не останавливать ее в течение</w:t>
      </w:r>
      <w:r w:rsidRPr="001A3349">
        <w:rPr>
          <w:noProof/>
          <w:color w:val="000000"/>
        </w:rPr>
        <w:t xml:space="preserve"> 1-2 мин, если нет выдавить кровь из раны, промыть проточной водой с мылом</w:t>
      </w:r>
      <w:r w:rsidR="006F71B4" w:rsidRPr="001A3349">
        <w:rPr>
          <w:noProof/>
          <w:color w:val="000000"/>
        </w:rPr>
        <w:t>.</w:t>
      </w:r>
    </w:p>
    <w:p w14:paraId="4A13AC77" w14:textId="77777777" w:rsidR="001B46A5" w:rsidRPr="001A3349" w:rsidRDefault="001B46A5" w:rsidP="00B61424">
      <w:pPr>
        <w:spacing w:line="360" w:lineRule="auto"/>
        <w:ind w:firstLine="709"/>
        <w:contextualSpacing/>
        <w:jc w:val="both"/>
        <w:rPr>
          <w:noProof/>
          <w:color w:val="000000"/>
        </w:rPr>
      </w:pPr>
      <w:r w:rsidRPr="001A3349">
        <w:rPr>
          <w:noProof/>
          <w:color w:val="000000"/>
        </w:rPr>
        <w:t>Обработать рану 70% спиртом, затем кожу вокруг раны 5% раствором йода и заклеить пластырем или надеть напальчник</w:t>
      </w:r>
      <w:r w:rsidR="004B17A9" w:rsidRPr="001A3349">
        <w:rPr>
          <w:noProof/>
          <w:color w:val="000000"/>
        </w:rPr>
        <w:t>.</w:t>
      </w:r>
    </w:p>
    <w:p w14:paraId="6FCC1C4E" w14:textId="77777777" w:rsidR="001B46A5" w:rsidRPr="001A3349" w:rsidRDefault="003D4125" w:rsidP="00E16E95">
      <w:pPr>
        <w:spacing w:line="360" w:lineRule="auto"/>
        <w:ind w:firstLine="709"/>
        <w:contextualSpacing/>
        <w:jc w:val="both"/>
        <w:rPr>
          <w:b/>
          <w:noProof/>
          <w:color w:val="000000"/>
        </w:rPr>
      </w:pPr>
      <w:r w:rsidRPr="001A3349">
        <w:rPr>
          <w:b/>
          <w:noProof/>
          <w:color w:val="000000"/>
        </w:rPr>
        <w:t>7.</w:t>
      </w:r>
      <w:r w:rsidR="00E16E95" w:rsidRPr="001A3349">
        <w:rPr>
          <w:b/>
          <w:noProof/>
          <w:color w:val="000000"/>
        </w:rPr>
        <w:t xml:space="preserve"> </w:t>
      </w:r>
      <w:r w:rsidR="001B46A5" w:rsidRPr="001A3349">
        <w:rPr>
          <w:b/>
          <w:noProof/>
          <w:color w:val="000000"/>
        </w:rPr>
        <w:t>При попадании биологического материала на халат,</w:t>
      </w:r>
      <w:r w:rsidRPr="001A3349">
        <w:rPr>
          <w:b/>
          <w:noProof/>
          <w:color w:val="000000"/>
        </w:rPr>
        <w:t xml:space="preserve"> </w:t>
      </w:r>
      <w:r w:rsidR="001B46A5" w:rsidRPr="001A3349">
        <w:rPr>
          <w:b/>
          <w:noProof/>
          <w:color w:val="000000"/>
        </w:rPr>
        <w:t>одежду</w:t>
      </w:r>
      <w:r w:rsidR="004B17A9" w:rsidRPr="001A3349">
        <w:rPr>
          <w:b/>
          <w:noProof/>
          <w:color w:val="000000"/>
        </w:rPr>
        <w:t>:</w:t>
      </w:r>
    </w:p>
    <w:p w14:paraId="0466DCB1" w14:textId="77777777" w:rsidR="001B46A5" w:rsidRPr="001A3349" w:rsidRDefault="00BC3C45" w:rsidP="00B61424">
      <w:pPr>
        <w:spacing w:line="360" w:lineRule="auto"/>
        <w:ind w:firstLine="709"/>
        <w:contextualSpacing/>
        <w:jc w:val="both"/>
        <w:rPr>
          <w:noProof/>
          <w:color w:val="000000"/>
        </w:rPr>
      </w:pPr>
      <w:r w:rsidRPr="001A3349">
        <w:rPr>
          <w:noProof/>
          <w:color w:val="000000"/>
        </w:rPr>
        <w:t>Одежду снять и замочить в дез</w:t>
      </w:r>
      <w:r w:rsidR="00DE7DB0" w:rsidRPr="001A3349">
        <w:rPr>
          <w:noProof/>
          <w:color w:val="000000"/>
        </w:rPr>
        <w:t xml:space="preserve">инфицирующем </w:t>
      </w:r>
      <w:r w:rsidRPr="001A3349">
        <w:rPr>
          <w:noProof/>
          <w:color w:val="000000"/>
        </w:rPr>
        <w:t>растворе, кожу рук и других участков тела при их загрязнении через одежду, после ее снятия, обработать 70% спиртом</w:t>
      </w:r>
    </w:p>
    <w:p w14:paraId="792D2B9E" w14:textId="77777777" w:rsidR="00BC3C45" w:rsidRPr="001A3349" w:rsidRDefault="00BC3C45" w:rsidP="00B61424">
      <w:pPr>
        <w:spacing w:line="360" w:lineRule="auto"/>
        <w:ind w:firstLine="709"/>
        <w:contextualSpacing/>
        <w:jc w:val="both"/>
        <w:rPr>
          <w:noProof/>
          <w:color w:val="000000"/>
        </w:rPr>
      </w:pPr>
      <w:r w:rsidRPr="001A3349">
        <w:rPr>
          <w:noProof/>
          <w:color w:val="000000"/>
        </w:rPr>
        <w:t>Поверхность промыть водой с мылом и повторно обработать 70% спиртом</w:t>
      </w:r>
      <w:r w:rsidR="004B17A9" w:rsidRPr="001A3349">
        <w:rPr>
          <w:noProof/>
          <w:color w:val="000000"/>
        </w:rPr>
        <w:t>.</w:t>
      </w:r>
    </w:p>
    <w:p w14:paraId="54EF4AE0" w14:textId="77777777" w:rsidR="00BC3C45" w:rsidRPr="001A3349" w:rsidRDefault="00BC3C45" w:rsidP="00E16E95">
      <w:pPr>
        <w:numPr>
          <w:ilvl w:val="0"/>
          <w:numId w:val="30"/>
        </w:numPr>
        <w:spacing w:line="360" w:lineRule="auto"/>
        <w:ind w:left="0" w:firstLine="709"/>
        <w:contextualSpacing/>
        <w:jc w:val="both"/>
        <w:rPr>
          <w:b/>
          <w:noProof/>
          <w:color w:val="000000"/>
        </w:rPr>
      </w:pPr>
      <w:r w:rsidRPr="001A3349">
        <w:rPr>
          <w:b/>
          <w:noProof/>
          <w:color w:val="000000"/>
        </w:rPr>
        <w:t>При попадании биологического материала на поверхности стены, пола, оборудования:</w:t>
      </w:r>
    </w:p>
    <w:p w14:paraId="7B186497" w14:textId="77777777" w:rsidR="00BC3C45" w:rsidRPr="001A3349" w:rsidRDefault="00BC3C45" w:rsidP="00E16E95">
      <w:pPr>
        <w:spacing w:line="360" w:lineRule="auto"/>
        <w:ind w:firstLine="709"/>
        <w:contextualSpacing/>
        <w:jc w:val="both"/>
        <w:rPr>
          <w:noProof/>
          <w:color w:val="000000"/>
        </w:rPr>
      </w:pPr>
      <w:r w:rsidRPr="001A3349">
        <w:rPr>
          <w:noProof/>
          <w:color w:val="000000"/>
        </w:rPr>
        <w:t>Двукратно с интервалом в 15 мин. протереть их 6%рас</w:t>
      </w:r>
      <w:r w:rsidR="004853B8" w:rsidRPr="001A3349">
        <w:rPr>
          <w:noProof/>
          <w:color w:val="000000"/>
        </w:rPr>
        <w:t>твором перекиси водорода или 0.1</w:t>
      </w:r>
      <w:r w:rsidRPr="001A3349">
        <w:rPr>
          <w:noProof/>
          <w:color w:val="000000"/>
        </w:rPr>
        <w:t>% раствором пюржавеля</w:t>
      </w:r>
      <w:r w:rsidR="004B17A9" w:rsidRPr="001A3349">
        <w:rPr>
          <w:noProof/>
          <w:color w:val="000000"/>
        </w:rPr>
        <w:t>.</w:t>
      </w:r>
    </w:p>
    <w:p w14:paraId="71D7E04D" w14:textId="77777777" w:rsidR="00BC3C45" w:rsidRPr="001A3349" w:rsidRDefault="00B61424" w:rsidP="00E16E95">
      <w:pPr>
        <w:spacing w:line="360" w:lineRule="auto"/>
        <w:ind w:firstLine="709"/>
        <w:contextualSpacing/>
        <w:jc w:val="both"/>
        <w:rPr>
          <w:noProof/>
          <w:color w:val="000000"/>
        </w:rPr>
      </w:pPr>
      <w:r w:rsidRPr="001A3349">
        <w:rPr>
          <w:noProof/>
          <w:color w:val="000000"/>
        </w:rPr>
        <w:t>ТАКТИКА</w:t>
      </w:r>
      <w:r w:rsidR="00BC3C45" w:rsidRPr="001A3349">
        <w:rPr>
          <w:noProof/>
          <w:color w:val="000000"/>
        </w:rPr>
        <w:t>:</w:t>
      </w:r>
    </w:p>
    <w:p w14:paraId="01C4D619" w14:textId="77777777" w:rsidR="00BC3C45" w:rsidRPr="001A3349" w:rsidRDefault="00BC3C45" w:rsidP="00E16E95">
      <w:pPr>
        <w:spacing w:line="360" w:lineRule="auto"/>
        <w:ind w:firstLine="709"/>
        <w:contextualSpacing/>
        <w:jc w:val="both"/>
        <w:rPr>
          <w:noProof/>
          <w:color w:val="000000"/>
        </w:rPr>
      </w:pPr>
      <w:r w:rsidRPr="001A3349">
        <w:rPr>
          <w:noProof/>
          <w:color w:val="000000"/>
        </w:rPr>
        <w:t>1</w:t>
      </w:r>
      <w:r w:rsidR="003D4125" w:rsidRPr="001A3349">
        <w:rPr>
          <w:noProof/>
          <w:color w:val="000000"/>
        </w:rPr>
        <w:t>.</w:t>
      </w:r>
      <w:r w:rsidRPr="001A3349">
        <w:rPr>
          <w:noProof/>
          <w:color w:val="000000"/>
        </w:rPr>
        <w:t xml:space="preserve"> Обработка</w:t>
      </w:r>
      <w:r w:rsidR="002501A4" w:rsidRPr="001A3349">
        <w:rPr>
          <w:noProof/>
          <w:color w:val="000000"/>
        </w:rPr>
        <w:t>.</w:t>
      </w:r>
    </w:p>
    <w:p w14:paraId="775634C0" w14:textId="77777777" w:rsidR="00BC3C45" w:rsidRPr="001A3349" w:rsidRDefault="00BC3C45" w:rsidP="00E16E95">
      <w:pPr>
        <w:spacing w:line="360" w:lineRule="auto"/>
        <w:ind w:firstLine="709"/>
        <w:contextualSpacing/>
        <w:jc w:val="both"/>
        <w:rPr>
          <w:noProof/>
          <w:color w:val="000000"/>
        </w:rPr>
      </w:pPr>
      <w:r w:rsidRPr="001A3349">
        <w:rPr>
          <w:noProof/>
          <w:color w:val="000000"/>
        </w:rPr>
        <w:t>2</w:t>
      </w:r>
      <w:r w:rsidR="003D4125" w:rsidRPr="001A3349">
        <w:rPr>
          <w:noProof/>
          <w:color w:val="000000"/>
        </w:rPr>
        <w:t>.</w:t>
      </w:r>
      <w:r w:rsidRPr="001A3349">
        <w:rPr>
          <w:noProof/>
          <w:color w:val="000000"/>
        </w:rPr>
        <w:t xml:space="preserve"> Сообщить зав.</w:t>
      </w:r>
      <w:r w:rsidR="004B17A9" w:rsidRPr="001A3349">
        <w:rPr>
          <w:noProof/>
          <w:color w:val="000000"/>
        </w:rPr>
        <w:t xml:space="preserve"> </w:t>
      </w:r>
      <w:r w:rsidRPr="001A3349">
        <w:rPr>
          <w:noProof/>
          <w:color w:val="000000"/>
        </w:rPr>
        <w:t>отделением о возникновении аварийной ситуации</w:t>
      </w:r>
      <w:r w:rsidR="002501A4" w:rsidRPr="001A3349">
        <w:rPr>
          <w:noProof/>
          <w:color w:val="000000"/>
        </w:rPr>
        <w:t>.</w:t>
      </w:r>
    </w:p>
    <w:p w14:paraId="4132A862" w14:textId="77777777" w:rsidR="00BC3C45" w:rsidRPr="001A3349" w:rsidRDefault="00BC3C45" w:rsidP="00E16E95">
      <w:pPr>
        <w:spacing w:line="360" w:lineRule="auto"/>
        <w:ind w:firstLine="709"/>
        <w:contextualSpacing/>
        <w:jc w:val="both"/>
        <w:rPr>
          <w:noProof/>
          <w:color w:val="000000"/>
        </w:rPr>
      </w:pPr>
      <w:r w:rsidRPr="001A3349">
        <w:rPr>
          <w:noProof/>
          <w:color w:val="000000"/>
        </w:rPr>
        <w:t>3</w:t>
      </w:r>
      <w:r w:rsidR="003D4125" w:rsidRPr="001A3349">
        <w:rPr>
          <w:noProof/>
          <w:color w:val="000000"/>
        </w:rPr>
        <w:t>.</w:t>
      </w:r>
      <w:r w:rsidRPr="001A3349">
        <w:rPr>
          <w:noProof/>
          <w:color w:val="000000"/>
        </w:rPr>
        <w:t xml:space="preserve"> Выяснить ВИЧ – статус пациента</w:t>
      </w:r>
      <w:r w:rsidR="002501A4" w:rsidRPr="001A3349">
        <w:rPr>
          <w:noProof/>
          <w:color w:val="000000"/>
        </w:rPr>
        <w:t>.</w:t>
      </w:r>
    </w:p>
    <w:p w14:paraId="4F72811B" w14:textId="77777777" w:rsidR="00BC3C45" w:rsidRPr="001A3349" w:rsidRDefault="00BC3C45" w:rsidP="00E16E95">
      <w:pPr>
        <w:spacing w:line="360" w:lineRule="auto"/>
        <w:ind w:firstLine="709"/>
        <w:contextualSpacing/>
        <w:jc w:val="both"/>
        <w:rPr>
          <w:noProof/>
          <w:color w:val="000000"/>
        </w:rPr>
      </w:pPr>
      <w:r w:rsidRPr="001A3349">
        <w:rPr>
          <w:noProof/>
          <w:color w:val="000000"/>
        </w:rPr>
        <w:t>4</w:t>
      </w:r>
      <w:r w:rsidR="003D4125" w:rsidRPr="001A3349">
        <w:rPr>
          <w:noProof/>
          <w:color w:val="000000"/>
        </w:rPr>
        <w:t>.</w:t>
      </w:r>
      <w:r w:rsidRPr="001A3349">
        <w:rPr>
          <w:noProof/>
          <w:color w:val="000000"/>
        </w:rPr>
        <w:t xml:space="preserve"> Провести исследование крови медработника и пациента методом ИФА</w:t>
      </w:r>
      <w:r w:rsidR="002501A4" w:rsidRPr="001A3349">
        <w:rPr>
          <w:noProof/>
          <w:color w:val="000000"/>
        </w:rPr>
        <w:t>.</w:t>
      </w:r>
    </w:p>
    <w:p w14:paraId="76CFC9EA" w14:textId="77777777" w:rsidR="00BC3C45" w:rsidRPr="001A3349" w:rsidRDefault="00BC3C45" w:rsidP="00E16E95">
      <w:pPr>
        <w:spacing w:line="360" w:lineRule="auto"/>
        <w:ind w:firstLine="709"/>
        <w:contextualSpacing/>
        <w:jc w:val="both"/>
        <w:rPr>
          <w:noProof/>
          <w:color w:val="000000"/>
        </w:rPr>
      </w:pPr>
      <w:r w:rsidRPr="001A3349">
        <w:rPr>
          <w:noProof/>
          <w:color w:val="000000"/>
        </w:rPr>
        <w:t>5</w:t>
      </w:r>
      <w:r w:rsidR="003D4125" w:rsidRPr="001A3349">
        <w:rPr>
          <w:noProof/>
          <w:color w:val="000000"/>
        </w:rPr>
        <w:t>.</w:t>
      </w:r>
      <w:r w:rsidRPr="001A3349">
        <w:rPr>
          <w:noProof/>
          <w:color w:val="000000"/>
        </w:rPr>
        <w:t xml:space="preserve"> Оценить степень риска заражения</w:t>
      </w:r>
      <w:r w:rsidR="002501A4" w:rsidRPr="001A3349">
        <w:rPr>
          <w:noProof/>
          <w:color w:val="000000"/>
        </w:rPr>
        <w:t>.</w:t>
      </w:r>
    </w:p>
    <w:p w14:paraId="1C81FF6F" w14:textId="77777777" w:rsidR="00BC3C45" w:rsidRPr="001A3349" w:rsidRDefault="00BC3C45" w:rsidP="00E16E95">
      <w:pPr>
        <w:spacing w:line="360" w:lineRule="auto"/>
        <w:ind w:firstLine="709"/>
        <w:contextualSpacing/>
        <w:jc w:val="both"/>
        <w:rPr>
          <w:noProof/>
          <w:color w:val="000000"/>
        </w:rPr>
      </w:pPr>
      <w:r w:rsidRPr="001A3349">
        <w:rPr>
          <w:noProof/>
          <w:color w:val="000000"/>
        </w:rPr>
        <w:t>6</w:t>
      </w:r>
      <w:r w:rsidR="003D4125" w:rsidRPr="001A3349">
        <w:rPr>
          <w:noProof/>
          <w:color w:val="000000"/>
        </w:rPr>
        <w:t>.</w:t>
      </w:r>
      <w:r w:rsidRPr="001A3349">
        <w:rPr>
          <w:noProof/>
          <w:color w:val="000000"/>
        </w:rPr>
        <w:t xml:space="preserve"> При высоком и среднем риске начать проведения химиопрофилактики в течение не позднее 72 часов</w:t>
      </w:r>
      <w:r w:rsidR="002501A4" w:rsidRPr="001A3349">
        <w:rPr>
          <w:noProof/>
          <w:color w:val="000000"/>
        </w:rPr>
        <w:t>.</w:t>
      </w:r>
    </w:p>
    <w:p w14:paraId="42310EAE" w14:textId="77777777" w:rsidR="00BC3C45" w:rsidRPr="001A3349" w:rsidRDefault="00BC3C45" w:rsidP="00E16E95">
      <w:pPr>
        <w:spacing w:line="360" w:lineRule="auto"/>
        <w:ind w:firstLine="709"/>
        <w:contextualSpacing/>
        <w:jc w:val="both"/>
        <w:rPr>
          <w:noProof/>
          <w:color w:val="000000"/>
        </w:rPr>
      </w:pPr>
      <w:r w:rsidRPr="001A3349">
        <w:rPr>
          <w:noProof/>
          <w:color w:val="000000"/>
        </w:rPr>
        <w:t>7</w:t>
      </w:r>
      <w:r w:rsidR="003D4125" w:rsidRPr="001A3349">
        <w:rPr>
          <w:noProof/>
          <w:color w:val="000000"/>
        </w:rPr>
        <w:t>.</w:t>
      </w:r>
      <w:r w:rsidRPr="001A3349">
        <w:rPr>
          <w:noProof/>
          <w:color w:val="000000"/>
        </w:rPr>
        <w:t xml:space="preserve"> Зарегистрировать аварийную ситуацию в «Журнале учета аварийных ситуаций с биологическим материалом»</w:t>
      </w:r>
      <w:r w:rsidR="002501A4" w:rsidRPr="001A3349">
        <w:rPr>
          <w:noProof/>
          <w:color w:val="000000"/>
        </w:rPr>
        <w:t>.</w:t>
      </w:r>
    </w:p>
    <w:p w14:paraId="6F0CFC61" w14:textId="77777777" w:rsidR="00BC3C45" w:rsidRPr="001A3349" w:rsidRDefault="00BC3C45" w:rsidP="00E16E95">
      <w:pPr>
        <w:spacing w:line="360" w:lineRule="auto"/>
        <w:ind w:firstLine="709"/>
        <w:contextualSpacing/>
        <w:jc w:val="both"/>
        <w:rPr>
          <w:noProof/>
          <w:color w:val="000000"/>
        </w:rPr>
      </w:pPr>
      <w:r w:rsidRPr="001A3349">
        <w:rPr>
          <w:noProof/>
          <w:color w:val="000000"/>
        </w:rPr>
        <w:t>8</w:t>
      </w:r>
      <w:r w:rsidR="008A0D2C" w:rsidRPr="001A3349">
        <w:rPr>
          <w:noProof/>
          <w:color w:val="000000"/>
        </w:rPr>
        <w:t>.</w:t>
      </w:r>
      <w:r w:rsidRPr="001A3349">
        <w:rPr>
          <w:noProof/>
          <w:color w:val="000000"/>
        </w:rPr>
        <w:t xml:space="preserve"> Составить « Акт о повреждении</w:t>
      </w:r>
      <w:r w:rsidR="00A84CF7" w:rsidRPr="001A3349">
        <w:rPr>
          <w:noProof/>
          <w:color w:val="000000"/>
        </w:rPr>
        <w:t xml:space="preserve"> или загрязнении кожных покровов и слизистых биологическим материалом»</w:t>
      </w:r>
      <w:r w:rsidR="002501A4" w:rsidRPr="001A3349">
        <w:rPr>
          <w:noProof/>
          <w:color w:val="000000"/>
        </w:rPr>
        <w:t>.</w:t>
      </w:r>
    </w:p>
    <w:p w14:paraId="603B06E7" w14:textId="77777777" w:rsidR="00A84CF7" w:rsidRPr="001A3349" w:rsidRDefault="00A84CF7" w:rsidP="00E16E95">
      <w:pPr>
        <w:spacing w:line="360" w:lineRule="auto"/>
        <w:ind w:firstLine="709"/>
        <w:contextualSpacing/>
        <w:jc w:val="both"/>
        <w:rPr>
          <w:noProof/>
          <w:color w:val="000000"/>
        </w:rPr>
      </w:pPr>
      <w:r w:rsidRPr="001A3349">
        <w:rPr>
          <w:noProof/>
          <w:color w:val="000000"/>
        </w:rPr>
        <w:t>9</w:t>
      </w:r>
      <w:r w:rsidR="008A0D2C" w:rsidRPr="001A3349">
        <w:rPr>
          <w:noProof/>
          <w:color w:val="000000"/>
        </w:rPr>
        <w:t xml:space="preserve">. </w:t>
      </w:r>
      <w:r w:rsidRPr="001A3349">
        <w:rPr>
          <w:noProof/>
          <w:color w:val="000000"/>
        </w:rPr>
        <w:t>Направить пострадавшего медработника в кабинет инфекционных заболеваний</w:t>
      </w:r>
      <w:r w:rsidR="002501A4" w:rsidRPr="001A3349">
        <w:rPr>
          <w:noProof/>
          <w:color w:val="000000"/>
        </w:rPr>
        <w:t>.</w:t>
      </w:r>
    </w:p>
    <w:p w14:paraId="5384BAE3" w14:textId="77777777" w:rsidR="00A84CF7" w:rsidRPr="001A3349" w:rsidRDefault="008A0D2C" w:rsidP="00E16E95">
      <w:pPr>
        <w:spacing w:line="360" w:lineRule="auto"/>
        <w:ind w:firstLine="709"/>
        <w:contextualSpacing/>
        <w:jc w:val="both"/>
        <w:rPr>
          <w:noProof/>
          <w:color w:val="000000"/>
        </w:rPr>
      </w:pPr>
      <w:r w:rsidRPr="001A3349">
        <w:rPr>
          <w:noProof/>
          <w:color w:val="000000"/>
        </w:rPr>
        <w:t>10.</w:t>
      </w:r>
      <w:r w:rsidR="00E16E95" w:rsidRPr="001A3349">
        <w:rPr>
          <w:noProof/>
          <w:color w:val="000000"/>
        </w:rPr>
        <w:t xml:space="preserve"> </w:t>
      </w:r>
      <w:r w:rsidR="00A84CF7" w:rsidRPr="001A3349">
        <w:rPr>
          <w:noProof/>
          <w:color w:val="000000"/>
        </w:rPr>
        <w:t>Оформить направление для постановки на диспансерный учет с указанием характеристики аварийной ситуации, степень риска заражения, проведенными профилактическими мероприятиями</w:t>
      </w:r>
      <w:r w:rsidR="002501A4" w:rsidRPr="001A3349">
        <w:rPr>
          <w:noProof/>
          <w:color w:val="000000"/>
        </w:rPr>
        <w:t>.</w:t>
      </w:r>
    </w:p>
    <w:p w14:paraId="260270AE" w14:textId="77777777" w:rsidR="00A84CF7" w:rsidRPr="001A3349" w:rsidRDefault="008A0D2C" w:rsidP="00E16E95">
      <w:pPr>
        <w:spacing w:line="360" w:lineRule="auto"/>
        <w:ind w:firstLine="709"/>
        <w:contextualSpacing/>
        <w:jc w:val="both"/>
        <w:rPr>
          <w:noProof/>
          <w:color w:val="000000"/>
        </w:rPr>
      </w:pPr>
      <w:r w:rsidRPr="001A3349">
        <w:rPr>
          <w:noProof/>
          <w:color w:val="000000"/>
        </w:rPr>
        <w:t>11.</w:t>
      </w:r>
      <w:r w:rsidR="00E16E95" w:rsidRPr="001A3349">
        <w:rPr>
          <w:noProof/>
          <w:color w:val="000000"/>
        </w:rPr>
        <w:t xml:space="preserve"> </w:t>
      </w:r>
      <w:r w:rsidR="00A84CF7" w:rsidRPr="001A3349">
        <w:rPr>
          <w:noProof/>
          <w:color w:val="000000"/>
        </w:rPr>
        <w:t>Предупредить пострадавшего медработника о том, что он может служить ист</w:t>
      </w:r>
      <w:r w:rsidR="004B17A9" w:rsidRPr="001A3349">
        <w:rPr>
          <w:noProof/>
          <w:color w:val="000000"/>
        </w:rPr>
        <w:t>очником ВИЧ – инфекции в течение</w:t>
      </w:r>
      <w:r w:rsidR="00A84CF7" w:rsidRPr="001A3349">
        <w:rPr>
          <w:noProof/>
          <w:color w:val="000000"/>
        </w:rPr>
        <w:t xml:space="preserve"> всего периода наблюдения (12 мес.),</w:t>
      </w:r>
      <w:r w:rsidR="004B17A9" w:rsidRPr="001A3349">
        <w:rPr>
          <w:noProof/>
          <w:color w:val="000000"/>
        </w:rPr>
        <w:t xml:space="preserve"> </w:t>
      </w:r>
      <w:r w:rsidR="00A84CF7" w:rsidRPr="001A3349">
        <w:rPr>
          <w:noProof/>
          <w:color w:val="000000"/>
        </w:rPr>
        <w:t>о необходимости соблюдения мер предосторожности, чтобы избежать возможной передачи ВИЧ</w:t>
      </w:r>
      <w:r w:rsidR="004B17A9" w:rsidRPr="001A3349">
        <w:rPr>
          <w:noProof/>
          <w:color w:val="000000"/>
        </w:rPr>
        <w:t>.</w:t>
      </w:r>
    </w:p>
    <w:p w14:paraId="46A9915C" w14:textId="77777777" w:rsidR="005463C9" w:rsidRPr="001A3349" w:rsidRDefault="005463C9" w:rsidP="00E16E95">
      <w:pPr>
        <w:spacing w:line="360" w:lineRule="auto"/>
        <w:ind w:firstLine="709"/>
        <w:contextualSpacing/>
        <w:jc w:val="both"/>
        <w:rPr>
          <w:noProof/>
          <w:color w:val="000000"/>
        </w:rPr>
      </w:pPr>
    </w:p>
    <w:p w14:paraId="723A6191" w14:textId="77777777" w:rsidR="00A84CF7" w:rsidRPr="001A3349" w:rsidRDefault="002501A4" w:rsidP="00E16E95">
      <w:pPr>
        <w:spacing w:line="360" w:lineRule="auto"/>
        <w:ind w:firstLine="709"/>
        <w:contextualSpacing/>
        <w:jc w:val="both"/>
        <w:rPr>
          <w:noProof/>
          <w:color w:val="000000"/>
        </w:rPr>
      </w:pPr>
      <w:r w:rsidRPr="001A3349">
        <w:rPr>
          <w:b/>
          <w:noProof/>
          <w:color w:val="000000"/>
        </w:rPr>
        <w:br w:type="page"/>
      </w:r>
      <w:r w:rsidR="00DE7DB0" w:rsidRPr="001A3349">
        <w:rPr>
          <w:noProof/>
          <w:color w:val="000000"/>
        </w:rPr>
        <w:t>Приложение №</w:t>
      </w:r>
      <w:r w:rsidRPr="001A3349">
        <w:rPr>
          <w:noProof/>
          <w:color w:val="000000"/>
        </w:rPr>
        <w:t>2</w:t>
      </w:r>
    </w:p>
    <w:p w14:paraId="44BDEE23" w14:textId="77777777" w:rsidR="002501A4" w:rsidRPr="001A3349" w:rsidRDefault="002501A4" w:rsidP="00E16E95">
      <w:pPr>
        <w:spacing w:line="360" w:lineRule="auto"/>
        <w:ind w:firstLine="709"/>
        <w:contextualSpacing/>
        <w:jc w:val="both"/>
        <w:rPr>
          <w:noProof/>
          <w:color w:val="000000"/>
        </w:rPr>
      </w:pPr>
    </w:p>
    <w:p w14:paraId="4565954C" w14:textId="77777777" w:rsidR="003974FB" w:rsidRPr="001A3349" w:rsidRDefault="003974FB" w:rsidP="00E16E95">
      <w:pPr>
        <w:spacing w:line="360" w:lineRule="auto"/>
        <w:ind w:firstLine="709"/>
        <w:contextualSpacing/>
        <w:jc w:val="both"/>
        <w:rPr>
          <w:b/>
          <w:noProof/>
          <w:color w:val="000000"/>
        </w:rPr>
      </w:pPr>
      <w:r w:rsidRPr="001A3349">
        <w:rPr>
          <w:b/>
          <w:noProof/>
          <w:color w:val="000000"/>
        </w:rPr>
        <w:t>Гигиеническая дезинфекция рук</w:t>
      </w:r>
    </w:p>
    <w:p w14:paraId="651D639E" w14:textId="77777777" w:rsidR="00074FB8" w:rsidRPr="001A3349" w:rsidRDefault="00BB6BDA" w:rsidP="00E16E95">
      <w:pPr>
        <w:spacing w:line="360" w:lineRule="auto"/>
        <w:ind w:firstLine="709"/>
        <w:contextualSpacing/>
        <w:jc w:val="both"/>
        <w:rPr>
          <w:noProof/>
          <w:color w:val="000000"/>
        </w:rPr>
      </w:pPr>
      <w:r w:rsidRPr="001A3349">
        <w:rPr>
          <w:noProof/>
          <w:color w:val="000000"/>
        </w:rPr>
        <w:t>1</w:t>
      </w:r>
      <w:r w:rsidR="002501A4" w:rsidRPr="001A3349">
        <w:rPr>
          <w:noProof/>
          <w:color w:val="000000"/>
        </w:rPr>
        <w:t>.</w:t>
      </w:r>
      <w:r w:rsidRPr="001A3349">
        <w:rPr>
          <w:noProof/>
          <w:color w:val="000000"/>
        </w:rPr>
        <w:t xml:space="preserve"> П</w:t>
      </w:r>
      <w:r w:rsidR="00DE7DB0" w:rsidRPr="001A3349">
        <w:rPr>
          <w:noProof/>
          <w:color w:val="000000"/>
        </w:rPr>
        <w:t>роверить целостность кожи рук, снять часы и украшения, завернуть рукава халата на 2\3 предплечья, открыть кран.</w:t>
      </w:r>
    </w:p>
    <w:p w14:paraId="33838A87" w14:textId="77777777" w:rsidR="00DE7DB0" w:rsidRPr="001A3349" w:rsidRDefault="00DE7DB0" w:rsidP="00E16E95">
      <w:pPr>
        <w:spacing w:line="360" w:lineRule="auto"/>
        <w:ind w:firstLine="709"/>
        <w:contextualSpacing/>
        <w:jc w:val="both"/>
        <w:rPr>
          <w:noProof/>
          <w:color w:val="000000"/>
        </w:rPr>
      </w:pPr>
      <w:r w:rsidRPr="001A3349">
        <w:rPr>
          <w:noProof/>
          <w:color w:val="000000"/>
        </w:rPr>
        <w:t xml:space="preserve">2. </w:t>
      </w:r>
      <w:r w:rsidR="00BB6BDA" w:rsidRPr="001A3349">
        <w:rPr>
          <w:noProof/>
          <w:color w:val="000000"/>
        </w:rPr>
        <w:t>Намылить руки до 2\3 предплечья, тщательно вымыть с мылом и промыть водой.</w:t>
      </w:r>
    </w:p>
    <w:p w14:paraId="5866269F" w14:textId="77777777" w:rsidR="00BB6BDA" w:rsidRPr="001A3349" w:rsidRDefault="00BB6BDA" w:rsidP="00E16E95">
      <w:pPr>
        <w:spacing w:line="360" w:lineRule="auto"/>
        <w:ind w:firstLine="709"/>
        <w:contextualSpacing/>
        <w:jc w:val="both"/>
        <w:rPr>
          <w:noProof/>
          <w:color w:val="000000"/>
        </w:rPr>
      </w:pPr>
      <w:r w:rsidRPr="001A3349">
        <w:rPr>
          <w:noProof/>
          <w:color w:val="000000"/>
        </w:rPr>
        <w:t>3. При повторном намыливании тщательно тереть их друг о друга, начиная от кончиков пальцев, затем межпальцевые пространства, тыл и ладонь кисти, вращательными движениями основания больших пальцев (повторять каждое движение 5 раз).</w:t>
      </w:r>
    </w:p>
    <w:p w14:paraId="61E489D6" w14:textId="77777777" w:rsidR="00BB6BDA" w:rsidRPr="001A3349" w:rsidRDefault="00BB6BDA" w:rsidP="00E16E95">
      <w:pPr>
        <w:spacing w:line="360" w:lineRule="auto"/>
        <w:ind w:firstLine="709"/>
        <w:contextualSpacing/>
        <w:jc w:val="both"/>
        <w:rPr>
          <w:noProof/>
          <w:color w:val="000000"/>
        </w:rPr>
      </w:pPr>
      <w:r w:rsidRPr="001A3349">
        <w:rPr>
          <w:noProof/>
          <w:color w:val="000000"/>
        </w:rPr>
        <w:t>4. Держать руки так, чтобы кисти находились выше локтей, не касались раковины.</w:t>
      </w:r>
    </w:p>
    <w:p w14:paraId="1788BC0C" w14:textId="77777777" w:rsidR="00BB6BDA" w:rsidRPr="001A3349" w:rsidRDefault="00BB6BDA" w:rsidP="00E16E95">
      <w:pPr>
        <w:spacing w:line="360" w:lineRule="auto"/>
        <w:ind w:firstLine="709"/>
        <w:contextualSpacing/>
        <w:jc w:val="both"/>
        <w:rPr>
          <w:noProof/>
          <w:color w:val="000000"/>
        </w:rPr>
      </w:pPr>
      <w:r w:rsidRPr="001A3349">
        <w:rPr>
          <w:noProof/>
          <w:color w:val="000000"/>
        </w:rPr>
        <w:t>5. Промыть руки водой до полного удаления мыла, позволив воде свободно стекать вниз по руке от наиболее чистой области.</w:t>
      </w:r>
    </w:p>
    <w:p w14:paraId="73A2E203" w14:textId="77777777" w:rsidR="00BB6BDA" w:rsidRPr="001A3349" w:rsidRDefault="00BB6BDA" w:rsidP="00E16E95">
      <w:pPr>
        <w:spacing w:line="360" w:lineRule="auto"/>
        <w:ind w:firstLine="709"/>
        <w:contextualSpacing/>
        <w:jc w:val="both"/>
        <w:rPr>
          <w:noProof/>
          <w:color w:val="000000"/>
        </w:rPr>
      </w:pPr>
      <w:r w:rsidRPr="001A3349">
        <w:rPr>
          <w:noProof/>
          <w:color w:val="000000"/>
        </w:rPr>
        <w:t>6. Закрыть кран, просушить руки.</w:t>
      </w:r>
    </w:p>
    <w:p w14:paraId="4AC57C22" w14:textId="77777777" w:rsidR="00BB6BDA" w:rsidRPr="001A3349" w:rsidRDefault="00BB6BDA" w:rsidP="00E16E95">
      <w:pPr>
        <w:spacing w:line="360" w:lineRule="auto"/>
        <w:ind w:firstLine="709"/>
        <w:contextualSpacing/>
        <w:jc w:val="both"/>
        <w:rPr>
          <w:noProof/>
          <w:color w:val="000000"/>
        </w:rPr>
      </w:pPr>
      <w:r w:rsidRPr="001A3349">
        <w:rPr>
          <w:noProof/>
          <w:color w:val="000000"/>
        </w:rPr>
        <w:t>7. Тщатель</w:t>
      </w:r>
      <w:r w:rsidR="00A41DAB" w:rsidRPr="001A3349">
        <w:rPr>
          <w:noProof/>
          <w:color w:val="000000"/>
        </w:rPr>
        <w:t>но обработать кожу рук в течение</w:t>
      </w:r>
      <w:r w:rsidRPr="001A3349">
        <w:rPr>
          <w:noProof/>
          <w:color w:val="000000"/>
        </w:rPr>
        <w:t xml:space="preserve"> 2-3 минут тампонами, смоченными 70% спиртом или другим кожным антисептиком.</w:t>
      </w:r>
    </w:p>
    <w:p w14:paraId="153805B0" w14:textId="77777777" w:rsidR="00BB6BDA" w:rsidRPr="001A3349" w:rsidRDefault="00BB6BDA" w:rsidP="00E16E95">
      <w:pPr>
        <w:spacing w:line="360" w:lineRule="auto"/>
        <w:ind w:firstLine="709"/>
        <w:contextualSpacing/>
        <w:jc w:val="both"/>
        <w:rPr>
          <w:noProof/>
          <w:color w:val="000000"/>
        </w:rPr>
      </w:pPr>
      <w:r w:rsidRPr="001A3349">
        <w:rPr>
          <w:noProof/>
          <w:color w:val="000000"/>
        </w:rPr>
        <w:t xml:space="preserve">Гигиеническая обработка рук </w:t>
      </w:r>
      <w:r w:rsidR="00D2460D" w:rsidRPr="001A3349">
        <w:rPr>
          <w:noProof/>
          <w:color w:val="000000"/>
        </w:rPr>
        <w:t>проводится перед надеванием и после снятия перчаток, после контакта с биологическими жидкостями организма и после возможного микробного загрязнения, перед уходом за пациентом с ослабленным иммунитетом.</w:t>
      </w:r>
    </w:p>
    <w:p w14:paraId="213EE28B" w14:textId="77777777" w:rsidR="00B66813" w:rsidRPr="001A3349" w:rsidRDefault="00B66813" w:rsidP="00E16E95">
      <w:pPr>
        <w:spacing w:line="360" w:lineRule="auto"/>
        <w:ind w:firstLine="709"/>
        <w:contextualSpacing/>
        <w:jc w:val="both"/>
        <w:rPr>
          <w:b/>
          <w:noProof/>
          <w:color w:val="000000"/>
        </w:rPr>
      </w:pPr>
      <w:r w:rsidRPr="001A3349">
        <w:rPr>
          <w:b/>
          <w:noProof/>
          <w:color w:val="000000"/>
        </w:rPr>
        <w:t>Хирургическая дезинфекция рук</w:t>
      </w:r>
    </w:p>
    <w:p w14:paraId="0485AB6B" w14:textId="77777777" w:rsidR="00D2460D" w:rsidRPr="001A3349" w:rsidRDefault="00B66813" w:rsidP="00E16E95">
      <w:pPr>
        <w:spacing w:line="360" w:lineRule="auto"/>
        <w:ind w:firstLine="709"/>
        <w:contextualSpacing/>
        <w:jc w:val="both"/>
        <w:rPr>
          <w:noProof/>
          <w:color w:val="000000"/>
        </w:rPr>
      </w:pPr>
      <w:r w:rsidRPr="001A3349">
        <w:rPr>
          <w:noProof/>
          <w:color w:val="000000"/>
        </w:rPr>
        <w:t>Проводится перед любыми оперативными вмешательствами, (в т.ч. катетеризация сосудов, приём родов, экстракция зубов и др.) и направлена на уничтожение микроорганизмов, имеющихся на руках хирурга,</w:t>
      </w:r>
      <w:r w:rsidR="00F93660" w:rsidRPr="001A3349">
        <w:rPr>
          <w:noProof/>
          <w:color w:val="000000"/>
        </w:rPr>
        <w:t xml:space="preserve"> не зависимо от их патоген</w:t>
      </w:r>
      <w:r w:rsidR="00D2460D" w:rsidRPr="001A3349">
        <w:rPr>
          <w:noProof/>
          <w:color w:val="000000"/>
        </w:rPr>
        <w:t>ности.</w:t>
      </w:r>
    </w:p>
    <w:p w14:paraId="170DCED6" w14:textId="77777777" w:rsidR="00F93660" w:rsidRPr="001A3349" w:rsidRDefault="00D2460D" w:rsidP="00E16E95">
      <w:pPr>
        <w:numPr>
          <w:ilvl w:val="0"/>
          <w:numId w:val="34"/>
        </w:numPr>
        <w:spacing w:line="360" w:lineRule="auto"/>
        <w:ind w:left="0" w:firstLine="709"/>
        <w:contextualSpacing/>
        <w:jc w:val="both"/>
        <w:rPr>
          <w:noProof/>
          <w:color w:val="000000"/>
        </w:rPr>
      </w:pPr>
      <w:r w:rsidRPr="001A3349">
        <w:rPr>
          <w:noProof/>
          <w:color w:val="000000"/>
        </w:rPr>
        <w:t>Вымыть кисти рук и предплечья, уделяя внимание фалангам и межпальцевым пространствам кистей рук для достижения гигиенической обработки рук.</w:t>
      </w:r>
    </w:p>
    <w:p w14:paraId="07C4AC9B" w14:textId="77777777" w:rsidR="00D2460D" w:rsidRPr="001A3349" w:rsidRDefault="00D2460D" w:rsidP="00E16E95">
      <w:pPr>
        <w:numPr>
          <w:ilvl w:val="0"/>
          <w:numId w:val="34"/>
        </w:numPr>
        <w:spacing w:line="360" w:lineRule="auto"/>
        <w:ind w:left="0" w:firstLine="709"/>
        <w:contextualSpacing/>
        <w:jc w:val="both"/>
        <w:rPr>
          <w:noProof/>
          <w:color w:val="000000"/>
        </w:rPr>
      </w:pPr>
      <w:r w:rsidRPr="001A3349">
        <w:rPr>
          <w:noProof/>
          <w:color w:val="000000"/>
        </w:rPr>
        <w:t>Ополоснуть руки под проточной водой для удаления мыла от ногтевых фаланг до локтевого сгиба, держать руки так, чтобы кисти находились выше локтей, не касаясь хирургического костюма, окружающих предметов, раковин</w:t>
      </w:r>
      <w:r w:rsidR="00B55189" w:rsidRPr="001A3349">
        <w:rPr>
          <w:noProof/>
          <w:color w:val="000000"/>
        </w:rPr>
        <w:t>.</w:t>
      </w:r>
    </w:p>
    <w:p w14:paraId="1F1E6704" w14:textId="77777777" w:rsidR="00B55189" w:rsidRPr="001A3349" w:rsidRDefault="00B55189" w:rsidP="00E16E95">
      <w:pPr>
        <w:numPr>
          <w:ilvl w:val="0"/>
          <w:numId w:val="34"/>
        </w:numPr>
        <w:spacing w:line="360" w:lineRule="auto"/>
        <w:ind w:left="0" w:firstLine="709"/>
        <w:contextualSpacing/>
        <w:jc w:val="both"/>
        <w:rPr>
          <w:noProof/>
          <w:color w:val="000000"/>
        </w:rPr>
      </w:pPr>
      <w:r w:rsidRPr="001A3349">
        <w:rPr>
          <w:noProof/>
          <w:color w:val="000000"/>
        </w:rPr>
        <w:t>Высушить руки стерильными марлевыми салфетками.</w:t>
      </w:r>
    </w:p>
    <w:p w14:paraId="6C62BA79" w14:textId="77777777" w:rsidR="00B55189" w:rsidRPr="001A3349" w:rsidRDefault="00B55189" w:rsidP="00E16E95">
      <w:pPr>
        <w:numPr>
          <w:ilvl w:val="0"/>
          <w:numId w:val="34"/>
        </w:numPr>
        <w:spacing w:line="360" w:lineRule="auto"/>
        <w:ind w:left="0" w:firstLine="709"/>
        <w:contextualSpacing/>
        <w:jc w:val="both"/>
        <w:rPr>
          <w:noProof/>
          <w:color w:val="000000"/>
        </w:rPr>
      </w:pPr>
      <w:r w:rsidRPr="001A3349">
        <w:rPr>
          <w:noProof/>
          <w:color w:val="000000"/>
        </w:rPr>
        <w:t>Тщательно обработать кожу рук кожным антисептиком начав обработку с кончиков пальцев и закончив на предплечьях.</w:t>
      </w:r>
    </w:p>
    <w:p w14:paraId="2298B2BD" w14:textId="77777777" w:rsidR="00B55189" w:rsidRPr="001A3349" w:rsidRDefault="00B55189" w:rsidP="00E16E95">
      <w:pPr>
        <w:numPr>
          <w:ilvl w:val="0"/>
          <w:numId w:val="34"/>
        </w:numPr>
        <w:spacing w:line="360" w:lineRule="auto"/>
        <w:ind w:left="0" w:firstLine="709"/>
        <w:contextualSpacing/>
        <w:jc w:val="both"/>
        <w:rPr>
          <w:noProof/>
          <w:color w:val="000000"/>
        </w:rPr>
      </w:pPr>
      <w:r w:rsidRPr="001A3349">
        <w:rPr>
          <w:noProof/>
          <w:color w:val="000000"/>
        </w:rPr>
        <w:t>Надеть стерильные перчатки.</w:t>
      </w:r>
    </w:p>
    <w:p w14:paraId="570DBD06" w14:textId="77777777" w:rsidR="00B55189" w:rsidRPr="001A3349" w:rsidRDefault="00B55189" w:rsidP="00E16E95">
      <w:pPr>
        <w:spacing w:line="360" w:lineRule="auto"/>
        <w:ind w:firstLine="709"/>
        <w:contextualSpacing/>
        <w:jc w:val="both"/>
        <w:rPr>
          <w:b/>
          <w:noProof/>
          <w:color w:val="000000"/>
        </w:rPr>
      </w:pPr>
      <w:r w:rsidRPr="001A3349">
        <w:rPr>
          <w:b/>
          <w:noProof/>
          <w:color w:val="000000"/>
        </w:rPr>
        <w:t>Социальный уровень обработки рук</w:t>
      </w:r>
    </w:p>
    <w:p w14:paraId="45196A25" w14:textId="77777777" w:rsidR="005463C9" w:rsidRPr="001A3349" w:rsidRDefault="00B55189" w:rsidP="00E16E95">
      <w:pPr>
        <w:spacing w:line="360" w:lineRule="auto"/>
        <w:ind w:firstLine="709"/>
        <w:contextualSpacing/>
        <w:jc w:val="both"/>
        <w:rPr>
          <w:noProof/>
          <w:color w:val="000000"/>
        </w:rPr>
      </w:pPr>
      <w:r w:rsidRPr="001A3349">
        <w:rPr>
          <w:noProof/>
          <w:color w:val="000000"/>
        </w:rPr>
        <w:t>Проводится перед и после выполнения лечебных процедур в перчатках и без них, перед и после приема пищи, кормления пациента, после посещения туалета, перед и после ухода за пациентом, если руки не загрязнены биологическими жидкостями пациента.</w:t>
      </w:r>
    </w:p>
    <w:p w14:paraId="7B09D48C" w14:textId="77777777" w:rsidR="00B55189" w:rsidRPr="001A3349" w:rsidRDefault="00B55189" w:rsidP="00E16E95">
      <w:pPr>
        <w:numPr>
          <w:ilvl w:val="0"/>
          <w:numId w:val="35"/>
        </w:numPr>
        <w:spacing w:line="360" w:lineRule="auto"/>
        <w:ind w:left="0" w:firstLine="709"/>
        <w:contextualSpacing/>
        <w:jc w:val="both"/>
        <w:rPr>
          <w:noProof/>
          <w:color w:val="000000"/>
        </w:rPr>
      </w:pPr>
      <w:r w:rsidRPr="001A3349">
        <w:rPr>
          <w:noProof/>
          <w:color w:val="000000"/>
        </w:rPr>
        <w:t>Дважды обильно намылить руки мылом и тщательно тереть их друг о друга в течении 30 секунд, уделяя внимание фалангам и межпальцевым пространствам.</w:t>
      </w:r>
    </w:p>
    <w:p w14:paraId="432BE729" w14:textId="77777777" w:rsidR="00B55189" w:rsidRPr="001A3349" w:rsidRDefault="00B55189" w:rsidP="00E16E95">
      <w:pPr>
        <w:numPr>
          <w:ilvl w:val="0"/>
          <w:numId w:val="35"/>
        </w:numPr>
        <w:spacing w:line="360" w:lineRule="auto"/>
        <w:ind w:left="0" w:firstLine="709"/>
        <w:contextualSpacing/>
        <w:jc w:val="both"/>
        <w:rPr>
          <w:noProof/>
          <w:color w:val="000000"/>
        </w:rPr>
      </w:pPr>
      <w:r w:rsidRPr="001A3349">
        <w:rPr>
          <w:noProof/>
          <w:color w:val="000000"/>
        </w:rPr>
        <w:t>Промыть руки проточной водой до удаления мыла.</w:t>
      </w:r>
    </w:p>
    <w:p w14:paraId="064FE3BE" w14:textId="77777777" w:rsidR="00B55189" w:rsidRPr="001A3349" w:rsidRDefault="00FD0088" w:rsidP="00E16E95">
      <w:pPr>
        <w:spacing w:line="360" w:lineRule="auto"/>
        <w:ind w:firstLine="709"/>
        <w:contextualSpacing/>
        <w:jc w:val="both"/>
        <w:rPr>
          <w:noProof/>
          <w:color w:val="000000"/>
        </w:rPr>
      </w:pPr>
      <w:r w:rsidRPr="001A3349">
        <w:rPr>
          <w:noProof/>
          <w:color w:val="000000"/>
        </w:rPr>
        <w:t>3.</w:t>
      </w:r>
      <w:r w:rsidR="00E16E95" w:rsidRPr="001A3349">
        <w:rPr>
          <w:noProof/>
          <w:color w:val="000000"/>
        </w:rPr>
        <w:t xml:space="preserve"> </w:t>
      </w:r>
      <w:r w:rsidR="001D5C60" w:rsidRPr="001A3349">
        <w:rPr>
          <w:noProof/>
          <w:color w:val="000000"/>
        </w:rPr>
        <w:t>Просушить руки сухим чистым индивидуальным полотенцем или салфетками разовыми.</w:t>
      </w:r>
    </w:p>
    <w:p w14:paraId="41E0AD51" w14:textId="77777777" w:rsidR="001D5C60" w:rsidRPr="001A3349" w:rsidRDefault="001D5C60" w:rsidP="00E16E95">
      <w:pPr>
        <w:spacing w:line="360" w:lineRule="auto"/>
        <w:ind w:firstLine="709"/>
        <w:contextualSpacing/>
        <w:jc w:val="both"/>
        <w:rPr>
          <w:noProof/>
          <w:color w:val="000000"/>
        </w:rPr>
      </w:pPr>
    </w:p>
    <w:p w14:paraId="6365C63A" w14:textId="77777777" w:rsidR="00DA745E" w:rsidRPr="001A3349" w:rsidRDefault="002501A4" w:rsidP="00E16E95">
      <w:pPr>
        <w:spacing w:line="360" w:lineRule="auto"/>
        <w:ind w:firstLine="709"/>
        <w:contextualSpacing/>
        <w:jc w:val="both"/>
        <w:rPr>
          <w:noProof/>
          <w:color w:val="000000"/>
        </w:rPr>
      </w:pPr>
      <w:r w:rsidRPr="001A3349">
        <w:rPr>
          <w:b/>
          <w:noProof/>
          <w:color w:val="000000"/>
        </w:rPr>
        <w:br w:type="page"/>
      </w:r>
      <w:r w:rsidR="00DA745E" w:rsidRPr="001A3349">
        <w:rPr>
          <w:noProof/>
          <w:color w:val="000000"/>
        </w:rPr>
        <w:t>Приложение №</w:t>
      </w:r>
      <w:r w:rsidRPr="001A3349">
        <w:rPr>
          <w:noProof/>
          <w:color w:val="000000"/>
        </w:rPr>
        <w:t xml:space="preserve"> 3</w:t>
      </w:r>
    </w:p>
    <w:p w14:paraId="52729C0D" w14:textId="77777777" w:rsidR="005463C9" w:rsidRPr="001A3349" w:rsidRDefault="005463C9" w:rsidP="00E16E95">
      <w:pPr>
        <w:spacing w:line="360" w:lineRule="auto"/>
        <w:ind w:firstLine="709"/>
        <w:contextualSpacing/>
        <w:jc w:val="both"/>
        <w:rPr>
          <w:noProof/>
          <w:color w:val="000000"/>
        </w:rPr>
      </w:pPr>
    </w:p>
    <w:p w14:paraId="11D977AA" w14:textId="77777777" w:rsidR="005463C9" w:rsidRPr="001A3349" w:rsidRDefault="005463C9" w:rsidP="00E16E95">
      <w:pPr>
        <w:spacing w:line="360" w:lineRule="auto"/>
        <w:ind w:firstLine="709"/>
        <w:contextualSpacing/>
        <w:jc w:val="both"/>
        <w:rPr>
          <w:b/>
          <w:noProof/>
          <w:color w:val="000000"/>
        </w:rPr>
      </w:pPr>
      <w:r w:rsidRPr="001A3349">
        <w:rPr>
          <w:b/>
          <w:noProof/>
          <w:color w:val="000000"/>
        </w:rPr>
        <w:t>Азопирамова</w:t>
      </w:r>
      <w:r w:rsidR="004853B8" w:rsidRPr="001A3349">
        <w:rPr>
          <w:b/>
          <w:noProof/>
          <w:color w:val="000000"/>
        </w:rPr>
        <w:t>я</w:t>
      </w:r>
      <w:r w:rsidR="00E16E95" w:rsidRPr="001A3349">
        <w:rPr>
          <w:b/>
          <w:noProof/>
          <w:color w:val="000000"/>
        </w:rPr>
        <w:t xml:space="preserve"> </w:t>
      </w:r>
      <w:r w:rsidRPr="001A3349">
        <w:rPr>
          <w:b/>
          <w:noProof/>
          <w:color w:val="000000"/>
        </w:rPr>
        <w:t>проба</w:t>
      </w:r>
    </w:p>
    <w:p w14:paraId="5ED07F89" w14:textId="77777777" w:rsidR="00DD67BF" w:rsidRPr="001A3349" w:rsidRDefault="00CD17B9" w:rsidP="00E16E95">
      <w:pPr>
        <w:spacing w:line="360" w:lineRule="auto"/>
        <w:ind w:firstLine="709"/>
        <w:contextualSpacing/>
        <w:jc w:val="both"/>
        <w:rPr>
          <w:noProof/>
          <w:color w:val="000000"/>
        </w:rPr>
      </w:pPr>
      <w:r w:rsidRPr="001A3349">
        <w:rPr>
          <w:noProof/>
          <w:color w:val="000000"/>
        </w:rPr>
        <w:t>Цветная реакция на кровь: ватным тампоном смоченным азопирамо</w:t>
      </w:r>
      <w:r w:rsidR="0083612D" w:rsidRPr="001A3349">
        <w:rPr>
          <w:noProof/>
          <w:color w:val="000000"/>
        </w:rPr>
        <w:t>вым раективом</w:t>
      </w:r>
      <w:r w:rsidR="00E16E95" w:rsidRPr="001A3349">
        <w:rPr>
          <w:noProof/>
          <w:color w:val="000000"/>
        </w:rPr>
        <w:t xml:space="preserve"> </w:t>
      </w:r>
      <w:r w:rsidRPr="001A3349">
        <w:rPr>
          <w:noProof/>
          <w:color w:val="000000"/>
        </w:rPr>
        <w:t>протираются рабочие части инструментов. Для проверки на кровь шприцев, игл, катетеров реактив набирается внутрь изделия. Через 1 минуту оценивается результат контроля.</w:t>
      </w:r>
      <w:r w:rsidR="00E16E95" w:rsidRPr="001A3349">
        <w:rPr>
          <w:noProof/>
          <w:color w:val="000000"/>
        </w:rPr>
        <w:t xml:space="preserve"> </w:t>
      </w:r>
      <w:r w:rsidRPr="001A3349">
        <w:rPr>
          <w:noProof/>
          <w:color w:val="000000"/>
        </w:rPr>
        <w:t>Тампоны или капля реактива, нанесенная на марлевую салфетку, в присутствии крови приобретают фиолетовое окрашивание.</w:t>
      </w:r>
    </w:p>
    <w:p w14:paraId="7FB98F3F" w14:textId="77777777" w:rsidR="00CD17B9" w:rsidRPr="001A3349" w:rsidRDefault="00CD17B9" w:rsidP="00E16E95">
      <w:pPr>
        <w:spacing w:line="360" w:lineRule="auto"/>
        <w:ind w:firstLine="709"/>
        <w:contextualSpacing/>
        <w:jc w:val="both"/>
        <w:rPr>
          <w:b/>
          <w:noProof/>
          <w:color w:val="000000"/>
        </w:rPr>
      </w:pPr>
      <w:r w:rsidRPr="001A3349">
        <w:rPr>
          <w:b/>
          <w:noProof/>
          <w:color w:val="000000"/>
        </w:rPr>
        <w:t>Фенолфталеиновая проба</w:t>
      </w:r>
    </w:p>
    <w:p w14:paraId="0CB953FC" w14:textId="77777777" w:rsidR="00DD67BF" w:rsidRPr="001A3349" w:rsidRDefault="00CD17B9" w:rsidP="00E16E95">
      <w:pPr>
        <w:spacing w:line="360" w:lineRule="auto"/>
        <w:ind w:firstLine="709"/>
        <w:contextualSpacing/>
        <w:jc w:val="both"/>
        <w:rPr>
          <w:noProof/>
          <w:color w:val="000000"/>
        </w:rPr>
      </w:pPr>
      <w:r w:rsidRPr="001A3349">
        <w:rPr>
          <w:noProof/>
          <w:color w:val="000000"/>
        </w:rPr>
        <w:t>Цветная реакция на полноту отмывки инструментов от моющих средств</w:t>
      </w:r>
      <w:r w:rsidR="00395F40" w:rsidRPr="001A3349">
        <w:rPr>
          <w:noProof/>
          <w:color w:val="000000"/>
        </w:rPr>
        <w:t>: в качестве реактива используется 1% спиртовый раствор фенолфталеина. При наличии остатков моющих средств будет розовое окрашивание.</w:t>
      </w:r>
    </w:p>
    <w:p w14:paraId="3CD793D5" w14:textId="77777777" w:rsidR="00395F40" w:rsidRPr="001A3349" w:rsidRDefault="00395F40" w:rsidP="00E16E95">
      <w:pPr>
        <w:spacing w:line="360" w:lineRule="auto"/>
        <w:ind w:firstLine="709"/>
        <w:contextualSpacing/>
        <w:jc w:val="both"/>
        <w:rPr>
          <w:b/>
          <w:noProof/>
          <w:color w:val="000000"/>
        </w:rPr>
      </w:pPr>
      <w:r w:rsidRPr="001A3349">
        <w:rPr>
          <w:b/>
          <w:noProof/>
          <w:color w:val="000000"/>
        </w:rPr>
        <w:t>Судановая проба</w:t>
      </w:r>
    </w:p>
    <w:p w14:paraId="354F2F71" w14:textId="77777777" w:rsidR="00395F40" w:rsidRPr="001A3349" w:rsidRDefault="00395F40" w:rsidP="00E16E95">
      <w:pPr>
        <w:spacing w:line="360" w:lineRule="auto"/>
        <w:ind w:firstLine="709"/>
        <w:contextualSpacing/>
        <w:jc w:val="both"/>
        <w:rPr>
          <w:noProof/>
          <w:color w:val="000000"/>
        </w:rPr>
      </w:pPr>
      <w:r w:rsidRPr="001A3349">
        <w:rPr>
          <w:noProof/>
          <w:color w:val="000000"/>
        </w:rPr>
        <w:t>Цветная реакция на полноту отмывки от жировых загрязнений: проба применяется для контроля отмывки инструментов от жировых загрязнений. Поверхность изделия, соприкасающаяся в процессе применения с лекарственными препаратами на жировой основе, смачивается 1-5 мл реактива. Через 10 секунд он смывается обильной струей воды. Желтые пятна и подтеки указывают на наличие жировых загрязнений.</w:t>
      </w:r>
    </w:p>
    <w:p w14:paraId="39DBCC75" w14:textId="77777777" w:rsidR="00395F40" w:rsidRPr="001A3349" w:rsidRDefault="00395F40" w:rsidP="00E16E95">
      <w:pPr>
        <w:tabs>
          <w:tab w:val="left" w:pos="7797"/>
        </w:tabs>
        <w:spacing w:line="360" w:lineRule="auto"/>
        <w:ind w:firstLine="709"/>
        <w:contextualSpacing/>
        <w:jc w:val="both"/>
        <w:rPr>
          <w:noProof/>
          <w:color w:val="000000"/>
        </w:rPr>
      </w:pPr>
    </w:p>
    <w:p w14:paraId="403F6624" w14:textId="77777777" w:rsidR="00502DDD" w:rsidRPr="001A3349" w:rsidRDefault="002501A4" w:rsidP="00E16E95">
      <w:pPr>
        <w:tabs>
          <w:tab w:val="left" w:pos="7797"/>
        </w:tabs>
        <w:spacing w:line="360" w:lineRule="auto"/>
        <w:ind w:firstLine="709"/>
        <w:contextualSpacing/>
        <w:jc w:val="both"/>
        <w:rPr>
          <w:noProof/>
          <w:color w:val="000000"/>
        </w:rPr>
      </w:pPr>
      <w:r w:rsidRPr="001A3349">
        <w:rPr>
          <w:noProof/>
          <w:color w:val="000000"/>
        </w:rPr>
        <w:br w:type="page"/>
      </w:r>
      <w:r w:rsidR="001D5C60" w:rsidRPr="001A3349">
        <w:rPr>
          <w:noProof/>
          <w:color w:val="000000"/>
        </w:rPr>
        <w:t>Приложение</w:t>
      </w:r>
      <w:r w:rsidRPr="001A3349">
        <w:rPr>
          <w:noProof/>
          <w:color w:val="000000"/>
        </w:rPr>
        <w:t xml:space="preserve"> </w:t>
      </w:r>
      <w:r w:rsidR="001D5C60" w:rsidRPr="001A3349">
        <w:rPr>
          <w:noProof/>
          <w:color w:val="000000"/>
        </w:rPr>
        <w:t>№</w:t>
      </w:r>
      <w:r w:rsidRPr="001A3349">
        <w:rPr>
          <w:noProof/>
          <w:color w:val="000000"/>
        </w:rPr>
        <w:t xml:space="preserve"> 4</w:t>
      </w:r>
    </w:p>
    <w:p w14:paraId="5B3E5169" w14:textId="77777777" w:rsidR="001D5C60" w:rsidRPr="001A3349" w:rsidRDefault="001D5C60" w:rsidP="00E16E95">
      <w:pPr>
        <w:tabs>
          <w:tab w:val="left" w:pos="7797"/>
        </w:tabs>
        <w:spacing w:line="360" w:lineRule="auto"/>
        <w:ind w:firstLine="709"/>
        <w:contextualSpacing/>
        <w:jc w:val="both"/>
        <w:rPr>
          <w:noProof/>
          <w:color w:val="000000"/>
        </w:rPr>
      </w:pPr>
    </w:p>
    <w:p w14:paraId="00C61D4A" w14:textId="77777777" w:rsidR="00502DDD" w:rsidRPr="001A3349" w:rsidRDefault="00502DDD" w:rsidP="00E16E95">
      <w:pPr>
        <w:tabs>
          <w:tab w:val="left" w:pos="7797"/>
        </w:tabs>
        <w:spacing w:line="360" w:lineRule="auto"/>
        <w:ind w:firstLine="709"/>
        <w:contextualSpacing/>
        <w:jc w:val="both"/>
        <w:rPr>
          <w:noProof/>
          <w:color w:val="000000"/>
        </w:rPr>
      </w:pPr>
      <w:r w:rsidRPr="001A3349">
        <w:rPr>
          <w:b/>
          <w:noProof/>
          <w:color w:val="000000"/>
        </w:rPr>
        <w:t>Правила надевания стерильных перчаток</w:t>
      </w:r>
    </w:p>
    <w:p w14:paraId="4B5E41D3" w14:textId="77777777" w:rsidR="00502DDD" w:rsidRPr="001A3349" w:rsidRDefault="00502DDD" w:rsidP="00E16E95">
      <w:pPr>
        <w:tabs>
          <w:tab w:val="left" w:pos="7797"/>
        </w:tabs>
        <w:spacing w:line="360" w:lineRule="auto"/>
        <w:ind w:firstLine="709"/>
        <w:contextualSpacing/>
        <w:jc w:val="both"/>
        <w:rPr>
          <w:noProof/>
          <w:color w:val="000000"/>
        </w:rPr>
      </w:pPr>
      <w:r w:rsidRPr="001A3349">
        <w:rPr>
          <w:noProof/>
          <w:color w:val="000000"/>
        </w:rPr>
        <w:t>1.</w:t>
      </w:r>
      <w:r w:rsidR="002501A4" w:rsidRPr="001A3349">
        <w:rPr>
          <w:noProof/>
          <w:color w:val="000000"/>
        </w:rPr>
        <w:t xml:space="preserve"> </w:t>
      </w:r>
      <w:r w:rsidRPr="001A3349">
        <w:rPr>
          <w:noProof/>
          <w:color w:val="000000"/>
        </w:rPr>
        <w:t>Взять перчатку в стерильной упаковке, развернуть.</w:t>
      </w:r>
    </w:p>
    <w:p w14:paraId="7A10205B" w14:textId="77777777" w:rsidR="00502DDD" w:rsidRPr="001A3349" w:rsidRDefault="00502DDD" w:rsidP="00E16E95">
      <w:pPr>
        <w:tabs>
          <w:tab w:val="left" w:pos="7797"/>
        </w:tabs>
        <w:spacing w:line="360" w:lineRule="auto"/>
        <w:ind w:firstLine="709"/>
        <w:contextualSpacing/>
        <w:jc w:val="both"/>
        <w:rPr>
          <w:noProof/>
          <w:color w:val="000000"/>
        </w:rPr>
      </w:pPr>
      <w:r w:rsidRPr="001A3349">
        <w:rPr>
          <w:noProof/>
          <w:color w:val="000000"/>
        </w:rPr>
        <w:t>2.</w:t>
      </w:r>
      <w:r w:rsidR="002501A4" w:rsidRPr="001A3349">
        <w:rPr>
          <w:noProof/>
          <w:color w:val="000000"/>
        </w:rPr>
        <w:t xml:space="preserve"> </w:t>
      </w:r>
      <w:r w:rsidRPr="001A3349">
        <w:rPr>
          <w:noProof/>
          <w:color w:val="000000"/>
        </w:rPr>
        <w:t>Взять перчатку для</w:t>
      </w:r>
      <w:r w:rsidR="00E16E95" w:rsidRPr="001A3349">
        <w:rPr>
          <w:noProof/>
          <w:color w:val="000000"/>
        </w:rPr>
        <w:t xml:space="preserve"> </w:t>
      </w:r>
      <w:r w:rsidRPr="001A3349">
        <w:rPr>
          <w:noProof/>
          <w:color w:val="000000"/>
        </w:rPr>
        <w:t>правой руки за отворот так,</w:t>
      </w:r>
      <w:r w:rsidR="00DA745E" w:rsidRPr="001A3349">
        <w:rPr>
          <w:noProof/>
          <w:color w:val="000000"/>
        </w:rPr>
        <w:t xml:space="preserve"> чтобы</w:t>
      </w:r>
      <w:r w:rsidR="002C79AF" w:rsidRPr="001A3349">
        <w:rPr>
          <w:noProof/>
          <w:color w:val="000000"/>
        </w:rPr>
        <w:t xml:space="preserve"> пальцы не касались внутренней поверхности перчатки.</w:t>
      </w:r>
    </w:p>
    <w:p w14:paraId="57B62D28" w14:textId="77777777" w:rsidR="002C79AF" w:rsidRPr="001A3349" w:rsidRDefault="002C79AF" w:rsidP="00E16E95">
      <w:pPr>
        <w:tabs>
          <w:tab w:val="left" w:pos="7797"/>
        </w:tabs>
        <w:spacing w:line="360" w:lineRule="auto"/>
        <w:ind w:firstLine="709"/>
        <w:contextualSpacing/>
        <w:jc w:val="both"/>
        <w:rPr>
          <w:noProof/>
          <w:color w:val="000000"/>
        </w:rPr>
      </w:pPr>
      <w:r w:rsidRPr="001A3349">
        <w:rPr>
          <w:noProof/>
          <w:color w:val="000000"/>
        </w:rPr>
        <w:t>3.</w:t>
      </w:r>
      <w:r w:rsidR="002501A4" w:rsidRPr="001A3349">
        <w:rPr>
          <w:noProof/>
          <w:color w:val="000000"/>
        </w:rPr>
        <w:t xml:space="preserve"> </w:t>
      </w:r>
      <w:r w:rsidRPr="001A3349">
        <w:rPr>
          <w:noProof/>
          <w:color w:val="000000"/>
        </w:rPr>
        <w:t>Сомкнуть пальцы правой руки и ввести их в перчатку.</w:t>
      </w:r>
    </w:p>
    <w:p w14:paraId="02EF392B" w14:textId="77777777" w:rsidR="002C79AF" w:rsidRPr="001A3349" w:rsidRDefault="002C79AF" w:rsidP="00E16E95">
      <w:pPr>
        <w:tabs>
          <w:tab w:val="left" w:pos="7797"/>
        </w:tabs>
        <w:spacing w:line="360" w:lineRule="auto"/>
        <w:ind w:firstLine="709"/>
        <w:contextualSpacing/>
        <w:jc w:val="both"/>
        <w:rPr>
          <w:noProof/>
          <w:color w:val="000000"/>
        </w:rPr>
      </w:pPr>
      <w:r w:rsidRPr="001A3349">
        <w:rPr>
          <w:noProof/>
          <w:color w:val="000000"/>
        </w:rPr>
        <w:t>4.</w:t>
      </w:r>
      <w:r w:rsidR="002501A4" w:rsidRPr="001A3349">
        <w:rPr>
          <w:noProof/>
          <w:color w:val="000000"/>
        </w:rPr>
        <w:t xml:space="preserve"> </w:t>
      </w:r>
      <w:r w:rsidRPr="001A3349">
        <w:rPr>
          <w:noProof/>
          <w:color w:val="000000"/>
        </w:rPr>
        <w:t>Надеть перчатку не нарушая её отворота, разомкнув пальцы правой руки.</w:t>
      </w:r>
    </w:p>
    <w:p w14:paraId="2E70CDBC" w14:textId="77777777" w:rsidR="002C79AF" w:rsidRPr="001A3349" w:rsidRDefault="002C79AF" w:rsidP="00E16E95">
      <w:pPr>
        <w:tabs>
          <w:tab w:val="left" w:pos="7797"/>
        </w:tabs>
        <w:spacing w:line="360" w:lineRule="auto"/>
        <w:ind w:firstLine="709"/>
        <w:contextualSpacing/>
        <w:jc w:val="both"/>
        <w:rPr>
          <w:noProof/>
          <w:color w:val="000000"/>
        </w:rPr>
      </w:pPr>
      <w:r w:rsidRPr="001A3349">
        <w:rPr>
          <w:noProof/>
          <w:color w:val="000000"/>
        </w:rPr>
        <w:t>5.</w:t>
      </w:r>
      <w:r w:rsidR="002501A4" w:rsidRPr="001A3349">
        <w:rPr>
          <w:noProof/>
          <w:color w:val="000000"/>
        </w:rPr>
        <w:t xml:space="preserve"> </w:t>
      </w:r>
      <w:r w:rsidRPr="001A3349">
        <w:rPr>
          <w:noProof/>
          <w:color w:val="000000"/>
        </w:rPr>
        <w:t xml:space="preserve">Взять перчатку для левой руки вторым, третьим, четвёртым пальцами правой руки (в </w:t>
      </w:r>
      <w:r w:rsidR="00DA745E" w:rsidRPr="001A3349">
        <w:rPr>
          <w:noProof/>
          <w:color w:val="000000"/>
        </w:rPr>
        <w:t>перчатке) за отворот так, чтобы</w:t>
      </w:r>
      <w:r w:rsidR="00E16E95" w:rsidRPr="001A3349">
        <w:rPr>
          <w:noProof/>
          <w:color w:val="000000"/>
        </w:rPr>
        <w:t xml:space="preserve"> </w:t>
      </w:r>
      <w:r w:rsidRPr="001A3349">
        <w:rPr>
          <w:noProof/>
          <w:color w:val="000000"/>
        </w:rPr>
        <w:t>пальцы не касались внутренней поверхности перчатки.</w:t>
      </w:r>
    </w:p>
    <w:p w14:paraId="38917819" w14:textId="77777777" w:rsidR="002C79AF" w:rsidRPr="001A3349" w:rsidRDefault="002C79AF" w:rsidP="00E16E95">
      <w:pPr>
        <w:tabs>
          <w:tab w:val="left" w:pos="7797"/>
        </w:tabs>
        <w:spacing w:line="360" w:lineRule="auto"/>
        <w:ind w:firstLine="709"/>
        <w:contextualSpacing/>
        <w:jc w:val="both"/>
        <w:rPr>
          <w:noProof/>
          <w:color w:val="000000"/>
        </w:rPr>
      </w:pPr>
      <w:r w:rsidRPr="001A3349">
        <w:rPr>
          <w:noProof/>
          <w:color w:val="000000"/>
        </w:rPr>
        <w:t>6.</w:t>
      </w:r>
      <w:r w:rsidR="002501A4" w:rsidRPr="001A3349">
        <w:rPr>
          <w:noProof/>
          <w:color w:val="000000"/>
        </w:rPr>
        <w:t xml:space="preserve"> </w:t>
      </w:r>
      <w:r w:rsidRPr="001A3349">
        <w:rPr>
          <w:noProof/>
          <w:color w:val="000000"/>
        </w:rPr>
        <w:t>Сомкнуть пальцы левой руки и ввести их в перчатку.</w:t>
      </w:r>
    </w:p>
    <w:p w14:paraId="3FB9168C" w14:textId="77777777" w:rsidR="002C79AF" w:rsidRPr="001A3349" w:rsidRDefault="002C79AF" w:rsidP="00E16E95">
      <w:pPr>
        <w:tabs>
          <w:tab w:val="left" w:pos="7797"/>
        </w:tabs>
        <w:spacing w:line="360" w:lineRule="auto"/>
        <w:ind w:firstLine="709"/>
        <w:contextualSpacing/>
        <w:jc w:val="both"/>
        <w:rPr>
          <w:noProof/>
          <w:color w:val="000000"/>
        </w:rPr>
      </w:pPr>
      <w:r w:rsidRPr="001A3349">
        <w:rPr>
          <w:noProof/>
          <w:color w:val="000000"/>
        </w:rPr>
        <w:t>7.</w:t>
      </w:r>
      <w:r w:rsidR="002501A4" w:rsidRPr="001A3349">
        <w:rPr>
          <w:noProof/>
          <w:color w:val="000000"/>
        </w:rPr>
        <w:t xml:space="preserve"> </w:t>
      </w:r>
      <w:r w:rsidR="007D5FD0" w:rsidRPr="001A3349">
        <w:rPr>
          <w:noProof/>
          <w:color w:val="000000"/>
        </w:rPr>
        <w:t>Расправить отвороты на левой, затем правой перчатке, натянув их на рукав.</w:t>
      </w:r>
    </w:p>
    <w:p w14:paraId="3AA2CCEE" w14:textId="77777777" w:rsidR="007D5FD0" w:rsidRPr="001A3349" w:rsidRDefault="007D5FD0" w:rsidP="00E16E95">
      <w:pPr>
        <w:tabs>
          <w:tab w:val="left" w:pos="7797"/>
        </w:tabs>
        <w:spacing w:line="360" w:lineRule="auto"/>
        <w:ind w:firstLine="709"/>
        <w:contextualSpacing/>
        <w:jc w:val="both"/>
        <w:rPr>
          <w:b/>
          <w:noProof/>
          <w:color w:val="000000"/>
        </w:rPr>
      </w:pPr>
      <w:r w:rsidRPr="001A3349">
        <w:rPr>
          <w:b/>
          <w:noProof/>
          <w:color w:val="000000"/>
        </w:rPr>
        <w:t>Правила снятия стерильных перчаток</w:t>
      </w:r>
    </w:p>
    <w:p w14:paraId="129C98A9" w14:textId="77777777" w:rsidR="007D5FD0" w:rsidRPr="001A3349" w:rsidRDefault="007D5FD0" w:rsidP="00E16E95">
      <w:pPr>
        <w:tabs>
          <w:tab w:val="left" w:pos="7797"/>
        </w:tabs>
        <w:spacing w:line="360" w:lineRule="auto"/>
        <w:ind w:firstLine="709"/>
        <w:contextualSpacing/>
        <w:jc w:val="both"/>
        <w:rPr>
          <w:noProof/>
          <w:color w:val="000000"/>
        </w:rPr>
      </w:pPr>
      <w:r w:rsidRPr="001A3349">
        <w:rPr>
          <w:noProof/>
          <w:color w:val="000000"/>
        </w:rPr>
        <w:t>1.</w:t>
      </w:r>
      <w:r w:rsidR="002501A4" w:rsidRPr="001A3349">
        <w:rPr>
          <w:noProof/>
          <w:color w:val="000000"/>
        </w:rPr>
        <w:t xml:space="preserve"> </w:t>
      </w:r>
      <w:r w:rsidRPr="001A3349">
        <w:rPr>
          <w:noProof/>
          <w:color w:val="000000"/>
        </w:rPr>
        <w:t>Взять пальцами правой руки в перчатке за отворот на левой перчатке, касаясь её с наружной стороны, сделать отворот.</w:t>
      </w:r>
    </w:p>
    <w:p w14:paraId="1C9948D7" w14:textId="77777777" w:rsidR="007D5FD0" w:rsidRPr="001A3349" w:rsidRDefault="007D5FD0" w:rsidP="00E16E95">
      <w:pPr>
        <w:tabs>
          <w:tab w:val="left" w:pos="7797"/>
        </w:tabs>
        <w:spacing w:line="360" w:lineRule="auto"/>
        <w:ind w:firstLine="709"/>
        <w:contextualSpacing/>
        <w:jc w:val="both"/>
        <w:rPr>
          <w:noProof/>
          <w:color w:val="000000"/>
        </w:rPr>
      </w:pPr>
      <w:r w:rsidRPr="001A3349">
        <w:rPr>
          <w:noProof/>
          <w:color w:val="000000"/>
        </w:rPr>
        <w:t>2.</w:t>
      </w:r>
      <w:r w:rsidR="002501A4" w:rsidRPr="001A3349">
        <w:rPr>
          <w:noProof/>
          <w:color w:val="000000"/>
        </w:rPr>
        <w:t xml:space="preserve"> </w:t>
      </w:r>
      <w:r w:rsidRPr="001A3349">
        <w:rPr>
          <w:noProof/>
          <w:color w:val="000000"/>
        </w:rPr>
        <w:t>Взять пальцами левой руки в перчатке за отворот на правой перчатке, касаясь её наружной стороны, сделать отворот.</w:t>
      </w:r>
    </w:p>
    <w:p w14:paraId="3F8C117C" w14:textId="77777777" w:rsidR="007D5FD0" w:rsidRPr="001A3349" w:rsidRDefault="007D5FD0" w:rsidP="00E16E95">
      <w:pPr>
        <w:tabs>
          <w:tab w:val="left" w:pos="7797"/>
        </w:tabs>
        <w:spacing w:line="360" w:lineRule="auto"/>
        <w:ind w:firstLine="709"/>
        <w:contextualSpacing/>
        <w:jc w:val="both"/>
        <w:rPr>
          <w:noProof/>
          <w:color w:val="000000"/>
        </w:rPr>
      </w:pPr>
      <w:r w:rsidRPr="001A3349">
        <w:rPr>
          <w:noProof/>
          <w:color w:val="000000"/>
        </w:rPr>
        <w:t>3.</w:t>
      </w:r>
      <w:r w:rsidR="002501A4" w:rsidRPr="001A3349">
        <w:rPr>
          <w:noProof/>
          <w:color w:val="000000"/>
        </w:rPr>
        <w:t xml:space="preserve"> </w:t>
      </w:r>
      <w:r w:rsidRPr="001A3349">
        <w:rPr>
          <w:noProof/>
          <w:color w:val="000000"/>
        </w:rPr>
        <w:t>Снять перчатку</w:t>
      </w:r>
      <w:r w:rsidR="00DA745E" w:rsidRPr="001A3349">
        <w:rPr>
          <w:noProof/>
          <w:color w:val="000000"/>
        </w:rPr>
        <w:t xml:space="preserve"> с левой руки, выворачивая её наизнанку</w:t>
      </w:r>
      <w:r w:rsidRPr="001A3349">
        <w:rPr>
          <w:noProof/>
          <w:color w:val="000000"/>
        </w:rPr>
        <w:t xml:space="preserve"> и держа отворот в правой руке.</w:t>
      </w:r>
    </w:p>
    <w:p w14:paraId="7B87906B" w14:textId="77777777" w:rsidR="007D5FD0" w:rsidRPr="001A3349" w:rsidRDefault="00E364C6" w:rsidP="00E16E95">
      <w:pPr>
        <w:tabs>
          <w:tab w:val="left" w:pos="7797"/>
        </w:tabs>
        <w:spacing w:line="360" w:lineRule="auto"/>
        <w:ind w:firstLine="709"/>
        <w:contextualSpacing/>
        <w:jc w:val="both"/>
        <w:rPr>
          <w:noProof/>
          <w:color w:val="000000"/>
        </w:rPr>
      </w:pPr>
      <w:r w:rsidRPr="001A3349">
        <w:rPr>
          <w:noProof/>
          <w:color w:val="000000"/>
        </w:rPr>
        <w:t>4.</w:t>
      </w:r>
      <w:r w:rsidR="002501A4" w:rsidRPr="001A3349">
        <w:rPr>
          <w:noProof/>
          <w:color w:val="000000"/>
        </w:rPr>
        <w:t xml:space="preserve"> </w:t>
      </w:r>
      <w:r w:rsidRPr="001A3349">
        <w:rPr>
          <w:noProof/>
          <w:color w:val="000000"/>
        </w:rPr>
        <w:t>Л</w:t>
      </w:r>
      <w:r w:rsidR="007D5FD0" w:rsidRPr="001A3349">
        <w:rPr>
          <w:noProof/>
          <w:color w:val="000000"/>
        </w:rPr>
        <w:t xml:space="preserve">евой рукой взять перчатку на правой руке за отворот с внутренней стороны и </w:t>
      </w:r>
      <w:r w:rsidR="00DA745E" w:rsidRPr="001A3349">
        <w:rPr>
          <w:noProof/>
          <w:color w:val="000000"/>
        </w:rPr>
        <w:t>снять, выворачивая её наизнанку</w:t>
      </w:r>
      <w:r w:rsidR="007D5FD0" w:rsidRPr="001A3349">
        <w:rPr>
          <w:noProof/>
          <w:color w:val="000000"/>
        </w:rPr>
        <w:t xml:space="preserve"> (левая перчатка оказалась внутри</w:t>
      </w:r>
      <w:r w:rsidR="00E16E95" w:rsidRPr="001A3349">
        <w:rPr>
          <w:noProof/>
          <w:color w:val="000000"/>
        </w:rPr>
        <w:t xml:space="preserve"> </w:t>
      </w:r>
      <w:r w:rsidR="007D5FD0" w:rsidRPr="001A3349">
        <w:rPr>
          <w:noProof/>
          <w:color w:val="000000"/>
        </w:rPr>
        <w:t>правой).</w:t>
      </w:r>
    </w:p>
    <w:p w14:paraId="1ABC58ED" w14:textId="77777777" w:rsidR="007D5FD0" w:rsidRPr="001A3349" w:rsidRDefault="007D5FD0" w:rsidP="00E16E95">
      <w:pPr>
        <w:tabs>
          <w:tab w:val="left" w:pos="7797"/>
        </w:tabs>
        <w:spacing w:line="360" w:lineRule="auto"/>
        <w:ind w:firstLine="709"/>
        <w:contextualSpacing/>
        <w:jc w:val="both"/>
        <w:rPr>
          <w:noProof/>
          <w:color w:val="000000"/>
        </w:rPr>
      </w:pPr>
      <w:r w:rsidRPr="001A3349">
        <w:rPr>
          <w:noProof/>
          <w:color w:val="000000"/>
        </w:rPr>
        <w:t>5.</w:t>
      </w:r>
      <w:r w:rsidR="002501A4" w:rsidRPr="001A3349">
        <w:rPr>
          <w:noProof/>
          <w:color w:val="000000"/>
        </w:rPr>
        <w:t xml:space="preserve"> </w:t>
      </w:r>
      <w:r w:rsidRPr="001A3349">
        <w:rPr>
          <w:noProof/>
          <w:color w:val="000000"/>
        </w:rPr>
        <w:t xml:space="preserve">Погрузить обе перчатки в ёмкость с дезинфицирующим раствором. После обе перчатки погружаю в ёмкость с дезинфицирующим раствором 0,2% пюржавеля, после дезинфекции </w:t>
      </w:r>
      <w:r w:rsidR="00E364C6" w:rsidRPr="001A3349">
        <w:rPr>
          <w:noProof/>
          <w:color w:val="000000"/>
        </w:rPr>
        <w:t>утилизируются</w:t>
      </w:r>
      <w:r w:rsidRPr="001A3349">
        <w:rPr>
          <w:noProof/>
          <w:color w:val="000000"/>
        </w:rPr>
        <w:t>.</w:t>
      </w:r>
    </w:p>
    <w:p w14:paraId="46AC3FE8" w14:textId="77777777" w:rsidR="00C50FE1" w:rsidRPr="001A3349" w:rsidRDefault="00C50FE1" w:rsidP="00E16E95">
      <w:pPr>
        <w:tabs>
          <w:tab w:val="left" w:pos="7797"/>
        </w:tabs>
        <w:spacing w:line="360" w:lineRule="auto"/>
        <w:ind w:firstLine="709"/>
        <w:contextualSpacing/>
        <w:jc w:val="both"/>
        <w:rPr>
          <w:noProof/>
          <w:color w:val="000000"/>
        </w:rPr>
      </w:pPr>
    </w:p>
    <w:p w14:paraId="591C8FE1" w14:textId="77777777" w:rsidR="00C50FE1" w:rsidRPr="001A3349" w:rsidRDefault="002501A4" w:rsidP="00E16E95">
      <w:pPr>
        <w:tabs>
          <w:tab w:val="left" w:pos="7797"/>
        </w:tabs>
        <w:spacing w:line="360" w:lineRule="auto"/>
        <w:ind w:firstLine="709"/>
        <w:contextualSpacing/>
        <w:jc w:val="both"/>
        <w:rPr>
          <w:noProof/>
          <w:color w:val="000000"/>
        </w:rPr>
      </w:pPr>
      <w:r w:rsidRPr="001A3349">
        <w:rPr>
          <w:noProof/>
          <w:color w:val="000000"/>
        </w:rPr>
        <w:br w:type="page"/>
      </w:r>
      <w:r w:rsidR="0083612D" w:rsidRPr="001A3349">
        <w:rPr>
          <w:noProof/>
          <w:color w:val="000000"/>
        </w:rPr>
        <w:t>Приложение</w:t>
      </w:r>
      <w:r w:rsidRPr="001A3349">
        <w:rPr>
          <w:noProof/>
          <w:color w:val="000000"/>
        </w:rPr>
        <w:t xml:space="preserve"> </w:t>
      </w:r>
      <w:r w:rsidR="0083612D" w:rsidRPr="001A3349">
        <w:rPr>
          <w:noProof/>
          <w:color w:val="000000"/>
        </w:rPr>
        <w:t>№</w:t>
      </w:r>
      <w:r w:rsidRPr="001A3349">
        <w:rPr>
          <w:noProof/>
          <w:color w:val="000000"/>
        </w:rPr>
        <w:t xml:space="preserve"> 5</w:t>
      </w:r>
    </w:p>
    <w:p w14:paraId="37C89A75" w14:textId="77777777" w:rsidR="00C50FE1" w:rsidRPr="001A3349" w:rsidRDefault="00C50FE1" w:rsidP="00E16E95">
      <w:pPr>
        <w:tabs>
          <w:tab w:val="left" w:pos="7797"/>
        </w:tabs>
        <w:spacing w:line="360" w:lineRule="auto"/>
        <w:ind w:firstLine="709"/>
        <w:contextualSpacing/>
        <w:jc w:val="both"/>
        <w:rPr>
          <w:noProof/>
          <w:color w:val="000000"/>
        </w:rPr>
      </w:pPr>
    </w:p>
    <w:p w14:paraId="25DA4DAD" w14:textId="77777777" w:rsidR="00C50FE1" w:rsidRPr="001A3349" w:rsidRDefault="00C50FE1" w:rsidP="00E16E95">
      <w:pPr>
        <w:tabs>
          <w:tab w:val="left" w:pos="7797"/>
        </w:tabs>
        <w:spacing w:line="360" w:lineRule="auto"/>
        <w:ind w:firstLine="709"/>
        <w:contextualSpacing/>
        <w:jc w:val="both"/>
        <w:rPr>
          <w:noProof/>
          <w:color w:val="000000"/>
        </w:rPr>
      </w:pPr>
      <w:r w:rsidRPr="001A3349">
        <w:rPr>
          <w:b/>
          <w:noProof/>
          <w:color w:val="000000"/>
        </w:rPr>
        <w:t>Анафилактический шок</w:t>
      </w:r>
    </w:p>
    <w:p w14:paraId="42E2B127" w14:textId="77777777" w:rsidR="00C50FE1" w:rsidRPr="001A3349" w:rsidRDefault="00C50FE1" w:rsidP="00E16E95">
      <w:pPr>
        <w:tabs>
          <w:tab w:val="left" w:pos="7797"/>
        </w:tabs>
        <w:spacing w:line="360" w:lineRule="auto"/>
        <w:ind w:firstLine="709"/>
        <w:contextualSpacing/>
        <w:jc w:val="both"/>
        <w:rPr>
          <w:noProof/>
          <w:color w:val="000000"/>
        </w:rPr>
      </w:pPr>
      <w:r w:rsidRPr="001A3349">
        <w:rPr>
          <w:noProof/>
          <w:color w:val="000000"/>
        </w:rPr>
        <w:t>При подозрении:</w:t>
      </w:r>
    </w:p>
    <w:p w14:paraId="0DB2EDB4" w14:textId="77777777" w:rsidR="00C50FE1" w:rsidRPr="001A3349" w:rsidRDefault="0083612D" w:rsidP="00E16E95">
      <w:pPr>
        <w:tabs>
          <w:tab w:val="left" w:pos="7797"/>
        </w:tabs>
        <w:spacing w:line="360" w:lineRule="auto"/>
        <w:ind w:firstLine="709"/>
        <w:contextualSpacing/>
        <w:jc w:val="both"/>
        <w:rPr>
          <w:noProof/>
          <w:color w:val="000000"/>
        </w:rPr>
      </w:pPr>
      <w:r w:rsidRPr="001A3349">
        <w:rPr>
          <w:noProof/>
          <w:color w:val="000000"/>
        </w:rPr>
        <w:t>-</w:t>
      </w:r>
      <w:r w:rsidR="002501A4" w:rsidRPr="001A3349">
        <w:rPr>
          <w:noProof/>
          <w:color w:val="000000"/>
        </w:rPr>
        <w:t xml:space="preserve"> </w:t>
      </w:r>
      <w:r w:rsidRPr="001A3349">
        <w:rPr>
          <w:noProof/>
          <w:color w:val="000000"/>
        </w:rPr>
        <w:t>вызываю</w:t>
      </w:r>
      <w:r w:rsidR="00C50FE1" w:rsidRPr="001A3349">
        <w:rPr>
          <w:noProof/>
          <w:color w:val="000000"/>
        </w:rPr>
        <w:t xml:space="preserve"> врача через дежурный персонал</w:t>
      </w:r>
    </w:p>
    <w:p w14:paraId="2455BF46" w14:textId="77777777" w:rsidR="00C50FE1" w:rsidRPr="001A3349" w:rsidRDefault="0083612D" w:rsidP="00E16E95">
      <w:pPr>
        <w:tabs>
          <w:tab w:val="left" w:pos="7797"/>
        </w:tabs>
        <w:spacing w:line="360" w:lineRule="auto"/>
        <w:ind w:firstLine="709"/>
        <w:contextualSpacing/>
        <w:jc w:val="both"/>
        <w:rPr>
          <w:noProof/>
          <w:color w:val="000000"/>
        </w:rPr>
      </w:pPr>
      <w:r w:rsidRPr="001A3349">
        <w:rPr>
          <w:noProof/>
          <w:color w:val="000000"/>
        </w:rPr>
        <w:t>-</w:t>
      </w:r>
      <w:r w:rsidR="002501A4" w:rsidRPr="001A3349">
        <w:rPr>
          <w:noProof/>
          <w:color w:val="000000"/>
        </w:rPr>
        <w:t xml:space="preserve"> </w:t>
      </w:r>
      <w:r w:rsidRPr="001A3349">
        <w:rPr>
          <w:noProof/>
          <w:color w:val="000000"/>
        </w:rPr>
        <w:t>улаживаю</w:t>
      </w:r>
      <w:r w:rsidR="00A710E1" w:rsidRPr="001A3349">
        <w:rPr>
          <w:noProof/>
          <w:color w:val="000000"/>
        </w:rPr>
        <w:t xml:space="preserve"> пациента и приподнимаю</w:t>
      </w:r>
      <w:r w:rsidR="00C50FE1" w:rsidRPr="001A3349">
        <w:rPr>
          <w:noProof/>
          <w:color w:val="000000"/>
        </w:rPr>
        <w:t xml:space="preserve"> нижние конечности</w:t>
      </w:r>
    </w:p>
    <w:p w14:paraId="0897B2B4" w14:textId="77777777" w:rsidR="00C50FE1" w:rsidRPr="001A3349" w:rsidRDefault="00A710E1" w:rsidP="00E16E95">
      <w:pPr>
        <w:tabs>
          <w:tab w:val="left" w:pos="7797"/>
        </w:tabs>
        <w:spacing w:line="360" w:lineRule="auto"/>
        <w:ind w:firstLine="709"/>
        <w:contextualSpacing/>
        <w:jc w:val="both"/>
        <w:rPr>
          <w:noProof/>
          <w:color w:val="000000"/>
        </w:rPr>
      </w:pPr>
      <w:r w:rsidRPr="001A3349">
        <w:rPr>
          <w:noProof/>
          <w:color w:val="000000"/>
        </w:rPr>
        <w:t>-</w:t>
      </w:r>
      <w:r w:rsidR="002501A4" w:rsidRPr="001A3349">
        <w:rPr>
          <w:noProof/>
          <w:color w:val="000000"/>
        </w:rPr>
        <w:t xml:space="preserve"> </w:t>
      </w:r>
      <w:r w:rsidRPr="001A3349">
        <w:rPr>
          <w:noProof/>
          <w:color w:val="000000"/>
        </w:rPr>
        <w:t>прекращаю введение препарат, обеспечиваю</w:t>
      </w:r>
      <w:r w:rsidR="00335714" w:rsidRPr="001A3349">
        <w:rPr>
          <w:noProof/>
          <w:color w:val="000000"/>
        </w:rPr>
        <w:t xml:space="preserve"> доступ кислорода</w:t>
      </w:r>
    </w:p>
    <w:p w14:paraId="3EAF67CD" w14:textId="77777777" w:rsidR="00484642" w:rsidRPr="001A3349" w:rsidRDefault="00A710E1" w:rsidP="00E16E95">
      <w:pPr>
        <w:tabs>
          <w:tab w:val="left" w:pos="7797"/>
        </w:tabs>
        <w:spacing w:line="360" w:lineRule="auto"/>
        <w:ind w:firstLine="709"/>
        <w:contextualSpacing/>
        <w:jc w:val="both"/>
        <w:rPr>
          <w:noProof/>
          <w:color w:val="000000"/>
        </w:rPr>
      </w:pPr>
      <w:r w:rsidRPr="001A3349">
        <w:rPr>
          <w:noProof/>
          <w:color w:val="000000"/>
        </w:rPr>
        <w:t>1. Обеспечиваю</w:t>
      </w:r>
      <w:r w:rsidR="00335714" w:rsidRPr="001A3349">
        <w:rPr>
          <w:noProof/>
          <w:color w:val="000000"/>
        </w:rPr>
        <w:t xml:space="preserve"> в\в введение лекарственных средств по назначению врача: п\к ввести 0.5-1 мл. 0.1% раствора адреналина в месте введения аллерг</w:t>
      </w:r>
      <w:r w:rsidRPr="001A3349">
        <w:rPr>
          <w:noProof/>
          <w:color w:val="000000"/>
        </w:rPr>
        <w:t>ена. При необходимости повторяю</w:t>
      </w:r>
      <w:r w:rsidR="00335714" w:rsidRPr="001A3349">
        <w:rPr>
          <w:noProof/>
          <w:color w:val="000000"/>
        </w:rPr>
        <w:t xml:space="preserve"> каждые 10-15 минут.</w:t>
      </w:r>
    </w:p>
    <w:p w14:paraId="6A2DF717" w14:textId="77777777" w:rsidR="00335714" w:rsidRPr="001A3349" w:rsidRDefault="00335714" w:rsidP="00E16E95">
      <w:pPr>
        <w:tabs>
          <w:tab w:val="left" w:pos="7797"/>
        </w:tabs>
        <w:spacing w:line="360" w:lineRule="auto"/>
        <w:ind w:firstLine="709"/>
        <w:contextualSpacing/>
        <w:jc w:val="both"/>
        <w:rPr>
          <w:noProof/>
          <w:color w:val="000000"/>
        </w:rPr>
      </w:pPr>
      <w:r w:rsidRPr="001A3349">
        <w:rPr>
          <w:noProof/>
          <w:color w:val="000000"/>
        </w:rPr>
        <w:t>2. Для снятия аллергичес</w:t>
      </w:r>
      <w:r w:rsidR="00A710E1" w:rsidRPr="001A3349">
        <w:rPr>
          <w:noProof/>
          <w:color w:val="000000"/>
        </w:rPr>
        <w:t>кой реакции ввожу</w:t>
      </w:r>
      <w:r w:rsidR="00777020" w:rsidRPr="001A3349">
        <w:rPr>
          <w:noProof/>
          <w:color w:val="000000"/>
        </w:rPr>
        <w:t xml:space="preserve"> кортикостерои</w:t>
      </w:r>
      <w:r w:rsidRPr="001A3349">
        <w:rPr>
          <w:noProof/>
          <w:color w:val="000000"/>
        </w:rPr>
        <w:t>ды парентерально:</w:t>
      </w:r>
      <w:r w:rsidR="00777020" w:rsidRPr="001A3349">
        <w:rPr>
          <w:noProof/>
          <w:color w:val="000000"/>
        </w:rPr>
        <w:t>30-60 мг. преднизолона или 150-300 мг гидрокортизона в 10-15 мл. 5% р-ра глюкозы.</w:t>
      </w:r>
    </w:p>
    <w:p w14:paraId="006D2279" w14:textId="77777777" w:rsidR="00777020" w:rsidRPr="001A3349" w:rsidRDefault="00777020" w:rsidP="00E16E95">
      <w:pPr>
        <w:tabs>
          <w:tab w:val="left" w:pos="7797"/>
        </w:tabs>
        <w:spacing w:line="360" w:lineRule="auto"/>
        <w:ind w:firstLine="709"/>
        <w:contextualSpacing/>
        <w:jc w:val="both"/>
        <w:rPr>
          <w:noProof/>
          <w:color w:val="000000"/>
        </w:rPr>
      </w:pPr>
      <w:r w:rsidRPr="001A3349">
        <w:rPr>
          <w:noProof/>
          <w:color w:val="000000"/>
        </w:rPr>
        <w:t>3. Для снятия отека слизистой верхних дыхательных путей</w:t>
      </w:r>
      <w:r w:rsidR="00E16E95" w:rsidRPr="001A3349">
        <w:rPr>
          <w:noProof/>
          <w:color w:val="000000"/>
        </w:rPr>
        <w:t xml:space="preserve"> </w:t>
      </w:r>
      <w:r w:rsidRPr="001A3349">
        <w:rPr>
          <w:noProof/>
          <w:color w:val="000000"/>
        </w:rPr>
        <w:t>ввести антигистоминные средства:1% супрастин(2,0-4,0мл); 0,25% пипольфен (2,0-4,0мл); 1% димедрол (2,0-5мл) парентерально.</w:t>
      </w:r>
    </w:p>
    <w:p w14:paraId="75D02BC2" w14:textId="77777777" w:rsidR="00777020" w:rsidRPr="001A3349" w:rsidRDefault="00777020" w:rsidP="00E16E95">
      <w:pPr>
        <w:tabs>
          <w:tab w:val="left" w:pos="7797"/>
        </w:tabs>
        <w:spacing w:line="360" w:lineRule="auto"/>
        <w:ind w:firstLine="709"/>
        <w:contextualSpacing/>
        <w:jc w:val="both"/>
        <w:rPr>
          <w:noProof/>
          <w:color w:val="000000"/>
        </w:rPr>
      </w:pPr>
      <w:r w:rsidRPr="001A3349">
        <w:rPr>
          <w:noProof/>
          <w:color w:val="000000"/>
        </w:rPr>
        <w:t>4. При проявлении</w:t>
      </w:r>
      <w:r w:rsidR="00E16E95" w:rsidRPr="001A3349">
        <w:rPr>
          <w:noProof/>
          <w:color w:val="000000"/>
        </w:rPr>
        <w:t xml:space="preserve"> </w:t>
      </w:r>
      <w:r w:rsidRPr="001A3349">
        <w:rPr>
          <w:noProof/>
          <w:color w:val="000000"/>
        </w:rPr>
        <w:t>признаков сердечной недостаточности по показаниям ввести сердечные гликозиды: строфантин 0.05% - 0.5мл в 10 мл физиологического раствора в\в медленно; мочегонные: лазикс (фурасемид) 40-60 мл раствора в\в.</w:t>
      </w:r>
    </w:p>
    <w:p w14:paraId="4E2BAD55" w14:textId="77777777" w:rsidR="00777020" w:rsidRPr="001A3349" w:rsidRDefault="00777020" w:rsidP="00E16E95">
      <w:pPr>
        <w:tabs>
          <w:tab w:val="left" w:pos="7797"/>
        </w:tabs>
        <w:spacing w:line="360" w:lineRule="auto"/>
        <w:ind w:firstLine="709"/>
        <w:contextualSpacing/>
        <w:jc w:val="both"/>
        <w:rPr>
          <w:noProof/>
          <w:color w:val="000000"/>
        </w:rPr>
      </w:pPr>
      <w:r w:rsidRPr="001A3349">
        <w:rPr>
          <w:noProof/>
          <w:color w:val="000000"/>
        </w:rPr>
        <w:t>5. При асфиксии и удушьи: 2,4% раствор эуфиллина 10,0 в\в</w:t>
      </w:r>
      <w:r w:rsidR="00DA745E" w:rsidRPr="001A3349">
        <w:rPr>
          <w:noProof/>
          <w:color w:val="000000"/>
        </w:rPr>
        <w:t>.</w:t>
      </w:r>
    </w:p>
    <w:p w14:paraId="7CA584FF" w14:textId="77777777" w:rsidR="00DA745E" w:rsidRPr="001A3349" w:rsidRDefault="00DA745E" w:rsidP="00E16E95">
      <w:pPr>
        <w:tabs>
          <w:tab w:val="left" w:pos="7797"/>
        </w:tabs>
        <w:spacing w:line="360" w:lineRule="auto"/>
        <w:ind w:firstLine="709"/>
        <w:contextualSpacing/>
        <w:jc w:val="both"/>
        <w:rPr>
          <w:noProof/>
          <w:color w:val="000000"/>
        </w:rPr>
      </w:pPr>
      <w:r w:rsidRPr="001A3349">
        <w:rPr>
          <w:noProof/>
          <w:color w:val="000000"/>
        </w:rPr>
        <w:t>6.</w:t>
      </w:r>
      <w:r w:rsidR="002501A4" w:rsidRPr="001A3349">
        <w:rPr>
          <w:noProof/>
          <w:color w:val="000000"/>
        </w:rPr>
        <w:t xml:space="preserve"> </w:t>
      </w:r>
      <w:r w:rsidRPr="001A3349">
        <w:rPr>
          <w:noProof/>
          <w:color w:val="000000"/>
        </w:rPr>
        <w:t>Для восстановления сердечной деятельности и повышения АД вести кордиамин 2,0, кофеин 2.0мл.</w:t>
      </w:r>
    </w:p>
    <w:p w14:paraId="74EC12C9" w14:textId="77777777" w:rsidR="00DA745E" w:rsidRPr="001A3349" w:rsidRDefault="00A710E1" w:rsidP="00E16E95">
      <w:pPr>
        <w:tabs>
          <w:tab w:val="left" w:pos="7797"/>
        </w:tabs>
        <w:spacing w:line="360" w:lineRule="auto"/>
        <w:ind w:firstLine="709"/>
        <w:contextualSpacing/>
        <w:jc w:val="both"/>
        <w:rPr>
          <w:noProof/>
          <w:color w:val="000000"/>
        </w:rPr>
      </w:pPr>
      <w:r w:rsidRPr="001A3349">
        <w:rPr>
          <w:noProof/>
          <w:color w:val="000000"/>
        </w:rPr>
        <w:t>7. При необходимости проводятся</w:t>
      </w:r>
      <w:r w:rsidR="00DA745E" w:rsidRPr="001A3349">
        <w:rPr>
          <w:noProof/>
          <w:color w:val="000000"/>
        </w:rPr>
        <w:t xml:space="preserve"> реанимационные мероприятия ( закрытый массаж сердца, ИВЛ).</w:t>
      </w:r>
    </w:p>
    <w:p w14:paraId="1F999571" w14:textId="77777777" w:rsidR="00484642" w:rsidRPr="001A3349" w:rsidRDefault="00484642" w:rsidP="00E16E95">
      <w:pPr>
        <w:tabs>
          <w:tab w:val="left" w:pos="7797"/>
        </w:tabs>
        <w:spacing w:line="360" w:lineRule="auto"/>
        <w:ind w:firstLine="709"/>
        <w:contextualSpacing/>
        <w:jc w:val="both"/>
        <w:rPr>
          <w:noProof/>
          <w:color w:val="000000"/>
        </w:rPr>
      </w:pPr>
    </w:p>
    <w:p w14:paraId="6206E398" w14:textId="77777777" w:rsidR="00484642" w:rsidRPr="001A3349" w:rsidRDefault="002501A4" w:rsidP="00E16E95">
      <w:pPr>
        <w:tabs>
          <w:tab w:val="left" w:pos="7797"/>
        </w:tabs>
        <w:spacing w:line="360" w:lineRule="auto"/>
        <w:ind w:firstLine="709"/>
        <w:contextualSpacing/>
        <w:jc w:val="both"/>
        <w:rPr>
          <w:noProof/>
          <w:color w:val="000000"/>
        </w:rPr>
      </w:pPr>
      <w:r w:rsidRPr="001A3349">
        <w:rPr>
          <w:noProof/>
          <w:color w:val="000000"/>
        </w:rPr>
        <w:br w:type="page"/>
      </w:r>
      <w:r w:rsidR="00484642" w:rsidRPr="001A3349">
        <w:rPr>
          <w:noProof/>
          <w:color w:val="000000"/>
        </w:rPr>
        <w:t>При</w:t>
      </w:r>
      <w:r w:rsidR="00896CB4" w:rsidRPr="001A3349">
        <w:rPr>
          <w:noProof/>
          <w:color w:val="000000"/>
        </w:rPr>
        <w:t>ложение №</w:t>
      </w:r>
      <w:r w:rsidRPr="001A3349">
        <w:rPr>
          <w:noProof/>
          <w:color w:val="000000"/>
        </w:rPr>
        <w:t xml:space="preserve"> 6</w:t>
      </w:r>
    </w:p>
    <w:p w14:paraId="3D562C5D" w14:textId="77777777" w:rsidR="00484642" w:rsidRPr="001A3349" w:rsidRDefault="00484642" w:rsidP="00E16E95">
      <w:pPr>
        <w:tabs>
          <w:tab w:val="left" w:pos="7797"/>
        </w:tabs>
        <w:spacing w:line="360" w:lineRule="auto"/>
        <w:ind w:firstLine="709"/>
        <w:contextualSpacing/>
        <w:jc w:val="both"/>
        <w:rPr>
          <w:noProof/>
          <w:color w:val="000000"/>
        </w:rPr>
      </w:pPr>
    </w:p>
    <w:p w14:paraId="2DF0C613" w14:textId="77777777" w:rsidR="00484642" w:rsidRPr="001A3349" w:rsidRDefault="00484642" w:rsidP="00E16E95">
      <w:pPr>
        <w:tabs>
          <w:tab w:val="left" w:pos="7797"/>
        </w:tabs>
        <w:spacing w:line="360" w:lineRule="auto"/>
        <w:ind w:firstLine="709"/>
        <w:contextualSpacing/>
        <w:jc w:val="both"/>
        <w:rPr>
          <w:b/>
          <w:noProof/>
          <w:color w:val="000000"/>
        </w:rPr>
      </w:pPr>
      <w:r w:rsidRPr="001A3349">
        <w:rPr>
          <w:b/>
          <w:noProof/>
          <w:color w:val="000000"/>
        </w:rPr>
        <w:t>Порядок хранения, учета лекарственных средств</w:t>
      </w:r>
    </w:p>
    <w:p w14:paraId="08EB9C06" w14:textId="77777777" w:rsidR="00484642" w:rsidRPr="001A3349" w:rsidRDefault="00484642" w:rsidP="00E16E95">
      <w:pPr>
        <w:numPr>
          <w:ilvl w:val="0"/>
          <w:numId w:val="22"/>
        </w:numPr>
        <w:tabs>
          <w:tab w:val="left" w:pos="0"/>
        </w:tabs>
        <w:spacing w:line="360" w:lineRule="auto"/>
        <w:ind w:left="0" w:firstLine="709"/>
        <w:contextualSpacing/>
        <w:jc w:val="both"/>
        <w:rPr>
          <w:noProof/>
          <w:color w:val="000000"/>
        </w:rPr>
      </w:pPr>
      <w:r w:rsidRPr="001A3349">
        <w:rPr>
          <w:noProof/>
          <w:color w:val="000000"/>
        </w:rPr>
        <w:t xml:space="preserve">При хранении </w:t>
      </w:r>
      <w:r w:rsidR="00A710E1" w:rsidRPr="001A3349">
        <w:rPr>
          <w:noProof/>
          <w:color w:val="000000"/>
        </w:rPr>
        <w:t>лекарственных средств</w:t>
      </w:r>
      <w:r w:rsidR="00E16E95" w:rsidRPr="001A3349">
        <w:rPr>
          <w:noProof/>
          <w:color w:val="000000"/>
        </w:rPr>
        <w:t xml:space="preserve"> </w:t>
      </w:r>
      <w:r w:rsidR="00A710E1" w:rsidRPr="001A3349">
        <w:rPr>
          <w:noProof/>
          <w:color w:val="000000"/>
        </w:rPr>
        <w:t>руководствуюсь</w:t>
      </w:r>
      <w:r w:rsidR="00E16E95" w:rsidRPr="001A3349">
        <w:rPr>
          <w:noProof/>
          <w:color w:val="000000"/>
        </w:rPr>
        <w:t xml:space="preserve"> </w:t>
      </w:r>
      <w:r w:rsidRPr="001A3349">
        <w:rPr>
          <w:noProof/>
          <w:color w:val="000000"/>
        </w:rPr>
        <w:t>принципами: размещение лекарственных средств в строгом соответствии с токсикологическими группами :Список А( ядовитые и наркотические средства), список Б</w:t>
      </w:r>
      <w:r w:rsidR="00453E89" w:rsidRPr="001A3349">
        <w:rPr>
          <w:noProof/>
          <w:color w:val="000000"/>
        </w:rPr>
        <w:t xml:space="preserve"> (сильнодействующие вещества, общий список.</w:t>
      </w:r>
    </w:p>
    <w:p w14:paraId="51CD52D8" w14:textId="77777777" w:rsidR="00453E89" w:rsidRPr="001A3349" w:rsidRDefault="00453E89" w:rsidP="00E16E95">
      <w:pPr>
        <w:numPr>
          <w:ilvl w:val="0"/>
          <w:numId w:val="22"/>
        </w:numPr>
        <w:tabs>
          <w:tab w:val="left" w:pos="0"/>
        </w:tabs>
        <w:spacing w:line="360" w:lineRule="auto"/>
        <w:ind w:left="0" w:firstLine="709"/>
        <w:contextualSpacing/>
        <w:jc w:val="both"/>
        <w:rPr>
          <w:noProof/>
          <w:color w:val="000000"/>
        </w:rPr>
      </w:pPr>
      <w:r w:rsidRPr="001A3349">
        <w:rPr>
          <w:noProof/>
          <w:color w:val="000000"/>
        </w:rPr>
        <w:t>Ответственность за хранение и расход лекарств, а так же за порядок на местах хранения, соблюдения правил выдачи</w:t>
      </w:r>
      <w:r w:rsidR="00A710E1" w:rsidRPr="001A3349">
        <w:rPr>
          <w:noProof/>
          <w:color w:val="000000"/>
        </w:rPr>
        <w:t xml:space="preserve"> несет дежурная медсестра, контролирует</w:t>
      </w:r>
      <w:r w:rsidR="00E16E95" w:rsidRPr="001A3349">
        <w:rPr>
          <w:noProof/>
          <w:color w:val="000000"/>
        </w:rPr>
        <w:t xml:space="preserve"> </w:t>
      </w:r>
      <w:r w:rsidRPr="001A3349">
        <w:rPr>
          <w:noProof/>
          <w:color w:val="000000"/>
        </w:rPr>
        <w:t>заведующий отделением.</w:t>
      </w:r>
    </w:p>
    <w:p w14:paraId="4CEFF8F1" w14:textId="77777777" w:rsidR="00453E89" w:rsidRPr="001A3349" w:rsidRDefault="00453E89" w:rsidP="00E16E95">
      <w:pPr>
        <w:numPr>
          <w:ilvl w:val="0"/>
          <w:numId w:val="22"/>
        </w:numPr>
        <w:tabs>
          <w:tab w:val="left" w:pos="0"/>
        </w:tabs>
        <w:spacing w:line="360" w:lineRule="auto"/>
        <w:ind w:left="0" w:firstLine="709"/>
        <w:contextualSpacing/>
        <w:jc w:val="both"/>
        <w:rPr>
          <w:noProof/>
          <w:color w:val="000000"/>
        </w:rPr>
      </w:pPr>
      <w:r w:rsidRPr="001A3349">
        <w:rPr>
          <w:noProof/>
          <w:color w:val="000000"/>
        </w:rPr>
        <w:t>Наркотические лекарственные средст</w:t>
      </w:r>
      <w:r w:rsidR="00A710E1" w:rsidRPr="001A3349">
        <w:rPr>
          <w:noProof/>
          <w:color w:val="000000"/>
        </w:rPr>
        <w:t>ва хранятся</w:t>
      </w:r>
      <w:r w:rsidRPr="001A3349">
        <w:rPr>
          <w:noProof/>
          <w:color w:val="000000"/>
        </w:rPr>
        <w:t xml:space="preserve"> в укреплённых сейфах. На внутр</w:t>
      </w:r>
      <w:r w:rsidR="00A710E1" w:rsidRPr="001A3349">
        <w:rPr>
          <w:noProof/>
          <w:color w:val="000000"/>
        </w:rPr>
        <w:t>енней стороне дверок</w:t>
      </w:r>
      <w:r w:rsidR="00E16E95" w:rsidRPr="001A3349">
        <w:rPr>
          <w:noProof/>
          <w:color w:val="000000"/>
        </w:rPr>
        <w:t xml:space="preserve"> </w:t>
      </w:r>
      <w:r w:rsidRPr="001A3349">
        <w:rPr>
          <w:noProof/>
          <w:color w:val="000000"/>
        </w:rPr>
        <w:t>перечень наркотических лекарственных средств с указанием высших разовых и суточных доз.</w:t>
      </w:r>
    </w:p>
    <w:p w14:paraId="2D2E128A" w14:textId="77777777" w:rsidR="00453E89" w:rsidRPr="001A3349" w:rsidRDefault="00453E89" w:rsidP="00E16E95">
      <w:pPr>
        <w:numPr>
          <w:ilvl w:val="0"/>
          <w:numId w:val="22"/>
        </w:numPr>
        <w:tabs>
          <w:tab w:val="left" w:pos="0"/>
        </w:tabs>
        <w:spacing w:line="360" w:lineRule="auto"/>
        <w:ind w:left="0" w:firstLine="709"/>
        <w:contextualSpacing/>
        <w:jc w:val="both"/>
        <w:rPr>
          <w:noProof/>
          <w:color w:val="000000"/>
        </w:rPr>
      </w:pPr>
      <w:r w:rsidRPr="001A3349">
        <w:rPr>
          <w:noProof/>
          <w:color w:val="000000"/>
        </w:rPr>
        <w:t>Ядовитые и сильнодействующ</w:t>
      </w:r>
      <w:r w:rsidR="00A710E1" w:rsidRPr="001A3349">
        <w:rPr>
          <w:noProof/>
          <w:color w:val="000000"/>
        </w:rPr>
        <w:t>ие лекарственные средства</w:t>
      </w:r>
      <w:r w:rsidR="00E16E95" w:rsidRPr="001A3349">
        <w:rPr>
          <w:noProof/>
          <w:color w:val="000000"/>
        </w:rPr>
        <w:t xml:space="preserve"> </w:t>
      </w:r>
      <w:r w:rsidR="00A710E1" w:rsidRPr="001A3349">
        <w:rPr>
          <w:noProof/>
          <w:color w:val="000000"/>
        </w:rPr>
        <w:t>храня</w:t>
      </w:r>
      <w:r w:rsidRPr="001A3349">
        <w:rPr>
          <w:noProof/>
          <w:color w:val="000000"/>
        </w:rPr>
        <w:t>тся в отдельном металлическом или деревянном шкафу с замком.</w:t>
      </w:r>
    </w:p>
    <w:p w14:paraId="5B89FB91" w14:textId="77777777" w:rsidR="00453E89" w:rsidRPr="001A3349" w:rsidRDefault="00453E89" w:rsidP="00E16E95">
      <w:pPr>
        <w:numPr>
          <w:ilvl w:val="0"/>
          <w:numId w:val="22"/>
        </w:numPr>
        <w:tabs>
          <w:tab w:val="left" w:pos="0"/>
        </w:tabs>
        <w:spacing w:line="360" w:lineRule="auto"/>
        <w:ind w:left="0" w:firstLine="709"/>
        <w:contextualSpacing/>
        <w:jc w:val="both"/>
        <w:rPr>
          <w:noProof/>
          <w:color w:val="000000"/>
        </w:rPr>
      </w:pPr>
      <w:r w:rsidRPr="001A3349">
        <w:rPr>
          <w:noProof/>
          <w:color w:val="000000"/>
        </w:rPr>
        <w:t xml:space="preserve">Запасы наркотических лекарственных средств в отделениях не должны </w:t>
      </w:r>
      <w:r w:rsidR="00BD1FFC" w:rsidRPr="001A3349">
        <w:rPr>
          <w:noProof/>
          <w:color w:val="000000"/>
        </w:rPr>
        <w:t>превышать 3-дневной потребности в них, ядовитых- 5- дневной, а сильнодействующих- 10-дней потребности.</w:t>
      </w:r>
    </w:p>
    <w:p w14:paraId="5784D5CC" w14:textId="77777777" w:rsidR="00BD1FFC" w:rsidRPr="001A3349" w:rsidRDefault="00A710E1" w:rsidP="00E16E95">
      <w:pPr>
        <w:numPr>
          <w:ilvl w:val="0"/>
          <w:numId w:val="22"/>
        </w:numPr>
        <w:tabs>
          <w:tab w:val="left" w:pos="0"/>
        </w:tabs>
        <w:spacing w:line="360" w:lineRule="auto"/>
        <w:ind w:left="0" w:firstLine="709"/>
        <w:contextualSpacing/>
        <w:jc w:val="both"/>
        <w:rPr>
          <w:noProof/>
          <w:color w:val="000000"/>
        </w:rPr>
      </w:pPr>
      <w:r w:rsidRPr="001A3349">
        <w:rPr>
          <w:noProof/>
          <w:color w:val="000000"/>
        </w:rPr>
        <w:t>Ключ</w:t>
      </w:r>
      <w:r w:rsidR="00BD1FFC" w:rsidRPr="001A3349">
        <w:rPr>
          <w:noProof/>
          <w:color w:val="000000"/>
        </w:rPr>
        <w:t xml:space="preserve"> от шкафа «А» и «Б» хранятся у лиц, назначенных приказом по лечебному учреждению, о чем делается соответствующая запись в специальном журнале, ставятся подписи передающего и принявшего ключи.</w:t>
      </w:r>
    </w:p>
    <w:p w14:paraId="1E0AD112" w14:textId="77777777" w:rsidR="00BD1FFC" w:rsidRPr="001A3349" w:rsidRDefault="00BD1FFC" w:rsidP="00E16E95">
      <w:pPr>
        <w:tabs>
          <w:tab w:val="left" w:pos="7797"/>
        </w:tabs>
        <w:spacing w:line="360" w:lineRule="auto"/>
        <w:ind w:firstLine="709"/>
        <w:contextualSpacing/>
        <w:jc w:val="both"/>
        <w:rPr>
          <w:noProof/>
          <w:color w:val="000000"/>
        </w:rPr>
      </w:pPr>
      <w:r w:rsidRPr="001A3349">
        <w:rPr>
          <w:b/>
          <w:noProof/>
          <w:color w:val="000000"/>
        </w:rPr>
        <w:t>Порядок выдачи лекарственных средств пациенту</w:t>
      </w:r>
    </w:p>
    <w:p w14:paraId="200370D7" w14:textId="77777777" w:rsidR="00BD1FFC" w:rsidRPr="001A3349" w:rsidRDefault="00BD1FFC" w:rsidP="00E16E95">
      <w:pPr>
        <w:numPr>
          <w:ilvl w:val="0"/>
          <w:numId w:val="24"/>
        </w:numPr>
        <w:tabs>
          <w:tab w:val="left" w:pos="0"/>
        </w:tabs>
        <w:spacing w:line="360" w:lineRule="auto"/>
        <w:ind w:left="0" w:firstLine="709"/>
        <w:contextualSpacing/>
        <w:jc w:val="both"/>
        <w:rPr>
          <w:noProof/>
          <w:color w:val="000000"/>
        </w:rPr>
      </w:pPr>
      <w:r w:rsidRPr="001A3349">
        <w:rPr>
          <w:noProof/>
          <w:color w:val="000000"/>
        </w:rPr>
        <w:t>Выдача пациентам лекарственных средств, содержащие ядовитые и наркотические средства, должны производиться только отдельно от прочих медикаментов.</w:t>
      </w:r>
    </w:p>
    <w:p w14:paraId="3F0C9EA7" w14:textId="77777777" w:rsidR="00BD1FFC" w:rsidRPr="001A3349" w:rsidRDefault="00BD1FFC" w:rsidP="00E16E95">
      <w:pPr>
        <w:numPr>
          <w:ilvl w:val="0"/>
          <w:numId w:val="24"/>
        </w:numPr>
        <w:tabs>
          <w:tab w:val="left" w:pos="0"/>
        </w:tabs>
        <w:spacing w:line="360" w:lineRule="auto"/>
        <w:ind w:left="0" w:firstLine="709"/>
        <w:contextualSpacing/>
        <w:jc w:val="both"/>
        <w:rPr>
          <w:noProof/>
          <w:color w:val="000000"/>
        </w:rPr>
      </w:pPr>
      <w:r w:rsidRPr="001A3349">
        <w:rPr>
          <w:noProof/>
          <w:color w:val="000000"/>
        </w:rPr>
        <w:t>Во избежание ошибки, перед вскрытием ампулы, упаковки, следует в слух прочитать название препарата, дозировку, сверить с</w:t>
      </w:r>
      <w:r w:rsidR="00183F10" w:rsidRPr="001A3349">
        <w:rPr>
          <w:noProof/>
          <w:color w:val="000000"/>
        </w:rPr>
        <w:t xml:space="preserve"> </w:t>
      </w:r>
      <w:r w:rsidRPr="001A3349">
        <w:rPr>
          <w:noProof/>
          <w:color w:val="000000"/>
        </w:rPr>
        <w:t xml:space="preserve">назначением и после </w:t>
      </w:r>
      <w:r w:rsidR="00183F10" w:rsidRPr="001A3349">
        <w:rPr>
          <w:noProof/>
          <w:color w:val="000000"/>
        </w:rPr>
        <w:t>этого отпустить пациенту.</w:t>
      </w:r>
    </w:p>
    <w:p w14:paraId="622F4F7F" w14:textId="77777777" w:rsidR="00183F10" w:rsidRPr="001A3349" w:rsidRDefault="00183F10" w:rsidP="00E16E95">
      <w:pPr>
        <w:numPr>
          <w:ilvl w:val="0"/>
          <w:numId w:val="24"/>
        </w:numPr>
        <w:tabs>
          <w:tab w:val="left" w:pos="0"/>
        </w:tabs>
        <w:spacing w:line="360" w:lineRule="auto"/>
        <w:ind w:left="0" w:firstLine="709"/>
        <w:contextualSpacing/>
        <w:jc w:val="both"/>
        <w:rPr>
          <w:noProof/>
          <w:color w:val="000000"/>
        </w:rPr>
      </w:pPr>
      <w:r w:rsidRPr="001A3349">
        <w:rPr>
          <w:noProof/>
          <w:color w:val="000000"/>
        </w:rPr>
        <w:t>Применение наркотических лекарственных средств по назначению врача</w:t>
      </w:r>
      <w:r w:rsidR="00355157" w:rsidRPr="001A3349">
        <w:rPr>
          <w:noProof/>
          <w:color w:val="000000"/>
        </w:rPr>
        <w:t xml:space="preserve"> производится процедурной или па</w:t>
      </w:r>
      <w:r w:rsidRPr="001A3349">
        <w:rPr>
          <w:noProof/>
          <w:color w:val="000000"/>
        </w:rPr>
        <w:t>латной сестрой в присутствии врача с отметкой о проведённой инъекции в истории болезни и листе назначения.</w:t>
      </w:r>
    </w:p>
    <w:p w14:paraId="4C09AB61" w14:textId="77777777" w:rsidR="00183F10" w:rsidRPr="001A3349" w:rsidRDefault="00183F10" w:rsidP="00E16E95">
      <w:pPr>
        <w:numPr>
          <w:ilvl w:val="0"/>
          <w:numId w:val="24"/>
        </w:numPr>
        <w:tabs>
          <w:tab w:val="left" w:pos="0"/>
        </w:tabs>
        <w:spacing w:line="360" w:lineRule="auto"/>
        <w:ind w:left="0" w:firstLine="709"/>
        <w:contextualSpacing/>
        <w:jc w:val="both"/>
        <w:rPr>
          <w:noProof/>
          <w:color w:val="000000"/>
        </w:rPr>
      </w:pPr>
      <w:r w:rsidRPr="001A3349">
        <w:rPr>
          <w:noProof/>
          <w:color w:val="000000"/>
        </w:rPr>
        <w:t>Пероральный приём наркотических средств должен производится только в присутствии медицинской сестры.</w:t>
      </w:r>
    </w:p>
    <w:p w14:paraId="2A0085D3" w14:textId="77777777" w:rsidR="00214630" w:rsidRPr="001A3349" w:rsidRDefault="00183F10" w:rsidP="00E16E95">
      <w:pPr>
        <w:tabs>
          <w:tab w:val="left" w:pos="7797"/>
        </w:tabs>
        <w:spacing w:line="360" w:lineRule="auto"/>
        <w:ind w:firstLine="709"/>
        <w:contextualSpacing/>
        <w:jc w:val="both"/>
        <w:rPr>
          <w:b/>
          <w:noProof/>
          <w:color w:val="000000"/>
        </w:rPr>
      </w:pPr>
      <w:r w:rsidRPr="001A3349">
        <w:rPr>
          <w:b/>
          <w:noProof/>
          <w:color w:val="000000"/>
        </w:rPr>
        <w:t>Запрещается</w:t>
      </w:r>
    </w:p>
    <w:p w14:paraId="711AC478" w14:textId="77777777" w:rsidR="00183F10" w:rsidRPr="001A3349" w:rsidRDefault="00183F10" w:rsidP="00E16E95">
      <w:pPr>
        <w:numPr>
          <w:ilvl w:val="0"/>
          <w:numId w:val="25"/>
        </w:numPr>
        <w:tabs>
          <w:tab w:val="left" w:pos="0"/>
        </w:tabs>
        <w:spacing w:line="360" w:lineRule="auto"/>
        <w:ind w:left="0" w:firstLine="709"/>
        <w:contextualSpacing/>
        <w:jc w:val="both"/>
        <w:rPr>
          <w:noProof/>
          <w:color w:val="000000"/>
        </w:rPr>
      </w:pPr>
      <w:r w:rsidRPr="001A3349">
        <w:rPr>
          <w:noProof/>
          <w:color w:val="000000"/>
        </w:rPr>
        <w:t>Дез. средства, растворы для технических целей (обработки рук, инструментов, мебели белья и т.д.) хранить вместе с медицинскими препаратами, предназначенными для лечения пациентов.</w:t>
      </w:r>
    </w:p>
    <w:p w14:paraId="2AF0211D" w14:textId="77777777" w:rsidR="00183F10" w:rsidRPr="001A3349" w:rsidRDefault="00D4183C" w:rsidP="00E16E95">
      <w:pPr>
        <w:numPr>
          <w:ilvl w:val="0"/>
          <w:numId w:val="25"/>
        </w:numPr>
        <w:tabs>
          <w:tab w:val="left" w:pos="0"/>
        </w:tabs>
        <w:spacing w:line="360" w:lineRule="auto"/>
        <w:ind w:left="0" w:firstLine="709"/>
        <w:contextualSpacing/>
        <w:jc w:val="both"/>
        <w:rPr>
          <w:noProof/>
          <w:color w:val="000000"/>
        </w:rPr>
      </w:pPr>
      <w:r w:rsidRPr="001A3349">
        <w:rPr>
          <w:noProof/>
          <w:color w:val="000000"/>
        </w:rPr>
        <w:t>Выдавать</w:t>
      </w:r>
      <w:r w:rsidR="00183F10" w:rsidRPr="001A3349">
        <w:rPr>
          <w:noProof/>
          <w:color w:val="000000"/>
        </w:rPr>
        <w:t xml:space="preserve"> лекарство без назначения врача, заменять</w:t>
      </w:r>
      <w:r w:rsidR="00E16E95" w:rsidRPr="001A3349">
        <w:rPr>
          <w:noProof/>
          <w:color w:val="000000"/>
        </w:rPr>
        <w:t xml:space="preserve"> </w:t>
      </w:r>
      <w:r w:rsidRPr="001A3349">
        <w:rPr>
          <w:noProof/>
          <w:color w:val="000000"/>
        </w:rPr>
        <w:t>одни лекарства другими, предва</w:t>
      </w:r>
      <w:r w:rsidR="00183F10" w:rsidRPr="001A3349">
        <w:rPr>
          <w:noProof/>
          <w:color w:val="000000"/>
        </w:rPr>
        <w:t>рительно раскладывать лекарства в ячейки, мензурки пакеты и др.</w:t>
      </w:r>
    </w:p>
    <w:p w14:paraId="59331034" w14:textId="77777777" w:rsidR="00D4183C" w:rsidRPr="001A3349" w:rsidRDefault="00D4183C" w:rsidP="00E16E95">
      <w:pPr>
        <w:numPr>
          <w:ilvl w:val="0"/>
          <w:numId w:val="25"/>
        </w:numPr>
        <w:tabs>
          <w:tab w:val="left" w:pos="0"/>
        </w:tabs>
        <w:spacing w:line="360" w:lineRule="auto"/>
        <w:ind w:left="0" w:firstLine="709"/>
        <w:contextualSpacing/>
        <w:jc w:val="both"/>
        <w:rPr>
          <w:noProof/>
          <w:color w:val="000000"/>
        </w:rPr>
      </w:pPr>
      <w:r w:rsidRPr="001A3349">
        <w:rPr>
          <w:noProof/>
          <w:color w:val="000000"/>
        </w:rPr>
        <w:t>Выписывать, оформлять и хранить лекарства под условными обозначениями, неутверждёнными фармакопейным комитетом.</w:t>
      </w:r>
    </w:p>
    <w:p w14:paraId="17017D59" w14:textId="77777777" w:rsidR="00D4183C" w:rsidRPr="001A3349" w:rsidRDefault="00D4183C" w:rsidP="00E16E95">
      <w:pPr>
        <w:tabs>
          <w:tab w:val="left" w:pos="0"/>
        </w:tabs>
        <w:spacing w:line="360" w:lineRule="auto"/>
        <w:ind w:firstLine="709"/>
        <w:contextualSpacing/>
        <w:jc w:val="both"/>
        <w:rPr>
          <w:noProof/>
          <w:color w:val="000000"/>
        </w:rPr>
      </w:pPr>
    </w:p>
    <w:p w14:paraId="2F328CBC" w14:textId="77777777" w:rsidR="00D4183C" w:rsidRPr="001A3349" w:rsidRDefault="002501A4" w:rsidP="00E16E95">
      <w:pPr>
        <w:tabs>
          <w:tab w:val="left" w:pos="0"/>
        </w:tabs>
        <w:spacing w:line="360" w:lineRule="auto"/>
        <w:ind w:firstLine="709"/>
        <w:contextualSpacing/>
        <w:jc w:val="both"/>
        <w:rPr>
          <w:noProof/>
          <w:color w:val="000000"/>
        </w:rPr>
      </w:pPr>
      <w:r w:rsidRPr="001A3349">
        <w:rPr>
          <w:noProof/>
          <w:color w:val="000000"/>
        </w:rPr>
        <w:br w:type="page"/>
      </w:r>
      <w:r w:rsidR="00896CB4" w:rsidRPr="001A3349">
        <w:rPr>
          <w:noProof/>
          <w:color w:val="000000"/>
        </w:rPr>
        <w:t>Приложение</w:t>
      </w:r>
      <w:r w:rsidRPr="001A3349">
        <w:rPr>
          <w:noProof/>
          <w:color w:val="000000"/>
        </w:rPr>
        <w:t xml:space="preserve"> </w:t>
      </w:r>
      <w:r w:rsidR="00896CB4" w:rsidRPr="001A3349">
        <w:rPr>
          <w:noProof/>
          <w:color w:val="000000"/>
        </w:rPr>
        <w:t>№</w:t>
      </w:r>
      <w:r w:rsidRPr="001A3349">
        <w:rPr>
          <w:noProof/>
          <w:color w:val="000000"/>
        </w:rPr>
        <w:t>7</w:t>
      </w:r>
    </w:p>
    <w:p w14:paraId="414DD420" w14:textId="77777777" w:rsidR="00896CB4" w:rsidRPr="001A3349" w:rsidRDefault="00896CB4" w:rsidP="00E16E95">
      <w:pPr>
        <w:tabs>
          <w:tab w:val="left" w:pos="0"/>
        </w:tabs>
        <w:spacing w:line="360" w:lineRule="auto"/>
        <w:ind w:firstLine="709"/>
        <w:contextualSpacing/>
        <w:jc w:val="both"/>
        <w:rPr>
          <w:noProof/>
          <w:color w:val="000000"/>
        </w:rPr>
      </w:pPr>
    </w:p>
    <w:p w14:paraId="61CFA292" w14:textId="77777777" w:rsidR="00896CB4" w:rsidRPr="001A3349" w:rsidRDefault="00896CB4" w:rsidP="00E16E95">
      <w:pPr>
        <w:tabs>
          <w:tab w:val="left" w:pos="0"/>
        </w:tabs>
        <w:spacing w:line="360" w:lineRule="auto"/>
        <w:ind w:firstLine="709"/>
        <w:contextualSpacing/>
        <w:jc w:val="both"/>
        <w:rPr>
          <w:b/>
          <w:noProof/>
          <w:color w:val="000000"/>
        </w:rPr>
      </w:pPr>
      <w:r w:rsidRPr="001A3349">
        <w:rPr>
          <w:b/>
          <w:noProof/>
          <w:color w:val="000000"/>
        </w:rPr>
        <w:t>Выдача лекарств пациенту</w:t>
      </w:r>
    </w:p>
    <w:p w14:paraId="759C97CC" w14:textId="77777777" w:rsidR="00896CB4" w:rsidRPr="001A3349" w:rsidRDefault="00A41DAB" w:rsidP="00E16E95">
      <w:pPr>
        <w:tabs>
          <w:tab w:val="left" w:pos="0"/>
        </w:tabs>
        <w:spacing w:line="360" w:lineRule="auto"/>
        <w:ind w:firstLine="709"/>
        <w:contextualSpacing/>
        <w:jc w:val="both"/>
        <w:rPr>
          <w:noProof/>
          <w:color w:val="000000"/>
        </w:rPr>
      </w:pPr>
      <w:r w:rsidRPr="001A3349">
        <w:rPr>
          <w:noProof/>
          <w:color w:val="000000"/>
        </w:rPr>
        <w:t>Перед раздачей лекарственных средств проверяется срок годности, сверяется название, дозировка с листо</w:t>
      </w:r>
      <w:r w:rsidR="000F311D" w:rsidRPr="001A3349">
        <w:rPr>
          <w:noProof/>
          <w:color w:val="000000"/>
        </w:rPr>
        <w:t>м</w:t>
      </w:r>
      <w:r w:rsidR="00E16E95" w:rsidRPr="001A3349">
        <w:rPr>
          <w:noProof/>
          <w:color w:val="000000"/>
        </w:rPr>
        <w:t xml:space="preserve"> </w:t>
      </w:r>
      <w:r w:rsidRPr="001A3349">
        <w:rPr>
          <w:noProof/>
          <w:color w:val="000000"/>
        </w:rPr>
        <w:t>назначения врача</w:t>
      </w:r>
      <w:r w:rsidR="000F311D" w:rsidRPr="001A3349">
        <w:rPr>
          <w:noProof/>
          <w:color w:val="000000"/>
        </w:rPr>
        <w:t>. Оценивается лекарственное средство по внешнему виду. Пероральный прием ведется в присутствии медицинской сестры.</w:t>
      </w:r>
      <w:r w:rsidR="00A710E1" w:rsidRPr="001A3349">
        <w:rPr>
          <w:noProof/>
          <w:color w:val="000000"/>
        </w:rPr>
        <w:t xml:space="preserve"> </w:t>
      </w:r>
      <w:r w:rsidR="000F311D" w:rsidRPr="001A3349">
        <w:rPr>
          <w:noProof/>
          <w:color w:val="000000"/>
        </w:rPr>
        <w:t>Средства с пометкой «до еды» принимаются за 15-30 мин. До приема пищи, с пометкой после – через 15-30 мин.после приема пищи, средства предназначенные для приема натощак принимаются утром после пробуждения. Препараты, обладающие снотворным эффектом принимаются за 30 мин. до отхода ко сну. После приема пациентом лекарственного средства делается отметка в листе назначения.</w:t>
      </w:r>
    </w:p>
    <w:p w14:paraId="1378685F" w14:textId="77777777" w:rsidR="000F311D" w:rsidRPr="001A3349" w:rsidRDefault="000F311D" w:rsidP="00E16E95">
      <w:pPr>
        <w:tabs>
          <w:tab w:val="left" w:pos="0"/>
        </w:tabs>
        <w:spacing w:line="360" w:lineRule="auto"/>
        <w:ind w:firstLine="709"/>
        <w:contextualSpacing/>
        <w:jc w:val="both"/>
        <w:rPr>
          <w:noProof/>
          <w:color w:val="000000"/>
        </w:rPr>
      </w:pPr>
      <w:r w:rsidRPr="001A3349">
        <w:rPr>
          <w:noProof/>
          <w:color w:val="000000"/>
        </w:rPr>
        <w:t>ЗАПРЕЩАЕТСЯ:</w:t>
      </w:r>
    </w:p>
    <w:p w14:paraId="0D48B059" w14:textId="77777777" w:rsidR="000F311D" w:rsidRPr="001A3349" w:rsidRDefault="000F311D" w:rsidP="00E16E95">
      <w:pPr>
        <w:tabs>
          <w:tab w:val="left" w:pos="0"/>
        </w:tabs>
        <w:spacing w:line="360" w:lineRule="auto"/>
        <w:ind w:firstLine="709"/>
        <w:contextualSpacing/>
        <w:jc w:val="both"/>
        <w:rPr>
          <w:noProof/>
          <w:color w:val="000000"/>
        </w:rPr>
      </w:pPr>
      <w:r w:rsidRPr="001A3349">
        <w:rPr>
          <w:noProof/>
          <w:color w:val="000000"/>
        </w:rPr>
        <w:t>1.</w:t>
      </w:r>
      <w:r w:rsidR="002501A4" w:rsidRPr="001A3349">
        <w:rPr>
          <w:noProof/>
          <w:color w:val="000000"/>
        </w:rPr>
        <w:t xml:space="preserve"> </w:t>
      </w:r>
      <w:r w:rsidRPr="001A3349">
        <w:rPr>
          <w:noProof/>
          <w:color w:val="000000"/>
        </w:rPr>
        <w:t>Хранить вместе с дезинфицирующими средствами.</w:t>
      </w:r>
    </w:p>
    <w:p w14:paraId="38A203C6" w14:textId="77777777" w:rsidR="000F311D" w:rsidRPr="001A3349" w:rsidRDefault="000F311D" w:rsidP="00E16E95">
      <w:pPr>
        <w:tabs>
          <w:tab w:val="left" w:pos="0"/>
        </w:tabs>
        <w:spacing w:line="360" w:lineRule="auto"/>
        <w:ind w:firstLine="709"/>
        <w:contextualSpacing/>
        <w:jc w:val="both"/>
        <w:rPr>
          <w:noProof/>
          <w:color w:val="000000"/>
        </w:rPr>
      </w:pPr>
      <w:r w:rsidRPr="001A3349">
        <w:rPr>
          <w:noProof/>
          <w:color w:val="000000"/>
        </w:rPr>
        <w:t>2.</w:t>
      </w:r>
      <w:r w:rsidR="002501A4" w:rsidRPr="001A3349">
        <w:rPr>
          <w:noProof/>
          <w:color w:val="000000"/>
        </w:rPr>
        <w:t xml:space="preserve"> </w:t>
      </w:r>
      <w:r w:rsidRPr="001A3349">
        <w:rPr>
          <w:noProof/>
          <w:color w:val="000000"/>
        </w:rPr>
        <w:t>Выдавать лекарственные средства без назначения врача, заменять одни лекарственные средства другими, предварительно раскладывать лекарства в ячейки, мензурки, пакеты и т.д.</w:t>
      </w:r>
    </w:p>
    <w:p w14:paraId="3A779AAC" w14:textId="77777777" w:rsidR="000F311D" w:rsidRPr="001A3349" w:rsidRDefault="000F311D" w:rsidP="00E16E95">
      <w:pPr>
        <w:tabs>
          <w:tab w:val="left" w:pos="0"/>
        </w:tabs>
        <w:spacing w:line="360" w:lineRule="auto"/>
        <w:ind w:firstLine="709"/>
        <w:contextualSpacing/>
        <w:jc w:val="both"/>
        <w:rPr>
          <w:noProof/>
          <w:color w:val="000000"/>
        </w:rPr>
      </w:pPr>
      <w:r w:rsidRPr="001A3349">
        <w:rPr>
          <w:noProof/>
          <w:color w:val="000000"/>
        </w:rPr>
        <w:t>3. Отсыпать, отливать лекарственные средства из аптечной упаковки, делать самостоятельные надписи.</w:t>
      </w:r>
    </w:p>
    <w:p w14:paraId="197586DD" w14:textId="77777777" w:rsidR="00D4183C" w:rsidRPr="001A3349" w:rsidRDefault="00D4183C" w:rsidP="00E16E95">
      <w:pPr>
        <w:tabs>
          <w:tab w:val="left" w:pos="0"/>
        </w:tabs>
        <w:spacing w:line="360" w:lineRule="auto"/>
        <w:ind w:firstLine="709"/>
        <w:contextualSpacing/>
        <w:jc w:val="both"/>
        <w:rPr>
          <w:noProof/>
          <w:color w:val="000000"/>
        </w:rPr>
      </w:pPr>
    </w:p>
    <w:p w14:paraId="4CC37F9C" w14:textId="77777777" w:rsidR="00D4183C" w:rsidRPr="001A3349" w:rsidRDefault="0041183D" w:rsidP="00E16E95">
      <w:pPr>
        <w:tabs>
          <w:tab w:val="left" w:pos="0"/>
        </w:tabs>
        <w:spacing w:line="360" w:lineRule="auto"/>
        <w:ind w:firstLine="709"/>
        <w:contextualSpacing/>
        <w:jc w:val="both"/>
        <w:rPr>
          <w:noProof/>
          <w:color w:val="000000"/>
        </w:rPr>
      </w:pPr>
      <w:r w:rsidRPr="001A3349">
        <w:rPr>
          <w:noProof/>
          <w:color w:val="000000"/>
        </w:rPr>
        <w:br w:type="page"/>
      </w:r>
      <w:r w:rsidR="00D4183C" w:rsidRPr="001A3349">
        <w:rPr>
          <w:noProof/>
          <w:color w:val="000000"/>
        </w:rPr>
        <w:t>П</w:t>
      </w:r>
      <w:r w:rsidR="00FD0088" w:rsidRPr="001A3349">
        <w:rPr>
          <w:noProof/>
          <w:color w:val="000000"/>
        </w:rPr>
        <w:t>риложение №</w:t>
      </w:r>
      <w:r w:rsidRPr="001A3349">
        <w:rPr>
          <w:noProof/>
          <w:color w:val="000000"/>
        </w:rPr>
        <w:t xml:space="preserve"> 8</w:t>
      </w:r>
    </w:p>
    <w:p w14:paraId="03036DC6" w14:textId="77777777" w:rsidR="0041183D" w:rsidRPr="001A3349" w:rsidRDefault="0041183D" w:rsidP="00E16E95">
      <w:pPr>
        <w:tabs>
          <w:tab w:val="left" w:pos="0"/>
        </w:tabs>
        <w:spacing w:line="360" w:lineRule="auto"/>
        <w:ind w:firstLine="709"/>
        <w:contextualSpacing/>
        <w:jc w:val="both"/>
        <w:rPr>
          <w:noProof/>
          <w:color w:val="000000"/>
        </w:rPr>
      </w:pPr>
    </w:p>
    <w:p w14:paraId="35970033" w14:textId="77777777" w:rsidR="00D4183C" w:rsidRPr="001A3349" w:rsidRDefault="00D4183C" w:rsidP="00E16E95">
      <w:pPr>
        <w:tabs>
          <w:tab w:val="left" w:pos="0"/>
        </w:tabs>
        <w:spacing w:line="360" w:lineRule="auto"/>
        <w:ind w:firstLine="709"/>
        <w:contextualSpacing/>
        <w:jc w:val="both"/>
        <w:rPr>
          <w:b/>
          <w:noProof/>
          <w:color w:val="000000"/>
        </w:rPr>
      </w:pPr>
      <w:r w:rsidRPr="001A3349">
        <w:rPr>
          <w:b/>
          <w:noProof/>
          <w:color w:val="000000"/>
        </w:rPr>
        <w:t>Дезинфекция кувеза</w:t>
      </w:r>
    </w:p>
    <w:p w14:paraId="7CEF7201" w14:textId="77777777" w:rsidR="00FD0088" w:rsidRPr="001A3349" w:rsidRDefault="00FD0088" w:rsidP="00E16E95">
      <w:pPr>
        <w:tabs>
          <w:tab w:val="left" w:pos="0"/>
        </w:tabs>
        <w:spacing w:line="360" w:lineRule="auto"/>
        <w:ind w:firstLine="709"/>
        <w:contextualSpacing/>
        <w:jc w:val="both"/>
        <w:rPr>
          <w:noProof/>
          <w:color w:val="000000"/>
        </w:rPr>
      </w:pPr>
      <w:r w:rsidRPr="001A3349">
        <w:rPr>
          <w:noProof/>
          <w:color w:val="000000"/>
        </w:rPr>
        <w:t>1.</w:t>
      </w:r>
      <w:r w:rsidR="0041183D" w:rsidRPr="001A3349">
        <w:rPr>
          <w:noProof/>
          <w:color w:val="000000"/>
        </w:rPr>
        <w:t xml:space="preserve"> </w:t>
      </w:r>
      <w:r w:rsidRPr="001A3349">
        <w:rPr>
          <w:noProof/>
          <w:color w:val="000000"/>
        </w:rPr>
        <w:t>Каждые три месяца производится замена воздушного фильтра.</w:t>
      </w:r>
    </w:p>
    <w:p w14:paraId="08F57A2A" w14:textId="77777777" w:rsidR="00373C26" w:rsidRPr="001A3349" w:rsidRDefault="00FD0088" w:rsidP="00E16E95">
      <w:pPr>
        <w:tabs>
          <w:tab w:val="left" w:pos="0"/>
        </w:tabs>
        <w:spacing w:line="360" w:lineRule="auto"/>
        <w:ind w:firstLine="709"/>
        <w:contextualSpacing/>
        <w:jc w:val="both"/>
        <w:rPr>
          <w:noProof/>
          <w:color w:val="000000"/>
        </w:rPr>
      </w:pPr>
      <w:r w:rsidRPr="001A3349">
        <w:rPr>
          <w:noProof/>
          <w:color w:val="000000"/>
        </w:rPr>
        <w:t>2. Чистку и дезинфекцию проводят перед поступлением ребенка</w:t>
      </w:r>
      <w:r w:rsidR="00373C26" w:rsidRPr="001A3349">
        <w:rPr>
          <w:noProof/>
          <w:color w:val="000000"/>
        </w:rPr>
        <w:t>, через каждые три дня при длительном пребывании ребенка в кювезе, если инкубатор простоял без ребенка пять дней.</w:t>
      </w:r>
    </w:p>
    <w:p w14:paraId="4C5C6304" w14:textId="77777777" w:rsidR="008E697A" w:rsidRPr="001A3349" w:rsidRDefault="00373C26" w:rsidP="00E16E95">
      <w:pPr>
        <w:tabs>
          <w:tab w:val="left" w:pos="0"/>
        </w:tabs>
        <w:spacing w:line="360" w:lineRule="auto"/>
        <w:ind w:firstLine="709"/>
        <w:contextualSpacing/>
        <w:jc w:val="both"/>
        <w:rPr>
          <w:noProof/>
          <w:color w:val="000000"/>
        </w:rPr>
      </w:pPr>
      <w:r w:rsidRPr="001A3349">
        <w:rPr>
          <w:noProof/>
          <w:color w:val="000000"/>
        </w:rPr>
        <w:t>3.</w:t>
      </w:r>
      <w:r w:rsidR="0041183D" w:rsidRPr="001A3349">
        <w:rPr>
          <w:noProof/>
          <w:color w:val="000000"/>
        </w:rPr>
        <w:t xml:space="preserve"> </w:t>
      </w:r>
      <w:r w:rsidRPr="001A3349">
        <w:rPr>
          <w:noProof/>
          <w:color w:val="000000"/>
        </w:rPr>
        <w:t>Перед дезинфекцией инкубатор очищают от всех твердых отходов и загрязнений, разбирают его: отсоединяют шланг, подающий кислород</w:t>
      </w:r>
      <w:r w:rsidR="008E697A" w:rsidRPr="001A3349">
        <w:rPr>
          <w:noProof/>
          <w:color w:val="000000"/>
        </w:rPr>
        <w:t xml:space="preserve"> </w:t>
      </w:r>
      <w:r w:rsidRPr="001A3349">
        <w:rPr>
          <w:noProof/>
          <w:color w:val="000000"/>
        </w:rPr>
        <w:t>; отсоединяем датчики температуры кожи; снимаем манжеты с портов на стенках детского модуля; открываем и откидываем вниз все боковые и торцевые дверки; снимаем внутренние уголки; вынуть весы, матрасик; убираем поддон матрасика.</w:t>
      </w:r>
    </w:p>
    <w:p w14:paraId="0F4F6E6B" w14:textId="77777777" w:rsidR="00373C26" w:rsidRPr="001A3349" w:rsidRDefault="00373C26" w:rsidP="00E16E95">
      <w:pPr>
        <w:tabs>
          <w:tab w:val="left" w:pos="0"/>
        </w:tabs>
        <w:spacing w:line="360" w:lineRule="auto"/>
        <w:ind w:firstLine="709"/>
        <w:contextualSpacing/>
        <w:jc w:val="both"/>
        <w:rPr>
          <w:noProof/>
          <w:color w:val="000000"/>
        </w:rPr>
      </w:pPr>
      <w:r w:rsidRPr="001A3349">
        <w:rPr>
          <w:noProof/>
          <w:color w:val="000000"/>
        </w:rPr>
        <w:t>4. Для обработки применяется 3% раствор перекиси водорода + 0.5% СМС</w:t>
      </w:r>
      <w:r w:rsidR="00E16E95" w:rsidRPr="001A3349">
        <w:rPr>
          <w:noProof/>
          <w:color w:val="000000"/>
        </w:rPr>
        <w:t xml:space="preserve"> </w:t>
      </w:r>
      <w:r w:rsidRPr="001A3349">
        <w:rPr>
          <w:noProof/>
          <w:color w:val="000000"/>
        </w:rPr>
        <w:t>типа «Лотос»;</w:t>
      </w:r>
      <w:r w:rsidR="00E16E95" w:rsidRPr="001A3349">
        <w:rPr>
          <w:noProof/>
          <w:color w:val="000000"/>
        </w:rPr>
        <w:t xml:space="preserve"> </w:t>
      </w:r>
      <w:r w:rsidR="00613687" w:rsidRPr="001A3349">
        <w:rPr>
          <w:noProof/>
          <w:color w:val="000000"/>
        </w:rPr>
        <w:t xml:space="preserve">пюржавель </w:t>
      </w:r>
      <w:r w:rsidRPr="001A3349">
        <w:rPr>
          <w:noProof/>
          <w:color w:val="000000"/>
        </w:rPr>
        <w:t>или любое другое из входящих в перечни дезинфицированных средств, рекомендованных и утвержденных Минздравом.</w:t>
      </w:r>
    </w:p>
    <w:p w14:paraId="754BA9CD" w14:textId="77777777" w:rsidR="00373C26" w:rsidRPr="001A3349" w:rsidRDefault="00373C26" w:rsidP="00E16E95">
      <w:pPr>
        <w:tabs>
          <w:tab w:val="left" w:pos="0"/>
        </w:tabs>
        <w:spacing w:line="360" w:lineRule="auto"/>
        <w:ind w:firstLine="709"/>
        <w:contextualSpacing/>
        <w:jc w:val="both"/>
        <w:rPr>
          <w:noProof/>
          <w:color w:val="000000"/>
        </w:rPr>
      </w:pPr>
      <w:r w:rsidRPr="001A3349">
        <w:rPr>
          <w:noProof/>
          <w:color w:val="000000"/>
        </w:rPr>
        <w:t>5.</w:t>
      </w:r>
      <w:r w:rsidR="00613687" w:rsidRPr="001A3349">
        <w:rPr>
          <w:noProof/>
          <w:color w:val="000000"/>
        </w:rPr>
        <w:t xml:space="preserve"> Ветошь, смоченную раствором, слегка отжать и протереть ею дважды все обрабатываемые поверхности; выдержать в </w:t>
      </w:r>
      <w:r w:rsidR="00A710E1" w:rsidRPr="001A3349">
        <w:rPr>
          <w:noProof/>
          <w:color w:val="000000"/>
        </w:rPr>
        <w:t>течение</w:t>
      </w:r>
      <w:r w:rsidR="00613687" w:rsidRPr="001A3349">
        <w:rPr>
          <w:noProof/>
          <w:color w:val="000000"/>
        </w:rPr>
        <w:t xml:space="preserve"> 1 часа; после этого все поверхности тщательно протереть ветошью, смоченной дистиллированной водой, а затем насухо протереть стерильной ветошью.</w:t>
      </w:r>
    </w:p>
    <w:p w14:paraId="72BE20BF" w14:textId="77777777" w:rsidR="00613687" w:rsidRPr="001A3349" w:rsidRDefault="00613687" w:rsidP="00E16E95">
      <w:pPr>
        <w:tabs>
          <w:tab w:val="left" w:pos="0"/>
        </w:tabs>
        <w:spacing w:line="360" w:lineRule="auto"/>
        <w:ind w:firstLine="709"/>
        <w:contextualSpacing/>
        <w:jc w:val="both"/>
        <w:rPr>
          <w:noProof/>
          <w:color w:val="000000"/>
        </w:rPr>
      </w:pPr>
      <w:r w:rsidRPr="001A3349">
        <w:rPr>
          <w:noProof/>
          <w:color w:val="000000"/>
        </w:rPr>
        <w:t>6. Манжеты с потров стенок, бачок увлажнителя, крышка от него- обработка производится путем погружения в раствор в течении 1 часа, затем промываются и высушиваются стерильной ветошью.</w:t>
      </w:r>
    </w:p>
    <w:p w14:paraId="02FB2239" w14:textId="77777777" w:rsidR="00613687" w:rsidRPr="001A3349" w:rsidRDefault="00613687" w:rsidP="00E16E95">
      <w:pPr>
        <w:tabs>
          <w:tab w:val="left" w:pos="0"/>
        </w:tabs>
        <w:spacing w:line="360" w:lineRule="auto"/>
        <w:ind w:firstLine="709"/>
        <w:contextualSpacing/>
        <w:jc w:val="both"/>
        <w:rPr>
          <w:noProof/>
          <w:color w:val="000000"/>
        </w:rPr>
      </w:pPr>
      <w:r w:rsidRPr="001A3349">
        <w:rPr>
          <w:noProof/>
          <w:color w:val="000000"/>
        </w:rPr>
        <w:t>7.</w:t>
      </w:r>
      <w:r w:rsidR="0041183D" w:rsidRPr="001A3349">
        <w:rPr>
          <w:noProof/>
          <w:color w:val="000000"/>
        </w:rPr>
        <w:t xml:space="preserve"> </w:t>
      </w:r>
      <w:r w:rsidRPr="001A3349">
        <w:rPr>
          <w:noProof/>
          <w:color w:val="000000"/>
        </w:rPr>
        <w:t>После дезинфекции производится сборка все</w:t>
      </w:r>
      <w:r w:rsidR="00AB0BCC" w:rsidRPr="001A3349">
        <w:rPr>
          <w:noProof/>
          <w:color w:val="000000"/>
        </w:rPr>
        <w:t>х</w:t>
      </w:r>
      <w:r w:rsidRPr="001A3349">
        <w:rPr>
          <w:noProof/>
          <w:color w:val="000000"/>
        </w:rPr>
        <w:t xml:space="preserve"> частей инкубатора.</w:t>
      </w:r>
    </w:p>
    <w:p w14:paraId="775C884C" w14:textId="77777777" w:rsidR="00613687" w:rsidRPr="001A3349" w:rsidRDefault="00613687" w:rsidP="00E16E95">
      <w:pPr>
        <w:tabs>
          <w:tab w:val="left" w:pos="0"/>
        </w:tabs>
        <w:spacing w:line="360" w:lineRule="auto"/>
        <w:ind w:firstLine="709"/>
        <w:contextualSpacing/>
        <w:jc w:val="both"/>
        <w:rPr>
          <w:noProof/>
          <w:color w:val="000000"/>
        </w:rPr>
      </w:pPr>
      <w:r w:rsidRPr="001A3349">
        <w:rPr>
          <w:noProof/>
          <w:color w:val="000000"/>
        </w:rPr>
        <w:t>8. Затем включается очистка увлажнителя до полного выкипания воды из увлажнителя.</w:t>
      </w:r>
    </w:p>
    <w:p w14:paraId="33E5B02B" w14:textId="77777777" w:rsidR="00613687" w:rsidRPr="001A3349" w:rsidRDefault="00613687" w:rsidP="00E16E95">
      <w:pPr>
        <w:tabs>
          <w:tab w:val="left" w:pos="0"/>
        </w:tabs>
        <w:spacing w:line="360" w:lineRule="auto"/>
        <w:ind w:firstLine="709"/>
        <w:contextualSpacing/>
        <w:jc w:val="both"/>
        <w:rPr>
          <w:noProof/>
          <w:color w:val="000000"/>
        </w:rPr>
      </w:pPr>
      <w:r w:rsidRPr="001A3349">
        <w:rPr>
          <w:noProof/>
          <w:color w:val="000000"/>
        </w:rPr>
        <w:t>9. Для окончательного удаления следов дезинфицирующих растворов проветрить инкубатор в помещении, предварительно обработанном бактерицидной лампой</w:t>
      </w:r>
      <w:r w:rsidR="00896CB4" w:rsidRPr="001A3349">
        <w:rPr>
          <w:noProof/>
          <w:color w:val="000000"/>
        </w:rPr>
        <w:t>. Проветривание производится в режиме регулирования температуры воздуха 32,0-35,0 градусов в течение 5 часов, если использовалась перекись водорода, и течении 2 часов, если пюржавель.</w:t>
      </w:r>
    </w:p>
    <w:p w14:paraId="0DA42309" w14:textId="77777777" w:rsidR="004C252C" w:rsidRPr="001A3349" w:rsidRDefault="004C252C" w:rsidP="00E16E95">
      <w:pPr>
        <w:tabs>
          <w:tab w:val="left" w:pos="0"/>
        </w:tabs>
        <w:spacing w:line="360" w:lineRule="auto"/>
        <w:ind w:firstLine="709"/>
        <w:contextualSpacing/>
        <w:jc w:val="both"/>
        <w:rPr>
          <w:noProof/>
          <w:color w:val="000000"/>
        </w:rPr>
      </w:pPr>
    </w:p>
    <w:p w14:paraId="6CE0D9B2" w14:textId="77777777" w:rsidR="00C333EA" w:rsidRPr="001A3349" w:rsidRDefault="0041183D" w:rsidP="00E16E95">
      <w:pPr>
        <w:tabs>
          <w:tab w:val="left" w:pos="0"/>
        </w:tabs>
        <w:spacing w:line="360" w:lineRule="auto"/>
        <w:ind w:firstLine="709"/>
        <w:contextualSpacing/>
        <w:jc w:val="both"/>
        <w:rPr>
          <w:noProof/>
          <w:color w:val="000000"/>
        </w:rPr>
      </w:pPr>
      <w:r w:rsidRPr="001A3349">
        <w:rPr>
          <w:noProof/>
          <w:color w:val="000000"/>
        </w:rPr>
        <w:br w:type="page"/>
      </w:r>
      <w:r w:rsidR="00FD0088" w:rsidRPr="001A3349">
        <w:rPr>
          <w:noProof/>
          <w:color w:val="000000"/>
        </w:rPr>
        <w:t>Приложение №</w:t>
      </w:r>
      <w:r w:rsidRPr="001A3349">
        <w:rPr>
          <w:noProof/>
          <w:color w:val="000000"/>
        </w:rPr>
        <w:t xml:space="preserve"> 9</w:t>
      </w:r>
    </w:p>
    <w:p w14:paraId="090C822B" w14:textId="77777777" w:rsidR="00C333EA" w:rsidRPr="001A3349" w:rsidRDefault="00C333EA" w:rsidP="00E16E95">
      <w:pPr>
        <w:tabs>
          <w:tab w:val="left" w:pos="0"/>
        </w:tabs>
        <w:spacing w:line="360" w:lineRule="auto"/>
        <w:ind w:firstLine="709"/>
        <w:contextualSpacing/>
        <w:jc w:val="both"/>
        <w:rPr>
          <w:noProof/>
          <w:color w:val="000000"/>
        </w:rPr>
      </w:pPr>
    </w:p>
    <w:p w14:paraId="3FEA72E1" w14:textId="77777777" w:rsidR="00C333EA" w:rsidRPr="001A3349" w:rsidRDefault="00C333EA" w:rsidP="00E16E95">
      <w:pPr>
        <w:tabs>
          <w:tab w:val="left" w:pos="0"/>
        </w:tabs>
        <w:spacing w:line="360" w:lineRule="auto"/>
        <w:ind w:firstLine="709"/>
        <w:contextualSpacing/>
        <w:jc w:val="both"/>
        <w:rPr>
          <w:b/>
          <w:noProof/>
          <w:color w:val="000000"/>
        </w:rPr>
      </w:pPr>
      <w:r w:rsidRPr="001A3349">
        <w:rPr>
          <w:b/>
          <w:noProof/>
          <w:color w:val="000000"/>
        </w:rPr>
        <w:t>Меры предосторожно</w:t>
      </w:r>
      <w:r w:rsidR="00E1289A" w:rsidRPr="001A3349">
        <w:rPr>
          <w:b/>
          <w:noProof/>
          <w:color w:val="000000"/>
        </w:rPr>
        <w:t>сти при работе с дезинфицирующими</w:t>
      </w:r>
      <w:r w:rsidRPr="001A3349">
        <w:rPr>
          <w:b/>
          <w:noProof/>
          <w:color w:val="000000"/>
        </w:rPr>
        <w:t xml:space="preserve"> средствами и</w:t>
      </w:r>
      <w:r w:rsidR="00E16E95" w:rsidRPr="001A3349">
        <w:rPr>
          <w:b/>
          <w:noProof/>
          <w:color w:val="000000"/>
        </w:rPr>
        <w:t xml:space="preserve"> </w:t>
      </w:r>
      <w:r w:rsidRPr="001A3349">
        <w:rPr>
          <w:b/>
          <w:noProof/>
          <w:color w:val="000000"/>
        </w:rPr>
        <w:t>оказание первой доврачебной помощи при отравлении ими</w:t>
      </w:r>
    </w:p>
    <w:p w14:paraId="2045F19D" w14:textId="77777777" w:rsidR="00C333EA" w:rsidRPr="001A3349" w:rsidRDefault="00C333EA" w:rsidP="00E16E95">
      <w:pPr>
        <w:tabs>
          <w:tab w:val="left" w:pos="0"/>
        </w:tabs>
        <w:spacing w:line="360" w:lineRule="auto"/>
        <w:ind w:firstLine="709"/>
        <w:contextualSpacing/>
        <w:jc w:val="both"/>
        <w:rPr>
          <w:noProof/>
          <w:color w:val="000000"/>
        </w:rPr>
      </w:pPr>
      <w:r w:rsidRPr="001A3349">
        <w:rPr>
          <w:noProof/>
          <w:color w:val="000000"/>
        </w:rPr>
        <w:t>Препараты, применяемые в медицинской дезинфекционной практике, в той или иной степени являются токсичными для человека. При не соблюдении мер предосторожности.</w:t>
      </w:r>
      <w:r w:rsidR="00E16E95" w:rsidRPr="001A3349">
        <w:rPr>
          <w:noProof/>
          <w:color w:val="000000"/>
        </w:rPr>
        <w:t xml:space="preserve"> </w:t>
      </w:r>
      <w:r w:rsidRPr="001A3349">
        <w:rPr>
          <w:noProof/>
          <w:color w:val="000000"/>
        </w:rPr>
        <w:t xml:space="preserve">Возможны случаи отравления дезинфекционными препаратами. Поэтому </w:t>
      </w:r>
      <w:r w:rsidR="00626232" w:rsidRPr="001A3349">
        <w:rPr>
          <w:noProof/>
          <w:color w:val="000000"/>
        </w:rPr>
        <w:t>каждый,</w:t>
      </w:r>
      <w:r w:rsidRPr="001A3349">
        <w:rPr>
          <w:noProof/>
          <w:color w:val="000000"/>
        </w:rPr>
        <w:t xml:space="preserve"> кто прикасается с ними, должен хорошо знать меры предосторожности, признаки отравлений и меры доврачебной помощи.</w:t>
      </w:r>
    </w:p>
    <w:p w14:paraId="3652DFA4" w14:textId="77777777" w:rsidR="00626232" w:rsidRPr="001A3349" w:rsidRDefault="00626232" w:rsidP="00E16E95">
      <w:pPr>
        <w:tabs>
          <w:tab w:val="left" w:pos="0"/>
        </w:tabs>
        <w:spacing w:line="360" w:lineRule="auto"/>
        <w:ind w:firstLine="709"/>
        <w:contextualSpacing/>
        <w:jc w:val="both"/>
        <w:rPr>
          <w:noProof/>
          <w:color w:val="000000"/>
        </w:rPr>
      </w:pPr>
      <w:r w:rsidRPr="001A3349">
        <w:rPr>
          <w:noProof/>
          <w:color w:val="000000"/>
        </w:rPr>
        <w:t>Дезинфекционные препараты во время работы с ними чаще всего проникают в организм через дыхательные пути (в виде газов, паров, аэрозолей, многие из них могут поступать в организм через неповрежденную кожу и слизистые оболочки тела; возможно поступление дез. средств и через желудочно-кишечный тракт</w:t>
      </w:r>
      <w:r w:rsidR="00A710E1" w:rsidRPr="001A3349">
        <w:rPr>
          <w:noProof/>
          <w:color w:val="000000"/>
        </w:rPr>
        <w:t>)</w:t>
      </w:r>
      <w:r w:rsidR="0041183D" w:rsidRPr="001A3349">
        <w:rPr>
          <w:noProof/>
          <w:color w:val="000000"/>
        </w:rPr>
        <w:t>.</w:t>
      </w:r>
    </w:p>
    <w:p w14:paraId="245A549F" w14:textId="77777777" w:rsidR="00626232" w:rsidRPr="001A3349" w:rsidRDefault="00626232" w:rsidP="00E16E95">
      <w:pPr>
        <w:tabs>
          <w:tab w:val="left" w:pos="0"/>
        </w:tabs>
        <w:spacing w:line="360" w:lineRule="auto"/>
        <w:ind w:firstLine="709"/>
        <w:contextualSpacing/>
        <w:jc w:val="both"/>
        <w:rPr>
          <w:noProof/>
          <w:color w:val="000000"/>
        </w:rPr>
      </w:pPr>
      <w:r w:rsidRPr="001A3349">
        <w:rPr>
          <w:noProof/>
          <w:color w:val="000000"/>
        </w:rPr>
        <w:t>При оформлении на работу медперсонал должен получать производственный инструктаж по работе с дез. средствами</w:t>
      </w:r>
      <w:r w:rsidR="00E16E95" w:rsidRPr="001A3349">
        <w:rPr>
          <w:noProof/>
          <w:color w:val="000000"/>
        </w:rPr>
        <w:t xml:space="preserve"> </w:t>
      </w:r>
      <w:r w:rsidRPr="001A3349">
        <w:rPr>
          <w:noProof/>
          <w:color w:val="000000"/>
        </w:rPr>
        <w:t>и профилактике отравлений. Медперсонал обеспечивают специальной одеждой, а также средствами индивидуальной защиты.</w:t>
      </w:r>
    </w:p>
    <w:p w14:paraId="386D1A86" w14:textId="77777777" w:rsidR="00626232" w:rsidRPr="001A3349" w:rsidRDefault="00626232" w:rsidP="00E16E95">
      <w:pPr>
        <w:tabs>
          <w:tab w:val="left" w:pos="0"/>
        </w:tabs>
        <w:spacing w:line="360" w:lineRule="auto"/>
        <w:ind w:firstLine="709"/>
        <w:contextualSpacing/>
        <w:jc w:val="both"/>
        <w:rPr>
          <w:noProof/>
          <w:color w:val="000000"/>
        </w:rPr>
      </w:pPr>
      <w:r w:rsidRPr="001A3349">
        <w:rPr>
          <w:noProof/>
          <w:color w:val="000000"/>
        </w:rPr>
        <w:t xml:space="preserve">Приготовление </w:t>
      </w:r>
      <w:r w:rsidR="00534EBD" w:rsidRPr="001A3349">
        <w:rPr>
          <w:noProof/>
          <w:color w:val="000000"/>
        </w:rPr>
        <w:t xml:space="preserve">рабочих растворов дез. </w:t>
      </w:r>
      <w:r w:rsidRPr="001A3349">
        <w:rPr>
          <w:noProof/>
          <w:color w:val="000000"/>
        </w:rPr>
        <w:t xml:space="preserve">средств </w:t>
      </w:r>
      <w:r w:rsidR="00534EBD" w:rsidRPr="001A3349">
        <w:rPr>
          <w:noProof/>
          <w:color w:val="000000"/>
        </w:rPr>
        <w:t>проводят в вытяжном шкафу или в отдельном проветриваемом помещении. Руки должны быть защищены перчатками.</w:t>
      </w:r>
    </w:p>
    <w:p w14:paraId="4C9F5A73" w14:textId="77777777" w:rsidR="00534EBD" w:rsidRPr="001A3349" w:rsidRDefault="00534EBD" w:rsidP="00E16E95">
      <w:pPr>
        <w:tabs>
          <w:tab w:val="left" w:pos="0"/>
        </w:tabs>
        <w:spacing w:line="360" w:lineRule="auto"/>
        <w:ind w:firstLine="709"/>
        <w:contextualSpacing/>
        <w:jc w:val="both"/>
        <w:rPr>
          <w:noProof/>
          <w:color w:val="000000"/>
        </w:rPr>
      </w:pPr>
      <w:r w:rsidRPr="001A3349">
        <w:rPr>
          <w:noProof/>
          <w:color w:val="000000"/>
        </w:rPr>
        <w:t>Замачивание в дез. растворах инструментария, белья и других предметов проводят в проветриваемых помещениях и закрытых емкостях. Все работы с дез. средствами следует проводить в резиновых перчатках.</w:t>
      </w:r>
    </w:p>
    <w:p w14:paraId="185DCA77" w14:textId="77777777" w:rsidR="004403AB" w:rsidRPr="001A3349" w:rsidRDefault="004403AB" w:rsidP="00E16E95">
      <w:pPr>
        <w:tabs>
          <w:tab w:val="left" w:pos="0"/>
        </w:tabs>
        <w:spacing w:line="360" w:lineRule="auto"/>
        <w:ind w:firstLine="709"/>
        <w:contextualSpacing/>
        <w:jc w:val="both"/>
        <w:rPr>
          <w:noProof/>
          <w:color w:val="000000"/>
        </w:rPr>
      </w:pPr>
      <w:r w:rsidRPr="001A3349">
        <w:rPr>
          <w:noProof/>
          <w:color w:val="000000"/>
        </w:rPr>
        <w:t>При обеззараживании поверхностей методом орошения обязательна защита органов дыхания с помощью ватно-марлевой маски или универсального респиратора РУ-</w:t>
      </w:r>
      <w:smartTag w:uri="urn:schemas-microsoft-com:office:smarttags" w:element="metricconverter">
        <w:smartTagPr>
          <w:attr w:name="ProductID" w:val="60 М"/>
        </w:smartTagPr>
        <w:r w:rsidRPr="001A3349">
          <w:rPr>
            <w:noProof/>
            <w:color w:val="000000"/>
          </w:rPr>
          <w:t>60 М</w:t>
        </w:r>
      </w:smartTag>
      <w:r w:rsidRPr="001A3349">
        <w:rPr>
          <w:noProof/>
          <w:color w:val="000000"/>
        </w:rPr>
        <w:t>. при всех видах работ с</w:t>
      </w:r>
      <w:r w:rsidR="00A22429" w:rsidRPr="001A3349">
        <w:rPr>
          <w:noProof/>
          <w:color w:val="000000"/>
        </w:rPr>
        <w:t>л</w:t>
      </w:r>
      <w:r w:rsidR="00A710E1" w:rsidRPr="001A3349">
        <w:rPr>
          <w:noProof/>
          <w:color w:val="000000"/>
        </w:rPr>
        <w:t>едует избегать попадания де</w:t>
      </w:r>
      <w:r w:rsidRPr="001A3349">
        <w:rPr>
          <w:noProof/>
          <w:color w:val="000000"/>
        </w:rPr>
        <w:t>з. раствора на не защищенную кожу и в глаза</w:t>
      </w:r>
      <w:r w:rsidR="00A22429" w:rsidRPr="001A3349">
        <w:rPr>
          <w:noProof/>
          <w:color w:val="000000"/>
        </w:rPr>
        <w:t>. По окончании работы руки моют и смягчают смягчающим кремом.</w:t>
      </w:r>
    </w:p>
    <w:p w14:paraId="612D0527" w14:textId="77777777" w:rsidR="00A22429" w:rsidRPr="001A3349" w:rsidRDefault="00A22429" w:rsidP="00E16E95">
      <w:pPr>
        <w:tabs>
          <w:tab w:val="left" w:pos="0"/>
        </w:tabs>
        <w:spacing w:line="360" w:lineRule="auto"/>
        <w:ind w:firstLine="709"/>
        <w:contextualSpacing/>
        <w:jc w:val="both"/>
        <w:rPr>
          <w:noProof/>
          <w:color w:val="000000"/>
        </w:rPr>
      </w:pPr>
      <w:r w:rsidRPr="001A3349">
        <w:rPr>
          <w:noProof/>
          <w:color w:val="000000"/>
        </w:rPr>
        <w:t>При появлении признаков отравления пострадавшег</w:t>
      </w:r>
      <w:r w:rsidR="00A710E1" w:rsidRPr="001A3349">
        <w:rPr>
          <w:noProof/>
          <w:color w:val="000000"/>
        </w:rPr>
        <w:t>о следует вывести на свежий воздух</w:t>
      </w:r>
      <w:r w:rsidRPr="001A3349">
        <w:rPr>
          <w:noProof/>
          <w:color w:val="000000"/>
        </w:rPr>
        <w:t>. При проглатывании препарата надо выпить стакан воды или слабого раствора марганцовокислого калия (1:5000, 1:10000)и вызвать рвоту; повторить это 2-3 раза. Для промывания желудка можно использовать 2% раствор питьевой соды (1 чайная ложка на стакан воды). После промывания желудка надо дать 10-20</w:t>
      </w:r>
      <w:r w:rsidR="0041183D" w:rsidRPr="001A3349">
        <w:rPr>
          <w:noProof/>
          <w:color w:val="000000"/>
        </w:rPr>
        <w:t xml:space="preserve"> таблеток активированного угля.</w:t>
      </w:r>
    </w:p>
    <w:p w14:paraId="172BA5C7" w14:textId="77777777" w:rsidR="00A22429" w:rsidRPr="001A3349" w:rsidRDefault="00A22429" w:rsidP="00E16E95">
      <w:pPr>
        <w:tabs>
          <w:tab w:val="left" w:pos="0"/>
        </w:tabs>
        <w:spacing w:line="360" w:lineRule="auto"/>
        <w:ind w:firstLine="709"/>
        <w:contextualSpacing/>
        <w:jc w:val="both"/>
        <w:rPr>
          <w:noProof/>
          <w:color w:val="000000"/>
        </w:rPr>
      </w:pPr>
      <w:r w:rsidRPr="001A3349">
        <w:rPr>
          <w:noProof/>
          <w:color w:val="000000"/>
        </w:rPr>
        <w:t xml:space="preserve">При </w:t>
      </w:r>
      <w:r w:rsidR="00A32272" w:rsidRPr="001A3349">
        <w:rPr>
          <w:noProof/>
          <w:color w:val="000000"/>
        </w:rPr>
        <w:t xml:space="preserve">попадании </w:t>
      </w:r>
      <w:r w:rsidRPr="001A3349">
        <w:rPr>
          <w:noProof/>
          <w:color w:val="000000"/>
        </w:rPr>
        <w:t xml:space="preserve">неразведённого препарата на кожу его </w:t>
      </w:r>
      <w:r w:rsidR="00A32272" w:rsidRPr="001A3349">
        <w:rPr>
          <w:noProof/>
          <w:color w:val="000000"/>
        </w:rPr>
        <w:t>удаляют</w:t>
      </w:r>
      <w:r w:rsidRPr="001A3349">
        <w:rPr>
          <w:noProof/>
          <w:color w:val="000000"/>
        </w:rPr>
        <w:t xml:space="preserve"> ватным тампоном, обмывая кожу </w:t>
      </w:r>
      <w:r w:rsidR="00A32272" w:rsidRPr="001A3349">
        <w:rPr>
          <w:noProof/>
          <w:color w:val="000000"/>
        </w:rPr>
        <w:t>водой</w:t>
      </w:r>
      <w:r w:rsidRPr="001A3349">
        <w:rPr>
          <w:noProof/>
          <w:color w:val="000000"/>
        </w:rPr>
        <w:t xml:space="preserve"> с мылом, затем обрабатывают 5-10% ра</w:t>
      </w:r>
      <w:r w:rsidR="00A710E1" w:rsidRPr="001A3349">
        <w:rPr>
          <w:noProof/>
          <w:color w:val="000000"/>
        </w:rPr>
        <w:t xml:space="preserve">створом нашатырного спирта или 2 </w:t>
      </w:r>
      <w:r w:rsidRPr="001A3349">
        <w:rPr>
          <w:noProof/>
          <w:color w:val="000000"/>
        </w:rPr>
        <w:t xml:space="preserve">% раствором соды (при </w:t>
      </w:r>
      <w:r w:rsidR="00A32272" w:rsidRPr="001A3349">
        <w:rPr>
          <w:noProof/>
          <w:color w:val="000000"/>
        </w:rPr>
        <w:t>фосфорорганических соединениях 5% раствором хлорамина В).</w:t>
      </w:r>
    </w:p>
    <w:p w14:paraId="00837965" w14:textId="77777777" w:rsidR="00A32272" w:rsidRPr="001A3349" w:rsidRDefault="00A32272" w:rsidP="00E16E95">
      <w:pPr>
        <w:tabs>
          <w:tab w:val="left" w:pos="0"/>
        </w:tabs>
        <w:spacing w:line="360" w:lineRule="auto"/>
        <w:ind w:firstLine="709"/>
        <w:contextualSpacing/>
        <w:jc w:val="both"/>
        <w:rPr>
          <w:noProof/>
          <w:color w:val="000000"/>
        </w:rPr>
      </w:pPr>
      <w:r w:rsidRPr="001A3349">
        <w:rPr>
          <w:noProof/>
          <w:color w:val="000000"/>
        </w:rPr>
        <w:t>При попадании любого препарата в глаза промыть их струёй чистой воды. А затем закапать 20-30% раствор сульфацила натрия или 2%раствор новокаина.</w:t>
      </w:r>
    </w:p>
    <w:p w14:paraId="4ED4D0B6" w14:textId="77777777" w:rsidR="00A32272" w:rsidRPr="001A3349" w:rsidRDefault="00A32272" w:rsidP="00E16E95">
      <w:pPr>
        <w:tabs>
          <w:tab w:val="left" w:pos="0"/>
        </w:tabs>
        <w:spacing w:line="360" w:lineRule="auto"/>
        <w:ind w:firstLine="709"/>
        <w:contextualSpacing/>
        <w:jc w:val="both"/>
        <w:rPr>
          <w:noProof/>
          <w:color w:val="000000"/>
        </w:rPr>
      </w:pPr>
    </w:p>
    <w:p w14:paraId="5557B8B9" w14:textId="77777777" w:rsidR="00A32272" w:rsidRPr="001A3349" w:rsidRDefault="0041183D" w:rsidP="00E16E95">
      <w:pPr>
        <w:tabs>
          <w:tab w:val="left" w:pos="0"/>
        </w:tabs>
        <w:spacing w:line="360" w:lineRule="auto"/>
        <w:ind w:firstLine="709"/>
        <w:contextualSpacing/>
        <w:jc w:val="both"/>
        <w:rPr>
          <w:noProof/>
          <w:color w:val="000000"/>
        </w:rPr>
      </w:pPr>
      <w:r w:rsidRPr="001A3349">
        <w:rPr>
          <w:noProof/>
          <w:color w:val="000000"/>
        </w:rPr>
        <w:br w:type="page"/>
      </w:r>
      <w:r w:rsidR="00FD0088" w:rsidRPr="001A3349">
        <w:rPr>
          <w:noProof/>
          <w:color w:val="000000"/>
        </w:rPr>
        <w:t>Приложение №</w:t>
      </w:r>
      <w:r w:rsidRPr="001A3349">
        <w:rPr>
          <w:noProof/>
          <w:color w:val="000000"/>
        </w:rPr>
        <w:t xml:space="preserve"> 10</w:t>
      </w:r>
    </w:p>
    <w:p w14:paraId="21567803" w14:textId="77777777" w:rsidR="00A32272" w:rsidRPr="001A3349" w:rsidRDefault="00A32272" w:rsidP="00E16E95">
      <w:pPr>
        <w:tabs>
          <w:tab w:val="left" w:pos="0"/>
        </w:tabs>
        <w:spacing w:line="360" w:lineRule="auto"/>
        <w:ind w:firstLine="709"/>
        <w:contextualSpacing/>
        <w:jc w:val="both"/>
        <w:rPr>
          <w:noProof/>
          <w:color w:val="000000"/>
        </w:rPr>
      </w:pPr>
    </w:p>
    <w:p w14:paraId="0D46C6A9" w14:textId="77777777" w:rsidR="00A32272" w:rsidRPr="001A3349" w:rsidRDefault="00A32272" w:rsidP="00E16E95">
      <w:pPr>
        <w:tabs>
          <w:tab w:val="left" w:pos="0"/>
        </w:tabs>
        <w:spacing w:line="360" w:lineRule="auto"/>
        <w:ind w:firstLine="709"/>
        <w:contextualSpacing/>
        <w:jc w:val="both"/>
        <w:rPr>
          <w:b/>
          <w:noProof/>
          <w:color w:val="000000"/>
        </w:rPr>
      </w:pPr>
      <w:r w:rsidRPr="001A3349">
        <w:rPr>
          <w:b/>
          <w:noProof/>
          <w:color w:val="000000"/>
        </w:rPr>
        <w:t>Организация по сбору, хранению и утилизации отходов</w:t>
      </w:r>
    </w:p>
    <w:p w14:paraId="6F400461" w14:textId="77777777" w:rsidR="004C252C" w:rsidRPr="001A3349" w:rsidRDefault="00EA1367" w:rsidP="00E16E95">
      <w:pPr>
        <w:tabs>
          <w:tab w:val="left" w:pos="0"/>
        </w:tabs>
        <w:spacing w:line="360" w:lineRule="auto"/>
        <w:ind w:firstLine="709"/>
        <w:contextualSpacing/>
        <w:jc w:val="both"/>
        <w:rPr>
          <w:b/>
          <w:noProof/>
          <w:color w:val="000000"/>
        </w:rPr>
      </w:pPr>
      <w:r w:rsidRPr="001A3349">
        <w:rPr>
          <w:noProof/>
          <w:color w:val="000000"/>
        </w:rPr>
        <w:t>Классификация медицинских отходов</w:t>
      </w:r>
    </w:p>
    <w:p w14:paraId="05F4E5EB" w14:textId="77777777" w:rsidR="00EA1367" w:rsidRPr="001A3349" w:rsidRDefault="00EA1367" w:rsidP="00E16E95">
      <w:pPr>
        <w:tabs>
          <w:tab w:val="left" w:pos="0"/>
        </w:tabs>
        <w:spacing w:line="360" w:lineRule="auto"/>
        <w:ind w:firstLine="709"/>
        <w:contextualSpacing/>
        <w:jc w:val="both"/>
        <w:rPr>
          <w:noProof/>
          <w:color w:val="000000"/>
        </w:rPr>
      </w:pPr>
      <w:r w:rsidRPr="001A3349">
        <w:rPr>
          <w:noProof/>
          <w:color w:val="000000"/>
        </w:rPr>
        <w:t>Все отходы, образующиеся в ЦРБ деляться:</w:t>
      </w:r>
    </w:p>
    <w:p w14:paraId="1F251268" w14:textId="77777777" w:rsidR="00EA1367" w:rsidRPr="001A3349" w:rsidRDefault="00EA1367" w:rsidP="00E16E95">
      <w:pPr>
        <w:tabs>
          <w:tab w:val="left" w:pos="0"/>
        </w:tabs>
        <w:spacing w:line="360" w:lineRule="auto"/>
        <w:ind w:firstLine="709"/>
        <w:contextualSpacing/>
        <w:jc w:val="both"/>
        <w:rPr>
          <w:noProof/>
          <w:color w:val="000000"/>
        </w:rPr>
      </w:pPr>
      <w:r w:rsidRPr="001A3349">
        <w:rPr>
          <w:noProof/>
          <w:color w:val="000000"/>
        </w:rPr>
        <w:t>КЛАСС А – неопасные</w:t>
      </w:r>
    </w:p>
    <w:p w14:paraId="6C3FF5CC" w14:textId="77777777" w:rsidR="00EA1367" w:rsidRPr="001A3349" w:rsidRDefault="00EA1367" w:rsidP="00E16E95">
      <w:pPr>
        <w:tabs>
          <w:tab w:val="left" w:pos="0"/>
        </w:tabs>
        <w:spacing w:line="360" w:lineRule="auto"/>
        <w:ind w:firstLine="709"/>
        <w:contextualSpacing/>
        <w:jc w:val="both"/>
        <w:rPr>
          <w:noProof/>
          <w:color w:val="000000"/>
        </w:rPr>
      </w:pPr>
      <w:r w:rsidRPr="001A3349">
        <w:rPr>
          <w:noProof/>
          <w:color w:val="000000"/>
        </w:rPr>
        <w:t xml:space="preserve">Отходы, </w:t>
      </w:r>
      <w:r w:rsidR="002A7D5D" w:rsidRPr="001A3349">
        <w:rPr>
          <w:noProof/>
          <w:color w:val="000000"/>
        </w:rPr>
        <w:t>не имеющие контакта с биологическими жидкостями пациентов, инфекционными больными, нетоксичные отходы. Пищевые отходы всех подразделений ЦРБ кроме инфекционных. Мебель, инвентарь, неисправное диагностическое оборудование, не содержащие токсичных элементов. Неинфицированная бумага.</w:t>
      </w:r>
    </w:p>
    <w:p w14:paraId="6CC58107" w14:textId="77777777" w:rsidR="002A7D5D" w:rsidRPr="001A3349" w:rsidRDefault="002A7D5D" w:rsidP="00E16E95">
      <w:pPr>
        <w:tabs>
          <w:tab w:val="left" w:pos="0"/>
        </w:tabs>
        <w:spacing w:line="360" w:lineRule="auto"/>
        <w:ind w:firstLine="709"/>
        <w:contextualSpacing/>
        <w:jc w:val="both"/>
        <w:rPr>
          <w:noProof/>
          <w:color w:val="000000"/>
        </w:rPr>
      </w:pPr>
      <w:r w:rsidRPr="001A3349">
        <w:rPr>
          <w:noProof/>
          <w:color w:val="000000"/>
        </w:rPr>
        <w:t>КЛАСС Б – опасные</w:t>
      </w:r>
    </w:p>
    <w:p w14:paraId="6FF3D55D" w14:textId="77777777" w:rsidR="002A7D5D" w:rsidRPr="001A3349" w:rsidRDefault="002A7D5D" w:rsidP="00E16E95">
      <w:pPr>
        <w:tabs>
          <w:tab w:val="left" w:pos="0"/>
        </w:tabs>
        <w:spacing w:line="360" w:lineRule="auto"/>
        <w:ind w:firstLine="709"/>
        <w:contextualSpacing/>
        <w:jc w:val="both"/>
        <w:rPr>
          <w:noProof/>
          <w:color w:val="000000"/>
        </w:rPr>
      </w:pPr>
      <w:r w:rsidRPr="001A3349">
        <w:rPr>
          <w:noProof/>
          <w:color w:val="000000"/>
        </w:rPr>
        <w:t>Потенциально инфицированные отходы.</w:t>
      </w:r>
      <w:r w:rsidR="00A710E1" w:rsidRPr="001A3349">
        <w:rPr>
          <w:noProof/>
          <w:color w:val="000000"/>
        </w:rPr>
        <w:t xml:space="preserve"> Материалы и инструменты, загря</w:t>
      </w:r>
      <w:r w:rsidRPr="001A3349">
        <w:rPr>
          <w:noProof/>
          <w:color w:val="000000"/>
        </w:rPr>
        <w:t xml:space="preserve">зненные выделениями, выделения пациентов. Патологоанатомические отходы. Органические операционные отходы ( органы, ткани и т.п). Все отходы от инфекционных отделений( в т.ч. пищевые). Отходы </w:t>
      </w:r>
      <w:r w:rsidR="009A57DC" w:rsidRPr="001A3349">
        <w:rPr>
          <w:noProof/>
          <w:color w:val="000000"/>
        </w:rPr>
        <w:t>ИФА лабораторий.</w:t>
      </w:r>
    </w:p>
    <w:p w14:paraId="784D394F" w14:textId="77777777" w:rsidR="004C252C" w:rsidRPr="001A3349" w:rsidRDefault="00DE37A2" w:rsidP="00E16E95">
      <w:pPr>
        <w:tabs>
          <w:tab w:val="left" w:pos="0"/>
        </w:tabs>
        <w:spacing w:line="360" w:lineRule="auto"/>
        <w:ind w:firstLine="709"/>
        <w:contextualSpacing/>
        <w:jc w:val="both"/>
        <w:rPr>
          <w:noProof/>
          <w:color w:val="000000"/>
        </w:rPr>
      </w:pPr>
      <w:r w:rsidRPr="001A3349">
        <w:rPr>
          <w:noProof/>
          <w:color w:val="000000"/>
        </w:rPr>
        <w:t>КЛАСС В – чрезвычайно опасные</w:t>
      </w:r>
    </w:p>
    <w:p w14:paraId="459C7486" w14:textId="77777777" w:rsidR="00DE37A2" w:rsidRPr="001A3349" w:rsidRDefault="00DE37A2" w:rsidP="00E16E95">
      <w:pPr>
        <w:tabs>
          <w:tab w:val="left" w:pos="0"/>
        </w:tabs>
        <w:spacing w:line="360" w:lineRule="auto"/>
        <w:ind w:firstLine="709"/>
        <w:contextualSpacing/>
        <w:jc w:val="both"/>
        <w:rPr>
          <w:noProof/>
          <w:color w:val="000000"/>
        </w:rPr>
      </w:pPr>
      <w:r w:rsidRPr="001A3349">
        <w:rPr>
          <w:noProof/>
          <w:color w:val="000000"/>
        </w:rPr>
        <w:t>Материалы, контактирующие с больными особо опасными инфекциями.</w:t>
      </w:r>
      <w:r w:rsidR="00A710E1" w:rsidRPr="001A3349">
        <w:rPr>
          <w:noProof/>
          <w:color w:val="000000"/>
        </w:rPr>
        <w:t xml:space="preserve"> </w:t>
      </w:r>
      <w:r w:rsidRPr="001A3349">
        <w:rPr>
          <w:noProof/>
          <w:color w:val="000000"/>
        </w:rPr>
        <w:t>Отходы от пациентов с анаэробной инфекцией.</w:t>
      </w:r>
    </w:p>
    <w:p w14:paraId="1E2F1704" w14:textId="77777777" w:rsidR="00DE37A2" w:rsidRPr="001A3349" w:rsidRDefault="00DE37A2" w:rsidP="00E16E95">
      <w:pPr>
        <w:tabs>
          <w:tab w:val="left" w:pos="0"/>
        </w:tabs>
        <w:spacing w:line="360" w:lineRule="auto"/>
        <w:ind w:firstLine="709"/>
        <w:contextualSpacing/>
        <w:jc w:val="both"/>
        <w:rPr>
          <w:noProof/>
          <w:color w:val="000000"/>
        </w:rPr>
      </w:pPr>
      <w:r w:rsidRPr="001A3349">
        <w:rPr>
          <w:noProof/>
          <w:color w:val="000000"/>
        </w:rPr>
        <w:t>КЛАСС Г – отходы,</w:t>
      </w:r>
      <w:r w:rsidR="00A710E1" w:rsidRPr="001A3349">
        <w:rPr>
          <w:noProof/>
          <w:color w:val="000000"/>
        </w:rPr>
        <w:t xml:space="preserve"> </w:t>
      </w:r>
      <w:r w:rsidRPr="001A3349">
        <w:rPr>
          <w:noProof/>
          <w:color w:val="000000"/>
        </w:rPr>
        <w:t>по составу близкие к промышленным. Просроченные лекарственные средства. Отходы от лекарственных и диагностических препаратов, дезинфицирующие средства, не подлежащие использованию с истекшим сроком годности. Ртуть содержащие предметы</w:t>
      </w:r>
      <w:r w:rsidR="0072447B" w:rsidRPr="001A3349">
        <w:rPr>
          <w:noProof/>
          <w:color w:val="000000"/>
        </w:rPr>
        <w:t>: приборы и оборудование.</w:t>
      </w:r>
    </w:p>
    <w:p w14:paraId="0F92C23B" w14:textId="77777777" w:rsidR="0072447B" w:rsidRPr="001A3349" w:rsidRDefault="0072447B" w:rsidP="00E16E95">
      <w:pPr>
        <w:tabs>
          <w:tab w:val="left" w:pos="0"/>
        </w:tabs>
        <w:spacing w:line="360" w:lineRule="auto"/>
        <w:ind w:firstLine="709"/>
        <w:contextualSpacing/>
        <w:jc w:val="both"/>
        <w:rPr>
          <w:noProof/>
          <w:color w:val="000000"/>
        </w:rPr>
      </w:pPr>
      <w:r w:rsidRPr="001A3349">
        <w:rPr>
          <w:noProof/>
          <w:color w:val="000000"/>
        </w:rPr>
        <w:t>КЛАСС Д – радиоизотопные лаборатории и рентгеновские кабинеты, диагностические лаборатории.</w:t>
      </w:r>
    </w:p>
    <w:p w14:paraId="0C3219BE" w14:textId="77777777" w:rsidR="0072447B" w:rsidRPr="001A3349" w:rsidRDefault="0072447B" w:rsidP="00E16E95">
      <w:pPr>
        <w:tabs>
          <w:tab w:val="left" w:pos="0"/>
        </w:tabs>
        <w:spacing w:line="360" w:lineRule="auto"/>
        <w:ind w:firstLine="709"/>
        <w:contextualSpacing/>
        <w:jc w:val="both"/>
        <w:rPr>
          <w:noProof/>
          <w:color w:val="000000"/>
        </w:rPr>
      </w:pPr>
      <w:r w:rsidRPr="001A3349">
        <w:rPr>
          <w:noProof/>
          <w:color w:val="000000"/>
        </w:rPr>
        <w:t>Правила сбора отходов в медицинских подразделениях</w:t>
      </w:r>
    </w:p>
    <w:p w14:paraId="79124C5C" w14:textId="77777777" w:rsidR="0072447B" w:rsidRPr="001A3349" w:rsidRDefault="0072447B" w:rsidP="00E16E95">
      <w:pPr>
        <w:tabs>
          <w:tab w:val="left" w:pos="0"/>
        </w:tabs>
        <w:spacing w:line="360" w:lineRule="auto"/>
        <w:ind w:firstLine="709"/>
        <w:contextualSpacing/>
        <w:jc w:val="both"/>
        <w:rPr>
          <w:noProof/>
          <w:color w:val="000000"/>
        </w:rPr>
      </w:pPr>
      <w:r w:rsidRPr="001A3349">
        <w:rPr>
          <w:noProof/>
          <w:color w:val="000000"/>
        </w:rPr>
        <w:t>1. Сбор отходов класса А осуществляется в одноразовые пакеты. Одноразовые пакеты располагаются внутри многоразовых емкостей. Многоразовая тара после сбора и опрожнения подлежит мытью и дезинфекции предназначенными для заключительно</w:t>
      </w:r>
      <w:r w:rsidR="00A710E1" w:rsidRPr="001A3349">
        <w:rPr>
          <w:noProof/>
          <w:color w:val="000000"/>
        </w:rPr>
        <w:t xml:space="preserve">й дезинфекции </w:t>
      </w:r>
      <w:r w:rsidRPr="001A3349">
        <w:rPr>
          <w:noProof/>
          <w:color w:val="000000"/>
        </w:rPr>
        <w:t>.</w:t>
      </w:r>
    </w:p>
    <w:p w14:paraId="4E086A6B" w14:textId="77777777" w:rsidR="004B17A9" w:rsidRPr="001A3349" w:rsidRDefault="0072447B" w:rsidP="00E16E95">
      <w:pPr>
        <w:tabs>
          <w:tab w:val="left" w:pos="0"/>
        </w:tabs>
        <w:spacing w:line="360" w:lineRule="auto"/>
        <w:ind w:firstLine="709"/>
        <w:contextualSpacing/>
        <w:jc w:val="both"/>
        <w:rPr>
          <w:noProof/>
          <w:color w:val="000000"/>
        </w:rPr>
      </w:pPr>
      <w:r w:rsidRPr="001A3349">
        <w:rPr>
          <w:noProof/>
          <w:color w:val="000000"/>
        </w:rPr>
        <w:t>2. Отходы класс А, образующиеся в палатах ( кроме инфекционных, кожно-венерических)</w:t>
      </w:r>
      <w:r w:rsidR="006A0B09" w:rsidRPr="001A3349">
        <w:rPr>
          <w:noProof/>
          <w:color w:val="000000"/>
        </w:rPr>
        <w:t xml:space="preserve"> административно-хозяйственных помещениях и других манипуляционных собираются в белые пакеты. В конце смены санитарки структурных подразделений собирают пакеты в санитарной комнате, запаковывают, маркируют и выносят в белый ко</w:t>
      </w:r>
      <w:r w:rsidR="004B17A9" w:rsidRPr="001A3349">
        <w:rPr>
          <w:noProof/>
          <w:color w:val="000000"/>
        </w:rPr>
        <w:t>нтейнер для бытовых отходов</w:t>
      </w:r>
    </w:p>
    <w:p w14:paraId="33E77499" w14:textId="77777777" w:rsidR="006A0B09" w:rsidRPr="001A3349" w:rsidRDefault="006A0B09" w:rsidP="00E16E95">
      <w:pPr>
        <w:tabs>
          <w:tab w:val="left" w:pos="0"/>
        </w:tabs>
        <w:spacing w:line="360" w:lineRule="auto"/>
        <w:ind w:firstLine="709"/>
        <w:contextualSpacing/>
        <w:jc w:val="both"/>
        <w:rPr>
          <w:noProof/>
          <w:color w:val="000000"/>
        </w:rPr>
      </w:pPr>
      <w:r w:rsidRPr="001A3349">
        <w:rPr>
          <w:noProof/>
          <w:color w:val="000000"/>
        </w:rPr>
        <w:t>3. Отходы пищеблока и буфетных ( кроме инфекционного и кожно-венерологического) собирают кух.</w:t>
      </w:r>
      <w:r w:rsidR="00AB0BCC" w:rsidRPr="001A3349">
        <w:rPr>
          <w:noProof/>
          <w:color w:val="000000"/>
        </w:rPr>
        <w:t xml:space="preserve"> </w:t>
      </w:r>
      <w:r w:rsidRPr="001A3349">
        <w:rPr>
          <w:noProof/>
          <w:color w:val="000000"/>
        </w:rPr>
        <w:t>рабочие и буфетчицы в белые пакеты, запаковывают и маркируют, выносят б белый контейнер для отходов.</w:t>
      </w:r>
    </w:p>
    <w:p w14:paraId="5170D05F" w14:textId="77777777" w:rsidR="006A0B09" w:rsidRPr="001A3349" w:rsidRDefault="006A0B09" w:rsidP="00E16E95">
      <w:pPr>
        <w:tabs>
          <w:tab w:val="left" w:pos="0"/>
        </w:tabs>
        <w:spacing w:line="360" w:lineRule="auto"/>
        <w:ind w:firstLine="709"/>
        <w:contextualSpacing/>
        <w:jc w:val="both"/>
        <w:rPr>
          <w:noProof/>
          <w:color w:val="000000"/>
        </w:rPr>
      </w:pPr>
      <w:r w:rsidRPr="001A3349">
        <w:rPr>
          <w:noProof/>
          <w:color w:val="000000"/>
        </w:rPr>
        <w:t>4. Сбор отходов класса Б и дезинфекцию осуществляет средний медицинский персонал структурных подразделений. Отходы, образующиеся в процедурных, перевязочных, реанимационных, инфекционных и кожно-венерологических отделений, других</w:t>
      </w:r>
      <w:r w:rsidR="00474403" w:rsidRPr="001A3349">
        <w:rPr>
          <w:noProof/>
          <w:color w:val="000000"/>
        </w:rPr>
        <w:t xml:space="preserve"> </w:t>
      </w:r>
      <w:r w:rsidR="00AB0BCC" w:rsidRPr="001A3349">
        <w:rPr>
          <w:noProof/>
          <w:color w:val="000000"/>
        </w:rPr>
        <w:t>манипуляционно</w:t>
      </w:r>
      <w:r w:rsidR="001E0D47" w:rsidRPr="001A3349">
        <w:rPr>
          <w:noProof/>
          <w:color w:val="000000"/>
        </w:rPr>
        <w:t>–</w:t>
      </w:r>
      <w:r w:rsidR="00AB0BCC" w:rsidRPr="001A3349">
        <w:rPr>
          <w:noProof/>
          <w:color w:val="000000"/>
        </w:rPr>
        <w:t>диагностических</w:t>
      </w:r>
      <w:r w:rsidR="00E16E95" w:rsidRPr="001A3349">
        <w:rPr>
          <w:noProof/>
          <w:color w:val="000000"/>
        </w:rPr>
        <w:t xml:space="preserve"> </w:t>
      </w:r>
      <w:r w:rsidR="00474403" w:rsidRPr="001A3349">
        <w:rPr>
          <w:noProof/>
          <w:color w:val="000000"/>
        </w:rPr>
        <w:t xml:space="preserve">помещениях собираются в специальные емкости с дез. </w:t>
      </w:r>
      <w:r w:rsidR="0041183D" w:rsidRPr="001A3349">
        <w:rPr>
          <w:noProof/>
          <w:color w:val="000000"/>
        </w:rPr>
        <w:t>р</w:t>
      </w:r>
      <w:r w:rsidR="00474403" w:rsidRPr="001A3349">
        <w:rPr>
          <w:noProof/>
          <w:color w:val="000000"/>
        </w:rPr>
        <w:t>аствором. После дезинфекции санитарки сливают дез.</w:t>
      </w:r>
      <w:r w:rsidR="00AB0BCC" w:rsidRPr="001A3349">
        <w:rPr>
          <w:noProof/>
          <w:color w:val="000000"/>
        </w:rPr>
        <w:t xml:space="preserve"> </w:t>
      </w:r>
      <w:r w:rsidR="00474403" w:rsidRPr="001A3349">
        <w:rPr>
          <w:noProof/>
          <w:color w:val="000000"/>
        </w:rPr>
        <w:t>раствор в туалет в санитарной комнате, отходы выкладывают в желтые пакеты, запаковывают, маркируют надписью «Опасные отходы класса Б» с названием учреждения, даты и ФИО ответственного за сбор отходов и выносят в желтый контейнер для бытовых отходов. Сбо</w:t>
      </w:r>
      <w:r w:rsidR="004B17A9" w:rsidRPr="001A3349">
        <w:rPr>
          <w:noProof/>
          <w:color w:val="000000"/>
        </w:rPr>
        <w:t xml:space="preserve">р острого инструментария ( иглы, </w:t>
      </w:r>
      <w:r w:rsidR="00474403" w:rsidRPr="001A3349">
        <w:rPr>
          <w:noProof/>
          <w:color w:val="000000"/>
        </w:rPr>
        <w:t>перья) производится средним медперсоналом в твердую одноразовую упаковку с дез.</w:t>
      </w:r>
      <w:r w:rsidR="001E0D47" w:rsidRPr="001A3349">
        <w:rPr>
          <w:noProof/>
          <w:color w:val="000000"/>
        </w:rPr>
        <w:t xml:space="preserve"> </w:t>
      </w:r>
      <w:r w:rsidR="00474403" w:rsidRPr="001A3349">
        <w:rPr>
          <w:noProof/>
          <w:color w:val="000000"/>
        </w:rPr>
        <w:t>раствором. После дезинфекции санитаркой раствор сливается, емкость закрывается и выносится в контейнер. Органические отходы образующиеся в операционных, лаборатории</w:t>
      </w:r>
      <w:r w:rsidR="00BF606F" w:rsidRPr="001A3349">
        <w:rPr>
          <w:noProof/>
          <w:color w:val="000000"/>
        </w:rPr>
        <w:t xml:space="preserve"> средний мед.</w:t>
      </w:r>
      <w:r w:rsidR="001E0D47" w:rsidRPr="001A3349">
        <w:rPr>
          <w:noProof/>
          <w:color w:val="000000"/>
        </w:rPr>
        <w:t xml:space="preserve"> </w:t>
      </w:r>
      <w:r w:rsidR="00BF606F" w:rsidRPr="001A3349">
        <w:rPr>
          <w:noProof/>
          <w:color w:val="000000"/>
        </w:rPr>
        <w:t>персонал собирает и дезинфицирует в специальных контейнерах. Санитарки раствор сливают в туалете, отходы выкладывают в желтые пакеты, запаковывают, маркируют и выносят в желтый кон</w:t>
      </w:r>
      <w:r w:rsidR="0041183D" w:rsidRPr="001A3349">
        <w:rPr>
          <w:noProof/>
          <w:color w:val="000000"/>
        </w:rPr>
        <w:t>тейнер.</w:t>
      </w:r>
    </w:p>
    <w:p w14:paraId="6FF6AE97" w14:textId="77777777" w:rsidR="00BF606F" w:rsidRPr="001A3349" w:rsidRDefault="00BF606F" w:rsidP="00E16E95">
      <w:pPr>
        <w:tabs>
          <w:tab w:val="left" w:pos="0"/>
        </w:tabs>
        <w:spacing w:line="360" w:lineRule="auto"/>
        <w:ind w:firstLine="709"/>
        <w:contextualSpacing/>
        <w:jc w:val="both"/>
        <w:rPr>
          <w:noProof/>
          <w:color w:val="000000"/>
        </w:rPr>
      </w:pPr>
      <w:r w:rsidRPr="001A3349">
        <w:rPr>
          <w:noProof/>
          <w:color w:val="000000"/>
        </w:rPr>
        <w:t xml:space="preserve">5. Отходы класса В, образующиеся в инфекционном отделении при наличии больного </w:t>
      </w:r>
    </w:p>
    <w:p w14:paraId="6594CE24" w14:textId="77777777" w:rsidR="00BF606F" w:rsidRPr="001A3349" w:rsidRDefault="00BF606F" w:rsidP="00E16E95">
      <w:pPr>
        <w:tabs>
          <w:tab w:val="left" w:pos="0"/>
        </w:tabs>
        <w:spacing w:line="360" w:lineRule="auto"/>
        <w:ind w:firstLine="709"/>
        <w:contextualSpacing/>
        <w:jc w:val="both"/>
        <w:rPr>
          <w:noProof/>
          <w:color w:val="000000"/>
        </w:rPr>
      </w:pPr>
      <w:r w:rsidRPr="001A3349">
        <w:rPr>
          <w:noProof/>
          <w:color w:val="000000"/>
        </w:rPr>
        <w:t>ООИ</w:t>
      </w:r>
      <w:r w:rsidR="00E16E95" w:rsidRPr="001A3349">
        <w:rPr>
          <w:noProof/>
          <w:color w:val="000000"/>
        </w:rPr>
        <w:t xml:space="preserve"> </w:t>
      </w:r>
      <w:r w:rsidRPr="001A3349">
        <w:rPr>
          <w:noProof/>
          <w:color w:val="000000"/>
        </w:rPr>
        <w:t>и в хирургическом отделении при наличии больного анаэробной инфекцией собираются в специальные емкости с дез.</w:t>
      </w:r>
      <w:r w:rsidR="001E0D47" w:rsidRPr="001A3349">
        <w:rPr>
          <w:noProof/>
          <w:color w:val="000000"/>
        </w:rPr>
        <w:t xml:space="preserve"> </w:t>
      </w:r>
      <w:r w:rsidRPr="001A3349">
        <w:rPr>
          <w:noProof/>
          <w:color w:val="000000"/>
        </w:rPr>
        <w:t>раствором средним медицинским персоналом. После дезинфекции санитарки дез.</w:t>
      </w:r>
      <w:r w:rsidR="001E0D47" w:rsidRPr="001A3349">
        <w:rPr>
          <w:noProof/>
          <w:color w:val="000000"/>
        </w:rPr>
        <w:t xml:space="preserve"> </w:t>
      </w:r>
      <w:r w:rsidRPr="001A3349">
        <w:rPr>
          <w:noProof/>
          <w:color w:val="000000"/>
        </w:rPr>
        <w:t xml:space="preserve">раствор выливают в туалет, отходы выкладывают в красный пакет и </w:t>
      </w:r>
      <w:r w:rsidR="00034125" w:rsidRPr="001A3349">
        <w:rPr>
          <w:noProof/>
          <w:color w:val="000000"/>
        </w:rPr>
        <w:t>осуществляют герметизацию, маркируют надписью «Чрезвычайно опасные отходы класса В» учреждение, дата, ФИО и выносят в желтый контейнер.</w:t>
      </w:r>
    </w:p>
    <w:p w14:paraId="18B51B83" w14:textId="77777777" w:rsidR="00034125" w:rsidRPr="001A3349" w:rsidRDefault="00034125" w:rsidP="00E16E95">
      <w:pPr>
        <w:tabs>
          <w:tab w:val="left" w:pos="0"/>
        </w:tabs>
        <w:spacing w:line="360" w:lineRule="auto"/>
        <w:ind w:firstLine="709"/>
        <w:contextualSpacing/>
        <w:jc w:val="both"/>
        <w:rPr>
          <w:noProof/>
          <w:color w:val="000000"/>
        </w:rPr>
      </w:pPr>
      <w:r w:rsidRPr="001A3349">
        <w:rPr>
          <w:noProof/>
          <w:color w:val="000000"/>
        </w:rPr>
        <w:t>6. Отходы класса Г. Степень токсичности каждого вида отхода определяется согласно классификатору токсичных промышленных отходов. Использованные люминесцентные лампы, ртуть</w:t>
      </w:r>
      <w:r w:rsidR="001E0D47" w:rsidRPr="001A3349">
        <w:rPr>
          <w:noProof/>
          <w:color w:val="000000"/>
        </w:rPr>
        <w:t xml:space="preserve"> </w:t>
      </w:r>
      <w:r w:rsidRPr="001A3349">
        <w:rPr>
          <w:noProof/>
          <w:color w:val="000000"/>
        </w:rPr>
        <w:t>-</w:t>
      </w:r>
      <w:r w:rsidR="001E0D47" w:rsidRPr="001A3349">
        <w:rPr>
          <w:noProof/>
          <w:color w:val="000000"/>
        </w:rPr>
        <w:t xml:space="preserve"> </w:t>
      </w:r>
      <w:r w:rsidRPr="001A3349">
        <w:rPr>
          <w:noProof/>
          <w:color w:val="000000"/>
        </w:rPr>
        <w:t>содержащие приборы собираются в закрытые</w:t>
      </w:r>
      <w:r w:rsidR="00E16E95" w:rsidRPr="001A3349">
        <w:rPr>
          <w:noProof/>
          <w:color w:val="000000"/>
        </w:rPr>
        <w:t xml:space="preserve"> </w:t>
      </w:r>
      <w:r w:rsidRPr="001A3349">
        <w:rPr>
          <w:noProof/>
          <w:color w:val="000000"/>
        </w:rPr>
        <w:t>герметичные емкости средним медперсоналом, передаются инженеру по охране труда для хранения во вспомогательные помещения.</w:t>
      </w:r>
    </w:p>
    <w:p w14:paraId="76ED41A9" w14:textId="77777777" w:rsidR="00034125" w:rsidRPr="001A3349" w:rsidRDefault="00034125" w:rsidP="00E16E95">
      <w:pPr>
        <w:tabs>
          <w:tab w:val="left" w:pos="0"/>
        </w:tabs>
        <w:spacing w:line="360" w:lineRule="auto"/>
        <w:ind w:firstLine="709"/>
        <w:contextualSpacing/>
        <w:jc w:val="both"/>
        <w:rPr>
          <w:noProof/>
          <w:color w:val="000000"/>
        </w:rPr>
      </w:pPr>
      <w:r w:rsidRPr="001A3349">
        <w:rPr>
          <w:noProof/>
          <w:color w:val="000000"/>
        </w:rPr>
        <w:t>7. В соответст</w:t>
      </w:r>
      <w:r w:rsidR="001A1F01" w:rsidRPr="001A3349">
        <w:rPr>
          <w:noProof/>
          <w:color w:val="000000"/>
        </w:rPr>
        <w:t>в</w:t>
      </w:r>
      <w:r w:rsidRPr="001A3349">
        <w:rPr>
          <w:noProof/>
          <w:color w:val="000000"/>
        </w:rPr>
        <w:t xml:space="preserve">ии с требованиями статьи 24 Закона </w:t>
      </w:r>
      <w:r w:rsidR="001A1F01" w:rsidRPr="001A3349">
        <w:rPr>
          <w:noProof/>
          <w:color w:val="000000"/>
        </w:rPr>
        <w:t>РСФСР «О санитарно-эпидемиологическом благополучии» не допускается: пересыпать отходы классов Б и Г из одной емкости в другую, устанавливать одноразовые и многоразовые емкости около электронагревательных приборов, утрамбовывать любые отходы руками, осуществлять сбор отходов без перчаток.</w:t>
      </w:r>
    </w:p>
    <w:p w14:paraId="06FCDEC5" w14:textId="77777777" w:rsidR="001A1F01" w:rsidRPr="001A3349" w:rsidRDefault="001A1F01" w:rsidP="00E16E95">
      <w:pPr>
        <w:tabs>
          <w:tab w:val="left" w:pos="0"/>
        </w:tabs>
        <w:spacing w:line="360" w:lineRule="auto"/>
        <w:ind w:firstLine="709"/>
        <w:contextualSpacing/>
        <w:jc w:val="both"/>
        <w:rPr>
          <w:noProof/>
          <w:color w:val="000000"/>
        </w:rPr>
      </w:pPr>
      <w:r w:rsidRPr="001A3349">
        <w:rPr>
          <w:noProof/>
          <w:color w:val="000000"/>
        </w:rPr>
        <w:t>Порядок дезинфекции отходов</w:t>
      </w:r>
    </w:p>
    <w:p w14:paraId="2DFACE1C" w14:textId="77777777" w:rsidR="004C252C" w:rsidRPr="001A3349" w:rsidRDefault="001A1F01" w:rsidP="00E16E95">
      <w:pPr>
        <w:tabs>
          <w:tab w:val="left" w:pos="0"/>
        </w:tabs>
        <w:spacing w:line="360" w:lineRule="auto"/>
        <w:ind w:firstLine="709"/>
        <w:contextualSpacing/>
        <w:jc w:val="both"/>
        <w:rPr>
          <w:noProof/>
          <w:color w:val="000000"/>
        </w:rPr>
      </w:pPr>
      <w:r w:rsidRPr="001A3349">
        <w:rPr>
          <w:noProof/>
          <w:color w:val="000000"/>
        </w:rPr>
        <w:t>1. Дезинфекция отходов производится в соответствии с нормативными документами средним мед</w:t>
      </w:r>
      <w:r w:rsidR="001E0D47" w:rsidRPr="001A3349">
        <w:rPr>
          <w:noProof/>
          <w:color w:val="000000"/>
        </w:rPr>
        <w:t xml:space="preserve"> </w:t>
      </w:r>
      <w:r w:rsidRPr="001A3349">
        <w:rPr>
          <w:noProof/>
          <w:color w:val="000000"/>
        </w:rPr>
        <w:t xml:space="preserve">.персоналом. Для дезинфекции используются зарегистрированные Минздравом России дезинфицирующие средства. </w:t>
      </w:r>
      <w:r w:rsidR="00F57FA3" w:rsidRPr="001A3349">
        <w:rPr>
          <w:noProof/>
          <w:color w:val="000000"/>
        </w:rPr>
        <w:t>Твердые отходы класса Б погружают в дез.</w:t>
      </w:r>
      <w:r w:rsidR="001E0D47" w:rsidRPr="001A3349">
        <w:rPr>
          <w:noProof/>
          <w:color w:val="000000"/>
        </w:rPr>
        <w:t xml:space="preserve"> </w:t>
      </w:r>
      <w:r w:rsidR="00F57FA3" w:rsidRPr="001A3349">
        <w:rPr>
          <w:noProof/>
          <w:color w:val="000000"/>
        </w:rPr>
        <w:t xml:space="preserve">раствор сразу после применения в специальный контейнер. Толщина слоя дезинфицирующего раствора над материалом должна быть не менее </w:t>
      </w:r>
      <w:smartTag w:uri="urn:schemas-microsoft-com:office:smarttags" w:element="metricconverter">
        <w:smartTagPr>
          <w:attr w:name="ProductID" w:val="1 см"/>
        </w:smartTagPr>
        <w:r w:rsidR="00F57FA3" w:rsidRPr="001A3349">
          <w:rPr>
            <w:noProof/>
            <w:color w:val="000000"/>
          </w:rPr>
          <w:t>1 см</w:t>
        </w:r>
      </w:smartTag>
      <w:r w:rsidR="00F57FA3" w:rsidRPr="001A3349">
        <w:rPr>
          <w:noProof/>
          <w:color w:val="000000"/>
        </w:rPr>
        <w:t>. Дезинфекция многоразовых сборников проводится ежедневно.</w:t>
      </w:r>
    </w:p>
    <w:p w14:paraId="09C1D7E6" w14:textId="77777777" w:rsidR="00F57FA3" w:rsidRPr="001A3349" w:rsidRDefault="00F57FA3" w:rsidP="00E16E95">
      <w:pPr>
        <w:tabs>
          <w:tab w:val="left" w:pos="0"/>
        </w:tabs>
        <w:spacing w:line="360" w:lineRule="auto"/>
        <w:ind w:firstLine="709"/>
        <w:contextualSpacing/>
        <w:jc w:val="both"/>
        <w:rPr>
          <w:noProof/>
          <w:color w:val="000000"/>
        </w:rPr>
      </w:pPr>
      <w:r w:rsidRPr="001A3349">
        <w:rPr>
          <w:noProof/>
          <w:color w:val="000000"/>
        </w:rPr>
        <w:t xml:space="preserve">2. Дезинфекция одноразовых шприцов и острого </w:t>
      </w:r>
      <w:r w:rsidR="004B17A9" w:rsidRPr="001A3349">
        <w:rPr>
          <w:noProof/>
          <w:color w:val="000000"/>
        </w:rPr>
        <w:t>инструментария проводится дез. с</w:t>
      </w:r>
      <w:r w:rsidRPr="001A3349">
        <w:rPr>
          <w:noProof/>
          <w:color w:val="000000"/>
        </w:rPr>
        <w:t>редствами предназначенными для проведения заключительной дезинфекции в соответствии с МУ, согласно инструкции по сбору, хранению и сдаче лома мед. Изделий однократного применения из пластических масс от 24.03.89 г. При сборе отходов класс Г определяется степень токсичности каждого вида отходов данного класса, согласно классификатору токсичности промышленных</w:t>
      </w:r>
      <w:r w:rsidR="00E16E95" w:rsidRPr="001A3349">
        <w:rPr>
          <w:noProof/>
          <w:color w:val="000000"/>
        </w:rPr>
        <w:t xml:space="preserve"> </w:t>
      </w:r>
      <w:r w:rsidR="00DE14C9" w:rsidRPr="001A3349">
        <w:rPr>
          <w:noProof/>
          <w:color w:val="000000"/>
        </w:rPr>
        <w:t>отходов.</w:t>
      </w:r>
    </w:p>
    <w:p w14:paraId="6C845038" w14:textId="77777777" w:rsidR="00DE14C9" w:rsidRPr="001A3349" w:rsidRDefault="00DE14C9" w:rsidP="00E16E95">
      <w:pPr>
        <w:tabs>
          <w:tab w:val="left" w:pos="0"/>
        </w:tabs>
        <w:spacing w:line="360" w:lineRule="auto"/>
        <w:ind w:firstLine="709"/>
        <w:contextualSpacing/>
        <w:jc w:val="both"/>
        <w:rPr>
          <w:noProof/>
          <w:color w:val="000000"/>
        </w:rPr>
      </w:pPr>
      <w:r w:rsidRPr="001A3349">
        <w:rPr>
          <w:noProof/>
          <w:color w:val="000000"/>
        </w:rPr>
        <w:t>3. Использованные люминесцентные лампы, ртуть содержащие приборы и оборудования собираются в закрытые герметичные емкости. После заполнения емкости</w:t>
      </w:r>
      <w:r w:rsidR="00E16E95" w:rsidRPr="001A3349">
        <w:rPr>
          <w:noProof/>
          <w:color w:val="000000"/>
        </w:rPr>
        <w:t xml:space="preserve"> </w:t>
      </w:r>
      <w:r w:rsidRPr="001A3349">
        <w:rPr>
          <w:noProof/>
          <w:color w:val="000000"/>
        </w:rPr>
        <w:t>герметизируются и храниться в вспомогательных помещениях.</w:t>
      </w:r>
    </w:p>
    <w:p w14:paraId="2B0660FE" w14:textId="77777777" w:rsidR="00DE14C9" w:rsidRPr="001A3349" w:rsidRDefault="00DE14C9" w:rsidP="00E16E95">
      <w:pPr>
        <w:tabs>
          <w:tab w:val="left" w:pos="0"/>
        </w:tabs>
        <w:spacing w:line="360" w:lineRule="auto"/>
        <w:ind w:firstLine="709"/>
        <w:contextualSpacing/>
        <w:jc w:val="both"/>
        <w:rPr>
          <w:noProof/>
          <w:color w:val="000000"/>
        </w:rPr>
      </w:pPr>
      <w:r w:rsidRPr="001A3349">
        <w:rPr>
          <w:noProof/>
          <w:color w:val="000000"/>
        </w:rPr>
        <w:t>4. Ампулы с инактивированными вакцинами, иммуноглобулинами, живой коревой, паротитной и краснушной вакцинами вскрываются, содержимое выливается в раковину, стекло выбрасывается в мусор без дополнительного обеззараживания. Ампулы с другими живыми вакцинами</w:t>
      </w:r>
      <w:r w:rsidR="00DA5EDC" w:rsidRPr="001A3349">
        <w:rPr>
          <w:noProof/>
          <w:color w:val="000000"/>
        </w:rPr>
        <w:t xml:space="preserve"> (вакцина БЦЖ и БЦЖ – М</w:t>
      </w:r>
      <w:r w:rsidR="00E16E95" w:rsidRPr="001A3349">
        <w:rPr>
          <w:noProof/>
          <w:color w:val="000000"/>
        </w:rPr>
        <w:t xml:space="preserve"> </w:t>
      </w:r>
      <w:r w:rsidR="00DA5EDC" w:rsidRPr="001A3349">
        <w:rPr>
          <w:noProof/>
          <w:color w:val="000000"/>
        </w:rPr>
        <w:t>в 6% или 3% раствор перекиси водорода), затем выливается в раковину, стекло обеззараживается путем помещения в</w:t>
      </w:r>
      <w:r w:rsidR="004B17A9" w:rsidRPr="001A3349">
        <w:rPr>
          <w:noProof/>
          <w:color w:val="000000"/>
        </w:rPr>
        <w:t xml:space="preserve"> 0,</w:t>
      </w:r>
      <w:r w:rsidR="00DA5EDC" w:rsidRPr="001A3349">
        <w:rPr>
          <w:noProof/>
          <w:color w:val="000000"/>
        </w:rPr>
        <w:t xml:space="preserve"> 2% раствор пюржавеля на 1 час.</w:t>
      </w:r>
    </w:p>
    <w:p w14:paraId="2EC3B270" w14:textId="77777777" w:rsidR="004B17A9" w:rsidRPr="001A3349" w:rsidRDefault="00DA5EDC" w:rsidP="00E16E95">
      <w:pPr>
        <w:tabs>
          <w:tab w:val="left" w:pos="0"/>
        </w:tabs>
        <w:spacing w:line="360" w:lineRule="auto"/>
        <w:ind w:firstLine="709"/>
        <w:contextualSpacing/>
        <w:jc w:val="both"/>
        <w:rPr>
          <w:noProof/>
          <w:color w:val="000000"/>
        </w:rPr>
      </w:pPr>
      <w:r w:rsidRPr="001A3349">
        <w:rPr>
          <w:noProof/>
          <w:color w:val="000000"/>
        </w:rPr>
        <w:t>5. Уничтожение лекарственных средств осуществляется с соблюдением обязательных требований нормативных и технических документов по охране окружающей среды и проводится</w:t>
      </w:r>
      <w:r w:rsidR="004B17A9" w:rsidRPr="001A3349">
        <w:rPr>
          <w:noProof/>
          <w:color w:val="000000"/>
        </w:rPr>
        <w:t xml:space="preserve"> комиссией (приказ МЗ РФ № 382).</w:t>
      </w:r>
    </w:p>
    <w:p w14:paraId="24A13513" w14:textId="77777777" w:rsidR="00DA5EDC" w:rsidRPr="001A3349" w:rsidRDefault="00DA5EDC" w:rsidP="00E16E95">
      <w:pPr>
        <w:tabs>
          <w:tab w:val="left" w:pos="0"/>
        </w:tabs>
        <w:spacing w:line="360" w:lineRule="auto"/>
        <w:ind w:firstLine="709"/>
        <w:contextualSpacing/>
        <w:jc w:val="both"/>
        <w:rPr>
          <w:noProof/>
          <w:color w:val="000000"/>
        </w:rPr>
      </w:pPr>
      <w:r w:rsidRPr="001A3349">
        <w:rPr>
          <w:noProof/>
          <w:color w:val="000000"/>
        </w:rPr>
        <w:t>6. Жидкие лекарственные средства ( растворы для инъекций в ампулах, флаконах, микстуры и т.д.) уничтожаются путем вскрытия, с последующем разведением содержимого водой в соотношении 1:100 и сливом в канализацию. Остатки ампул, флаконов и т.д. вывозят в обычном порядке. Твердые лекарственные средства (порошки, таблетки и т.д.) содерж</w:t>
      </w:r>
      <w:r w:rsidR="00D375EA" w:rsidRPr="001A3349">
        <w:rPr>
          <w:noProof/>
          <w:color w:val="000000"/>
        </w:rPr>
        <w:t>ащие субстанции лекарственных средств, нерастворимые в воде, мягкие лекарственные формы (мази, суппозитории и т.д.) уничтожаются в жирорастворимых субстан</w:t>
      </w:r>
      <w:r w:rsidR="004B17A9" w:rsidRPr="001A3349">
        <w:rPr>
          <w:noProof/>
          <w:color w:val="000000"/>
        </w:rPr>
        <w:t>циях и сливаются в канализацию.</w:t>
      </w:r>
    </w:p>
    <w:p w14:paraId="577DF131" w14:textId="77777777" w:rsidR="00D375EA" w:rsidRPr="001A3349" w:rsidRDefault="00D375EA" w:rsidP="00E16E95">
      <w:pPr>
        <w:tabs>
          <w:tab w:val="left" w:pos="0"/>
        </w:tabs>
        <w:spacing w:line="360" w:lineRule="auto"/>
        <w:ind w:firstLine="709"/>
        <w:contextualSpacing/>
        <w:jc w:val="both"/>
        <w:rPr>
          <w:noProof/>
          <w:color w:val="000000"/>
        </w:rPr>
      </w:pPr>
      <w:r w:rsidRPr="001A3349">
        <w:rPr>
          <w:noProof/>
          <w:color w:val="000000"/>
        </w:rPr>
        <w:t>Упаковка и транспортировка отходов</w:t>
      </w:r>
    </w:p>
    <w:p w14:paraId="159AD618" w14:textId="77777777" w:rsidR="00D375EA" w:rsidRPr="001A3349" w:rsidRDefault="00D375EA" w:rsidP="00E16E95">
      <w:pPr>
        <w:tabs>
          <w:tab w:val="left" w:pos="0"/>
        </w:tabs>
        <w:spacing w:line="360" w:lineRule="auto"/>
        <w:ind w:firstLine="709"/>
        <w:contextualSpacing/>
        <w:jc w:val="both"/>
        <w:rPr>
          <w:noProof/>
          <w:color w:val="000000"/>
        </w:rPr>
      </w:pPr>
      <w:r w:rsidRPr="001A3349">
        <w:rPr>
          <w:noProof/>
          <w:color w:val="000000"/>
        </w:rPr>
        <w:t>Сбор отходов в одноразовые пакеты и транспортировка их производится в специальной одежде, резиновых перчатках. Смешение отходов различных классов на всех стадиях их сбора, хранения и транспортировки недопустимо. Отходы класса А, Б, В хранятся не более суток в естественных</w:t>
      </w:r>
      <w:r w:rsidR="009C0D41" w:rsidRPr="001A3349">
        <w:rPr>
          <w:noProof/>
          <w:color w:val="000000"/>
        </w:rPr>
        <w:t xml:space="preserve"> условиях, более</w:t>
      </w:r>
      <w:r w:rsidR="00E16E95" w:rsidRPr="001A3349">
        <w:rPr>
          <w:noProof/>
          <w:color w:val="000000"/>
        </w:rPr>
        <w:t xml:space="preserve"> </w:t>
      </w:r>
      <w:r w:rsidR="009C0D41" w:rsidRPr="001A3349">
        <w:rPr>
          <w:noProof/>
          <w:color w:val="000000"/>
        </w:rPr>
        <w:t>суток при температуре не выше 5˚. Вывоз отходов производится ежедневно. Пакеты для сбора отходов класса А имеют белую окраску, Б – желтую, В – красную.</w:t>
      </w:r>
    </w:p>
    <w:p w14:paraId="701422C5" w14:textId="77777777" w:rsidR="009C0D41" w:rsidRPr="001A3349" w:rsidRDefault="009C0D41" w:rsidP="00E16E95">
      <w:pPr>
        <w:tabs>
          <w:tab w:val="left" w:pos="0"/>
        </w:tabs>
        <w:spacing w:line="360" w:lineRule="auto"/>
        <w:ind w:firstLine="709"/>
        <w:contextualSpacing/>
        <w:jc w:val="both"/>
        <w:rPr>
          <w:noProof/>
          <w:color w:val="000000"/>
        </w:rPr>
      </w:pPr>
      <w:r w:rsidRPr="001A3349">
        <w:rPr>
          <w:noProof/>
          <w:color w:val="000000"/>
        </w:rPr>
        <w:t xml:space="preserve">Транспортировка отходов производится в мешках в контейнер для бытовых отходов, расположенных на открытой площадке, где могут находится не более 5 контейнеров. Открытая площадка имеет асфальтированную поверхность, удобные для подъезда автотранспорта и располагаются не менее чем в </w:t>
      </w:r>
      <w:smartTag w:uri="urn:schemas-microsoft-com:office:smarttags" w:element="metricconverter">
        <w:smartTagPr>
          <w:attr w:name="ProductID" w:val="25 метрах"/>
        </w:smartTagPr>
        <w:r w:rsidRPr="001A3349">
          <w:rPr>
            <w:noProof/>
            <w:color w:val="000000"/>
          </w:rPr>
          <w:t>25 метрах</w:t>
        </w:r>
      </w:smartTag>
      <w:r w:rsidRPr="001A3349">
        <w:rPr>
          <w:noProof/>
          <w:color w:val="000000"/>
        </w:rPr>
        <w:t xml:space="preserve"> от лечебных корпусов.</w:t>
      </w:r>
    </w:p>
    <w:p w14:paraId="4F86C76B" w14:textId="77777777" w:rsidR="004C252C" w:rsidRPr="001A3349" w:rsidRDefault="004C252C" w:rsidP="00E16E95">
      <w:pPr>
        <w:tabs>
          <w:tab w:val="left" w:pos="0"/>
        </w:tabs>
        <w:spacing w:line="360" w:lineRule="auto"/>
        <w:ind w:firstLine="709"/>
        <w:contextualSpacing/>
        <w:jc w:val="both"/>
        <w:rPr>
          <w:noProof/>
          <w:color w:val="000000"/>
        </w:rPr>
      </w:pPr>
    </w:p>
    <w:p w14:paraId="009D246C" w14:textId="77777777" w:rsidR="00C50FE1" w:rsidRPr="001A3349" w:rsidRDefault="0041183D" w:rsidP="0041183D">
      <w:pPr>
        <w:tabs>
          <w:tab w:val="left" w:pos="0"/>
        </w:tabs>
        <w:spacing w:line="360" w:lineRule="auto"/>
        <w:ind w:firstLine="709"/>
        <w:contextualSpacing/>
        <w:jc w:val="both"/>
        <w:rPr>
          <w:noProof/>
          <w:color w:val="000000"/>
        </w:rPr>
      </w:pPr>
      <w:r w:rsidRPr="001A3349">
        <w:rPr>
          <w:noProof/>
          <w:color w:val="000000"/>
        </w:rPr>
        <w:br w:type="page"/>
      </w:r>
      <w:r w:rsidR="002E55AD" w:rsidRPr="001A3349">
        <w:rPr>
          <w:noProof/>
          <w:color w:val="000000"/>
        </w:rPr>
        <w:t>Приложение № 1</w:t>
      </w:r>
      <w:r w:rsidRPr="001A3349">
        <w:rPr>
          <w:noProof/>
          <w:color w:val="000000"/>
        </w:rPr>
        <w:t>1</w:t>
      </w:r>
    </w:p>
    <w:p w14:paraId="278B00D4" w14:textId="77777777" w:rsidR="0041183D" w:rsidRPr="001A3349" w:rsidRDefault="0041183D" w:rsidP="00E16E95">
      <w:pPr>
        <w:tabs>
          <w:tab w:val="left" w:pos="7797"/>
        </w:tabs>
        <w:spacing w:line="360" w:lineRule="auto"/>
        <w:ind w:firstLine="709"/>
        <w:contextualSpacing/>
        <w:jc w:val="both"/>
        <w:rPr>
          <w:noProof/>
          <w:color w:val="000000"/>
        </w:rPr>
      </w:pPr>
    </w:p>
    <w:p w14:paraId="1AAB8455" w14:textId="77777777" w:rsidR="002E55AD" w:rsidRPr="001A3349" w:rsidRDefault="002E55AD" w:rsidP="00E16E95">
      <w:pPr>
        <w:tabs>
          <w:tab w:val="left" w:pos="7797"/>
        </w:tabs>
        <w:spacing w:line="360" w:lineRule="auto"/>
        <w:ind w:firstLine="709"/>
        <w:contextualSpacing/>
        <w:jc w:val="both"/>
        <w:rPr>
          <w:noProof/>
          <w:color w:val="000000"/>
        </w:rPr>
      </w:pPr>
      <w:r w:rsidRPr="001A3349">
        <w:rPr>
          <w:noProof/>
          <w:color w:val="000000"/>
        </w:rPr>
        <w:t>П</w:t>
      </w:r>
      <w:r w:rsidR="004B2099" w:rsidRPr="001A3349">
        <w:rPr>
          <w:noProof/>
          <w:color w:val="000000"/>
        </w:rPr>
        <w:t>едикулезная укладка</w:t>
      </w:r>
    </w:p>
    <w:p w14:paraId="41008283" w14:textId="77777777" w:rsidR="002E55AD" w:rsidRPr="001A3349" w:rsidRDefault="002E55AD" w:rsidP="00E16E95">
      <w:pPr>
        <w:tabs>
          <w:tab w:val="left" w:pos="7797"/>
        </w:tabs>
        <w:spacing w:line="360" w:lineRule="auto"/>
        <w:ind w:firstLine="709"/>
        <w:contextualSpacing/>
        <w:jc w:val="both"/>
        <w:rPr>
          <w:noProof/>
          <w:color w:val="000000"/>
        </w:rPr>
      </w:pPr>
    </w:p>
    <w:p w14:paraId="4B9BC4AD" w14:textId="77777777" w:rsidR="002E55AD" w:rsidRPr="001A3349" w:rsidRDefault="002E55AD" w:rsidP="00E16E95">
      <w:pPr>
        <w:tabs>
          <w:tab w:val="left" w:pos="7797"/>
        </w:tabs>
        <w:spacing w:line="360" w:lineRule="auto"/>
        <w:ind w:firstLine="709"/>
        <w:contextualSpacing/>
        <w:jc w:val="both"/>
        <w:rPr>
          <w:noProof/>
          <w:color w:val="000000"/>
        </w:rPr>
      </w:pPr>
      <w:r w:rsidRPr="001A3349">
        <w:rPr>
          <w:noProof/>
          <w:color w:val="000000"/>
        </w:rPr>
        <w:t>1.</w:t>
      </w:r>
      <w:r w:rsidR="0041183D" w:rsidRPr="001A3349">
        <w:rPr>
          <w:noProof/>
          <w:color w:val="000000"/>
        </w:rPr>
        <w:t xml:space="preserve"> </w:t>
      </w:r>
      <w:r w:rsidRPr="001A3349">
        <w:rPr>
          <w:noProof/>
          <w:color w:val="000000"/>
        </w:rPr>
        <w:t>Раствор уксусной кислоты 10% - 1 флакон 200,0</w:t>
      </w:r>
    </w:p>
    <w:p w14:paraId="31D5045B" w14:textId="77777777" w:rsidR="002E55AD" w:rsidRPr="001A3349" w:rsidRDefault="002E55AD" w:rsidP="00E16E95">
      <w:pPr>
        <w:tabs>
          <w:tab w:val="left" w:pos="7797"/>
        </w:tabs>
        <w:spacing w:line="360" w:lineRule="auto"/>
        <w:ind w:firstLine="709"/>
        <w:contextualSpacing/>
        <w:jc w:val="both"/>
        <w:rPr>
          <w:noProof/>
          <w:color w:val="000000"/>
        </w:rPr>
      </w:pPr>
      <w:r w:rsidRPr="001A3349">
        <w:rPr>
          <w:noProof/>
          <w:color w:val="000000"/>
        </w:rPr>
        <w:t>2. Раствор «Нитифор» - 3 фл.</w:t>
      </w:r>
    </w:p>
    <w:p w14:paraId="5414D2ED" w14:textId="77777777" w:rsidR="002E55AD" w:rsidRPr="001A3349" w:rsidRDefault="002E55AD" w:rsidP="00E16E95">
      <w:pPr>
        <w:tabs>
          <w:tab w:val="left" w:pos="7797"/>
        </w:tabs>
        <w:spacing w:line="360" w:lineRule="auto"/>
        <w:ind w:firstLine="709"/>
        <w:contextualSpacing/>
        <w:jc w:val="both"/>
        <w:rPr>
          <w:noProof/>
          <w:color w:val="000000"/>
        </w:rPr>
      </w:pPr>
      <w:r w:rsidRPr="001A3349">
        <w:rPr>
          <w:noProof/>
          <w:color w:val="000000"/>
        </w:rPr>
        <w:t>3.</w:t>
      </w:r>
      <w:r w:rsidR="0041183D" w:rsidRPr="001A3349">
        <w:rPr>
          <w:noProof/>
          <w:color w:val="000000"/>
        </w:rPr>
        <w:t xml:space="preserve"> </w:t>
      </w:r>
      <w:r w:rsidRPr="001A3349">
        <w:rPr>
          <w:noProof/>
          <w:color w:val="000000"/>
        </w:rPr>
        <w:t>Расческа – 1 шт.</w:t>
      </w:r>
    </w:p>
    <w:p w14:paraId="3DECACF5" w14:textId="77777777" w:rsidR="002E55AD" w:rsidRPr="001A3349" w:rsidRDefault="002E55AD" w:rsidP="00E16E95">
      <w:pPr>
        <w:tabs>
          <w:tab w:val="left" w:pos="7797"/>
        </w:tabs>
        <w:spacing w:line="360" w:lineRule="auto"/>
        <w:ind w:firstLine="709"/>
        <w:contextualSpacing/>
        <w:jc w:val="both"/>
        <w:rPr>
          <w:noProof/>
          <w:color w:val="000000"/>
        </w:rPr>
      </w:pPr>
      <w:r w:rsidRPr="001A3349">
        <w:rPr>
          <w:noProof/>
          <w:color w:val="000000"/>
        </w:rPr>
        <w:t>4.</w:t>
      </w:r>
      <w:r w:rsidR="0041183D" w:rsidRPr="001A3349">
        <w:rPr>
          <w:noProof/>
          <w:color w:val="000000"/>
        </w:rPr>
        <w:t xml:space="preserve"> </w:t>
      </w:r>
      <w:r w:rsidRPr="001A3349">
        <w:rPr>
          <w:noProof/>
          <w:color w:val="000000"/>
        </w:rPr>
        <w:t>Бритвенный станок – 1 шт.</w:t>
      </w:r>
    </w:p>
    <w:p w14:paraId="3BB40B32" w14:textId="77777777" w:rsidR="002E55AD" w:rsidRPr="001A3349" w:rsidRDefault="002E55AD" w:rsidP="00E16E95">
      <w:pPr>
        <w:tabs>
          <w:tab w:val="left" w:pos="7797"/>
        </w:tabs>
        <w:spacing w:line="360" w:lineRule="auto"/>
        <w:ind w:firstLine="709"/>
        <w:contextualSpacing/>
        <w:jc w:val="both"/>
        <w:rPr>
          <w:noProof/>
          <w:color w:val="000000"/>
        </w:rPr>
      </w:pPr>
      <w:r w:rsidRPr="001A3349">
        <w:rPr>
          <w:noProof/>
          <w:color w:val="000000"/>
        </w:rPr>
        <w:t>5. Лезвие – 1 уп.</w:t>
      </w:r>
    </w:p>
    <w:p w14:paraId="051E4EFD" w14:textId="77777777" w:rsidR="002E55AD" w:rsidRPr="001A3349" w:rsidRDefault="002E55AD" w:rsidP="00E16E95">
      <w:pPr>
        <w:tabs>
          <w:tab w:val="left" w:pos="7797"/>
        </w:tabs>
        <w:spacing w:line="360" w:lineRule="auto"/>
        <w:ind w:firstLine="709"/>
        <w:contextualSpacing/>
        <w:jc w:val="both"/>
        <w:rPr>
          <w:noProof/>
          <w:color w:val="000000"/>
        </w:rPr>
      </w:pPr>
      <w:r w:rsidRPr="001A3349">
        <w:rPr>
          <w:noProof/>
          <w:color w:val="000000"/>
        </w:rPr>
        <w:t>6.</w:t>
      </w:r>
      <w:r w:rsidR="0041183D" w:rsidRPr="001A3349">
        <w:rPr>
          <w:noProof/>
          <w:color w:val="000000"/>
        </w:rPr>
        <w:t xml:space="preserve"> </w:t>
      </w:r>
      <w:r w:rsidRPr="001A3349">
        <w:rPr>
          <w:noProof/>
          <w:color w:val="000000"/>
        </w:rPr>
        <w:t>Ножницы – 1 шт.</w:t>
      </w:r>
    </w:p>
    <w:p w14:paraId="76C900DF" w14:textId="77777777" w:rsidR="002E55AD" w:rsidRPr="001A3349" w:rsidRDefault="002E55AD" w:rsidP="00E16E95">
      <w:pPr>
        <w:tabs>
          <w:tab w:val="left" w:pos="7797"/>
        </w:tabs>
        <w:spacing w:line="360" w:lineRule="auto"/>
        <w:ind w:firstLine="709"/>
        <w:contextualSpacing/>
        <w:jc w:val="both"/>
        <w:rPr>
          <w:noProof/>
          <w:color w:val="000000"/>
        </w:rPr>
      </w:pPr>
      <w:r w:rsidRPr="001A3349">
        <w:rPr>
          <w:noProof/>
          <w:color w:val="000000"/>
        </w:rPr>
        <w:t>7. Косынка медицинская – 2 шт.</w:t>
      </w:r>
    </w:p>
    <w:p w14:paraId="1833575C" w14:textId="77777777" w:rsidR="002E55AD" w:rsidRPr="001A3349" w:rsidRDefault="002E55AD" w:rsidP="00E16E95">
      <w:pPr>
        <w:tabs>
          <w:tab w:val="left" w:pos="7797"/>
        </w:tabs>
        <w:spacing w:line="360" w:lineRule="auto"/>
        <w:ind w:firstLine="709"/>
        <w:contextualSpacing/>
        <w:jc w:val="both"/>
        <w:rPr>
          <w:noProof/>
          <w:color w:val="000000"/>
        </w:rPr>
      </w:pPr>
      <w:r w:rsidRPr="001A3349">
        <w:rPr>
          <w:noProof/>
          <w:color w:val="000000"/>
        </w:rPr>
        <w:t>8. Фартук клеенчатый – 1 шт.</w:t>
      </w:r>
    </w:p>
    <w:p w14:paraId="04AB3114" w14:textId="77777777" w:rsidR="002E55AD" w:rsidRPr="001A3349" w:rsidRDefault="002E55AD" w:rsidP="00E16E95">
      <w:pPr>
        <w:tabs>
          <w:tab w:val="left" w:pos="7797"/>
        </w:tabs>
        <w:spacing w:line="360" w:lineRule="auto"/>
        <w:ind w:firstLine="709"/>
        <w:contextualSpacing/>
        <w:jc w:val="both"/>
        <w:rPr>
          <w:noProof/>
          <w:color w:val="000000"/>
        </w:rPr>
      </w:pPr>
      <w:r w:rsidRPr="001A3349">
        <w:rPr>
          <w:noProof/>
          <w:color w:val="000000"/>
        </w:rPr>
        <w:t>9.</w:t>
      </w:r>
      <w:r w:rsidR="0041183D" w:rsidRPr="001A3349">
        <w:rPr>
          <w:noProof/>
          <w:color w:val="000000"/>
        </w:rPr>
        <w:t xml:space="preserve"> </w:t>
      </w:r>
      <w:r w:rsidRPr="001A3349">
        <w:rPr>
          <w:noProof/>
          <w:color w:val="000000"/>
        </w:rPr>
        <w:t>Мешок для одежды – 1 шт.</w:t>
      </w:r>
    </w:p>
    <w:p w14:paraId="368678C6" w14:textId="77777777" w:rsidR="002E55AD" w:rsidRPr="001A3349" w:rsidRDefault="002E55AD" w:rsidP="00E16E95">
      <w:pPr>
        <w:tabs>
          <w:tab w:val="left" w:pos="7797"/>
        </w:tabs>
        <w:spacing w:line="360" w:lineRule="auto"/>
        <w:ind w:firstLine="709"/>
        <w:contextualSpacing/>
        <w:jc w:val="both"/>
        <w:rPr>
          <w:noProof/>
          <w:color w:val="000000"/>
        </w:rPr>
      </w:pPr>
      <w:r w:rsidRPr="001A3349">
        <w:rPr>
          <w:noProof/>
          <w:color w:val="000000"/>
        </w:rPr>
        <w:t>10. Полиэтиленовые мешки – 2 шт.</w:t>
      </w:r>
    </w:p>
    <w:p w14:paraId="5FD419B9" w14:textId="77777777" w:rsidR="002E55AD" w:rsidRPr="001A3349" w:rsidRDefault="002E55AD" w:rsidP="00E16E95">
      <w:pPr>
        <w:tabs>
          <w:tab w:val="left" w:pos="7797"/>
        </w:tabs>
        <w:spacing w:line="360" w:lineRule="auto"/>
        <w:ind w:firstLine="709"/>
        <w:contextualSpacing/>
        <w:jc w:val="both"/>
        <w:rPr>
          <w:noProof/>
          <w:color w:val="000000"/>
        </w:rPr>
      </w:pPr>
      <w:r w:rsidRPr="001A3349">
        <w:rPr>
          <w:noProof/>
          <w:color w:val="000000"/>
        </w:rPr>
        <w:t>11.</w:t>
      </w:r>
      <w:r w:rsidR="0041183D" w:rsidRPr="001A3349">
        <w:rPr>
          <w:noProof/>
          <w:color w:val="000000"/>
        </w:rPr>
        <w:t xml:space="preserve"> </w:t>
      </w:r>
      <w:r w:rsidRPr="001A3349">
        <w:rPr>
          <w:noProof/>
          <w:color w:val="000000"/>
        </w:rPr>
        <w:t>Перчатки медицинские – 2 уп.</w:t>
      </w:r>
    </w:p>
    <w:p w14:paraId="66EBA738" w14:textId="77777777" w:rsidR="002E55AD" w:rsidRPr="001A3349" w:rsidRDefault="002E55AD" w:rsidP="00E16E95">
      <w:pPr>
        <w:tabs>
          <w:tab w:val="left" w:pos="7797"/>
        </w:tabs>
        <w:spacing w:line="360" w:lineRule="auto"/>
        <w:ind w:firstLine="709"/>
        <w:contextualSpacing/>
        <w:jc w:val="both"/>
        <w:rPr>
          <w:noProof/>
          <w:color w:val="000000"/>
        </w:rPr>
      </w:pPr>
      <w:r w:rsidRPr="001A3349">
        <w:rPr>
          <w:noProof/>
          <w:color w:val="000000"/>
        </w:rPr>
        <w:t>12</w:t>
      </w:r>
      <w:r w:rsidR="0041183D" w:rsidRPr="001A3349">
        <w:rPr>
          <w:noProof/>
          <w:color w:val="000000"/>
        </w:rPr>
        <w:t xml:space="preserve">. </w:t>
      </w:r>
      <w:r w:rsidRPr="001A3349">
        <w:rPr>
          <w:noProof/>
          <w:color w:val="000000"/>
        </w:rPr>
        <w:t>Клеенка медицинская – 1 шт.</w:t>
      </w:r>
    </w:p>
    <w:p w14:paraId="797B0773" w14:textId="77777777" w:rsidR="002E55AD" w:rsidRPr="001A3349" w:rsidRDefault="002E55AD" w:rsidP="00E16E95">
      <w:pPr>
        <w:tabs>
          <w:tab w:val="left" w:pos="7797"/>
        </w:tabs>
        <w:spacing w:line="360" w:lineRule="auto"/>
        <w:ind w:firstLine="709"/>
        <w:contextualSpacing/>
        <w:jc w:val="both"/>
        <w:rPr>
          <w:noProof/>
          <w:color w:val="000000"/>
        </w:rPr>
      </w:pPr>
      <w:r w:rsidRPr="001A3349">
        <w:rPr>
          <w:noProof/>
          <w:color w:val="000000"/>
        </w:rPr>
        <w:t>13.</w:t>
      </w:r>
      <w:r w:rsidR="0041183D" w:rsidRPr="001A3349">
        <w:rPr>
          <w:noProof/>
          <w:color w:val="000000"/>
        </w:rPr>
        <w:t xml:space="preserve"> </w:t>
      </w:r>
      <w:r w:rsidRPr="001A3349">
        <w:rPr>
          <w:noProof/>
          <w:color w:val="000000"/>
        </w:rPr>
        <w:t>Емкость для сжигания волос – 1 шт.</w:t>
      </w:r>
    </w:p>
    <w:p w14:paraId="7FD9CD7F" w14:textId="77777777" w:rsidR="002E55AD" w:rsidRPr="001A3349" w:rsidRDefault="002E55AD" w:rsidP="00E16E95">
      <w:pPr>
        <w:tabs>
          <w:tab w:val="left" w:pos="7797"/>
        </w:tabs>
        <w:spacing w:line="360" w:lineRule="auto"/>
        <w:ind w:firstLine="709"/>
        <w:contextualSpacing/>
        <w:jc w:val="both"/>
        <w:rPr>
          <w:noProof/>
          <w:color w:val="000000"/>
        </w:rPr>
      </w:pPr>
      <w:r w:rsidRPr="001A3349">
        <w:rPr>
          <w:noProof/>
          <w:color w:val="000000"/>
        </w:rPr>
        <w:t>14.</w:t>
      </w:r>
      <w:r w:rsidR="0041183D" w:rsidRPr="001A3349">
        <w:rPr>
          <w:noProof/>
          <w:color w:val="000000"/>
        </w:rPr>
        <w:t xml:space="preserve"> </w:t>
      </w:r>
      <w:r w:rsidRPr="001A3349">
        <w:rPr>
          <w:noProof/>
          <w:color w:val="000000"/>
        </w:rPr>
        <w:t>Простынь – 1 шт.</w:t>
      </w:r>
    </w:p>
    <w:p w14:paraId="61AD71C1" w14:textId="77777777" w:rsidR="002C79AF" w:rsidRPr="001A3349" w:rsidRDefault="002C79AF" w:rsidP="00E16E95">
      <w:pPr>
        <w:tabs>
          <w:tab w:val="left" w:pos="7797"/>
        </w:tabs>
        <w:spacing w:line="360" w:lineRule="auto"/>
        <w:ind w:firstLine="709"/>
        <w:contextualSpacing/>
        <w:jc w:val="both"/>
        <w:rPr>
          <w:noProof/>
          <w:color w:val="000000"/>
        </w:rPr>
      </w:pPr>
    </w:p>
    <w:p w14:paraId="55F1D340" w14:textId="77777777" w:rsidR="009E2547" w:rsidRPr="001A3349" w:rsidRDefault="0041183D" w:rsidP="0041183D">
      <w:pPr>
        <w:tabs>
          <w:tab w:val="left" w:pos="7797"/>
        </w:tabs>
        <w:spacing w:line="360" w:lineRule="auto"/>
        <w:ind w:firstLine="709"/>
        <w:contextualSpacing/>
        <w:jc w:val="both"/>
        <w:rPr>
          <w:noProof/>
          <w:color w:val="000000"/>
        </w:rPr>
      </w:pPr>
      <w:r w:rsidRPr="001A3349">
        <w:rPr>
          <w:noProof/>
          <w:color w:val="000000"/>
        </w:rPr>
        <w:br w:type="page"/>
      </w:r>
      <w:r w:rsidR="00B904FB" w:rsidRPr="001A3349">
        <w:rPr>
          <w:noProof/>
          <w:color w:val="000000"/>
        </w:rPr>
        <w:t>Используемая литература</w:t>
      </w:r>
    </w:p>
    <w:p w14:paraId="39422BCC" w14:textId="77777777" w:rsidR="00B904FB" w:rsidRPr="00123DEB" w:rsidRDefault="00B904FB" w:rsidP="00E16E95">
      <w:pPr>
        <w:spacing w:line="360" w:lineRule="auto"/>
        <w:ind w:firstLine="709"/>
        <w:contextualSpacing/>
        <w:jc w:val="both"/>
        <w:rPr>
          <w:noProof/>
        </w:rPr>
      </w:pPr>
    </w:p>
    <w:p w14:paraId="3A96FA04" w14:textId="77777777" w:rsidR="00B904FB" w:rsidRPr="001A3349" w:rsidRDefault="0041183D" w:rsidP="00422B43">
      <w:pPr>
        <w:spacing w:line="360" w:lineRule="auto"/>
        <w:contextualSpacing/>
        <w:rPr>
          <w:noProof/>
          <w:color w:val="000000"/>
        </w:rPr>
      </w:pPr>
      <w:r w:rsidRPr="001A3349">
        <w:rPr>
          <w:noProof/>
          <w:color w:val="000000"/>
        </w:rPr>
        <w:t xml:space="preserve">1. </w:t>
      </w:r>
      <w:r w:rsidR="00B904FB" w:rsidRPr="001A3349">
        <w:rPr>
          <w:noProof/>
          <w:color w:val="000000"/>
        </w:rPr>
        <w:t>Справочник.</w:t>
      </w:r>
      <w:r w:rsidRPr="001A3349">
        <w:rPr>
          <w:noProof/>
          <w:color w:val="000000"/>
        </w:rPr>
        <w:t xml:space="preserve"> </w:t>
      </w:r>
      <w:r w:rsidR="00B904FB" w:rsidRPr="001A3349">
        <w:rPr>
          <w:noProof/>
          <w:color w:val="000000"/>
        </w:rPr>
        <w:t>Сестринское дело\ Сост. Т.С.</w:t>
      </w:r>
      <w:r w:rsidRPr="001A3349">
        <w:rPr>
          <w:noProof/>
          <w:color w:val="000000"/>
        </w:rPr>
        <w:t xml:space="preserve"> </w:t>
      </w:r>
      <w:r w:rsidR="00B904FB" w:rsidRPr="001A3349">
        <w:rPr>
          <w:noProof/>
          <w:color w:val="000000"/>
        </w:rPr>
        <w:t>Щербакова.-Изд</w:t>
      </w:r>
      <w:r w:rsidRPr="001A3349">
        <w:rPr>
          <w:noProof/>
          <w:color w:val="000000"/>
        </w:rPr>
        <w:t xml:space="preserve">. </w:t>
      </w:r>
      <w:r w:rsidR="00B904FB" w:rsidRPr="001A3349">
        <w:rPr>
          <w:noProof/>
          <w:color w:val="000000"/>
        </w:rPr>
        <w:t>4-е.-Ростов н\Д: «Феникс», 2006.</w:t>
      </w:r>
    </w:p>
    <w:p w14:paraId="4D023B2D" w14:textId="77777777" w:rsidR="00422B43" w:rsidRPr="001A3349" w:rsidRDefault="0041183D" w:rsidP="00422B43">
      <w:pPr>
        <w:spacing w:line="360" w:lineRule="auto"/>
        <w:contextualSpacing/>
        <w:rPr>
          <w:noProof/>
          <w:color w:val="000000"/>
        </w:rPr>
      </w:pPr>
      <w:r w:rsidRPr="001A3349">
        <w:rPr>
          <w:noProof/>
          <w:color w:val="000000"/>
        </w:rPr>
        <w:t xml:space="preserve">2. </w:t>
      </w:r>
      <w:r w:rsidR="00B904FB" w:rsidRPr="001A3349">
        <w:rPr>
          <w:noProof/>
          <w:color w:val="000000"/>
        </w:rPr>
        <w:t>Руководство по эксплуатации 3120.00000000 РЭ –Редакция 4, июнь 2007г.-Инкубатор и</w:t>
      </w:r>
      <w:r w:rsidR="00422B43" w:rsidRPr="001A3349">
        <w:rPr>
          <w:noProof/>
          <w:color w:val="000000"/>
        </w:rPr>
        <w:t>1.ОСТ 42-21-2-85 «Стерилизация изделий медицинских назначений, методы, средства, режимы»</w:t>
      </w:r>
    </w:p>
    <w:p w14:paraId="69A51160" w14:textId="77777777" w:rsidR="00422B43" w:rsidRPr="001A3349" w:rsidRDefault="00422B43" w:rsidP="00422B43">
      <w:pPr>
        <w:spacing w:line="360" w:lineRule="auto"/>
        <w:contextualSpacing/>
        <w:rPr>
          <w:noProof/>
          <w:color w:val="000000"/>
        </w:rPr>
      </w:pPr>
      <w:r w:rsidRPr="001A3349">
        <w:rPr>
          <w:noProof/>
          <w:color w:val="000000"/>
        </w:rPr>
        <w:t>3. Приказ № 345 от 26.11.97 г. «О совершенствовании мероприятий по профилактике ВБИ в акушерских стационаров»</w:t>
      </w:r>
    </w:p>
    <w:p w14:paraId="7C987C85" w14:textId="77777777" w:rsidR="00422B43" w:rsidRPr="001A3349" w:rsidRDefault="00422B43" w:rsidP="00422B43">
      <w:pPr>
        <w:spacing w:line="360" w:lineRule="auto"/>
        <w:contextualSpacing/>
        <w:rPr>
          <w:noProof/>
          <w:color w:val="000000"/>
        </w:rPr>
      </w:pPr>
      <w:r w:rsidRPr="001A3349">
        <w:rPr>
          <w:noProof/>
          <w:color w:val="000000"/>
        </w:rPr>
        <w:t>4. Приказ №338 от 24.11.98 г. «О внесении изменений в приказ 345»</w:t>
      </w:r>
    </w:p>
    <w:p w14:paraId="00EDE2B2" w14:textId="77777777" w:rsidR="00422B43" w:rsidRPr="001A3349" w:rsidRDefault="00422B43" w:rsidP="00422B43">
      <w:pPr>
        <w:spacing w:line="360" w:lineRule="auto"/>
        <w:contextualSpacing/>
        <w:rPr>
          <w:noProof/>
          <w:color w:val="000000"/>
        </w:rPr>
      </w:pPr>
      <w:r w:rsidRPr="001A3349">
        <w:rPr>
          <w:noProof/>
          <w:color w:val="000000"/>
        </w:rPr>
        <w:t>5. Неонатология. Шабалов Н.П. – том 1,2 – 1997 год</w:t>
      </w:r>
    </w:p>
    <w:sectPr w:rsidR="00422B43" w:rsidRPr="001A3349" w:rsidSect="00E16E95">
      <w:pgSz w:w="11906" w:h="16838" w:code="9"/>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EC8BF" w14:textId="77777777" w:rsidR="002B75A1" w:rsidRDefault="002B75A1" w:rsidP="008905C3">
      <w:r>
        <w:separator/>
      </w:r>
    </w:p>
  </w:endnote>
  <w:endnote w:type="continuationSeparator" w:id="0">
    <w:p w14:paraId="5D771C31" w14:textId="77777777" w:rsidR="002B75A1" w:rsidRDefault="002B75A1" w:rsidP="0089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AB9E2" w14:textId="77777777" w:rsidR="002B75A1" w:rsidRDefault="002B75A1" w:rsidP="008905C3">
      <w:r>
        <w:separator/>
      </w:r>
    </w:p>
  </w:footnote>
  <w:footnote w:type="continuationSeparator" w:id="0">
    <w:p w14:paraId="6EEF860D" w14:textId="77777777" w:rsidR="002B75A1" w:rsidRDefault="002B75A1" w:rsidP="00890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FA59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818C4"/>
    <w:multiLevelType w:val="hybridMultilevel"/>
    <w:tmpl w:val="51C8BF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65B017E"/>
    <w:multiLevelType w:val="hybridMultilevel"/>
    <w:tmpl w:val="889406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BEC096A"/>
    <w:multiLevelType w:val="hybridMultilevel"/>
    <w:tmpl w:val="E77876EE"/>
    <w:lvl w:ilvl="0" w:tplc="33A005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E8401E2"/>
    <w:multiLevelType w:val="hybridMultilevel"/>
    <w:tmpl w:val="BC72F0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20D3D35"/>
    <w:multiLevelType w:val="hybridMultilevel"/>
    <w:tmpl w:val="EC701C22"/>
    <w:lvl w:ilvl="0" w:tplc="D1AC53CA">
      <w:start w:val="1"/>
      <w:numFmt w:val="decimal"/>
      <w:lvlText w:val="%1."/>
      <w:lvlJc w:val="left"/>
      <w:pPr>
        <w:ind w:left="465" w:hanging="360"/>
      </w:pPr>
      <w:rPr>
        <w:rFonts w:cs="Times New Roman" w:hint="default"/>
      </w:rPr>
    </w:lvl>
    <w:lvl w:ilvl="1" w:tplc="04190019" w:tentative="1">
      <w:start w:val="1"/>
      <w:numFmt w:val="lowerLetter"/>
      <w:lvlText w:val="%2."/>
      <w:lvlJc w:val="left"/>
      <w:pPr>
        <w:ind w:left="1185" w:hanging="360"/>
      </w:pPr>
      <w:rPr>
        <w:rFonts w:cs="Times New Roman"/>
      </w:rPr>
    </w:lvl>
    <w:lvl w:ilvl="2" w:tplc="0419001B" w:tentative="1">
      <w:start w:val="1"/>
      <w:numFmt w:val="lowerRoman"/>
      <w:lvlText w:val="%3."/>
      <w:lvlJc w:val="right"/>
      <w:pPr>
        <w:ind w:left="1905" w:hanging="180"/>
      </w:pPr>
      <w:rPr>
        <w:rFonts w:cs="Times New Roman"/>
      </w:rPr>
    </w:lvl>
    <w:lvl w:ilvl="3" w:tplc="0419000F" w:tentative="1">
      <w:start w:val="1"/>
      <w:numFmt w:val="decimal"/>
      <w:lvlText w:val="%4."/>
      <w:lvlJc w:val="left"/>
      <w:pPr>
        <w:ind w:left="2625" w:hanging="360"/>
      </w:pPr>
      <w:rPr>
        <w:rFonts w:cs="Times New Roman"/>
      </w:rPr>
    </w:lvl>
    <w:lvl w:ilvl="4" w:tplc="04190019" w:tentative="1">
      <w:start w:val="1"/>
      <w:numFmt w:val="lowerLetter"/>
      <w:lvlText w:val="%5."/>
      <w:lvlJc w:val="left"/>
      <w:pPr>
        <w:ind w:left="3345" w:hanging="360"/>
      </w:pPr>
      <w:rPr>
        <w:rFonts w:cs="Times New Roman"/>
      </w:rPr>
    </w:lvl>
    <w:lvl w:ilvl="5" w:tplc="0419001B" w:tentative="1">
      <w:start w:val="1"/>
      <w:numFmt w:val="lowerRoman"/>
      <w:lvlText w:val="%6."/>
      <w:lvlJc w:val="right"/>
      <w:pPr>
        <w:ind w:left="4065" w:hanging="180"/>
      </w:pPr>
      <w:rPr>
        <w:rFonts w:cs="Times New Roman"/>
      </w:rPr>
    </w:lvl>
    <w:lvl w:ilvl="6" w:tplc="0419000F" w:tentative="1">
      <w:start w:val="1"/>
      <w:numFmt w:val="decimal"/>
      <w:lvlText w:val="%7."/>
      <w:lvlJc w:val="left"/>
      <w:pPr>
        <w:ind w:left="4785" w:hanging="360"/>
      </w:pPr>
      <w:rPr>
        <w:rFonts w:cs="Times New Roman"/>
      </w:rPr>
    </w:lvl>
    <w:lvl w:ilvl="7" w:tplc="04190019" w:tentative="1">
      <w:start w:val="1"/>
      <w:numFmt w:val="lowerLetter"/>
      <w:lvlText w:val="%8."/>
      <w:lvlJc w:val="left"/>
      <w:pPr>
        <w:ind w:left="5505" w:hanging="360"/>
      </w:pPr>
      <w:rPr>
        <w:rFonts w:cs="Times New Roman"/>
      </w:rPr>
    </w:lvl>
    <w:lvl w:ilvl="8" w:tplc="0419001B" w:tentative="1">
      <w:start w:val="1"/>
      <w:numFmt w:val="lowerRoman"/>
      <w:lvlText w:val="%9."/>
      <w:lvlJc w:val="right"/>
      <w:pPr>
        <w:ind w:left="6225" w:hanging="180"/>
      </w:pPr>
      <w:rPr>
        <w:rFonts w:cs="Times New Roman"/>
      </w:rPr>
    </w:lvl>
  </w:abstractNum>
  <w:abstractNum w:abstractNumId="6" w15:restartNumberingAfterBreak="0">
    <w:nsid w:val="129051DE"/>
    <w:multiLevelType w:val="hybridMultilevel"/>
    <w:tmpl w:val="8CCCCF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47E5940"/>
    <w:multiLevelType w:val="hybridMultilevel"/>
    <w:tmpl w:val="68A63BC4"/>
    <w:lvl w:ilvl="0" w:tplc="440C0454">
      <w:start w:val="1"/>
      <w:numFmt w:val="decimal"/>
      <w:lvlText w:val="%1."/>
      <w:lvlJc w:val="left"/>
      <w:pPr>
        <w:ind w:left="1770" w:hanging="360"/>
      </w:pPr>
      <w:rPr>
        <w:rFonts w:cs="Times New Roman" w:hint="default"/>
      </w:rPr>
    </w:lvl>
    <w:lvl w:ilvl="1" w:tplc="04190019" w:tentative="1">
      <w:start w:val="1"/>
      <w:numFmt w:val="lowerLetter"/>
      <w:lvlText w:val="%2."/>
      <w:lvlJc w:val="left"/>
      <w:pPr>
        <w:ind w:left="2490" w:hanging="360"/>
      </w:pPr>
      <w:rPr>
        <w:rFonts w:cs="Times New Roman"/>
      </w:rPr>
    </w:lvl>
    <w:lvl w:ilvl="2" w:tplc="0419001B" w:tentative="1">
      <w:start w:val="1"/>
      <w:numFmt w:val="lowerRoman"/>
      <w:lvlText w:val="%3."/>
      <w:lvlJc w:val="right"/>
      <w:pPr>
        <w:ind w:left="3210" w:hanging="180"/>
      </w:pPr>
      <w:rPr>
        <w:rFonts w:cs="Times New Roman"/>
      </w:rPr>
    </w:lvl>
    <w:lvl w:ilvl="3" w:tplc="0419000F" w:tentative="1">
      <w:start w:val="1"/>
      <w:numFmt w:val="decimal"/>
      <w:lvlText w:val="%4."/>
      <w:lvlJc w:val="left"/>
      <w:pPr>
        <w:ind w:left="3930" w:hanging="360"/>
      </w:pPr>
      <w:rPr>
        <w:rFonts w:cs="Times New Roman"/>
      </w:rPr>
    </w:lvl>
    <w:lvl w:ilvl="4" w:tplc="04190019" w:tentative="1">
      <w:start w:val="1"/>
      <w:numFmt w:val="lowerLetter"/>
      <w:lvlText w:val="%5."/>
      <w:lvlJc w:val="left"/>
      <w:pPr>
        <w:ind w:left="4650" w:hanging="360"/>
      </w:pPr>
      <w:rPr>
        <w:rFonts w:cs="Times New Roman"/>
      </w:rPr>
    </w:lvl>
    <w:lvl w:ilvl="5" w:tplc="0419001B" w:tentative="1">
      <w:start w:val="1"/>
      <w:numFmt w:val="lowerRoman"/>
      <w:lvlText w:val="%6."/>
      <w:lvlJc w:val="right"/>
      <w:pPr>
        <w:ind w:left="5370" w:hanging="180"/>
      </w:pPr>
      <w:rPr>
        <w:rFonts w:cs="Times New Roman"/>
      </w:rPr>
    </w:lvl>
    <w:lvl w:ilvl="6" w:tplc="0419000F" w:tentative="1">
      <w:start w:val="1"/>
      <w:numFmt w:val="decimal"/>
      <w:lvlText w:val="%7."/>
      <w:lvlJc w:val="left"/>
      <w:pPr>
        <w:ind w:left="6090" w:hanging="360"/>
      </w:pPr>
      <w:rPr>
        <w:rFonts w:cs="Times New Roman"/>
      </w:rPr>
    </w:lvl>
    <w:lvl w:ilvl="7" w:tplc="04190019" w:tentative="1">
      <w:start w:val="1"/>
      <w:numFmt w:val="lowerLetter"/>
      <w:lvlText w:val="%8."/>
      <w:lvlJc w:val="left"/>
      <w:pPr>
        <w:ind w:left="6810" w:hanging="360"/>
      </w:pPr>
      <w:rPr>
        <w:rFonts w:cs="Times New Roman"/>
      </w:rPr>
    </w:lvl>
    <w:lvl w:ilvl="8" w:tplc="0419001B" w:tentative="1">
      <w:start w:val="1"/>
      <w:numFmt w:val="lowerRoman"/>
      <w:lvlText w:val="%9."/>
      <w:lvlJc w:val="right"/>
      <w:pPr>
        <w:ind w:left="7530" w:hanging="180"/>
      </w:pPr>
      <w:rPr>
        <w:rFonts w:cs="Times New Roman"/>
      </w:rPr>
    </w:lvl>
  </w:abstractNum>
  <w:abstractNum w:abstractNumId="8" w15:restartNumberingAfterBreak="0">
    <w:nsid w:val="153A7D47"/>
    <w:multiLevelType w:val="hybridMultilevel"/>
    <w:tmpl w:val="ECECAC92"/>
    <w:lvl w:ilvl="0" w:tplc="9AFC56A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15:restartNumberingAfterBreak="0">
    <w:nsid w:val="1F0665A2"/>
    <w:multiLevelType w:val="hybridMultilevel"/>
    <w:tmpl w:val="3A423E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F72045B"/>
    <w:multiLevelType w:val="hybridMultilevel"/>
    <w:tmpl w:val="7284D266"/>
    <w:lvl w:ilvl="0" w:tplc="0E9CCA5A">
      <w:start w:val="1"/>
      <w:numFmt w:val="decimal"/>
      <w:lvlText w:val="%1."/>
      <w:lvlJc w:val="left"/>
      <w:pPr>
        <w:ind w:left="521" w:hanging="360"/>
      </w:pPr>
      <w:rPr>
        <w:rFonts w:cs="Times New Roman" w:hint="default"/>
      </w:rPr>
    </w:lvl>
    <w:lvl w:ilvl="1" w:tplc="04190019" w:tentative="1">
      <w:start w:val="1"/>
      <w:numFmt w:val="lowerLetter"/>
      <w:lvlText w:val="%2."/>
      <w:lvlJc w:val="left"/>
      <w:pPr>
        <w:ind w:left="1241" w:hanging="360"/>
      </w:pPr>
      <w:rPr>
        <w:rFonts w:cs="Times New Roman"/>
      </w:rPr>
    </w:lvl>
    <w:lvl w:ilvl="2" w:tplc="0419001B" w:tentative="1">
      <w:start w:val="1"/>
      <w:numFmt w:val="lowerRoman"/>
      <w:lvlText w:val="%3."/>
      <w:lvlJc w:val="right"/>
      <w:pPr>
        <w:ind w:left="1961" w:hanging="180"/>
      </w:pPr>
      <w:rPr>
        <w:rFonts w:cs="Times New Roman"/>
      </w:rPr>
    </w:lvl>
    <w:lvl w:ilvl="3" w:tplc="0419000F" w:tentative="1">
      <w:start w:val="1"/>
      <w:numFmt w:val="decimal"/>
      <w:lvlText w:val="%4."/>
      <w:lvlJc w:val="left"/>
      <w:pPr>
        <w:ind w:left="2681" w:hanging="360"/>
      </w:pPr>
      <w:rPr>
        <w:rFonts w:cs="Times New Roman"/>
      </w:rPr>
    </w:lvl>
    <w:lvl w:ilvl="4" w:tplc="04190019" w:tentative="1">
      <w:start w:val="1"/>
      <w:numFmt w:val="lowerLetter"/>
      <w:lvlText w:val="%5."/>
      <w:lvlJc w:val="left"/>
      <w:pPr>
        <w:ind w:left="3401" w:hanging="360"/>
      </w:pPr>
      <w:rPr>
        <w:rFonts w:cs="Times New Roman"/>
      </w:rPr>
    </w:lvl>
    <w:lvl w:ilvl="5" w:tplc="0419001B" w:tentative="1">
      <w:start w:val="1"/>
      <w:numFmt w:val="lowerRoman"/>
      <w:lvlText w:val="%6."/>
      <w:lvlJc w:val="right"/>
      <w:pPr>
        <w:ind w:left="4121" w:hanging="180"/>
      </w:pPr>
      <w:rPr>
        <w:rFonts w:cs="Times New Roman"/>
      </w:rPr>
    </w:lvl>
    <w:lvl w:ilvl="6" w:tplc="0419000F" w:tentative="1">
      <w:start w:val="1"/>
      <w:numFmt w:val="decimal"/>
      <w:lvlText w:val="%7."/>
      <w:lvlJc w:val="left"/>
      <w:pPr>
        <w:ind w:left="4841" w:hanging="360"/>
      </w:pPr>
      <w:rPr>
        <w:rFonts w:cs="Times New Roman"/>
      </w:rPr>
    </w:lvl>
    <w:lvl w:ilvl="7" w:tplc="04190019" w:tentative="1">
      <w:start w:val="1"/>
      <w:numFmt w:val="lowerLetter"/>
      <w:lvlText w:val="%8."/>
      <w:lvlJc w:val="left"/>
      <w:pPr>
        <w:ind w:left="5561" w:hanging="360"/>
      </w:pPr>
      <w:rPr>
        <w:rFonts w:cs="Times New Roman"/>
      </w:rPr>
    </w:lvl>
    <w:lvl w:ilvl="8" w:tplc="0419001B" w:tentative="1">
      <w:start w:val="1"/>
      <w:numFmt w:val="lowerRoman"/>
      <w:lvlText w:val="%9."/>
      <w:lvlJc w:val="right"/>
      <w:pPr>
        <w:ind w:left="6281" w:hanging="180"/>
      </w:pPr>
      <w:rPr>
        <w:rFonts w:cs="Times New Roman"/>
      </w:rPr>
    </w:lvl>
  </w:abstractNum>
  <w:abstractNum w:abstractNumId="11" w15:restartNumberingAfterBreak="0">
    <w:nsid w:val="1FFA7EF6"/>
    <w:multiLevelType w:val="hybridMultilevel"/>
    <w:tmpl w:val="6DA825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0336E91"/>
    <w:multiLevelType w:val="hybridMultilevel"/>
    <w:tmpl w:val="04DEF7D6"/>
    <w:lvl w:ilvl="0" w:tplc="7098F898">
      <w:start w:val="4"/>
      <w:numFmt w:val="decimal"/>
      <w:lvlText w:val="%1"/>
      <w:lvlJc w:val="left"/>
      <w:pPr>
        <w:tabs>
          <w:tab w:val="num" w:pos="480"/>
        </w:tabs>
        <w:ind w:left="480" w:hanging="360"/>
      </w:pPr>
      <w:rPr>
        <w:rFonts w:cs="Times New Roman" w:hint="default"/>
      </w:rPr>
    </w:lvl>
    <w:lvl w:ilvl="1" w:tplc="90D6C75C">
      <w:numFmt w:val="none"/>
      <w:lvlText w:val=""/>
      <w:lvlJc w:val="left"/>
      <w:pPr>
        <w:tabs>
          <w:tab w:val="num" w:pos="360"/>
        </w:tabs>
      </w:pPr>
      <w:rPr>
        <w:rFonts w:cs="Times New Roman"/>
      </w:rPr>
    </w:lvl>
    <w:lvl w:ilvl="2" w:tplc="9218257C">
      <w:numFmt w:val="none"/>
      <w:lvlText w:val=""/>
      <w:lvlJc w:val="left"/>
      <w:pPr>
        <w:tabs>
          <w:tab w:val="num" w:pos="360"/>
        </w:tabs>
      </w:pPr>
      <w:rPr>
        <w:rFonts w:cs="Times New Roman"/>
      </w:rPr>
    </w:lvl>
    <w:lvl w:ilvl="3" w:tplc="4934A2EC">
      <w:numFmt w:val="none"/>
      <w:lvlText w:val=""/>
      <w:lvlJc w:val="left"/>
      <w:pPr>
        <w:tabs>
          <w:tab w:val="num" w:pos="360"/>
        </w:tabs>
      </w:pPr>
      <w:rPr>
        <w:rFonts w:cs="Times New Roman"/>
      </w:rPr>
    </w:lvl>
    <w:lvl w:ilvl="4" w:tplc="A372D2C4">
      <w:numFmt w:val="none"/>
      <w:lvlText w:val=""/>
      <w:lvlJc w:val="left"/>
      <w:pPr>
        <w:tabs>
          <w:tab w:val="num" w:pos="360"/>
        </w:tabs>
      </w:pPr>
      <w:rPr>
        <w:rFonts w:cs="Times New Roman"/>
      </w:rPr>
    </w:lvl>
    <w:lvl w:ilvl="5" w:tplc="5E16FB78">
      <w:numFmt w:val="none"/>
      <w:lvlText w:val=""/>
      <w:lvlJc w:val="left"/>
      <w:pPr>
        <w:tabs>
          <w:tab w:val="num" w:pos="360"/>
        </w:tabs>
      </w:pPr>
      <w:rPr>
        <w:rFonts w:cs="Times New Roman"/>
      </w:rPr>
    </w:lvl>
    <w:lvl w:ilvl="6" w:tplc="E00E1C90">
      <w:numFmt w:val="none"/>
      <w:lvlText w:val=""/>
      <w:lvlJc w:val="left"/>
      <w:pPr>
        <w:tabs>
          <w:tab w:val="num" w:pos="360"/>
        </w:tabs>
      </w:pPr>
      <w:rPr>
        <w:rFonts w:cs="Times New Roman"/>
      </w:rPr>
    </w:lvl>
    <w:lvl w:ilvl="7" w:tplc="4AFACA7A">
      <w:numFmt w:val="none"/>
      <w:lvlText w:val=""/>
      <w:lvlJc w:val="left"/>
      <w:pPr>
        <w:tabs>
          <w:tab w:val="num" w:pos="360"/>
        </w:tabs>
      </w:pPr>
      <w:rPr>
        <w:rFonts w:cs="Times New Roman"/>
      </w:rPr>
    </w:lvl>
    <w:lvl w:ilvl="8" w:tplc="5B262DBC">
      <w:numFmt w:val="none"/>
      <w:lvlText w:val=""/>
      <w:lvlJc w:val="left"/>
      <w:pPr>
        <w:tabs>
          <w:tab w:val="num" w:pos="360"/>
        </w:tabs>
      </w:pPr>
      <w:rPr>
        <w:rFonts w:cs="Times New Roman"/>
      </w:rPr>
    </w:lvl>
  </w:abstractNum>
  <w:abstractNum w:abstractNumId="13" w15:restartNumberingAfterBreak="0">
    <w:nsid w:val="26D74C35"/>
    <w:multiLevelType w:val="hybridMultilevel"/>
    <w:tmpl w:val="AF6C6948"/>
    <w:lvl w:ilvl="0" w:tplc="9C6669C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2EDB31BE"/>
    <w:multiLevelType w:val="hybridMultilevel"/>
    <w:tmpl w:val="42DE8AD2"/>
    <w:lvl w:ilvl="0" w:tplc="4C00E8EC">
      <w:start w:val="1"/>
      <w:numFmt w:val="decimal"/>
      <w:lvlText w:val="%1."/>
      <w:lvlJc w:val="left"/>
      <w:pPr>
        <w:ind w:left="521" w:hanging="360"/>
      </w:pPr>
      <w:rPr>
        <w:rFonts w:cs="Times New Roman" w:hint="default"/>
      </w:rPr>
    </w:lvl>
    <w:lvl w:ilvl="1" w:tplc="04190019" w:tentative="1">
      <w:start w:val="1"/>
      <w:numFmt w:val="lowerLetter"/>
      <w:lvlText w:val="%2."/>
      <w:lvlJc w:val="left"/>
      <w:pPr>
        <w:ind w:left="1241" w:hanging="360"/>
      </w:pPr>
      <w:rPr>
        <w:rFonts w:cs="Times New Roman"/>
      </w:rPr>
    </w:lvl>
    <w:lvl w:ilvl="2" w:tplc="0419001B" w:tentative="1">
      <w:start w:val="1"/>
      <w:numFmt w:val="lowerRoman"/>
      <w:lvlText w:val="%3."/>
      <w:lvlJc w:val="right"/>
      <w:pPr>
        <w:ind w:left="1961" w:hanging="180"/>
      </w:pPr>
      <w:rPr>
        <w:rFonts w:cs="Times New Roman"/>
      </w:rPr>
    </w:lvl>
    <w:lvl w:ilvl="3" w:tplc="0419000F" w:tentative="1">
      <w:start w:val="1"/>
      <w:numFmt w:val="decimal"/>
      <w:lvlText w:val="%4."/>
      <w:lvlJc w:val="left"/>
      <w:pPr>
        <w:ind w:left="2681" w:hanging="360"/>
      </w:pPr>
      <w:rPr>
        <w:rFonts w:cs="Times New Roman"/>
      </w:rPr>
    </w:lvl>
    <w:lvl w:ilvl="4" w:tplc="04190019" w:tentative="1">
      <w:start w:val="1"/>
      <w:numFmt w:val="lowerLetter"/>
      <w:lvlText w:val="%5."/>
      <w:lvlJc w:val="left"/>
      <w:pPr>
        <w:ind w:left="3401" w:hanging="360"/>
      </w:pPr>
      <w:rPr>
        <w:rFonts w:cs="Times New Roman"/>
      </w:rPr>
    </w:lvl>
    <w:lvl w:ilvl="5" w:tplc="0419001B" w:tentative="1">
      <w:start w:val="1"/>
      <w:numFmt w:val="lowerRoman"/>
      <w:lvlText w:val="%6."/>
      <w:lvlJc w:val="right"/>
      <w:pPr>
        <w:ind w:left="4121" w:hanging="180"/>
      </w:pPr>
      <w:rPr>
        <w:rFonts w:cs="Times New Roman"/>
      </w:rPr>
    </w:lvl>
    <w:lvl w:ilvl="6" w:tplc="0419000F" w:tentative="1">
      <w:start w:val="1"/>
      <w:numFmt w:val="decimal"/>
      <w:lvlText w:val="%7."/>
      <w:lvlJc w:val="left"/>
      <w:pPr>
        <w:ind w:left="4841" w:hanging="360"/>
      </w:pPr>
      <w:rPr>
        <w:rFonts w:cs="Times New Roman"/>
      </w:rPr>
    </w:lvl>
    <w:lvl w:ilvl="7" w:tplc="04190019" w:tentative="1">
      <w:start w:val="1"/>
      <w:numFmt w:val="lowerLetter"/>
      <w:lvlText w:val="%8."/>
      <w:lvlJc w:val="left"/>
      <w:pPr>
        <w:ind w:left="5561" w:hanging="360"/>
      </w:pPr>
      <w:rPr>
        <w:rFonts w:cs="Times New Roman"/>
      </w:rPr>
    </w:lvl>
    <w:lvl w:ilvl="8" w:tplc="0419001B" w:tentative="1">
      <w:start w:val="1"/>
      <w:numFmt w:val="lowerRoman"/>
      <w:lvlText w:val="%9."/>
      <w:lvlJc w:val="right"/>
      <w:pPr>
        <w:ind w:left="6281" w:hanging="180"/>
      </w:pPr>
      <w:rPr>
        <w:rFonts w:cs="Times New Roman"/>
      </w:rPr>
    </w:lvl>
  </w:abstractNum>
  <w:abstractNum w:abstractNumId="15" w15:restartNumberingAfterBreak="0">
    <w:nsid w:val="2FB73717"/>
    <w:multiLevelType w:val="hybridMultilevel"/>
    <w:tmpl w:val="B062363E"/>
    <w:lvl w:ilvl="0" w:tplc="C2D4C7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37B3113A"/>
    <w:multiLevelType w:val="hybridMultilevel"/>
    <w:tmpl w:val="B94620B8"/>
    <w:lvl w:ilvl="0" w:tplc="7EDAECBE">
      <w:start w:val="1"/>
      <w:numFmt w:val="decimal"/>
      <w:lvlText w:val="%1."/>
      <w:lvlJc w:val="left"/>
      <w:pPr>
        <w:ind w:left="525" w:hanging="360"/>
      </w:pPr>
      <w:rPr>
        <w:rFonts w:cs="Times New Roman" w:hint="default"/>
      </w:rPr>
    </w:lvl>
    <w:lvl w:ilvl="1" w:tplc="04190019" w:tentative="1">
      <w:start w:val="1"/>
      <w:numFmt w:val="lowerLetter"/>
      <w:lvlText w:val="%2."/>
      <w:lvlJc w:val="left"/>
      <w:pPr>
        <w:ind w:left="1245" w:hanging="360"/>
      </w:pPr>
      <w:rPr>
        <w:rFonts w:cs="Times New Roman"/>
      </w:rPr>
    </w:lvl>
    <w:lvl w:ilvl="2" w:tplc="0419001B" w:tentative="1">
      <w:start w:val="1"/>
      <w:numFmt w:val="lowerRoman"/>
      <w:lvlText w:val="%3."/>
      <w:lvlJc w:val="right"/>
      <w:pPr>
        <w:ind w:left="1965" w:hanging="180"/>
      </w:pPr>
      <w:rPr>
        <w:rFonts w:cs="Times New Roman"/>
      </w:rPr>
    </w:lvl>
    <w:lvl w:ilvl="3" w:tplc="0419000F" w:tentative="1">
      <w:start w:val="1"/>
      <w:numFmt w:val="decimal"/>
      <w:lvlText w:val="%4."/>
      <w:lvlJc w:val="left"/>
      <w:pPr>
        <w:ind w:left="2685" w:hanging="360"/>
      </w:pPr>
      <w:rPr>
        <w:rFonts w:cs="Times New Roman"/>
      </w:rPr>
    </w:lvl>
    <w:lvl w:ilvl="4" w:tplc="04190019" w:tentative="1">
      <w:start w:val="1"/>
      <w:numFmt w:val="lowerLetter"/>
      <w:lvlText w:val="%5."/>
      <w:lvlJc w:val="left"/>
      <w:pPr>
        <w:ind w:left="3405" w:hanging="360"/>
      </w:pPr>
      <w:rPr>
        <w:rFonts w:cs="Times New Roman"/>
      </w:rPr>
    </w:lvl>
    <w:lvl w:ilvl="5" w:tplc="0419001B" w:tentative="1">
      <w:start w:val="1"/>
      <w:numFmt w:val="lowerRoman"/>
      <w:lvlText w:val="%6."/>
      <w:lvlJc w:val="right"/>
      <w:pPr>
        <w:ind w:left="4125" w:hanging="180"/>
      </w:pPr>
      <w:rPr>
        <w:rFonts w:cs="Times New Roman"/>
      </w:rPr>
    </w:lvl>
    <w:lvl w:ilvl="6" w:tplc="0419000F" w:tentative="1">
      <w:start w:val="1"/>
      <w:numFmt w:val="decimal"/>
      <w:lvlText w:val="%7."/>
      <w:lvlJc w:val="left"/>
      <w:pPr>
        <w:ind w:left="4845" w:hanging="360"/>
      </w:pPr>
      <w:rPr>
        <w:rFonts w:cs="Times New Roman"/>
      </w:rPr>
    </w:lvl>
    <w:lvl w:ilvl="7" w:tplc="04190019" w:tentative="1">
      <w:start w:val="1"/>
      <w:numFmt w:val="lowerLetter"/>
      <w:lvlText w:val="%8."/>
      <w:lvlJc w:val="left"/>
      <w:pPr>
        <w:ind w:left="5565" w:hanging="360"/>
      </w:pPr>
      <w:rPr>
        <w:rFonts w:cs="Times New Roman"/>
      </w:rPr>
    </w:lvl>
    <w:lvl w:ilvl="8" w:tplc="0419001B" w:tentative="1">
      <w:start w:val="1"/>
      <w:numFmt w:val="lowerRoman"/>
      <w:lvlText w:val="%9."/>
      <w:lvlJc w:val="right"/>
      <w:pPr>
        <w:ind w:left="6285" w:hanging="180"/>
      </w:pPr>
      <w:rPr>
        <w:rFonts w:cs="Times New Roman"/>
      </w:rPr>
    </w:lvl>
  </w:abstractNum>
  <w:abstractNum w:abstractNumId="17" w15:restartNumberingAfterBreak="0">
    <w:nsid w:val="3C1E1A62"/>
    <w:multiLevelType w:val="hybridMultilevel"/>
    <w:tmpl w:val="697A07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2D769AD"/>
    <w:multiLevelType w:val="hybridMultilevel"/>
    <w:tmpl w:val="3734542E"/>
    <w:lvl w:ilvl="0" w:tplc="58DA08CE">
      <w:start w:val="1"/>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9" w15:restartNumberingAfterBreak="0">
    <w:nsid w:val="4ABF4D64"/>
    <w:multiLevelType w:val="multilevel"/>
    <w:tmpl w:val="802CA90C"/>
    <w:lvl w:ilvl="0">
      <w:start w:val="1"/>
      <w:numFmt w:val="decimal"/>
      <w:lvlText w:val="%1"/>
      <w:lvlJc w:val="left"/>
      <w:pPr>
        <w:ind w:left="420" w:hanging="420"/>
      </w:pPr>
      <w:rPr>
        <w:rFonts w:cs="Times New Roman" w:hint="default"/>
      </w:rPr>
    </w:lvl>
    <w:lvl w:ilvl="1">
      <w:start w:val="1"/>
      <w:numFmt w:val="decimal"/>
      <w:lvlText w:val="%1.%2"/>
      <w:lvlJc w:val="left"/>
      <w:pPr>
        <w:ind w:left="480" w:hanging="42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1260" w:hanging="108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740" w:hanging="144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2220" w:hanging="1800"/>
      </w:pPr>
      <w:rPr>
        <w:rFonts w:cs="Times New Roman" w:hint="default"/>
      </w:rPr>
    </w:lvl>
    <w:lvl w:ilvl="8">
      <w:start w:val="1"/>
      <w:numFmt w:val="decimal"/>
      <w:lvlText w:val="%1.%2.%3.%4.%5.%6.%7.%8.%9"/>
      <w:lvlJc w:val="left"/>
      <w:pPr>
        <w:ind w:left="2640" w:hanging="2160"/>
      </w:pPr>
      <w:rPr>
        <w:rFonts w:cs="Times New Roman" w:hint="default"/>
      </w:rPr>
    </w:lvl>
  </w:abstractNum>
  <w:abstractNum w:abstractNumId="20" w15:restartNumberingAfterBreak="0">
    <w:nsid w:val="5692541E"/>
    <w:multiLevelType w:val="hybridMultilevel"/>
    <w:tmpl w:val="03369B50"/>
    <w:lvl w:ilvl="0" w:tplc="0419000F">
      <w:start w:val="1"/>
      <w:numFmt w:val="decimal"/>
      <w:lvlText w:val="%1."/>
      <w:lvlJc w:val="left"/>
      <w:pPr>
        <w:ind w:left="1620" w:hanging="360"/>
      </w:pPr>
      <w:rPr>
        <w:rFonts w:cs="Times New Roman" w:hint="default"/>
      </w:rPr>
    </w:lvl>
    <w:lvl w:ilvl="1" w:tplc="04190019" w:tentative="1">
      <w:start w:val="1"/>
      <w:numFmt w:val="lowerLetter"/>
      <w:lvlText w:val="%2."/>
      <w:lvlJc w:val="left"/>
      <w:pPr>
        <w:ind w:left="2274" w:hanging="360"/>
      </w:pPr>
      <w:rPr>
        <w:rFonts w:cs="Times New Roman"/>
      </w:rPr>
    </w:lvl>
    <w:lvl w:ilvl="2" w:tplc="0419001B" w:tentative="1">
      <w:start w:val="1"/>
      <w:numFmt w:val="lowerRoman"/>
      <w:lvlText w:val="%3."/>
      <w:lvlJc w:val="right"/>
      <w:pPr>
        <w:ind w:left="2994" w:hanging="180"/>
      </w:pPr>
      <w:rPr>
        <w:rFonts w:cs="Times New Roman"/>
      </w:rPr>
    </w:lvl>
    <w:lvl w:ilvl="3" w:tplc="0419000F" w:tentative="1">
      <w:start w:val="1"/>
      <w:numFmt w:val="decimal"/>
      <w:lvlText w:val="%4."/>
      <w:lvlJc w:val="left"/>
      <w:pPr>
        <w:ind w:left="3714" w:hanging="360"/>
      </w:pPr>
      <w:rPr>
        <w:rFonts w:cs="Times New Roman"/>
      </w:rPr>
    </w:lvl>
    <w:lvl w:ilvl="4" w:tplc="04190019" w:tentative="1">
      <w:start w:val="1"/>
      <w:numFmt w:val="lowerLetter"/>
      <w:lvlText w:val="%5."/>
      <w:lvlJc w:val="left"/>
      <w:pPr>
        <w:ind w:left="4434" w:hanging="360"/>
      </w:pPr>
      <w:rPr>
        <w:rFonts w:cs="Times New Roman"/>
      </w:rPr>
    </w:lvl>
    <w:lvl w:ilvl="5" w:tplc="0419001B" w:tentative="1">
      <w:start w:val="1"/>
      <w:numFmt w:val="lowerRoman"/>
      <w:lvlText w:val="%6."/>
      <w:lvlJc w:val="right"/>
      <w:pPr>
        <w:ind w:left="5154" w:hanging="180"/>
      </w:pPr>
      <w:rPr>
        <w:rFonts w:cs="Times New Roman"/>
      </w:rPr>
    </w:lvl>
    <w:lvl w:ilvl="6" w:tplc="0419000F" w:tentative="1">
      <w:start w:val="1"/>
      <w:numFmt w:val="decimal"/>
      <w:lvlText w:val="%7."/>
      <w:lvlJc w:val="left"/>
      <w:pPr>
        <w:ind w:left="5874" w:hanging="360"/>
      </w:pPr>
      <w:rPr>
        <w:rFonts w:cs="Times New Roman"/>
      </w:rPr>
    </w:lvl>
    <w:lvl w:ilvl="7" w:tplc="04190019" w:tentative="1">
      <w:start w:val="1"/>
      <w:numFmt w:val="lowerLetter"/>
      <w:lvlText w:val="%8."/>
      <w:lvlJc w:val="left"/>
      <w:pPr>
        <w:ind w:left="6594" w:hanging="360"/>
      </w:pPr>
      <w:rPr>
        <w:rFonts w:cs="Times New Roman"/>
      </w:rPr>
    </w:lvl>
    <w:lvl w:ilvl="8" w:tplc="0419001B" w:tentative="1">
      <w:start w:val="1"/>
      <w:numFmt w:val="lowerRoman"/>
      <w:lvlText w:val="%9."/>
      <w:lvlJc w:val="right"/>
      <w:pPr>
        <w:ind w:left="7314" w:hanging="180"/>
      </w:pPr>
      <w:rPr>
        <w:rFonts w:cs="Times New Roman"/>
      </w:rPr>
    </w:lvl>
  </w:abstractNum>
  <w:abstractNum w:abstractNumId="21" w15:restartNumberingAfterBreak="0">
    <w:nsid w:val="5756491F"/>
    <w:multiLevelType w:val="hybridMultilevel"/>
    <w:tmpl w:val="B394A0B8"/>
    <w:lvl w:ilvl="0" w:tplc="04190001">
      <w:start w:val="13"/>
      <w:numFmt w:val="bullet"/>
      <w:lvlText w:val=""/>
      <w:lvlJc w:val="left"/>
      <w:pPr>
        <w:ind w:left="928" w:hanging="360"/>
      </w:pPr>
      <w:rPr>
        <w:rFonts w:ascii="Symbol" w:eastAsia="Times New Roman"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15:restartNumberingAfterBreak="0">
    <w:nsid w:val="58CA162A"/>
    <w:multiLevelType w:val="hybridMultilevel"/>
    <w:tmpl w:val="45542670"/>
    <w:lvl w:ilvl="0" w:tplc="E3420BDC">
      <w:start w:val="10"/>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23" w15:restartNumberingAfterBreak="0">
    <w:nsid w:val="5EC2127D"/>
    <w:multiLevelType w:val="hybridMultilevel"/>
    <w:tmpl w:val="E96214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299537B"/>
    <w:multiLevelType w:val="hybridMultilevel"/>
    <w:tmpl w:val="27869E88"/>
    <w:lvl w:ilvl="0" w:tplc="FCA86A4A">
      <w:start w:val="1"/>
      <w:numFmt w:val="decimal"/>
      <w:lvlText w:val="%1."/>
      <w:lvlJc w:val="left"/>
      <w:pPr>
        <w:ind w:left="2370" w:hanging="360"/>
      </w:pPr>
      <w:rPr>
        <w:rFonts w:cs="Times New Roman" w:hint="default"/>
      </w:rPr>
    </w:lvl>
    <w:lvl w:ilvl="1" w:tplc="04190019" w:tentative="1">
      <w:start w:val="1"/>
      <w:numFmt w:val="lowerLetter"/>
      <w:lvlText w:val="%2."/>
      <w:lvlJc w:val="left"/>
      <w:pPr>
        <w:ind w:left="3090" w:hanging="360"/>
      </w:pPr>
      <w:rPr>
        <w:rFonts w:cs="Times New Roman"/>
      </w:rPr>
    </w:lvl>
    <w:lvl w:ilvl="2" w:tplc="0419001B" w:tentative="1">
      <w:start w:val="1"/>
      <w:numFmt w:val="lowerRoman"/>
      <w:lvlText w:val="%3."/>
      <w:lvlJc w:val="right"/>
      <w:pPr>
        <w:ind w:left="3810" w:hanging="180"/>
      </w:pPr>
      <w:rPr>
        <w:rFonts w:cs="Times New Roman"/>
      </w:rPr>
    </w:lvl>
    <w:lvl w:ilvl="3" w:tplc="0419000F" w:tentative="1">
      <w:start w:val="1"/>
      <w:numFmt w:val="decimal"/>
      <w:lvlText w:val="%4."/>
      <w:lvlJc w:val="left"/>
      <w:pPr>
        <w:ind w:left="4530" w:hanging="360"/>
      </w:pPr>
      <w:rPr>
        <w:rFonts w:cs="Times New Roman"/>
      </w:rPr>
    </w:lvl>
    <w:lvl w:ilvl="4" w:tplc="04190019" w:tentative="1">
      <w:start w:val="1"/>
      <w:numFmt w:val="lowerLetter"/>
      <w:lvlText w:val="%5."/>
      <w:lvlJc w:val="left"/>
      <w:pPr>
        <w:ind w:left="5250" w:hanging="360"/>
      </w:pPr>
      <w:rPr>
        <w:rFonts w:cs="Times New Roman"/>
      </w:rPr>
    </w:lvl>
    <w:lvl w:ilvl="5" w:tplc="0419001B" w:tentative="1">
      <w:start w:val="1"/>
      <w:numFmt w:val="lowerRoman"/>
      <w:lvlText w:val="%6."/>
      <w:lvlJc w:val="right"/>
      <w:pPr>
        <w:ind w:left="5970" w:hanging="180"/>
      </w:pPr>
      <w:rPr>
        <w:rFonts w:cs="Times New Roman"/>
      </w:rPr>
    </w:lvl>
    <w:lvl w:ilvl="6" w:tplc="0419000F" w:tentative="1">
      <w:start w:val="1"/>
      <w:numFmt w:val="decimal"/>
      <w:lvlText w:val="%7."/>
      <w:lvlJc w:val="left"/>
      <w:pPr>
        <w:ind w:left="6690" w:hanging="360"/>
      </w:pPr>
      <w:rPr>
        <w:rFonts w:cs="Times New Roman"/>
      </w:rPr>
    </w:lvl>
    <w:lvl w:ilvl="7" w:tplc="04190019" w:tentative="1">
      <w:start w:val="1"/>
      <w:numFmt w:val="lowerLetter"/>
      <w:lvlText w:val="%8."/>
      <w:lvlJc w:val="left"/>
      <w:pPr>
        <w:ind w:left="7410" w:hanging="360"/>
      </w:pPr>
      <w:rPr>
        <w:rFonts w:cs="Times New Roman"/>
      </w:rPr>
    </w:lvl>
    <w:lvl w:ilvl="8" w:tplc="0419001B" w:tentative="1">
      <w:start w:val="1"/>
      <w:numFmt w:val="lowerRoman"/>
      <w:lvlText w:val="%9."/>
      <w:lvlJc w:val="right"/>
      <w:pPr>
        <w:ind w:left="8130" w:hanging="180"/>
      </w:pPr>
      <w:rPr>
        <w:rFonts w:cs="Times New Roman"/>
      </w:rPr>
    </w:lvl>
  </w:abstractNum>
  <w:abstractNum w:abstractNumId="25" w15:restartNumberingAfterBreak="0">
    <w:nsid w:val="67F4562B"/>
    <w:multiLevelType w:val="multilevel"/>
    <w:tmpl w:val="E4287ED8"/>
    <w:lvl w:ilvl="0">
      <w:start w:val="2"/>
      <w:numFmt w:val="decimal"/>
      <w:lvlText w:val="%1"/>
      <w:lvlJc w:val="left"/>
      <w:pPr>
        <w:ind w:left="375" w:hanging="375"/>
      </w:pPr>
      <w:rPr>
        <w:rFonts w:cs="Times New Roman" w:hint="default"/>
        <w:b w:val="0"/>
      </w:rPr>
    </w:lvl>
    <w:lvl w:ilvl="1">
      <w:start w:val="2"/>
      <w:numFmt w:val="decimal"/>
      <w:lvlText w:val="%1.%2"/>
      <w:lvlJc w:val="left"/>
      <w:pPr>
        <w:ind w:left="570" w:hanging="375"/>
      </w:pPr>
      <w:rPr>
        <w:rFonts w:cs="Times New Roman" w:hint="default"/>
        <w:b w:val="0"/>
      </w:rPr>
    </w:lvl>
    <w:lvl w:ilvl="2">
      <w:start w:val="1"/>
      <w:numFmt w:val="decimal"/>
      <w:lvlText w:val="%1.%2.%3"/>
      <w:lvlJc w:val="left"/>
      <w:pPr>
        <w:ind w:left="1110" w:hanging="720"/>
      </w:pPr>
      <w:rPr>
        <w:rFonts w:cs="Times New Roman" w:hint="default"/>
        <w:b w:val="0"/>
      </w:rPr>
    </w:lvl>
    <w:lvl w:ilvl="3">
      <w:start w:val="1"/>
      <w:numFmt w:val="decimal"/>
      <w:lvlText w:val="%1.%2.%3.%4"/>
      <w:lvlJc w:val="left"/>
      <w:pPr>
        <w:ind w:left="1665" w:hanging="1080"/>
      </w:pPr>
      <w:rPr>
        <w:rFonts w:cs="Times New Roman" w:hint="default"/>
        <w:b w:val="0"/>
      </w:rPr>
    </w:lvl>
    <w:lvl w:ilvl="4">
      <w:start w:val="1"/>
      <w:numFmt w:val="decimal"/>
      <w:lvlText w:val="%1.%2.%3.%4.%5"/>
      <w:lvlJc w:val="left"/>
      <w:pPr>
        <w:ind w:left="1860" w:hanging="1080"/>
      </w:pPr>
      <w:rPr>
        <w:rFonts w:cs="Times New Roman" w:hint="default"/>
        <w:b w:val="0"/>
      </w:rPr>
    </w:lvl>
    <w:lvl w:ilvl="5">
      <w:start w:val="1"/>
      <w:numFmt w:val="decimal"/>
      <w:lvlText w:val="%1.%2.%3.%4.%5.%6"/>
      <w:lvlJc w:val="left"/>
      <w:pPr>
        <w:ind w:left="2415" w:hanging="1440"/>
      </w:pPr>
      <w:rPr>
        <w:rFonts w:cs="Times New Roman" w:hint="default"/>
        <w:b w:val="0"/>
      </w:rPr>
    </w:lvl>
    <w:lvl w:ilvl="6">
      <w:start w:val="1"/>
      <w:numFmt w:val="decimal"/>
      <w:lvlText w:val="%1.%2.%3.%4.%5.%6.%7"/>
      <w:lvlJc w:val="left"/>
      <w:pPr>
        <w:ind w:left="2610" w:hanging="1440"/>
      </w:pPr>
      <w:rPr>
        <w:rFonts w:cs="Times New Roman" w:hint="default"/>
        <w:b w:val="0"/>
      </w:rPr>
    </w:lvl>
    <w:lvl w:ilvl="7">
      <w:start w:val="1"/>
      <w:numFmt w:val="decimal"/>
      <w:lvlText w:val="%1.%2.%3.%4.%5.%6.%7.%8"/>
      <w:lvlJc w:val="left"/>
      <w:pPr>
        <w:ind w:left="3165" w:hanging="1800"/>
      </w:pPr>
      <w:rPr>
        <w:rFonts w:cs="Times New Roman" w:hint="default"/>
        <w:b w:val="0"/>
      </w:rPr>
    </w:lvl>
    <w:lvl w:ilvl="8">
      <w:start w:val="1"/>
      <w:numFmt w:val="decimal"/>
      <w:lvlText w:val="%1.%2.%3.%4.%5.%6.%7.%8.%9"/>
      <w:lvlJc w:val="left"/>
      <w:pPr>
        <w:ind w:left="3720" w:hanging="2160"/>
      </w:pPr>
      <w:rPr>
        <w:rFonts w:cs="Times New Roman" w:hint="default"/>
        <w:b w:val="0"/>
      </w:rPr>
    </w:lvl>
  </w:abstractNum>
  <w:abstractNum w:abstractNumId="26" w15:restartNumberingAfterBreak="0">
    <w:nsid w:val="698446C0"/>
    <w:multiLevelType w:val="hybridMultilevel"/>
    <w:tmpl w:val="9DCC17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D290EA2"/>
    <w:multiLevelType w:val="hybridMultilevel"/>
    <w:tmpl w:val="1898E1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6F6255CA"/>
    <w:multiLevelType w:val="hybridMultilevel"/>
    <w:tmpl w:val="473AF226"/>
    <w:lvl w:ilvl="0" w:tplc="6F8AA068">
      <w:start w:val="8"/>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29" w15:restartNumberingAfterBreak="0">
    <w:nsid w:val="707C151B"/>
    <w:multiLevelType w:val="hybridMultilevel"/>
    <w:tmpl w:val="B34886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76933FFD"/>
    <w:multiLevelType w:val="hybridMultilevel"/>
    <w:tmpl w:val="2FCAA8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78ED7E63"/>
    <w:multiLevelType w:val="hybridMultilevel"/>
    <w:tmpl w:val="523894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797C6DB2"/>
    <w:multiLevelType w:val="hybridMultilevel"/>
    <w:tmpl w:val="143EF91C"/>
    <w:lvl w:ilvl="0" w:tplc="21A871E6">
      <w:start w:val="1"/>
      <w:numFmt w:val="decimal"/>
      <w:lvlText w:val="%1."/>
      <w:lvlJc w:val="left"/>
      <w:pPr>
        <w:ind w:left="525" w:hanging="360"/>
      </w:pPr>
      <w:rPr>
        <w:rFonts w:cs="Times New Roman" w:hint="default"/>
      </w:rPr>
    </w:lvl>
    <w:lvl w:ilvl="1" w:tplc="04190019" w:tentative="1">
      <w:start w:val="1"/>
      <w:numFmt w:val="lowerLetter"/>
      <w:lvlText w:val="%2."/>
      <w:lvlJc w:val="left"/>
      <w:pPr>
        <w:ind w:left="1245" w:hanging="360"/>
      </w:pPr>
      <w:rPr>
        <w:rFonts w:cs="Times New Roman"/>
      </w:rPr>
    </w:lvl>
    <w:lvl w:ilvl="2" w:tplc="0419001B" w:tentative="1">
      <w:start w:val="1"/>
      <w:numFmt w:val="lowerRoman"/>
      <w:lvlText w:val="%3."/>
      <w:lvlJc w:val="right"/>
      <w:pPr>
        <w:ind w:left="1965" w:hanging="180"/>
      </w:pPr>
      <w:rPr>
        <w:rFonts w:cs="Times New Roman"/>
      </w:rPr>
    </w:lvl>
    <w:lvl w:ilvl="3" w:tplc="0419000F" w:tentative="1">
      <w:start w:val="1"/>
      <w:numFmt w:val="decimal"/>
      <w:lvlText w:val="%4."/>
      <w:lvlJc w:val="left"/>
      <w:pPr>
        <w:ind w:left="2685" w:hanging="360"/>
      </w:pPr>
      <w:rPr>
        <w:rFonts w:cs="Times New Roman"/>
      </w:rPr>
    </w:lvl>
    <w:lvl w:ilvl="4" w:tplc="04190019" w:tentative="1">
      <w:start w:val="1"/>
      <w:numFmt w:val="lowerLetter"/>
      <w:lvlText w:val="%5."/>
      <w:lvlJc w:val="left"/>
      <w:pPr>
        <w:ind w:left="3405" w:hanging="360"/>
      </w:pPr>
      <w:rPr>
        <w:rFonts w:cs="Times New Roman"/>
      </w:rPr>
    </w:lvl>
    <w:lvl w:ilvl="5" w:tplc="0419001B" w:tentative="1">
      <w:start w:val="1"/>
      <w:numFmt w:val="lowerRoman"/>
      <w:lvlText w:val="%6."/>
      <w:lvlJc w:val="right"/>
      <w:pPr>
        <w:ind w:left="4125" w:hanging="180"/>
      </w:pPr>
      <w:rPr>
        <w:rFonts w:cs="Times New Roman"/>
      </w:rPr>
    </w:lvl>
    <w:lvl w:ilvl="6" w:tplc="0419000F" w:tentative="1">
      <w:start w:val="1"/>
      <w:numFmt w:val="decimal"/>
      <w:lvlText w:val="%7."/>
      <w:lvlJc w:val="left"/>
      <w:pPr>
        <w:ind w:left="4845" w:hanging="360"/>
      </w:pPr>
      <w:rPr>
        <w:rFonts w:cs="Times New Roman"/>
      </w:rPr>
    </w:lvl>
    <w:lvl w:ilvl="7" w:tplc="04190019" w:tentative="1">
      <w:start w:val="1"/>
      <w:numFmt w:val="lowerLetter"/>
      <w:lvlText w:val="%8."/>
      <w:lvlJc w:val="left"/>
      <w:pPr>
        <w:ind w:left="5565" w:hanging="360"/>
      </w:pPr>
      <w:rPr>
        <w:rFonts w:cs="Times New Roman"/>
      </w:rPr>
    </w:lvl>
    <w:lvl w:ilvl="8" w:tplc="0419001B" w:tentative="1">
      <w:start w:val="1"/>
      <w:numFmt w:val="lowerRoman"/>
      <w:lvlText w:val="%9."/>
      <w:lvlJc w:val="right"/>
      <w:pPr>
        <w:ind w:left="6285" w:hanging="180"/>
      </w:pPr>
      <w:rPr>
        <w:rFonts w:cs="Times New Roman"/>
      </w:rPr>
    </w:lvl>
  </w:abstractNum>
  <w:abstractNum w:abstractNumId="33" w15:restartNumberingAfterBreak="0">
    <w:nsid w:val="7A6429FE"/>
    <w:multiLevelType w:val="hybridMultilevel"/>
    <w:tmpl w:val="784EA6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21"/>
  </w:num>
  <w:num w:numId="5">
    <w:abstractNumId w:val="19"/>
  </w:num>
  <w:num w:numId="6">
    <w:abstractNumId w:val="3"/>
  </w:num>
  <w:num w:numId="7">
    <w:abstractNumId w:val="0"/>
  </w:num>
  <w:num w:numId="8">
    <w:abstractNumId w:val="25"/>
  </w:num>
  <w:num w:numId="9">
    <w:abstractNumId w:val="27"/>
  </w:num>
  <w:num w:numId="10">
    <w:abstractNumId w:val="7"/>
  </w:num>
  <w:num w:numId="11">
    <w:abstractNumId w:val="8"/>
  </w:num>
  <w:num w:numId="12">
    <w:abstractNumId w:val="20"/>
  </w:num>
  <w:num w:numId="13">
    <w:abstractNumId w:val="30"/>
  </w:num>
  <w:num w:numId="14">
    <w:abstractNumId w:val="14"/>
  </w:num>
  <w:num w:numId="15">
    <w:abstractNumId w:val="10"/>
  </w:num>
  <w:num w:numId="16">
    <w:abstractNumId w:val="2"/>
  </w:num>
  <w:num w:numId="17">
    <w:abstractNumId w:val="32"/>
  </w:num>
  <w:num w:numId="18">
    <w:abstractNumId w:val="17"/>
  </w:num>
  <w:num w:numId="19">
    <w:abstractNumId w:val="33"/>
  </w:num>
  <w:num w:numId="20">
    <w:abstractNumId w:val="26"/>
  </w:num>
  <w:num w:numId="21">
    <w:abstractNumId w:val="9"/>
  </w:num>
  <w:num w:numId="22">
    <w:abstractNumId w:val="4"/>
  </w:num>
  <w:num w:numId="23">
    <w:abstractNumId w:val="1"/>
  </w:num>
  <w:num w:numId="24">
    <w:abstractNumId w:val="31"/>
  </w:num>
  <w:num w:numId="25">
    <w:abstractNumId w:val="29"/>
  </w:num>
  <w:num w:numId="26">
    <w:abstractNumId w:val="24"/>
  </w:num>
  <w:num w:numId="27">
    <w:abstractNumId w:val="5"/>
  </w:num>
  <w:num w:numId="28">
    <w:abstractNumId w:val="12"/>
  </w:num>
  <w:num w:numId="29">
    <w:abstractNumId w:val="22"/>
  </w:num>
  <w:num w:numId="30">
    <w:abstractNumId w:val="28"/>
  </w:num>
  <w:num w:numId="31">
    <w:abstractNumId w:val="6"/>
  </w:num>
  <w:num w:numId="32">
    <w:abstractNumId w:val="11"/>
  </w:num>
  <w:num w:numId="33">
    <w:abstractNumId w:val="15"/>
  </w:num>
  <w:num w:numId="34">
    <w:abstractNumId w:val="16"/>
  </w:num>
  <w:num w:numId="35">
    <w:abstractNumId w:val="13"/>
  </w:num>
  <w:num w:numId="36">
    <w:abstractNumId w:val="23"/>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8AC"/>
    <w:rsid w:val="0001063D"/>
    <w:rsid w:val="00012600"/>
    <w:rsid w:val="00016EF4"/>
    <w:rsid w:val="00034125"/>
    <w:rsid w:val="000362FA"/>
    <w:rsid w:val="0005171C"/>
    <w:rsid w:val="000557C4"/>
    <w:rsid w:val="00063CC0"/>
    <w:rsid w:val="0006462B"/>
    <w:rsid w:val="00067BBC"/>
    <w:rsid w:val="00071F92"/>
    <w:rsid w:val="00074FB8"/>
    <w:rsid w:val="0009044E"/>
    <w:rsid w:val="000A0FC4"/>
    <w:rsid w:val="000A611A"/>
    <w:rsid w:val="000C5E76"/>
    <w:rsid w:val="000F311D"/>
    <w:rsid w:val="000F4FE6"/>
    <w:rsid w:val="000F52A6"/>
    <w:rsid w:val="001021EA"/>
    <w:rsid w:val="001170EC"/>
    <w:rsid w:val="00123DEB"/>
    <w:rsid w:val="001318EF"/>
    <w:rsid w:val="00170B37"/>
    <w:rsid w:val="00175F4B"/>
    <w:rsid w:val="00180637"/>
    <w:rsid w:val="00180BD0"/>
    <w:rsid w:val="00183F10"/>
    <w:rsid w:val="00187B8A"/>
    <w:rsid w:val="001A1F01"/>
    <w:rsid w:val="001A3349"/>
    <w:rsid w:val="001B46A5"/>
    <w:rsid w:val="001B6446"/>
    <w:rsid w:val="001C146E"/>
    <w:rsid w:val="001D13AD"/>
    <w:rsid w:val="001D13CB"/>
    <w:rsid w:val="001D4D60"/>
    <w:rsid w:val="001D5C60"/>
    <w:rsid w:val="001E0D47"/>
    <w:rsid w:val="001E1D23"/>
    <w:rsid w:val="001E37E4"/>
    <w:rsid w:val="001E7014"/>
    <w:rsid w:val="001F4E3B"/>
    <w:rsid w:val="00207293"/>
    <w:rsid w:val="00214630"/>
    <w:rsid w:val="002501A4"/>
    <w:rsid w:val="00253651"/>
    <w:rsid w:val="00265942"/>
    <w:rsid w:val="002A1523"/>
    <w:rsid w:val="002A4336"/>
    <w:rsid w:val="002A4972"/>
    <w:rsid w:val="002A7D5D"/>
    <w:rsid w:val="002B4DFE"/>
    <w:rsid w:val="002B75A1"/>
    <w:rsid w:val="002C4643"/>
    <w:rsid w:val="002C79AF"/>
    <w:rsid w:val="002E55AD"/>
    <w:rsid w:val="002F1C87"/>
    <w:rsid w:val="002F6480"/>
    <w:rsid w:val="00326AA4"/>
    <w:rsid w:val="003321BF"/>
    <w:rsid w:val="00332CBA"/>
    <w:rsid w:val="00335714"/>
    <w:rsid w:val="00355157"/>
    <w:rsid w:val="00357A59"/>
    <w:rsid w:val="00364CD4"/>
    <w:rsid w:val="0037054A"/>
    <w:rsid w:val="00372C9E"/>
    <w:rsid w:val="00373C26"/>
    <w:rsid w:val="00394295"/>
    <w:rsid w:val="00395F40"/>
    <w:rsid w:val="003974FB"/>
    <w:rsid w:val="003A2CA7"/>
    <w:rsid w:val="003A53FC"/>
    <w:rsid w:val="003C4B8F"/>
    <w:rsid w:val="003D05F1"/>
    <w:rsid w:val="003D4125"/>
    <w:rsid w:val="003E46BF"/>
    <w:rsid w:val="003F51D1"/>
    <w:rsid w:val="00400606"/>
    <w:rsid w:val="0041183D"/>
    <w:rsid w:val="00415A3D"/>
    <w:rsid w:val="00422B43"/>
    <w:rsid w:val="004403AB"/>
    <w:rsid w:val="00453E89"/>
    <w:rsid w:val="00454424"/>
    <w:rsid w:val="004565C3"/>
    <w:rsid w:val="00472825"/>
    <w:rsid w:val="00474403"/>
    <w:rsid w:val="00484642"/>
    <w:rsid w:val="00484DAC"/>
    <w:rsid w:val="004853B8"/>
    <w:rsid w:val="00486389"/>
    <w:rsid w:val="004B17A9"/>
    <w:rsid w:val="004B2099"/>
    <w:rsid w:val="004C252C"/>
    <w:rsid w:val="004C6CAA"/>
    <w:rsid w:val="004D3745"/>
    <w:rsid w:val="00502DDD"/>
    <w:rsid w:val="005139E2"/>
    <w:rsid w:val="00517222"/>
    <w:rsid w:val="00526708"/>
    <w:rsid w:val="00534EBD"/>
    <w:rsid w:val="005463C9"/>
    <w:rsid w:val="0056391C"/>
    <w:rsid w:val="005A6290"/>
    <w:rsid w:val="005B1895"/>
    <w:rsid w:val="005B587E"/>
    <w:rsid w:val="005E4C00"/>
    <w:rsid w:val="005F028B"/>
    <w:rsid w:val="005F1569"/>
    <w:rsid w:val="00613687"/>
    <w:rsid w:val="00616874"/>
    <w:rsid w:val="00626232"/>
    <w:rsid w:val="006317A0"/>
    <w:rsid w:val="00642738"/>
    <w:rsid w:val="006439E6"/>
    <w:rsid w:val="00662513"/>
    <w:rsid w:val="00681B5D"/>
    <w:rsid w:val="006966FA"/>
    <w:rsid w:val="006A0B09"/>
    <w:rsid w:val="006B0C89"/>
    <w:rsid w:val="006B38AC"/>
    <w:rsid w:val="006B7981"/>
    <w:rsid w:val="006C3243"/>
    <w:rsid w:val="006C4299"/>
    <w:rsid w:val="006F71B4"/>
    <w:rsid w:val="0070777A"/>
    <w:rsid w:val="00712CC9"/>
    <w:rsid w:val="007164BD"/>
    <w:rsid w:val="0072447B"/>
    <w:rsid w:val="00727924"/>
    <w:rsid w:val="00733807"/>
    <w:rsid w:val="00752F85"/>
    <w:rsid w:val="00757212"/>
    <w:rsid w:val="00762C8C"/>
    <w:rsid w:val="00771E43"/>
    <w:rsid w:val="00777020"/>
    <w:rsid w:val="00781FE7"/>
    <w:rsid w:val="007A5AC4"/>
    <w:rsid w:val="007D5FD0"/>
    <w:rsid w:val="007E2925"/>
    <w:rsid w:val="007F584B"/>
    <w:rsid w:val="00805947"/>
    <w:rsid w:val="00813F87"/>
    <w:rsid w:val="00816933"/>
    <w:rsid w:val="0083612D"/>
    <w:rsid w:val="008403A4"/>
    <w:rsid w:val="00841922"/>
    <w:rsid w:val="0084196B"/>
    <w:rsid w:val="00865293"/>
    <w:rsid w:val="008748C0"/>
    <w:rsid w:val="008773A4"/>
    <w:rsid w:val="00885875"/>
    <w:rsid w:val="008905C3"/>
    <w:rsid w:val="00896CB4"/>
    <w:rsid w:val="008A0D2C"/>
    <w:rsid w:val="008B1F34"/>
    <w:rsid w:val="008B5FA8"/>
    <w:rsid w:val="008B5FAD"/>
    <w:rsid w:val="008D3D3E"/>
    <w:rsid w:val="008E697A"/>
    <w:rsid w:val="008F7796"/>
    <w:rsid w:val="008F7FE5"/>
    <w:rsid w:val="0090096E"/>
    <w:rsid w:val="00927665"/>
    <w:rsid w:val="0093498F"/>
    <w:rsid w:val="00966B3A"/>
    <w:rsid w:val="009A57DC"/>
    <w:rsid w:val="009A6705"/>
    <w:rsid w:val="009A7F80"/>
    <w:rsid w:val="009C0D41"/>
    <w:rsid w:val="009E019E"/>
    <w:rsid w:val="009E2547"/>
    <w:rsid w:val="00A05BB1"/>
    <w:rsid w:val="00A22429"/>
    <w:rsid w:val="00A25AC6"/>
    <w:rsid w:val="00A32272"/>
    <w:rsid w:val="00A41DAB"/>
    <w:rsid w:val="00A710E1"/>
    <w:rsid w:val="00A809D0"/>
    <w:rsid w:val="00A84CF7"/>
    <w:rsid w:val="00A86E57"/>
    <w:rsid w:val="00A968C2"/>
    <w:rsid w:val="00AA02A3"/>
    <w:rsid w:val="00AB0BCC"/>
    <w:rsid w:val="00AB751F"/>
    <w:rsid w:val="00AD3348"/>
    <w:rsid w:val="00AE14E9"/>
    <w:rsid w:val="00B07B35"/>
    <w:rsid w:val="00B16C00"/>
    <w:rsid w:val="00B23CB6"/>
    <w:rsid w:val="00B248D6"/>
    <w:rsid w:val="00B26364"/>
    <w:rsid w:val="00B55189"/>
    <w:rsid w:val="00B61424"/>
    <w:rsid w:val="00B66813"/>
    <w:rsid w:val="00B72412"/>
    <w:rsid w:val="00B74472"/>
    <w:rsid w:val="00B8357C"/>
    <w:rsid w:val="00B904FB"/>
    <w:rsid w:val="00B92C5B"/>
    <w:rsid w:val="00BB6BDA"/>
    <w:rsid w:val="00BC3C45"/>
    <w:rsid w:val="00BC7683"/>
    <w:rsid w:val="00BD1FFC"/>
    <w:rsid w:val="00BE3EAA"/>
    <w:rsid w:val="00BF606F"/>
    <w:rsid w:val="00C333EA"/>
    <w:rsid w:val="00C50FE1"/>
    <w:rsid w:val="00C52C2D"/>
    <w:rsid w:val="00C6492D"/>
    <w:rsid w:val="00C7742D"/>
    <w:rsid w:val="00C80CB1"/>
    <w:rsid w:val="00C93E16"/>
    <w:rsid w:val="00CA56E4"/>
    <w:rsid w:val="00CA5739"/>
    <w:rsid w:val="00CA63D5"/>
    <w:rsid w:val="00CC71A0"/>
    <w:rsid w:val="00CD17B9"/>
    <w:rsid w:val="00D05260"/>
    <w:rsid w:val="00D06F13"/>
    <w:rsid w:val="00D21C8E"/>
    <w:rsid w:val="00D2460D"/>
    <w:rsid w:val="00D277AD"/>
    <w:rsid w:val="00D375EA"/>
    <w:rsid w:val="00D4183C"/>
    <w:rsid w:val="00D426E1"/>
    <w:rsid w:val="00D62076"/>
    <w:rsid w:val="00D9141C"/>
    <w:rsid w:val="00DA304E"/>
    <w:rsid w:val="00DA5EDC"/>
    <w:rsid w:val="00DA745E"/>
    <w:rsid w:val="00DB1846"/>
    <w:rsid w:val="00DD67BF"/>
    <w:rsid w:val="00DE0626"/>
    <w:rsid w:val="00DE14C9"/>
    <w:rsid w:val="00DE37A2"/>
    <w:rsid w:val="00DE7DB0"/>
    <w:rsid w:val="00DF04FA"/>
    <w:rsid w:val="00E043B4"/>
    <w:rsid w:val="00E1289A"/>
    <w:rsid w:val="00E16E95"/>
    <w:rsid w:val="00E364C6"/>
    <w:rsid w:val="00E42627"/>
    <w:rsid w:val="00E43242"/>
    <w:rsid w:val="00E436B7"/>
    <w:rsid w:val="00E539EC"/>
    <w:rsid w:val="00E5483D"/>
    <w:rsid w:val="00E640D8"/>
    <w:rsid w:val="00E82084"/>
    <w:rsid w:val="00E925B6"/>
    <w:rsid w:val="00EA1367"/>
    <w:rsid w:val="00EA43B1"/>
    <w:rsid w:val="00EA4B14"/>
    <w:rsid w:val="00EA547B"/>
    <w:rsid w:val="00EA6091"/>
    <w:rsid w:val="00EB11CC"/>
    <w:rsid w:val="00ED3D2A"/>
    <w:rsid w:val="00ED554E"/>
    <w:rsid w:val="00EE7EC4"/>
    <w:rsid w:val="00F03F36"/>
    <w:rsid w:val="00F1225F"/>
    <w:rsid w:val="00F57FA3"/>
    <w:rsid w:val="00F614A7"/>
    <w:rsid w:val="00F645E2"/>
    <w:rsid w:val="00F806E5"/>
    <w:rsid w:val="00F83E4C"/>
    <w:rsid w:val="00F93660"/>
    <w:rsid w:val="00FA4C37"/>
    <w:rsid w:val="00FD0088"/>
    <w:rsid w:val="00FF170A"/>
    <w:rsid w:val="00FF4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6944A93"/>
  <w15:chartTrackingRefBased/>
  <w15:docId w15:val="{7E0AC1C3-6F9D-4DCD-9BC0-9745C99E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77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Bullet"/>
    <w:basedOn w:val="a"/>
    <w:rsid w:val="005A6290"/>
    <w:pPr>
      <w:numPr>
        <w:numId w:val="5"/>
      </w:numPr>
      <w:ind w:left="360" w:hanging="360"/>
      <w:contextualSpacing/>
    </w:pPr>
  </w:style>
  <w:style w:type="paragraph" w:styleId="a5">
    <w:name w:val="header"/>
    <w:basedOn w:val="a"/>
    <w:link w:val="a6"/>
    <w:rsid w:val="008905C3"/>
    <w:pPr>
      <w:tabs>
        <w:tab w:val="center" w:pos="4677"/>
        <w:tab w:val="right" w:pos="9355"/>
      </w:tabs>
    </w:pPr>
  </w:style>
  <w:style w:type="character" w:customStyle="1" w:styleId="a6">
    <w:name w:val="Верхний колонтитул Знак"/>
    <w:basedOn w:val="a0"/>
    <w:link w:val="a5"/>
    <w:locked/>
    <w:rsid w:val="008905C3"/>
    <w:rPr>
      <w:rFonts w:cs="Times New Roman"/>
      <w:sz w:val="28"/>
    </w:rPr>
  </w:style>
  <w:style w:type="paragraph" w:styleId="a7">
    <w:name w:val="footer"/>
    <w:basedOn w:val="a"/>
    <w:link w:val="a8"/>
    <w:rsid w:val="008905C3"/>
    <w:pPr>
      <w:tabs>
        <w:tab w:val="center" w:pos="4677"/>
        <w:tab w:val="right" w:pos="9355"/>
      </w:tabs>
    </w:pPr>
  </w:style>
  <w:style w:type="character" w:customStyle="1" w:styleId="a8">
    <w:name w:val="Нижний колонтитул Знак"/>
    <w:basedOn w:val="a0"/>
    <w:link w:val="a7"/>
    <w:locked/>
    <w:rsid w:val="008905C3"/>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7080</Words>
  <Characters>40362</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Я,Лаврентьева Мария Владимировна закончила Ангарское медицинское</vt:lpstr>
    </vt:vector>
  </TitlesOfParts>
  <Company>NA</Company>
  <LinksUpToDate>false</LinksUpToDate>
  <CharactersWithSpaces>47348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Я,Лаврентьева Мария Владимировна закончила Ангарское медицинское</dc:title>
  <dc:subject/>
  <dc:creator>Admin</dc:creator>
  <cp:keywords/>
  <dc:description/>
  <cp:lastModifiedBy>Igor</cp:lastModifiedBy>
  <cp:revision>3</cp:revision>
  <cp:lastPrinted>2010-05-29T19:56:00Z</cp:lastPrinted>
  <dcterms:created xsi:type="dcterms:W3CDTF">2024-11-12T12:57:00Z</dcterms:created>
  <dcterms:modified xsi:type="dcterms:W3CDTF">2024-11-12T12:57:00Z</dcterms:modified>
</cp:coreProperties>
</file>