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3946" w14:textId="77777777" w:rsidR="003D1517" w:rsidRPr="00AE792B" w:rsidRDefault="00E82EC1" w:rsidP="00AE792B">
      <w:pPr>
        <w:jc w:val="center"/>
        <w:rPr>
          <w:sz w:val="28"/>
          <w:szCs w:val="28"/>
        </w:rPr>
      </w:pPr>
      <w:r w:rsidRPr="00AE792B">
        <w:rPr>
          <w:sz w:val="28"/>
          <w:szCs w:val="28"/>
        </w:rPr>
        <w:t>ГОУ ВПО «Омская государственная медицинская академия ФА по здравоохранению и социальному развитию»</w:t>
      </w:r>
    </w:p>
    <w:p w14:paraId="05FDE04A" w14:textId="77777777" w:rsidR="00E82EC1" w:rsidRPr="00AE792B" w:rsidRDefault="00E82EC1" w:rsidP="00AE792B">
      <w:pPr>
        <w:jc w:val="center"/>
        <w:rPr>
          <w:sz w:val="28"/>
          <w:szCs w:val="28"/>
        </w:rPr>
      </w:pPr>
      <w:r w:rsidRPr="00AE792B">
        <w:rPr>
          <w:sz w:val="28"/>
          <w:szCs w:val="28"/>
        </w:rPr>
        <w:t>Кафедра факультетской хирургии с курсом урологии</w:t>
      </w:r>
    </w:p>
    <w:p w14:paraId="779230A6" w14:textId="77777777" w:rsidR="00E82EC1" w:rsidRPr="00AE792B" w:rsidRDefault="00E82EC1" w:rsidP="00AE792B">
      <w:pPr>
        <w:jc w:val="center"/>
        <w:rPr>
          <w:sz w:val="28"/>
          <w:szCs w:val="28"/>
        </w:rPr>
      </w:pPr>
    </w:p>
    <w:p w14:paraId="3E61523B" w14:textId="77777777" w:rsidR="00E82EC1" w:rsidRPr="00AE792B" w:rsidRDefault="00E82EC1" w:rsidP="00AE792B">
      <w:pPr>
        <w:jc w:val="center"/>
        <w:rPr>
          <w:sz w:val="28"/>
          <w:szCs w:val="28"/>
        </w:rPr>
      </w:pPr>
    </w:p>
    <w:p w14:paraId="369C7A13" w14:textId="77777777" w:rsidR="00E82EC1" w:rsidRPr="00AE792B" w:rsidRDefault="00E82EC1" w:rsidP="00AE792B">
      <w:pPr>
        <w:jc w:val="center"/>
        <w:rPr>
          <w:sz w:val="28"/>
          <w:szCs w:val="28"/>
        </w:rPr>
      </w:pPr>
    </w:p>
    <w:p w14:paraId="2C04002C" w14:textId="77777777" w:rsidR="00AE792B" w:rsidRDefault="00AE792B" w:rsidP="00AE792B">
      <w:pPr>
        <w:jc w:val="center"/>
        <w:rPr>
          <w:sz w:val="28"/>
          <w:szCs w:val="28"/>
        </w:rPr>
      </w:pPr>
    </w:p>
    <w:p w14:paraId="30876696" w14:textId="77777777" w:rsidR="00AE792B" w:rsidRDefault="00AE792B" w:rsidP="00AE792B">
      <w:pPr>
        <w:jc w:val="center"/>
        <w:rPr>
          <w:sz w:val="28"/>
          <w:szCs w:val="28"/>
        </w:rPr>
      </w:pPr>
    </w:p>
    <w:p w14:paraId="557750B9" w14:textId="77777777" w:rsidR="00AE792B" w:rsidRDefault="00AE792B" w:rsidP="00AE792B">
      <w:pPr>
        <w:jc w:val="center"/>
        <w:rPr>
          <w:sz w:val="28"/>
          <w:szCs w:val="28"/>
        </w:rPr>
      </w:pPr>
    </w:p>
    <w:p w14:paraId="5D60A6F1" w14:textId="77777777" w:rsidR="00AE792B" w:rsidRDefault="00AE792B" w:rsidP="00AE792B">
      <w:pPr>
        <w:jc w:val="center"/>
        <w:rPr>
          <w:sz w:val="28"/>
          <w:szCs w:val="28"/>
        </w:rPr>
      </w:pPr>
    </w:p>
    <w:p w14:paraId="5FF14E4E" w14:textId="77777777" w:rsidR="00AE792B" w:rsidRDefault="00AE792B" w:rsidP="00AE792B">
      <w:pPr>
        <w:jc w:val="center"/>
        <w:rPr>
          <w:sz w:val="28"/>
          <w:szCs w:val="28"/>
        </w:rPr>
      </w:pPr>
    </w:p>
    <w:p w14:paraId="4755EF9C" w14:textId="77777777" w:rsidR="00AE792B" w:rsidRDefault="00AE792B" w:rsidP="00AE792B">
      <w:pPr>
        <w:jc w:val="center"/>
        <w:rPr>
          <w:sz w:val="28"/>
          <w:szCs w:val="28"/>
        </w:rPr>
      </w:pPr>
    </w:p>
    <w:p w14:paraId="46D61561" w14:textId="77777777" w:rsidR="00AE792B" w:rsidRDefault="00AE792B" w:rsidP="00AE792B">
      <w:pPr>
        <w:jc w:val="center"/>
        <w:rPr>
          <w:sz w:val="28"/>
          <w:szCs w:val="28"/>
        </w:rPr>
      </w:pPr>
    </w:p>
    <w:p w14:paraId="1DFEFEAF" w14:textId="77777777" w:rsidR="00AE792B" w:rsidRDefault="00AE792B" w:rsidP="00AE792B">
      <w:pPr>
        <w:jc w:val="center"/>
        <w:rPr>
          <w:sz w:val="28"/>
          <w:szCs w:val="28"/>
        </w:rPr>
      </w:pPr>
    </w:p>
    <w:p w14:paraId="5A7D4E3F" w14:textId="77777777" w:rsidR="00AE792B" w:rsidRDefault="00AE792B" w:rsidP="00AE792B">
      <w:pPr>
        <w:jc w:val="center"/>
        <w:rPr>
          <w:sz w:val="28"/>
          <w:szCs w:val="28"/>
        </w:rPr>
      </w:pPr>
    </w:p>
    <w:p w14:paraId="142FBC74" w14:textId="77777777" w:rsidR="00E82EC1" w:rsidRPr="00AE792B" w:rsidRDefault="00E82EC1" w:rsidP="00AE792B">
      <w:pPr>
        <w:jc w:val="center"/>
        <w:rPr>
          <w:sz w:val="28"/>
          <w:szCs w:val="28"/>
        </w:rPr>
      </w:pPr>
      <w:r w:rsidRPr="00AE792B">
        <w:rPr>
          <w:sz w:val="28"/>
          <w:szCs w:val="28"/>
        </w:rPr>
        <w:t>Учебная история</w:t>
      </w:r>
      <w:r w:rsidR="00AE792B">
        <w:rPr>
          <w:sz w:val="28"/>
          <w:szCs w:val="28"/>
        </w:rPr>
        <w:t xml:space="preserve"> </w:t>
      </w:r>
      <w:r w:rsidRPr="00AE792B">
        <w:rPr>
          <w:sz w:val="28"/>
          <w:szCs w:val="28"/>
        </w:rPr>
        <w:t>болезни</w:t>
      </w:r>
      <w:r w:rsidR="008325B7" w:rsidRPr="00AE792B">
        <w:rPr>
          <w:sz w:val="28"/>
          <w:szCs w:val="28"/>
        </w:rPr>
        <w:t>:</w:t>
      </w:r>
    </w:p>
    <w:p w14:paraId="065D6165" w14:textId="77777777" w:rsidR="008325B7" w:rsidRPr="00AE792B" w:rsidRDefault="00C44D85" w:rsidP="00AE792B">
      <w:pPr>
        <w:jc w:val="center"/>
        <w:rPr>
          <w:b/>
          <w:sz w:val="28"/>
          <w:szCs w:val="28"/>
        </w:rPr>
      </w:pPr>
      <w:r>
        <w:rPr>
          <w:b/>
          <w:sz w:val="28"/>
          <w:szCs w:val="28"/>
        </w:rPr>
        <w:t>ФИО</w:t>
      </w:r>
    </w:p>
    <w:p w14:paraId="476E1C75" w14:textId="77777777" w:rsidR="008325B7" w:rsidRPr="00AE792B" w:rsidRDefault="008325B7" w:rsidP="00AE792B">
      <w:pPr>
        <w:jc w:val="center"/>
        <w:rPr>
          <w:sz w:val="28"/>
          <w:szCs w:val="28"/>
        </w:rPr>
      </w:pPr>
    </w:p>
    <w:p w14:paraId="66469A41" w14:textId="77777777" w:rsidR="008325B7" w:rsidRPr="00AE792B" w:rsidRDefault="008325B7" w:rsidP="00AE792B">
      <w:pPr>
        <w:ind w:left="4678"/>
        <w:jc w:val="left"/>
        <w:rPr>
          <w:sz w:val="28"/>
          <w:szCs w:val="28"/>
        </w:rPr>
      </w:pPr>
      <w:r w:rsidRPr="00AE792B">
        <w:rPr>
          <w:sz w:val="28"/>
          <w:szCs w:val="28"/>
        </w:rPr>
        <w:t>Куратор:</w:t>
      </w:r>
    </w:p>
    <w:p w14:paraId="3D98A314" w14:textId="77777777" w:rsidR="008325B7" w:rsidRPr="00AE792B" w:rsidRDefault="008325B7" w:rsidP="00AE792B">
      <w:pPr>
        <w:ind w:left="4678"/>
        <w:jc w:val="left"/>
        <w:rPr>
          <w:sz w:val="28"/>
          <w:szCs w:val="28"/>
        </w:rPr>
      </w:pPr>
      <w:r w:rsidRPr="00AE792B">
        <w:rPr>
          <w:sz w:val="28"/>
          <w:szCs w:val="28"/>
        </w:rPr>
        <w:t>Студентка 416 группы,</w:t>
      </w:r>
    </w:p>
    <w:p w14:paraId="23B50C96" w14:textId="77777777" w:rsidR="008325B7" w:rsidRPr="00AE792B" w:rsidRDefault="008325B7" w:rsidP="00AE792B">
      <w:pPr>
        <w:ind w:left="4678"/>
        <w:jc w:val="left"/>
        <w:rPr>
          <w:sz w:val="28"/>
          <w:szCs w:val="28"/>
        </w:rPr>
      </w:pPr>
      <w:r w:rsidRPr="00AE792B">
        <w:rPr>
          <w:sz w:val="28"/>
          <w:szCs w:val="28"/>
        </w:rPr>
        <w:t>Лечебного факультета</w:t>
      </w:r>
    </w:p>
    <w:p w14:paraId="73B0938E" w14:textId="77777777" w:rsidR="008325B7" w:rsidRPr="00AE792B" w:rsidRDefault="008325B7" w:rsidP="00AE792B">
      <w:pPr>
        <w:ind w:left="4678"/>
        <w:jc w:val="left"/>
        <w:rPr>
          <w:sz w:val="28"/>
          <w:szCs w:val="28"/>
        </w:rPr>
      </w:pPr>
      <w:r w:rsidRPr="00AE792B">
        <w:rPr>
          <w:sz w:val="28"/>
          <w:szCs w:val="28"/>
        </w:rPr>
        <w:t>Кашталинчук О.В.</w:t>
      </w:r>
    </w:p>
    <w:p w14:paraId="5819B036" w14:textId="77777777" w:rsidR="008325B7" w:rsidRPr="00AE792B" w:rsidRDefault="008325B7" w:rsidP="00AE792B">
      <w:pPr>
        <w:ind w:left="4678"/>
        <w:jc w:val="left"/>
        <w:rPr>
          <w:sz w:val="28"/>
          <w:szCs w:val="28"/>
        </w:rPr>
      </w:pPr>
      <w:r w:rsidRPr="00AE792B">
        <w:rPr>
          <w:sz w:val="28"/>
          <w:szCs w:val="28"/>
        </w:rPr>
        <w:t>Срок курации: с 26.11.2010г</w:t>
      </w:r>
      <w:r w:rsidR="00AE792B">
        <w:rPr>
          <w:sz w:val="28"/>
          <w:szCs w:val="28"/>
        </w:rPr>
        <w:t xml:space="preserve"> </w:t>
      </w:r>
      <w:r w:rsidRPr="00AE792B">
        <w:rPr>
          <w:sz w:val="28"/>
          <w:szCs w:val="28"/>
        </w:rPr>
        <w:t>по</w:t>
      </w:r>
    </w:p>
    <w:p w14:paraId="6C89EABF" w14:textId="77777777" w:rsidR="008325B7" w:rsidRPr="00AE792B" w:rsidRDefault="008325B7" w:rsidP="00AE792B">
      <w:pPr>
        <w:jc w:val="center"/>
        <w:rPr>
          <w:sz w:val="28"/>
          <w:szCs w:val="28"/>
        </w:rPr>
      </w:pPr>
    </w:p>
    <w:p w14:paraId="01FF8725" w14:textId="77777777" w:rsidR="008325B7" w:rsidRPr="00AE792B" w:rsidRDefault="008325B7" w:rsidP="00AE792B">
      <w:pPr>
        <w:jc w:val="center"/>
        <w:rPr>
          <w:sz w:val="28"/>
          <w:szCs w:val="28"/>
        </w:rPr>
      </w:pPr>
    </w:p>
    <w:p w14:paraId="42F03D54" w14:textId="77777777" w:rsidR="008325B7" w:rsidRPr="00AE792B" w:rsidRDefault="008325B7" w:rsidP="00AE792B">
      <w:pPr>
        <w:jc w:val="center"/>
        <w:rPr>
          <w:sz w:val="28"/>
          <w:szCs w:val="28"/>
        </w:rPr>
      </w:pPr>
    </w:p>
    <w:p w14:paraId="156DA3C6" w14:textId="77777777" w:rsidR="008325B7" w:rsidRPr="00AE792B" w:rsidRDefault="008325B7" w:rsidP="00AE792B">
      <w:pPr>
        <w:jc w:val="center"/>
        <w:rPr>
          <w:sz w:val="28"/>
          <w:szCs w:val="28"/>
        </w:rPr>
      </w:pPr>
    </w:p>
    <w:p w14:paraId="2A30AEC2" w14:textId="77777777" w:rsidR="008325B7" w:rsidRDefault="008325B7" w:rsidP="00AE792B">
      <w:pPr>
        <w:jc w:val="center"/>
        <w:rPr>
          <w:sz w:val="28"/>
          <w:szCs w:val="28"/>
        </w:rPr>
      </w:pPr>
      <w:r w:rsidRPr="00AE792B">
        <w:rPr>
          <w:sz w:val="28"/>
          <w:szCs w:val="28"/>
        </w:rPr>
        <w:t>Омск,2010г.</w:t>
      </w:r>
    </w:p>
    <w:p w14:paraId="28AD1B6D" w14:textId="77777777" w:rsidR="00AE792B" w:rsidRDefault="00AE792B" w:rsidP="00AE792B">
      <w:pPr>
        <w:jc w:val="center"/>
        <w:rPr>
          <w:sz w:val="28"/>
          <w:szCs w:val="28"/>
        </w:rPr>
      </w:pPr>
    </w:p>
    <w:p w14:paraId="1401DB00" w14:textId="77777777" w:rsidR="00AE792B" w:rsidRDefault="00AE792B">
      <w:pPr>
        <w:rPr>
          <w:sz w:val="28"/>
          <w:szCs w:val="28"/>
        </w:rPr>
      </w:pPr>
      <w:r>
        <w:rPr>
          <w:sz w:val="28"/>
          <w:szCs w:val="28"/>
        </w:rPr>
        <w:br w:type="page"/>
      </w:r>
    </w:p>
    <w:p w14:paraId="263B3D88" w14:textId="77777777" w:rsidR="008325B7" w:rsidRPr="00AE792B" w:rsidRDefault="008325B7" w:rsidP="00AE792B">
      <w:pPr>
        <w:pStyle w:val="a3"/>
        <w:spacing w:line="360" w:lineRule="auto"/>
        <w:ind w:firstLine="709"/>
        <w:rPr>
          <w:color w:val="auto"/>
          <w:szCs w:val="28"/>
        </w:rPr>
      </w:pPr>
      <w:r w:rsidRPr="00AE792B">
        <w:rPr>
          <w:color w:val="auto"/>
          <w:szCs w:val="28"/>
        </w:rPr>
        <w:lastRenderedPageBreak/>
        <w:t>Паспортная часть</w:t>
      </w:r>
    </w:p>
    <w:p w14:paraId="49B45C87" w14:textId="77777777" w:rsidR="008325B7" w:rsidRPr="00AE792B" w:rsidRDefault="008325B7" w:rsidP="00AE792B">
      <w:pPr>
        <w:ind w:firstLine="709"/>
        <w:rPr>
          <w:b/>
          <w:sz w:val="28"/>
          <w:szCs w:val="28"/>
        </w:rPr>
      </w:pPr>
    </w:p>
    <w:p w14:paraId="274E83E2" w14:textId="77777777" w:rsidR="008325B7" w:rsidRPr="00AE792B" w:rsidRDefault="008325B7" w:rsidP="00AE792B">
      <w:pPr>
        <w:numPr>
          <w:ilvl w:val="0"/>
          <w:numId w:val="1"/>
        </w:numPr>
        <w:tabs>
          <w:tab w:val="clear" w:pos="1070"/>
        </w:tabs>
        <w:ind w:left="0" w:firstLine="709"/>
        <w:rPr>
          <w:sz w:val="28"/>
          <w:szCs w:val="28"/>
        </w:rPr>
      </w:pPr>
      <w:r w:rsidRPr="00AE792B">
        <w:rPr>
          <w:sz w:val="28"/>
          <w:szCs w:val="28"/>
        </w:rPr>
        <w:t xml:space="preserve">ФИО больного: </w:t>
      </w:r>
      <w:r w:rsidR="00C44D85">
        <w:rPr>
          <w:sz w:val="28"/>
          <w:szCs w:val="28"/>
        </w:rPr>
        <w:t>ФИО</w:t>
      </w:r>
    </w:p>
    <w:p w14:paraId="0A262A9B" w14:textId="77777777" w:rsidR="008325B7" w:rsidRPr="00AE792B" w:rsidRDefault="008325B7" w:rsidP="00AE792B">
      <w:pPr>
        <w:numPr>
          <w:ilvl w:val="0"/>
          <w:numId w:val="1"/>
        </w:numPr>
        <w:tabs>
          <w:tab w:val="clear" w:pos="1070"/>
        </w:tabs>
        <w:ind w:left="0" w:firstLine="709"/>
        <w:rPr>
          <w:sz w:val="28"/>
          <w:szCs w:val="28"/>
        </w:rPr>
      </w:pPr>
      <w:r w:rsidRPr="00AE792B">
        <w:rPr>
          <w:sz w:val="28"/>
          <w:szCs w:val="28"/>
        </w:rPr>
        <w:t>В</w:t>
      </w:r>
      <w:r w:rsidR="00D11BAF" w:rsidRPr="00AE792B">
        <w:rPr>
          <w:sz w:val="28"/>
          <w:szCs w:val="28"/>
        </w:rPr>
        <w:t>ремя поступления в стационар: 22.11.2010г. 10.14</w:t>
      </w:r>
    </w:p>
    <w:p w14:paraId="753D23F1" w14:textId="77777777" w:rsidR="008325B7" w:rsidRPr="00AE792B" w:rsidRDefault="00D11BAF" w:rsidP="00AE792B">
      <w:pPr>
        <w:numPr>
          <w:ilvl w:val="0"/>
          <w:numId w:val="1"/>
        </w:numPr>
        <w:tabs>
          <w:tab w:val="clear" w:pos="1070"/>
        </w:tabs>
        <w:ind w:left="0" w:firstLine="709"/>
        <w:rPr>
          <w:sz w:val="28"/>
          <w:szCs w:val="28"/>
        </w:rPr>
      </w:pPr>
      <w:r w:rsidRPr="00AE792B">
        <w:rPr>
          <w:sz w:val="28"/>
          <w:szCs w:val="28"/>
        </w:rPr>
        <w:t>Возраст: 50 лет (16.10.1960</w:t>
      </w:r>
      <w:r w:rsidR="008325B7" w:rsidRPr="00AE792B">
        <w:rPr>
          <w:sz w:val="28"/>
          <w:szCs w:val="28"/>
        </w:rPr>
        <w:t xml:space="preserve"> г.р.).</w:t>
      </w:r>
    </w:p>
    <w:p w14:paraId="4598D820" w14:textId="77777777" w:rsidR="008325B7" w:rsidRPr="00AE792B" w:rsidRDefault="008325B7" w:rsidP="00AE792B">
      <w:pPr>
        <w:numPr>
          <w:ilvl w:val="0"/>
          <w:numId w:val="1"/>
        </w:numPr>
        <w:tabs>
          <w:tab w:val="clear" w:pos="1070"/>
        </w:tabs>
        <w:ind w:left="0" w:firstLine="709"/>
        <w:rPr>
          <w:sz w:val="28"/>
          <w:szCs w:val="28"/>
        </w:rPr>
      </w:pPr>
      <w:r w:rsidRPr="00AE792B">
        <w:rPr>
          <w:sz w:val="28"/>
          <w:szCs w:val="28"/>
        </w:rPr>
        <w:t>Пол: мужской.</w:t>
      </w:r>
    </w:p>
    <w:p w14:paraId="13A81BF8" w14:textId="77777777" w:rsidR="00D11BAF" w:rsidRPr="00AE792B" w:rsidRDefault="008325B7" w:rsidP="00AE792B">
      <w:pPr>
        <w:numPr>
          <w:ilvl w:val="0"/>
          <w:numId w:val="1"/>
        </w:numPr>
        <w:tabs>
          <w:tab w:val="clear" w:pos="1070"/>
        </w:tabs>
        <w:ind w:left="0" w:firstLine="709"/>
        <w:rPr>
          <w:sz w:val="28"/>
          <w:szCs w:val="28"/>
        </w:rPr>
      </w:pPr>
      <w:r w:rsidRPr="00AE792B">
        <w:rPr>
          <w:sz w:val="28"/>
          <w:szCs w:val="28"/>
        </w:rPr>
        <w:t>Образование: среднее</w:t>
      </w:r>
    </w:p>
    <w:p w14:paraId="3345B27D" w14:textId="77777777" w:rsidR="00D11BAF" w:rsidRPr="00AE792B" w:rsidRDefault="008325B7" w:rsidP="00AE792B">
      <w:pPr>
        <w:numPr>
          <w:ilvl w:val="0"/>
          <w:numId w:val="1"/>
        </w:numPr>
        <w:tabs>
          <w:tab w:val="clear" w:pos="1070"/>
        </w:tabs>
        <w:ind w:left="0" w:firstLine="709"/>
        <w:rPr>
          <w:sz w:val="28"/>
          <w:szCs w:val="28"/>
        </w:rPr>
      </w:pPr>
      <w:r w:rsidRPr="00AE792B">
        <w:rPr>
          <w:sz w:val="28"/>
          <w:szCs w:val="28"/>
        </w:rPr>
        <w:t xml:space="preserve">Профессия и место работы: </w:t>
      </w:r>
      <w:r w:rsidR="00D11BAF" w:rsidRPr="00AE792B">
        <w:rPr>
          <w:sz w:val="28"/>
          <w:szCs w:val="28"/>
        </w:rPr>
        <w:t>безработный</w:t>
      </w:r>
    </w:p>
    <w:p w14:paraId="13DD447F" w14:textId="77777777" w:rsidR="00E978C7" w:rsidRPr="00E978C7" w:rsidRDefault="008325B7" w:rsidP="00AE792B">
      <w:pPr>
        <w:numPr>
          <w:ilvl w:val="0"/>
          <w:numId w:val="1"/>
        </w:numPr>
        <w:tabs>
          <w:tab w:val="clear" w:pos="1070"/>
        </w:tabs>
        <w:ind w:left="0" w:firstLine="709"/>
        <w:rPr>
          <w:sz w:val="28"/>
          <w:szCs w:val="28"/>
        </w:rPr>
      </w:pPr>
      <w:r w:rsidRPr="00E978C7">
        <w:rPr>
          <w:sz w:val="28"/>
          <w:szCs w:val="28"/>
        </w:rPr>
        <w:t>Постоянное место жительства:</w:t>
      </w:r>
      <w:r w:rsidR="00D11BAF" w:rsidRPr="00E978C7">
        <w:rPr>
          <w:sz w:val="28"/>
          <w:szCs w:val="28"/>
        </w:rPr>
        <w:t xml:space="preserve"> </w:t>
      </w:r>
      <w:r w:rsidR="00E978C7">
        <w:rPr>
          <w:sz w:val="28"/>
          <w:szCs w:val="28"/>
          <w:lang w:val="en-US"/>
        </w:rPr>
        <w:t>_________________________</w:t>
      </w:r>
    </w:p>
    <w:p w14:paraId="2A9982DF" w14:textId="77777777" w:rsidR="008325B7" w:rsidRPr="00E978C7" w:rsidRDefault="008325B7" w:rsidP="00AE792B">
      <w:pPr>
        <w:numPr>
          <w:ilvl w:val="0"/>
          <w:numId w:val="1"/>
        </w:numPr>
        <w:tabs>
          <w:tab w:val="clear" w:pos="1070"/>
        </w:tabs>
        <w:ind w:left="0" w:firstLine="709"/>
        <w:rPr>
          <w:sz w:val="28"/>
          <w:szCs w:val="28"/>
        </w:rPr>
      </w:pPr>
      <w:r w:rsidRPr="00E978C7">
        <w:rPr>
          <w:sz w:val="28"/>
          <w:szCs w:val="28"/>
        </w:rPr>
        <w:t>Семейное положение: женат.</w:t>
      </w:r>
    </w:p>
    <w:p w14:paraId="5E3E6A78" w14:textId="77777777" w:rsidR="008325B7" w:rsidRPr="00AE792B" w:rsidRDefault="00D11BAF" w:rsidP="00AE792B">
      <w:pPr>
        <w:numPr>
          <w:ilvl w:val="0"/>
          <w:numId w:val="1"/>
        </w:numPr>
        <w:tabs>
          <w:tab w:val="clear" w:pos="1070"/>
        </w:tabs>
        <w:ind w:left="0" w:firstLine="709"/>
        <w:rPr>
          <w:sz w:val="28"/>
          <w:szCs w:val="28"/>
        </w:rPr>
      </w:pPr>
      <w:r w:rsidRPr="00AE792B">
        <w:rPr>
          <w:sz w:val="28"/>
          <w:szCs w:val="28"/>
        </w:rPr>
        <w:t>Поступление: госпитализирован в плановом порядке, по направлению</w:t>
      </w:r>
      <w:r w:rsidR="00AE792B">
        <w:rPr>
          <w:sz w:val="28"/>
          <w:szCs w:val="28"/>
        </w:rPr>
        <w:t xml:space="preserve"> </w:t>
      </w:r>
      <w:r w:rsidRPr="00AE792B">
        <w:rPr>
          <w:sz w:val="28"/>
          <w:szCs w:val="28"/>
        </w:rPr>
        <w:t>Тевризского ЦРБ</w:t>
      </w:r>
    </w:p>
    <w:p w14:paraId="1B87660C" w14:textId="77777777" w:rsidR="00D11BAF" w:rsidRPr="00AE792B" w:rsidRDefault="008325B7" w:rsidP="00AE792B">
      <w:pPr>
        <w:numPr>
          <w:ilvl w:val="0"/>
          <w:numId w:val="1"/>
        </w:numPr>
        <w:tabs>
          <w:tab w:val="clear" w:pos="1070"/>
        </w:tabs>
        <w:ind w:left="0" w:firstLine="709"/>
        <w:rPr>
          <w:sz w:val="28"/>
          <w:szCs w:val="28"/>
        </w:rPr>
      </w:pPr>
      <w:r w:rsidRPr="00AE792B">
        <w:rPr>
          <w:sz w:val="28"/>
          <w:szCs w:val="28"/>
        </w:rPr>
        <w:t xml:space="preserve">Диагноз при поступлении: </w:t>
      </w:r>
      <w:r w:rsidR="00D11BAF" w:rsidRPr="00AE792B">
        <w:rPr>
          <w:sz w:val="28"/>
          <w:szCs w:val="28"/>
        </w:rPr>
        <w:t>рецидивирующая паховая грыжа справа</w:t>
      </w:r>
    </w:p>
    <w:p w14:paraId="346295C7" w14:textId="77777777" w:rsidR="008325B7" w:rsidRPr="00AE792B" w:rsidRDefault="008325B7" w:rsidP="00AE792B">
      <w:pPr>
        <w:numPr>
          <w:ilvl w:val="0"/>
          <w:numId w:val="1"/>
        </w:numPr>
        <w:tabs>
          <w:tab w:val="clear" w:pos="1070"/>
        </w:tabs>
        <w:ind w:left="0" w:firstLine="709"/>
        <w:rPr>
          <w:sz w:val="28"/>
          <w:szCs w:val="28"/>
        </w:rPr>
      </w:pPr>
      <w:r w:rsidRPr="00AE792B">
        <w:rPr>
          <w:sz w:val="28"/>
          <w:szCs w:val="28"/>
        </w:rPr>
        <w:t>Клинический диагноз:</w:t>
      </w:r>
    </w:p>
    <w:p w14:paraId="4518CEB5" w14:textId="77777777" w:rsidR="008325B7" w:rsidRPr="00AE792B" w:rsidRDefault="00810762" w:rsidP="00AE792B">
      <w:pPr>
        <w:numPr>
          <w:ilvl w:val="0"/>
          <w:numId w:val="2"/>
        </w:numPr>
        <w:tabs>
          <w:tab w:val="clear" w:pos="360"/>
        </w:tabs>
        <w:ind w:left="0" w:firstLine="709"/>
        <w:rPr>
          <w:sz w:val="28"/>
          <w:szCs w:val="28"/>
        </w:rPr>
      </w:pPr>
      <w:r w:rsidRPr="00AE792B">
        <w:rPr>
          <w:sz w:val="28"/>
          <w:szCs w:val="28"/>
        </w:rPr>
        <w:t>о</w:t>
      </w:r>
      <w:r w:rsidR="008325B7" w:rsidRPr="00AE792B">
        <w:rPr>
          <w:sz w:val="28"/>
          <w:szCs w:val="28"/>
        </w:rPr>
        <w:t>сновной</w:t>
      </w:r>
      <w:r w:rsidR="00D11BAF" w:rsidRPr="00AE792B">
        <w:rPr>
          <w:sz w:val="28"/>
          <w:szCs w:val="28"/>
        </w:rPr>
        <w:t>:</w:t>
      </w:r>
      <w:r w:rsidRPr="00AE792B">
        <w:rPr>
          <w:sz w:val="28"/>
          <w:szCs w:val="28"/>
        </w:rPr>
        <w:t xml:space="preserve"> рецидивирующая паховая грыжа справа</w:t>
      </w:r>
    </w:p>
    <w:p w14:paraId="63BEC04E" w14:textId="77777777" w:rsidR="008325B7" w:rsidRPr="00AE792B" w:rsidRDefault="008325B7" w:rsidP="00AE792B">
      <w:pPr>
        <w:numPr>
          <w:ilvl w:val="0"/>
          <w:numId w:val="2"/>
        </w:numPr>
        <w:tabs>
          <w:tab w:val="clear" w:pos="360"/>
        </w:tabs>
        <w:ind w:left="0" w:firstLine="709"/>
        <w:rPr>
          <w:sz w:val="28"/>
          <w:szCs w:val="28"/>
        </w:rPr>
      </w:pPr>
      <w:r w:rsidRPr="00AE792B">
        <w:rPr>
          <w:sz w:val="28"/>
          <w:szCs w:val="28"/>
        </w:rPr>
        <w:t>осложнения основного заболевания: отсутствуют;</w:t>
      </w:r>
    </w:p>
    <w:p w14:paraId="27E46646" w14:textId="77777777" w:rsidR="008325B7" w:rsidRPr="00AE792B" w:rsidRDefault="008325B7" w:rsidP="00AE792B">
      <w:pPr>
        <w:numPr>
          <w:ilvl w:val="0"/>
          <w:numId w:val="2"/>
        </w:numPr>
        <w:tabs>
          <w:tab w:val="clear" w:pos="360"/>
        </w:tabs>
        <w:ind w:left="0" w:firstLine="709"/>
        <w:rPr>
          <w:sz w:val="28"/>
          <w:szCs w:val="28"/>
        </w:rPr>
      </w:pPr>
      <w:r w:rsidRPr="00AE792B">
        <w:rPr>
          <w:sz w:val="28"/>
          <w:szCs w:val="28"/>
        </w:rPr>
        <w:t>сопут</w:t>
      </w:r>
      <w:r w:rsidR="00BE0098" w:rsidRPr="00AE792B">
        <w:rPr>
          <w:sz w:val="28"/>
          <w:szCs w:val="28"/>
        </w:rPr>
        <w:t>ствующая патология: варикозная болезнь нижних конечностей</w:t>
      </w:r>
    </w:p>
    <w:p w14:paraId="00346187" w14:textId="77777777" w:rsidR="008325B7" w:rsidRPr="00AE792B" w:rsidRDefault="008325B7" w:rsidP="00AE792B">
      <w:pPr>
        <w:numPr>
          <w:ilvl w:val="0"/>
          <w:numId w:val="1"/>
        </w:numPr>
        <w:tabs>
          <w:tab w:val="clear" w:pos="1070"/>
        </w:tabs>
        <w:ind w:left="0" w:firstLine="709"/>
        <w:rPr>
          <w:sz w:val="28"/>
          <w:szCs w:val="28"/>
        </w:rPr>
      </w:pPr>
      <w:r w:rsidRPr="00AE792B">
        <w:rPr>
          <w:sz w:val="28"/>
          <w:szCs w:val="28"/>
        </w:rPr>
        <w:t>Заключительный диагноз:</w:t>
      </w:r>
    </w:p>
    <w:p w14:paraId="748E2034" w14:textId="77777777" w:rsidR="00810762" w:rsidRPr="00AE792B" w:rsidRDefault="00810762" w:rsidP="00AE792B">
      <w:pPr>
        <w:numPr>
          <w:ilvl w:val="0"/>
          <w:numId w:val="2"/>
        </w:numPr>
        <w:tabs>
          <w:tab w:val="clear" w:pos="360"/>
        </w:tabs>
        <w:ind w:left="0" w:firstLine="709"/>
        <w:rPr>
          <w:sz w:val="28"/>
          <w:szCs w:val="28"/>
        </w:rPr>
      </w:pPr>
      <w:r w:rsidRPr="00AE792B">
        <w:rPr>
          <w:sz w:val="28"/>
          <w:szCs w:val="28"/>
        </w:rPr>
        <w:t>о</w:t>
      </w:r>
      <w:r w:rsidR="008325B7" w:rsidRPr="00AE792B">
        <w:rPr>
          <w:sz w:val="28"/>
          <w:szCs w:val="28"/>
        </w:rPr>
        <w:t>сновной</w:t>
      </w:r>
      <w:r w:rsidRPr="00AE792B">
        <w:rPr>
          <w:sz w:val="28"/>
          <w:szCs w:val="28"/>
        </w:rPr>
        <w:t xml:space="preserve"> :рецидивирующая паховая грыжа справа</w:t>
      </w:r>
    </w:p>
    <w:p w14:paraId="0B765285" w14:textId="77777777" w:rsidR="00810762" w:rsidRPr="00AE792B" w:rsidRDefault="008325B7" w:rsidP="00AE792B">
      <w:pPr>
        <w:numPr>
          <w:ilvl w:val="0"/>
          <w:numId w:val="2"/>
        </w:numPr>
        <w:tabs>
          <w:tab w:val="clear" w:pos="360"/>
        </w:tabs>
        <w:ind w:left="0" w:firstLine="709"/>
        <w:rPr>
          <w:sz w:val="28"/>
          <w:szCs w:val="28"/>
        </w:rPr>
      </w:pPr>
      <w:r w:rsidRPr="00AE792B">
        <w:rPr>
          <w:sz w:val="28"/>
          <w:szCs w:val="28"/>
        </w:rPr>
        <w:t>осложнения основного заболевания: отсутствуют;</w:t>
      </w:r>
    </w:p>
    <w:p w14:paraId="55488245" w14:textId="77777777" w:rsidR="008325B7" w:rsidRPr="00AE792B" w:rsidRDefault="008325B7" w:rsidP="00AE792B">
      <w:pPr>
        <w:numPr>
          <w:ilvl w:val="0"/>
          <w:numId w:val="2"/>
        </w:numPr>
        <w:tabs>
          <w:tab w:val="clear" w:pos="360"/>
        </w:tabs>
        <w:ind w:left="0" w:firstLine="709"/>
        <w:rPr>
          <w:sz w:val="28"/>
          <w:szCs w:val="28"/>
        </w:rPr>
      </w:pPr>
      <w:r w:rsidRPr="00AE792B">
        <w:rPr>
          <w:sz w:val="28"/>
          <w:szCs w:val="28"/>
        </w:rPr>
        <w:t>сопу</w:t>
      </w:r>
      <w:r w:rsidR="00BE0098" w:rsidRPr="00AE792B">
        <w:rPr>
          <w:sz w:val="28"/>
          <w:szCs w:val="28"/>
        </w:rPr>
        <w:t>тствующая патология: варикозная болезнь нижних конечностей</w:t>
      </w:r>
    </w:p>
    <w:p w14:paraId="59BA759E" w14:textId="77777777" w:rsidR="00810762" w:rsidRPr="00AE792B" w:rsidRDefault="00810762" w:rsidP="00AE792B">
      <w:pPr>
        <w:ind w:firstLine="709"/>
        <w:rPr>
          <w:sz w:val="28"/>
          <w:szCs w:val="28"/>
        </w:rPr>
      </w:pPr>
    </w:p>
    <w:p w14:paraId="613F2575" w14:textId="77777777" w:rsidR="00810762" w:rsidRDefault="00810762" w:rsidP="00AE792B">
      <w:pPr>
        <w:ind w:firstLine="709"/>
        <w:jc w:val="center"/>
        <w:rPr>
          <w:b/>
          <w:sz w:val="28"/>
          <w:szCs w:val="28"/>
        </w:rPr>
      </w:pPr>
      <w:r w:rsidRPr="00AE792B">
        <w:rPr>
          <w:b/>
          <w:sz w:val="28"/>
          <w:szCs w:val="28"/>
        </w:rPr>
        <w:t>Жалобы</w:t>
      </w:r>
    </w:p>
    <w:p w14:paraId="4E8CEB65" w14:textId="77777777" w:rsidR="00AE792B" w:rsidRPr="00AE792B" w:rsidRDefault="00AE792B" w:rsidP="00AE792B">
      <w:pPr>
        <w:ind w:firstLine="709"/>
        <w:rPr>
          <w:b/>
          <w:sz w:val="28"/>
          <w:szCs w:val="28"/>
        </w:rPr>
      </w:pPr>
    </w:p>
    <w:p w14:paraId="0F2F5F21" w14:textId="77777777" w:rsidR="00FC6476" w:rsidRPr="00AE792B" w:rsidRDefault="00340680" w:rsidP="00AE792B">
      <w:pPr>
        <w:ind w:firstLine="709"/>
        <w:rPr>
          <w:sz w:val="28"/>
          <w:szCs w:val="28"/>
        </w:rPr>
      </w:pPr>
      <w:r w:rsidRPr="00AE792B">
        <w:rPr>
          <w:sz w:val="28"/>
          <w:szCs w:val="28"/>
        </w:rPr>
        <w:t>При поступлении:</w:t>
      </w:r>
      <w:r w:rsidR="00FC6476" w:rsidRPr="00AE792B">
        <w:rPr>
          <w:sz w:val="28"/>
          <w:szCs w:val="28"/>
        </w:rPr>
        <w:t xml:space="preserve"> наличие опухолевидного выпячивания в правой паховой области, возникающего при переходе в вертикальное положение, физической нагрузке, кашле, натуживании, сопровождающегося </w:t>
      </w:r>
      <w:r w:rsidR="00FC6476" w:rsidRPr="00AE792B">
        <w:rPr>
          <w:sz w:val="28"/>
          <w:szCs w:val="28"/>
        </w:rPr>
        <w:lastRenderedPageBreak/>
        <w:t>постоянными тупыми болями низкой интенсивности, в</w:t>
      </w:r>
      <w:r w:rsidR="00AE792B">
        <w:rPr>
          <w:sz w:val="28"/>
          <w:szCs w:val="28"/>
        </w:rPr>
        <w:t xml:space="preserve"> </w:t>
      </w:r>
      <w:r w:rsidR="00FC6476" w:rsidRPr="00AE792B">
        <w:rPr>
          <w:sz w:val="28"/>
          <w:szCs w:val="28"/>
        </w:rPr>
        <w:t>животе и самом выпячивании, купирующимися при вправлении выпячивания в брюшную полость путем перехода в горизонтальное положение или ручного вправления</w:t>
      </w:r>
    </w:p>
    <w:p w14:paraId="27613BDF" w14:textId="77777777" w:rsidR="00340680" w:rsidRPr="00AE792B" w:rsidRDefault="00340680" w:rsidP="00AE792B">
      <w:pPr>
        <w:ind w:firstLine="709"/>
        <w:rPr>
          <w:sz w:val="28"/>
          <w:szCs w:val="28"/>
        </w:rPr>
      </w:pPr>
      <w:r w:rsidRPr="00AE792B">
        <w:rPr>
          <w:sz w:val="28"/>
          <w:szCs w:val="28"/>
        </w:rPr>
        <w:t>На момент курации: жалоб не предъявляет.</w:t>
      </w:r>
    </w:p>
    <w:p w14:paraId="5842AD68" w14:textId="77777777" w:rsidR="00340680" w:rsidRPr="00AE792B" w:rsidRDefault="00340680" w:rsidP="00AE792B">
      <w:pPr>
        <w:ind w:firstLine="709"/>
        <w:rPr>
          <w:sz w:val="28"/>
          <w:szCs w:val="28"/>
        </w:rPr>
      </w:pPr>
    </w:p>
    <w:p w14:paraId="11034EFE" w14:textId="77777777" w:rsidR="00340680" w:rsidRDefault="002611C1" w:rsidP="00AE792B">
      <w:pPr>
        <w:ind w:firstLine="709"/>
        <w:jc w:val="center"/>
        <w:rPr>
          <w:b/>
          <w:sz w:val="28"/>
          <w:szCs w:val="28"/>
        </w:rPr>
      </w:pPr>
      <w:r w:rsidRPr="00AE792B">
        <w:rPr>
          <w:b/>
          <w:sz w:val="28"/>
          <w:szCs w:val="28"/>
        </w:rPr>
        <w:t>Жалобы по системам органов</w:t>
      </w:r>
    </w:p>
    <w:p w14:paraId="46FA2271" w14:textId="77777777" w:rsidR="00AE792B" w:rsidRPr="00AE792B" w:rsidRDefault="00AE792B" w:rsidP="00AE792B">
      <w:pPr>
        <w:ind w:firstLine="709"/>
        <w:rPr>
          <w:b/>
          <w:sz w:val="28"/>
          <w:szCs w:val="28"/>
        </w:rPr>
      </w:pPr>
    </w:p>
    <w:p w14:paraId="05081D6D" w14:textId="77777777" w:rsidR="002611C1" w:rsidRPr="00AE792B" w:rsidRDefault="002611C1" w:rsidP="00AE792B">
      <w:pPr>
        <w:ind w:firstLine="709"/>
        <w:rPr>
          <w:sz w:val="28"/>
          <w:szCs w:val="28"/>
        </w:rPr>
      </w:pPr>
      <w:r w:rsidRPr="00AE792B">
        <w:rPr>
          <w:sz w:val="28"/>
          <w:szCs w:val="28"/>
        </w:rPr>
        <w:t>Органы дыхания</w:t>
      </w:r>
    </w:p>
    <w:p w14:paraId="235D7FF1" w14:textId="77777777" w:rsidR="002611C1" w:rsidRPr="00AE792B" w:rsidRDefault="002611C1" w:rsidP="00AE792B">
      <w:pPr>
        <w:ind w:firstLine="709"/>
        <w:rPr>
          <w:sz w:val="28"/>
          <w:szCs w:val="28"/>
        </w:rPr>
      </w:pPr>
      <w:r w:rsidRPr="00AE792B">
        <w:rPr>
          <w:sz w:val="28"/>
          <w:szCs w:val="28"/>
        </w:rPr>
        <w:t>Одышка больного не беспокоит ни при каких обстоятельствах. Кашля нет.</w:t>
      </w:r>
    </w:p>
    <w:p w14:paraId="550213DF" w14:textId="77777777" w:rsidR="002611C1" w:rsidRPr="00AE792B" w:rsidRDefault="002611C1" w:rsidP="00AE792B">
      <w:pPr>
        <w:ind w:firstLine="709"/>
        <w:rPr>
          <w:sz w:val="28"/>
          <w:szCs w:val="28"/>
        </w:rPr>
      </w:pPr>
      <w:r w:rsidRPr="00AE792B">
        <w:rPr>
          <w:sz w:val="28"/>
          <w:szCs w:val="28"/>
        </w:rPr>
        <w:t>Кровохарканья никогда не было. Боли в груди в покое и при физическом напряжении не беспокоят.</w:t>
      </w:r>
    </w:p>
    <w:p w14:paraId="4BC12B40" w14:textId="77777777" w:rsidR="002611C1" w:rsidRPr="00AE792B" w:rsidRDefault="002611C1" w:rsidP="00AE792B">
      <w:pPr>
        <w:ind w:firstLine="709"/>
        <w:rPr>
          <w:sz w:val="28"/>
          <w:szCs w:val="28"/>
        </w:rPr>
      </w:pPr>
      <w:r w:rsidRPr="00AE792B">
        <w:rPr>
          <w:sz w:val="28"/>
          <w:szCs w:val="28"/>
        </w:rPr>
        <w:t>Органы кровообращения</w:t>
      </w:r>
    </w:p>
    <w:p w14:paraId="4CA51CE7" w14:textId="77777777" w:rsidR="002611C1" w:rsidRPr="00AE792B" w:rsidRDefault="002611C1" w:rsidP="00AE792B">
      <w:pPr>
        <w:ind w:firstLine="709"/>
        <w:rPr>
          <w:sz w:val="28"/>
          <w:szCs w:val="28"/>
        </w:rPr>
      </w:pPr>
      <w:r w:rsidRPr="00AE792B">
        <w:rPr>
          <w:sz w:val="28"/>
          <w:szCs w:val="28"/>
        </w:rPr>
        <w:t>Неприятные ощущения со стороны сердца в виде сердцебиения и перебоев, ощущения замирания больного не беспокоят.</w:t>
      </w:r>
    </w:p>
    <w:p w14:paraId="75529DE9" w14:textId="77777777" w:rsidR="002611C1" w:rsidRPr="00AE792B" w:rsidRDefault="002611C1" w:rsidP="00AE792B">
      <w:pPr>
        <w:ind w:firstLine="709"/>
        <w:rPr>
          <w:sz w:val="28"/>
          <w:szCs w:val="28"/>
        </w:rPr>
      </w:pPr>
      <w:r w:rsidRPr="00AE792B">
        <w:rPr>
          <w:sz w:val="28"/>
          <w:szCs w:val="28"/>
        </w:rPr>
        <w:t>Пациент отрицает наличие болей в области сердца в покое, при движении, при физическом напряжении и нервно-психическом возбуждении.</w:t>
      </w:r>
    </w:p>
    <w:p w14:paraId="7D80E53B" w14:textId="77777777" w:rsidR="002611C1" w:rsidRPr="00AE792B" w:rsidRDefault="002611C1" w:rsidP="00AE792B">
      <w:pPr>
        <w:ind w:firstLine="709"/>
        <w:rPr>
          <w:sz w:val="28"/>
          <w:szCs w:val="28"/>
        </w:rPr>
      </w:pPr>
      <w:r w:rsidRPr="00AE792B">
        <w:rPr>
          <w:sz w:val="28"/>
          <w:szCs w:val="28"/>
        </w:rPr>
        <w:t>Отеков, в том числе и в типичных для патологии сердца местах, нет.</w:t>
      </w:r>
    </w:p>
    <w:p w14:paraId="54E716B9" w14:textId="77777777" w:rsidR="007145C0" w:rsidRPr="00AE792B" w:rsidRDefault="002611C1" w:rsidP="00AE792B">
      <w:pPr>
        <w:ind w:firstLine="709"/>
        <w:rPr>
          <w:sz w:val="28"/>
          <w:szCs w:val="28"/>
        </w:rPr>
      </w:pPr>
      <w:r w:rsidRPr="00AE792B">
        <w:rPr>
          <w:sz w:val="28"/>
          <w:szCs w:val="28"/>
        </w:rPr>
        <w:t>Органы пищеварения</w:t>
      </w:r>
    </w:p>
    <w:p w14:paraId="405F8EA6" w14:textId="77777777" w:rsidR="002611C1" w:rsidRPr="00AE792B" w:rsidRDefault="002611C1" w:rsidP="00AE792B">
      <w:pPr>
        <w:ind w:firstLine="709"/>
        <w:rPr>
          <w:sz w:val="28"/>
          <w:szCs w:val="28"/>
        </w:rPr>
      </w:pPr>
      <w:r w:rsidRPr="00AE792B">
        <w:rPr>
          <w:sz w:val="28"/>
          <w:szCs w:val="28"/>
        </w:rPr>
        <w:t>Больной употребляет пищу в количестве, пропорциональном затрачиваемой энергии. Характер и качество пищи разнообразные. Нет указаний на злоупотребление какими-то отдельными продуктами. Питание</w:t>
      </w:r>
    </w:p>
    <w:p w14:paraId="2CF04F2C" w14:textId="77777777" w:rsidR="002611C1" w:rsidRPr="00AE792B" w:rsidRDefault="002611C1" w:rsidP="00AE792B">
      <w:pPr>
        <w:ind w:firstLine="709"/>
        <w:rPr>
          <w:sz w:val="28"/>
          <w:szCs w:val="28"/>
        </w:rPr>
      </w:pPr>
      <w:r w:rsidRPr="00AE792B">
        <w:rPr>
          <w:sz w:val="28"/>
          <w:szCs w:val="28"/>
        </w:rPr>
        <w:t>3--4-разовое. Время последнего приема пищи --- между 20 и 22 часами.</w:t>
      </w:r>
    </w:p>
    <w:p w14:paraId="1A1A0ECC" w14:textId="77777777" w:rsidR="002611C1" w:rsidRPr="00AE792B" w:rsidRDefault="002611C1" w:rsidP="00AE792B">
      <w:pPr>
        <w:ind w:firstLine="709"/>
        <w:rPr>
          <w:sz w:val="28"/>
          <w:szCs w:val="28"/>
        </w:rPr>
      </w:pPr>
      <w:r w:rsidRPr="00AE792B">
        <w:rPr>
          <w:sz w:val="28"/>
          <w:szCs w:val="28"/>
        </w:rPr>
        <w:t>Аппетит обычно хороший, особой склонности к каким-либо блюдам или отвращения нет, в связи с заболеванием аппетит снижен. Чувства быстрого насыщения не наблюдается. Количество выпиваемой за сутки жидкости равно примерно 2 л. Усиленная жажда больного не беспокоит.</w:t>
      </w:r>
    </w:p>
    <w:p w14:paraId="74B66A58" w14:textId="77777777" w:rsidR="002611C1" w:rsidRPr="00AE792B" w:rsidRDefault="002611C1" w:rsidP="00AE792B">
      <w:pPr>
        <w:ind w:firstLine="709"/>
        <w:rPr>
          <w:sz w:val="28"/>
          <w:szCs w:val="28"/>
        </w:rPr>
      </w:pPr>
      <w:r w:rsidRPr="00AE792B">
        <w:rPr>
          <w:sz w:val="28"/>
          <w:szCs w:val="28"/>
        </w:rPr>
        <w:t>Глотание свободное, чувства нет. Ощущения препятствия или постороннего тела при прохождении пищи не возникает.</w:t>
      </w:r>
    </w:p>
    <w:p w14:paraId="151AA1B1" w14:textId="77777777" w:rsidR="002611C1" w:rsidRPr="00AE792B" w:rsidRDefault="007145C0" w:rsidP="00AE792B">
      <w:pPr>
        <w:ind w:firstLine="709"/>
        <w:rPr>
          <w:sz w:val="28"/>
          <w:szCs w:val="28"/>
        </w:rPr>
      </w:pPr>
      <w:r w:rsidRPr="00AE792B">
        <w:rPr>
          <w:sz w:val="28"/>
          <w:szCs w:val="28"/>
        </w:rPr>
        <w:lastRenderedPageBreak/>
        <w:t>Пациента не</w:t>
      </w:r>
      <w:r w:rsidR="002611C1" w:rsidRPr="00AE792B">
        <w:rPr>
          <w:sz w:val="28"/>
          <w:szCs w:val="28"/>
        </w:rPr>
        <w:t xml:space="preserve"> беспокоят ощущения давления и тошноты в области желудк</w:t>
      </w:r>
      <w:r w:rsidRPr="00AE792B">
        <w:rPr>
          <w:sz w:val="28"/>
          <w:szCs w:val="28"/>
        </w:rPr>
        <w:t>а после еды и независимо от не</w:t>
      </w:r>
      <w:r w:rsidR="002611C1" w:rsidRPr="00AE792B">
        <w:rPr>
          <w:sz w:val="28"/>
          <w:szCs w:val="28"/>
        </w:rPr>
        <w:t>е.</w:t>
      </w:r>
      <w:r w:rsidRPr="00AE792B">
        <w:rPr>
          <w:sz w:val="28"/>
          <w:szCs w:val="28"/>
        </w:rPr>
        <w:t xml:space="preserve"> </w:t>
      </w:r>
      <w:r w:rsidR="002611C1" w:rsidRPr="00AE792B">
        <w:rPr>
          <w:sz w:val="28"/>
          <w:szCs w:val="28"/>
        </w:rPr>
        <w:t>Болей в желудке не бывает. Отрыжка не беспокоит.</w:t>
      </w:r>
    </w:p>
    <w:p w14:paraId="39B9B02F" w14:textId="77777777" w:rsidR="002611C1" w:rsidRPr="00AE792B" w:rsidRDefault="002611C1" w:rsidP="00AE792B">
      <w:pPr>
        <w:ind w:firstLine="709"/>
        <w:rPr>
          <w:sz w:val="28"/>
          <w:szCs w:val="28"/>
        </w:rPr>
      </w:pPr>
      <w:r w:rsidRPr="00AE792B">
        <w:rPr>
          <w:sz w:val="28"/>
          <w:szCs w:val="28"/>
        </w:rPr>
        <w:t>Запоры больной отрицает.</w:t>
      </w:r>
      <w:r w:rsidR="007145C0" w:rsidRPr="00AE792B">
        <w:rPr>
          <w:sz w:val="28"/>
          <w:szCs w:val="28"/>
        </w:rPr>
        <w:t xml:space="preserve"> Стул самостоятельный, без при</w:t>
      </w:r>
      <w:r w:rsidRPr="00AE792B">
        <w:rPr>
          <w:sz w:val="28"/>
          <w:szCs w:val="28"/>
        </w:rPr>
        <w:t>ема слабительных средств и клизм, 1--2 раза в сутки. Окраска стула стала светлее в связи с заболеванием, в последнее время стул коричневого цвета. Поносы беспокоят больного крайне редко.</w:t>
      </w:r>
    </w:p>
    <w:p w14:paraId="23A8CD59" w14:textId="77777777" w:rsidR="007145C0" w:rsidRPr="00AE792B" w:rsidRDefault="002611C1" w:rsidP="00AE792B">
      <w:pPr>
        <w:ind w:firstLine="709"/>
        <w:rPr>
          <w:sz w:val="28"/>
          <w:szCs w:val="28"/>
        </w:rPr>
      </w:pPr>
      <w:r w:rsidRPr="00AE792B">
        <w:rPr>
          <w:sz w:val="28"/>
          <w:szCs w:val="28"/>
        </w:rPr>
        <w:t>Испражнения без гнилостного запаха; примесей гноя, слизи, крови и паразитов не наблюдалось. Никогда не предъявлял жалобы на наличие геморроя и трещин заднего прохода. Кровотечений из заднепроходного отверстия не было.</w:t>
      </w:r>
    </w:p>
    <w:p w14:paraId="1DDA93BE" w14:textId="77777777" w:rsidR="002611C1" w:rsidRPr="00AE792B" w:rsidRDefault="002611C1" w:rsidP="00AE792B">
      <w:pPr>
        <w:ind w:firstLine="709"/>
        <w:rPr>
          <w:sz w:val="28"/>
          <w:szCs w:val="28"/>
        </w:rPr>
      </w:pPr>
      <w:r w:rsidRPr="00AE792B">
        <w:rPr>
          <w:sz w:val="28"/>
          <w:szCs w:val="28"/>
        </w:rPr>
        <w:t>Мочевыделительная система и половые органы</w:t>
      </w:r>
    </w:p>
    <w:p w14:paraId="6562B3A4" w14:textId="77777777" w:rsidR="002611C1" w:rsidRPr="00AE792B" w:rsidRDefault="002611C1" w:rsidP="00AE792B">
      <w:pPr>
        <w:ind w:firstLine="709"/>
        <w:rPr>
          <w:sz w:val="28"/>
          <w:szCs w:val="28"/>
        </w:rPr>
      </w:pPr>
      <w:r w:rsidRPr="00AE792B">
        <w:rPr>
          <w:sz w:val="28"/>
          <w:szCs w:val="28"/>
        </w:rPr>
        <w:t>Учащенного мочеиспускания, а также затруднений при мочеиспускании, болей нет. Задержки мочи не было. Полиурии, полидипсии нет.</w:t>
      </w:r>
      <w:r w:rsidR="00AE792B">
        <w:rPr>
          <w:sz w:val="28"/>
          <w:szCs w:val="28"/>
        </w:rPr>
        <w:t xml:space="preserve"> </w:t>
      </w:r>
      <w:r w:rsidR="007145C0" w:rsidRPr="00AE792B">
        <w:rPr>
          <w:sz w:val="28"/>
          <w:szCs w:val="28"/>
        </w:rPr>
        <w:t xml:space="preserve">Моча </w:t>
      </w:r>
      <w:r w:rsidRPr="00AE792B">
        <w:rPr>
          <w:sz w:val="28"/>
          <w:szCs w:val="28"/>
        </w:rPr>
        <w:t>прозрачная, светло-соломенного цве</w:t>
      </w:r>
      <w:r w:rsidR="007145C0" w:rsidRPr="00AE792B">
        <w:rPr>
          <w:sz w:val="28"/>
          <w:szCs w:val="28"/>
        </w:rPr>
        <w:t>та. Болей внизу живота нет. От</w:t>
      </w:r>
      <w:r w:rsidRPr="00AE792B">
        <w:rPr>
          <w:sz w:val="28"/>
          <w:szCs w:val="28"/>
        </w:rPr>
        <w:t>еков на лице не бывает, в том числе и в утреннее время. Чувства остаточной мочи после мочеиспускания не бывает. Со стороны половых органов замечаний нет.</w:t>
      </w:r>
    </w:p>
    <w:p w14:paraId="16928FB2" w14:textId="77777777" w:rsidR="007145C0" w:rsidRPr="00AE792B" w:rsidRDefault="002611C1" w:rsidP="00AE792B">
      <w:pPr>
        <w:ind w:firstLine="709"/>
        <w:rPr>
          <w:sz w:val="28"/>
          <w:szCs w:val="28"/>
        </w:rPr>
      </w:pPr>
      <w:r w:rsidRPr="00AE792B">
        <w:rPr>
          <w:sz w:val="28"/>
          <w:szCs w:val="28"/>
        </w:rPr>
        <w:t>Двигательная система</w:t>
      </w:r>
    </w:p>
    <w:p w14:paraId="0F9F4F79" w14:textId="77777777" w:rsidR="002611C1" w:rsidRPr="00AE792B" w:rsidRDefault="002611C1" w:rsidP="00AE792B">
      <w:pPr>
        <w:ind w:firstLine="709"/>
        <w:rPr>
          <w:sz w:val="28"/>
          <w:szCs w:val="28"/>
        </w:rPr>
      </w:pPr>
      <w:r w:rsidRPr="00AE792B">
        <w:rPr>
          <w:sz w:val="28"/>
          <w:szCs w:val="28"/>
        </w:rPr>
        <w:t>Больного никогда не беспокоили боли в костях, суставах, сухожилиях, мышцах ни в связи с изменениями погоды и временем года, ни в связи с движением и утомлением.</w:t>
      </w:r>
    </w:p>
    <w:p w14:paraId="6DB88416" w14:textId="77777777" w:rsidR="002611C1" w:rsidRPr="00AE792B" w:rsidRDefault="002611C1" w:rsidP="00AE792B">
      <w:pPr>
        <w:ind w:firstLine="709"/>
        <w:rPr>
          <w:sz w:val="28"/>
          <w:szCs w:val="28"/>
        </w:rPr>
      </w:pPr>
      <w:r w:rsidRPr="00AE792B">
        <w:rPr>
          <w:sz w:val="28"/>
          <w:szCs w:val="28"/>
        </w:rPr>
        <w:t>Нарушения двигательной функции опорно-двигательного аппарата отрицает.</w:t>
      </w:r>
    </w:p>
    <w:p w14:paraId="5AB0237F" w14:textId="77777777" w:rsidR="002611C1" w:rsidRPr="00AE792B" w:rsidRDefault="002611C1" w:rsidP="00AE792B">
      <w:pPr>
        <w:ind w:firstLine="709"/>
        <w:rPr>
          <w:sz w:val="28"/>
          <w:szCs w:val="28"/>
        </w:rPr>
      </w:pPr>
      <w:r w:rsidRPr="00AE792B">
        <w:rPr>
          <w:sz w:val="28"/>
          <w:szCs w:val="28"/>
        </w:rPr>
        <w:t>Нервная система</w:t>
      </w:r>
    </w:p>
    <w:p w14:paraId="324EA15E" w14:textId="77777777" w:rsidR="002611C1" w:rsidRPr="00AE792B" w:rsidRDefault="002611C1" w:rsidP="00AE792B">
      <w:pPr>
        <w:ind w:firstLine="709"/>
        <w:rPr>
          <w:sz w:val="28"/>
          <w:szCs w:val="28"/>
        </w:rPr>
      </w:pPr>
      <w:r w:rsidRPr="00AE792B">
        <w:rPr>
          <w:sz w:val="28"/>
          <w:szCs w:val="28"/>
        </w:rPr>
        <w:t>Больной расценивает свой характер как уравновешенный. Жалоб на сниженную интеллектуальную трудоспособность не предъ</w:t>
      </w:r>
      <w:r w:rsidR="007145C0" w:rsidRPr="00AE792B">
        <w:rPr>
          <w:sz w:val="28"/>
          <w:szCs w:val="28"/>
        </w:rPr>
        <w:t>являл, уровень интеллекта средний</w:t>
      </w:r>
      <w:r w:rsidRPr="00AE792B">
        <w:rPr>
          <w:sz w:val="28"/>
          <w:szCs w:val="28"/>
        </w:rPr>
        <w:t>. Сон нарушен, прерывистый, бессонница. Головные боли наблюдаю</w:t>
      </w:r>
      <w:r w:rsidR="007145C0" w:rsidRPr="00AE792B">
        <w:rPr>
          <w:sz w:val="28"/>
          <w:szCs w:val="28"/>
        </w:rPr>
        <w:t xml:space="preserve">тся редко. </w:t>
      </w:r>
      <w:r w:rsidRPr="00AE792B">
        <w:rPr>
          <w:sz w:val="28"/>
          <w:szCs w:val="28"/>
        </w:rPr>
        <w:t>Головокружения</w:t>
      </w:r>
      <w:r w:rsidR="00AE792B">
        <w:rPr>
          <w:sz w:val="28"/>
          <w:szCs w:val="28"/>
        </w:rPr>
        <w:t xml:space="preserve"> </w:t>
      </w:r>
      <w:r w:rsidR="007145C0" w:rsidRPr="00AE792B">
        <w:rPr>
          <w:sz w:val="28"/>
          <w:szCs w:val="28"/>
        </w:rPr>
        <w:t xml:space="preserve">отсутствуют. </w:t>
      </w:r>
      <w:r w:rsidRPr="00AE792B">
        <w:rPr>
          <w:sz w:val="28"/>
          <w:szCs w:val="28"/>
        </w:rPr>
        <w:t xml:space="preserve">Потери сознания и </w:t>
      </w:r>
      <w:r w:rsidRPr="00AE792B">
        <w:rPr>
          <w:sz w:val="28"/>
          <w:szCs w:val="28"/>
        </w:rPr>
        <w:lastRenderedPageBreak/>
        <w:t>обмороки</w:t>
      </w:r>
      <w:r w:rsidR="007145C0" w:rsidRPr="00AE792B">
        <w:rPr>
          <w:sz w:val="28"/>
          <w:szCs w:val="28"/>
        </w:rPr>
        <w:t xml:space="preserve"> отрицает</w:t>
      </w:r>
      <w:r w:rsidRPr="00AE792B">
        <w:rPr>
          <w:sz w:val="28"/>
          <w:szCs w:val="28"/>
        </w:rPr>
        <w:t xml:space="preserve">. Гиперестезию или анестезию отдельных </w:t>
      </w:r>
      <w:r w:rsidR="007145C0" w:rsidRPr="00AE792B">
        <w:rPr>
          <w:sz w:val="28"/>
          <w:szCs w:val="28"/>
        </w:rPr>
        <w:t xml:space="preserve">участков и всего тела отрицает. </w:t>
      </w:r>
      <w:r w:rsidRPr="00AE792B">
        <w:rPr>
          <w:sz w:val="28"/>
          <w:szCs w:val="28"/>
        </w:rPr>
        <w:t>Неврологических, стреляющих, корешковых болей нет.</w:t>
      </w:r>
    </w:p>
    <w:p w14:paraId="0D917203" w14:textId="77777777" w:rsidR="00242956" w:rsidRPr="00AE792B" w:rsidRDefault="00242956" w:rsidP="00AE792B">
      <w:pPr>
        <w:ind w:firstLine="709"/>
        <w:rPr>
          <w:sz w:val="28"/>
          <w:szCs w:val="28"/>
        </w:rPr>
      </w:pPr>
    </w:p>
    <w:p w14:paraId="1FCF8EEB" w14:textId="77777777" w:rsidR="007145C0" w:rsidRDefault="007145C0" w:rsidP="00AE792B">
      <w:pPr>
        <w:ind w:firstLine="709"/>
        <w:jc w:val="center"/>
        <w:rPr>
          <w:b/>
          <w:sz w:val="28"/>
          <w:szCs w:val="28"/>
        </w:rPr>
      </w:pPr>
      <w:r w:rsidRPr="00AE792B">
        <w:rPr>
          <w:b/>
          <w:sz w:val="28"/>
          <w:szCs w:val="28"/>
        </w:rPr>
        <w:t>Anamnesis morbi</w:t>
      </w:r>
    </w:p>
    <w:p w14:paraId="78AA9F31" w14:textId="77777777" w:rsidR="00AE792B" w:rsidRPr="00AE792B" w:rsidRDefault="00AE792B" w:rsidP="00AE792B">
      <w:pPr>
        <w:ind w:firstLine="709"/>
        <w:rPr>
          <w:b/>
          <w:sz w:val="28"/>
          <w:szCs w:val="28"/>
        </w:rPr>
      </w:pPr>
    </w:p>
    <w:p w14:paraId="44AA0220" w14:textId="77777777" w:rsidR="00BE0098" w:rsidRPr="00AE792B" w:rsidRDefault="00BE0098" w:rsidP="00AE792B">
      <w:pPr>
        <w:ind w:firstLine="709"/>
        <w:rPr>
          <w:sz w:val="28"/>
          <w:szCs w:val="28"/>
        </w:rPr>
      </w:pPr>
      <w:r w:rsidRPr="00AE792B">
        <w:rPr>
          <w:sz w:val="28"/>
          <w:szCs w:val="28"/>
        </w:rPr>
        <w:t>Считает себя больным с 1977 года, когда впервые, после физической нагрузки, заметил</w:t>
      </w:r>
      <w:r w:rsidR="00AE792B">
        <w:rPr>
          <w:sz w:val="28"/>
          <w:szCs w:val="28"/>
        </w:rPr>
        <w:t xml:space="preserve"> </w:t>
      </w:r>
      <w:r w:rsidRPr="00AE792B">
        <w:rPr>
          <w:sz w:val="28"/>
          <w:szCs w:val="28"/>
        </w:rPr>
        <w:t>грыжевое выпячивание в правой подвздошной области, в</w:t>
      </w:r>
      <w:r w:rsidR="00AE792B">
        <w:rPr>
          <w:sz w:val="28"/>
          <w:szCs w:val="28"/>
        </w:rPr>
        <w:t xml:space="preserve"> </w:t>
      </w:r>
      <w:r w:rsidRPr="00AE792B">
        <w:rPr>
          <w:sz w:val="28"/>
          <w:szCs w:val="28"/>
        </w:rPr>
        <w:t>1978 году была произведена операция по иссечению грыжи справа (документально не подтверждено). В 1995 году выпячивание</w:t>
      </w:r>
      <w:r w:rsidR="00AE792B">
        <w:rPr>
          <w:sz w:val="28"/>
          <w:szCs w:val="28"/>
        </w:rPr>
        <w:t xml:space="preserve"> </w:t>
      </w:r>
      <w:r w:rsidRPr="00AE792B">
        <w:rPr>
          <w:sz w:val="28"/>
          <w:szCs w:val="28"/>
        </w:rPr>
        <w:t>появилось повторно</w:t>
      </w:r>
      <w:r w:rsidR="00066EDB" w:rsidRPr="00AE792B">
        <w:rPr>
          <w:sz w:val="28"/>
          <w:szCs w:val="28"/>
        </w:rPr>
        <w:t>, увеличивалось с течением</w:t>
      </w:r>
      <w:r w:rsidR="00AE792B">
        <w:rPr>
          <w:sz w:val="28"/>
          <w:szCs w:val="28"/>
        </w:rPr>
        <w:t xml:space="preserve"> </w:t>
      </w:r>
      <w:r w:rsidR="00066EDB" w:rsidRPr="00AE792B">
        <w:rPr>
          <w:sz w:val="28"/>
          <w:szCs w:val="28"/>
        </w:rPr>
        <w:t>времени, сопровождалось</w:t>
      </w:r>
      <w:r w:rsidRPr="00AE792B">
        <w:rPr>
          <w:sz w:val="28"/>
          <w:szCs w:val="28"/>
        </w:rPr>
        <w:t xml:space="preserve"> при физической нагрузке</w:t>
      </w:r>
      <w:r w:rsidR="00066EDB" w:rsidRPr="00AE792B">
        <w:rPr>
          <w:sz w:val="28"/>
          <w:szCs w:val="28"/>
        </w:rPr>
        <w:t xml:space="preserve"> болевыми ощущениями. Госпитализирован в</w:t>
      </w:r>
      <w:r w:rsidR="00AE792B">
        <w:rPr>
          <w:sz w:val="28"/>
          <w:szCs w:val="28"/>
        </w:rPr>
        <w:t xml:space="preserve"> </w:t>
      </w:r>
      <w:r w:rsidR="00066EDB" w:rsidRPr="00AE792B">
        <w:rPr>
          <w:sz w:val="28"/>
          <w:szCs w:val="28"/>
        </w:rPr>
        <w:t xml:space="preserve">ГБ № 10 </w:t>
      </w:r>
      <w:r w:rsidR="006240E8" w:rsidRPr="00AE792B">
        <w:rPr>
          <w:sz w:val="28"/>
          <w:szCs w:val="28"/>
        </w:rPr>
        <w:t>в плановом порядке</w:t>
      </w:r>
      <w:r w:rsidR="00AE792B">
        <w:rPr>
          <w:sz w:val="28"/>
          <w:szCs w:val="28"/>
        </w:rPr>
        <w:t xml:space="preserve"> </w:t>
      </w:r>
      <w:r w:rsidR="006240E8" w:rsidRPr="00AE792B">
        <w:rPr>
          <w:sz w:val="28"/>
          <w:szCs w:val="28"/>
        </w:rPr>
        <w:t xml:space="preserve">для осуществления оперативного лечения </w:t>
      </w:r>
      <w:r w:rsidR="00066EDB" w:rsidRPr="00AE792B">
        <w:rPr>
          <w:sz w:val="28"/>
          <w:szCs w:val="28"/>
        </w:rPr>
        <w:t>22.11.2010г</w:t>
      </w:r>
      <w:r w:rsidR="00A64582" w:rsidRPr="00AE792B">
        <w:rPr>
          <w:sz w:val="28"/>
          <w:szCs w:val="28"/>
        </w:rPr>
        <w:t xml:space="preserve"> </w:t>
      </w:r>
      <w:r w:rsidR="006240E8" w:rsidRPr="00AE792B">
        <w:rPr>
          <w:sz w:val="28"/>
          <w:szCs w:val="28"/>
        </w:rPr>
        <w:t xml:space="preserve">в связи </w:t>
      </w:r>
      <w:r w:rsidR="00A64582" w:rsidRPr="00AE792B">
        <w:rPr>
          <w:sz w:val="28"/>
          <w:szCs w:val="28"/>
        </w:rPr>
        <w:t>с</w:t>
      </w:r>
      <w:r w:rsidR="00AE792B">
        <w:rPr>
          <w:sz w:val="28"/>
          <w:szCs w:val="28"/>
        </w:rPr>
        <w:t xml:space="preserve"> </w:t>
      </w:r>
      <w:r w:rsidR="00A64582" w:rsidRPr="00AE792B">
        <w:rPr>
          <w:sz w:val="28"/>
          <w:szCs w:val="28"/>
        </w:rPr>
        <w:t>диагнозом «Рецидивирующая правосторонняя</w:t>
      </w:r>
      <w:r w:rsidR="00AE792B">
        <w:rPr>
          <w:sz w:val="28"/>
          <w:szCs w:val="28"/>
        </w:rPr>
        <w:t xml:space="preserve"> </w:t>
      </w:r>
      <w:r w:rsidR="00A64582" w:rsidRPr="00AE792B">
        <w:rPr>
          <w:sz w:val="28"/>
          <w:szCs w:val="28"/>
        </w:rPr>
        <w:t>паховая грыжа»</w:t>
      </w:r>
      <w:r w:rsidR="00066EDB" w:rsidRPr="00AE792B">
        <w:rPr>
          <w:sz w:val="28"/>
          <w:szCs w:val="28"/>
        </w:rPr>
        <w:t>. 24 .11.2010 г проведена</w:t>
      </w:r>
      <w:r w:rsidR="00AE792B">
        <w:rPr>
          <w:sz w:val="28"/>
          <w:szCs w:val="28"/>
        </w:rPr>
        <w:t xml:space="preserve"> </w:t>
      </w:r>
      <w:r w:rsidR="00066EDB" w:rsidRPr="00AE792B">
        <w:rPr>
          <w:sz w:val="28"/>
          <w:szCs w:val="28"/>
        </w:rPr>
        <w:t>операция по устранению рецидивирующей</w:t>
      </w:r>
      <w:r w:rsidR="00AE792B">
        <w:rPr>
          <w:sz w:val="28"/>
          <w:szCs w:val="28"/>
        </w:rPr>
        <w:t xml:space="preserve"> </w:t>
      </w:r>
      <w:r w:rsidR="00A64582" w:rsidRPr="00AE792B">
        <w:rPr>
          <w:sz w:val="28"/>
          <w:szCs w:val="28"/>
        </w:rPr>
        <w:t xml:space="preserve">паховой </w:t>
      </w:r>
      <w:r w:rsidR="00066EDB" w:rsidRPr="00AE792B">
        <w:rPr>
          <w:sz w:val="28"/>
          <w:szCs w:val="28"/>
        </w:rPr>
        <w:t>грыжи справа</w:t>
      </w:r>
      <w:r w:rsidR="00A64582" w:rsidRPr="00AE792B">
        <w:rPr>
          <w:sz w:val="28"/>
          <w:szCs w:val="28"/>
        </w:rPr>
        <w:t>, пластика по Лихтенштейну.</w:t>
      </w:r>
    </w:p>
    <w:p w14:paraId="4920720C" w14:textId="77777777" w:rsidR="00242956" w:rsidRPr="00AE792B" w:rsidRDefault="00242956" w:rsidP="00AE792B">
      <w:pPr>
        <w:ind w:firstLine="709"/>
        <w:rPr>
          <w:sz w:val="28"/>
          <w:szCs w:val="28"/>
        </w:rPr>
      </w:pPr>
    </w:p>
    <w:p w14:paraId="7CC409D3" w14:textId="77777777" w:rsidR="00242956" w:rsidRDefault="00242956" w:rsidP="00AE792B">
      <w:pPr>
        <w:ind w:firstLine="709"/>
        <w:jc w:val="center"/>
        <w:rPr>
          <w:b/>
          <w:sz w:val="28"/>
          <w:szCs w:val="28"/>
        </w:rPr>
      </w:pPr>
      <w:r w:rsidRPr="00AE792B">
        <w:rPr>
          <w:b/>
          <w:sz w:val="28"/>
          <w:szCs w:val="28"/>
        </w:rPr>
        <w:t>Anamnesis vitae</w:t>
      </w:r>
    </w:p>
    <w:p w14:paraId="07B9F132" w14:textId="77777777" w:rsidR="00AE792B" w:rsidRPr="00AE792B" w:rsidRDefault="00AE792B" w:rsidP="00AE792B">
      <w:pPr>
        <w:ind w:firstLine="709"/>
        <w:rPr>
          <w:sz w:val="28"/>
          <w:szCs w:val="28"/>
        </w:rPr>
      </w:pPr>
    </w:p>
    <w:p w14:paraId="0366C34A" w14:textId="77777777" w:rsidR="00E158B1" w:rsidRPr="00AE792B" w:rsidRDefault="00C44D85" w:rsidP="00AE792B">
      <w:pPr>
        <w:ind w:firstLine="709"/>
        <w:rPr>
          <w:sz w:val="28"/>
          <w:szCs w:val="28"/>
        </w:rPr>
      </w:pPr>
      <w:r>
        <w:rPr>
          <w:snapToGrid w:val="0"/>
          <w:sz w:val="28"/>
          <w:szCs w:val="28"/>
        </w:rPr>
        <w:t>ФИО</w:t>
      </w:r>
      <w:r w:rsidR="00242956" w:rsidRPr="00AE792B">
        <w:rPr>
          <w:snapToGrid w:val="0"/>
          <w:sz w:val="28"/>
          <w:szCs w:val="28"/>
        </w:rPr>
        <w:t xml:space="preserve"> </w:t>
      </w:r>
      <w:r w:rsidR="00E158B1" w:rsidRPr="00AE792B">
        <w:rPr>
          <w:snapToGrid w:val="0"/>
          <w:sz w:val="28"/>
          <w:szCs w:val="28"/>
        </w:rPr>
        <w:t>родился в деревне</w:t>
      </w:r>
      <w:r w:rsidR="00242956" w:rsidRPr="00AE792B">
        <w:rPr>
          <w:snapToGrid w:val="0"/>
          <w:sz w:val="28"/>
          <w:szCs w:val="28"/>
        </w:rPr>
        <w:t xml:space="preserve"> Поддол</w:t>
      </w:r>
      <w:r w:rsidR="00AE792B">
        <w:rPr>
          <w:snapToGrid w:val="0"/>
          <w:sz w:val="28"/>
          <w:szCs w:val="28"/>
        </w:rPr>
        <w:t xml:space="preserve"> </w:t>
      </w:r>
      <w:r w:rsidR="00242956" w:rsidRPr="00AE792B">
        <w:rPr>
          <w:snapToGrid w:val="0"/>
          <w:sz w:val="28"/>
          <w:szCs w:val="28"/>
        </w:rPr>
        <w:t>Тевризского района в семье рабочего вторым ребенком.</w:t>
      </w:r>
      <w:r w:rsidR="00AE792B">
        <w:rPr>
          <w:snapToGrid w:val="0"/>
          <w:sz w:val="28"/>
          <w:szCs w:val="28"/>
        </w:rPr>
        <w:t xml:space="preserve"> </w:t>
      </w:r>
      <w:r w:rsidR="00242956" w:rsidRPr="00AE792B">
        <w:rPr>
          <w:snapToGrid w:val="0"/>
          <w:sz w:val="28"/>
          <w:szCs w:val="28"/>
        </w:rPr>
        <w:t>Сведениями о беременности матери, течении родов не располагает. О выкидышах и мертворожденных у матери не знает. Развивался соответственно возрасту.</w:t>
      </w:r>
      <w:r w:rsidR="00242956" w:rsidRPr="00AE792B">
        <w:rPr>
          <w:sz w:val="28"/>
          <w:szCs w:val="28"/>
        </w:rPr>
        <w:t xml:space="preserve"> Ясли, детский сад не посещал, воспитывался родителями. В школу пошел с 7 лет. Закончил 9 классов. </w:t>
      </w:r>
      <w:r w:rsidR="00886F1E" w:rsidRPr="00AE792B">
        <w:rPr>
          <w:sz w:val="28"/>
          <w:szCs w:val="28"/>
        </w:rPr>
        <w:t>С 1979г. по 1981 г. проходил службу в Ракетных войсках, Афганистан.</w:t>
      </w:r>
      <w:r w:rsidR="00886F1E" w:rsidRPr="00AE792B">
        <w:rPr>
          <w:snapToGrid w:val="0"/>
          <w:sz w:val="28"/>
          <w:szCs w:val="28"/>
        </w:rPr>
        <w:t xml:space="preserve"> Половое</w:t>
      </w:r>
      <w:r w:rsidR="00242956" w:rsidRPr="00AE792B">
        <w:rPr>
          <w:snapToGrid w:val="0"/>
          <w:sz w:val="28"/>
          <w:szCs w:val="28"/>
        </w:rPr>
        <w:t xml:space="preserve"> развитие соответствует возрасту, протекало без откло</w:t>
      </w:r>
      <w:r w:rsidR="00886F1E" w:rsidRPr="00AE792B">
        <w:rPr>
          <w:snapToGrid w:val="0"/>
          <w:sz w:val="28"/>
          <w:szCs w:val="28"/>
        </w:rPr>
        <w:t>нений. Половую жизнь начал в 18 лет. Женился</w:t>
      </w:r>
      <w:r w:rsidR="00AE792B">
        <w:rPr>
          <w:snapToGrid w:val="0"/>
          <w:sz w:val="28"/>
          <w:szCs w:val="28"/>
        </w:rPr>
        <w:t xml:space="preserve"> </w:t>
      </w:r>
      <w:r w:rsidR="00886F1E" w:rsidRPr="00AE792B">
        <w:rPr>
          <w:snapToGrid w:val="0"/>
          <w:sz w:val="28"/>
          <w:szCs w:val="28"/>
        </w:rPr>
        <w:t>в 1984</w:t>
      </w:r>
      <w:r w:rsidR="00AE792B">
        <w:rPr>
          <w:snapToGrid w:val="0"/>
          <w:sz w:val="28"/>
          <w:szCs w:val="28"/>
        </w:rPr>
        <w:t xml:space="preserve"> </w:t>
      </w:r>
      <w:r w:rsidR="00886F1E" w:rsidRPr="00AE792B">
        <w:rPr>
          <w:snapToGrid w:val="0"/>
          <w:sz w:val="28"/>
          <w:szCs w:val="28"/>
        </w:rPr>
        <w:t xml:space="preserve">году, имеет двоих </w:t>
      </w:r>
      <w:r w:rsidR="00256729" w:rsidRPr="00AE792B">
        <w:rPr>
          <w:snapToGrid w:val="0"/>
          <w:sz w:val="28"/>
          <w:szCs w:val="28"/>
        </w:rPr>
        <w:t>детей.</w:t>
      </w:r>
      <w:r w:rsidR="00256729" w:rsidRPr="00AE792B">
        <w:rPr>
          <w:sz w:val="28"/>
          <w:szCs w:val="28"/>
        </w:rPr>
        <w:t xml:space="preserve"> С</w:t>
      </w:r>
      <w:r w:rsidR="00242956" w:rsidRPr="00AE792B">
        <w:rPr>
          <w:sz w:val="28"/>
          <w:szCs w:val="28"/>
        </w:rPr>
        <w:t xml:space="preserve"> </w:t>
      </w:r>
      <w:r w:rsidR="00886F1E" w:rsidRPr="00AE792B">
        <w:rPr>
          <w:sz w:val="28"/>
          <w:szCs w:val="28"/>
        </w:rPr>
        <w:t xml:space="preserve">1984 года по 1995 года работал бригадиром колхоза ,работа сопровождалась частыми физическими </w:t>
      </w:r>
      <w:r w:rsidR="00E158B1" w:rsidRPr="00AE792B">
        <w:rPr>
          <w:sz w:val="28"/>
          <w:szCs w:val="28"/>
        </w:rPr>
        <w:t>нагрузками. В данный момент не работает. Чрезмерное употребление алкоголя отрицает, курит с 14 лет 1-1,5 пачки в день.</w:t>
      </w:r>
      <w:r w:rsidR="00E158B1" w:rsidRPr="00AE792B">
        <w:rPr>
          <w:snapToGrid w:val="0"/>
          <w:sz w:val="28"/>
          <w:szCs w:val="28"/>
        </w:rPr>
        <w:t xml:space="preserve"> </w:t>
      </w:r>
      <w:r w:rsidR="00E158B1" w:rsidRPr="00AE792B">
        <w:rPr>
          <w:snapToGrid w:val="0"/>
          <w:sz w:val="28"/>
          <w:szCs w:val="28"/>
        </w:rPr>
        <w:lastRenderedPageBreak/>
        <w:t>Материально-бытовые</w:t>
      </w:r>
      <w:r w:rsidR="00242956" w:rsidRPr="00AE792B">
        <w:rPr>
          <w:snapToGrid w:val="0"/>
          <w:sz w:val="28"/>
          <w:szCs w:val="28"/>
        </w:rPr>
        <w:t xml:space="preserve"> условия: </w:t>
      </w:r>
      <w:r w:rsidR="00E158B1" w:rsidRPr="00AE792B">
        <w:rPr>
          <w:snapToGrid w:val="0"/>
          <w:sz w:val="28"/>
          <w:szCs w:val="28"/>
        </w:rPr>
        <w:t>удовлетворительные. П</w:t>
      </w:r>
      <w:r w:rsidR="00E158B1" w:rsidRPr="00AE792B">
        <w:rPr>
          <w:sz w:val="28"/>
          <w:szCs w:val="28"/>
        </w:rPr>
        <w:t>итание</w:t>
      </w:r>
      <w:r w:rsidR="00242956" w:rsidRPr="00AE792B">
        <w:rPr>
          <w:sz w:val="28"/>
          <w:szCs w:val="28"/>
        </w:rPr>
        <w:t xml:space="preserve"> удовлетворительное.</w:t>
      </w:r>
    </w:p>
    <w:p w14:paraId="185EA33C" w14:textId="77777777" w:rsidR="00E158B1" w:rsidRPr="00AE792B" w:rsidRDefault="00242956" w:rsidP="00AE792B">
      <w:pPr>
        <w:ind w:firstLine="709"/>
        <w:rPr>
          <w:sz w:val="28"/>
          <w:szCs w:val="28"/>
        </w:rPr>
      </w:pPr>
      <w:r w:rsidRPr="00AE792B">
        <w:rPr>
          <w:snapToGrid w:val="0"/>
          <w:sz w:val="28"/>
          <w:szCs w:val="28"/>
        </w:rPr>
        <w:t>Из перенесенных</w:t>
      </w:r>
      <w:r w:rsidR="00E158B1" w:rsidRPr="00AE792B">
        <w:rPr>
          <w:snapToGrid w:val="0"/>
          <w:sz w:val="28"/>
          <w:szCs w:val="28"/>
        </w:rPr>
        <w:t>/хронических</w:t>
      </w:r>
      <w:r w:rsidRPr="00AE792B">
        <w:rPr>
          <w:snapToGrid w:val="0"/>
          <w:sz w:val="28"/>
          <w:szCs w:val="28"/>
        </w:rPr>
        <w:t xml:space="preserve"> заболеваний отмечает: простудные, </w:t>
      </w:r>
      <w:r w:rsidR="00E158B1" w:rsidRPr="00AE792B">
        <w:rPr>
          <w:snapToGrid w:val="0"/>
          <w:sz w:val="28"/>
          <w:szCs w:val="28"/>
        </w:rPr>
        <w:t>грыжесечение справа в 1978 году, компрессионный перелом позвоночника в 1995 году, варикозная болезнь нижних конечностей, травма бедра в 2008 году</w:t>
      </w:r>
      <w:r w:rsidR="006240E8" w:rsidRPr="00AE792B">
        <w:rPr>
          <w:snapToGrid w:val="0"/>
          <w:sz w:val="28"/>
          <w:szCs w:val="28"/>
        </w:rPr>
        <w:t xml:space="preserve">. </w:t>
      </w:r>
      <w:r w:rsidR="00E158B1" w:rsidRPr="00AE792B">
        <w:rPr>
          <w:snapToGrid w:val="0"/>
          <w:sz w:val="28"/>
          <w:szCs w:val="28"/>
        </w:rPr>
        <w:t>Гемотрансфузия в 2008 году по поводу травмы правого бедра.</w:t>
      </w:r>
    </w:p>
    <w:p w14:paraId="01A8F4DD" w14:textId="77777777" w:rsidR="00242956" w:rsidRPr="00AE792B" w:rsidRDefault="00242956" w:rsidP="00AE792B">
      <w:pPr>
        <w:ind w:firstLine="709"/>
        <w:rPr>
          <w:sz w:val="28"/>
          <w:szCs w:val="28"/>
        </w:rPr>
      </w:pPr>
      <w:r w:rsidRPr="00AE792B">
        <w:rPr>
          <w:sz w:val="28"/>
          <w:szCs w:val="28"/>
        </w:rPr>
        <w:t>Аллергологический анамнез: непереносимость лекарственных препаратов и наличие аллергических реакций отрицает.</w:t>
      </w:r>
    </w:p>
    <w:p w14:paraId="49C68160" w14:textId="77777777" w:rsidR="00242956" w:rsidRPr="00AE792B" w:rsidRDefault="00242956" w:rsidP="00AE792B">
      <w:pPr>
        <w:ind w:firstLine="709"/>
        <w:rPr>
          <w:sz w:val="28"/>
          <w:szCs w:val="28"/>
        </w:rPr>
      </w:pPr>
      <w:r w:rsidRPr="00AE792B">
        <w:rPr>
          <w:sz w:val="28"/>
          <w:szCs w:val="28"/>
        </w:rPr>
        <w:t xml:space="preserve">Туберкулез, онкологические, венерические заболевания и вирусный гепатит в анамнезе отрицает. Контакт с инфекционными больными отрицает. Последнее флюорографическое обследование от </w:t>
      </w:r>
      <w:r w:rsidR="006240E8" w:rsidRPr="00AE792B">
        <w:rPr>
          <w:sz w:val="28"/>
          <w:szCs w:val="28"/>
        </w:rPr>
        <w:t>7.10.10</w:t>
      </w:r>
      <w:r w:rsidRPr="00AE792B">
        <w:rPr>
          <w:sz w:val="28"/>
          <w:szCs w:val="28"/>
        </w:rPr>
        <w:t>г. без патологий.</w:t>
      </w:r>
    </w:p>
    <w:p w14:paraId="5F5E1777" w14:textId="77777777" w:rsidR="00256729" w:rsidRPr="00AE792B" w:rsidRDefault="00256729" w:rsidP="00AE792B">
      <w:pPr>
        <w:ind w:firstLine="709"/>
        <w:rPr>
          <w:sz w:val="28"/>
          <w:szCs w:val="28"/>
        </w:rPr>
      </w:pPr>
    </w:p>
    <w:p w14:paraId="37B7227F" w14:textId="77777777" w:rsidR="006240E8" w:rsidRDefault="00256729" w:rsidP="00AE792B">
      <w:pPr>
        <w:ind w:firstLine="709"/>
        <w:jc w:val="center"/>
        <w:rPr>
          <w:b/>
          <w:sz w:val="28"/>
          <w:szCs w:val="28"/>
        </w:rPr>
      </w:pPr>
      <w:r w:rsidRPr="00AE792B">
        <w:rPr>
          <w:b/>
          <w:sz w:val="28"/>
          <w:szCs w:val="28"/>
          <w:lang w:val="en-US"/>
        </w:rPr>
        <w:t>Status</w:t>
      </w:r>
      <w:r w:rsidRPr="00E978C7">
        <w:rPr>
          <w:b/>
          <w:sz w:val="28"/>
          <w:szCs w:val="28"/>
        </w:rPr>
        <w:t xml:space="preserve"> </w:t>
      </w:r>
      <w:r w:rsidRPr="00AE792B">
        <w:rPr>
          <w:b/>
          <w:sz w:val="28"/>
          <w:szCs w:val="28"/>
          <w:lang w:val="en-US"/>
        </w:rPr>
        <w:t>praesens</w:t>
      </w:r>
    </w:p>
    <w:p w14:paraId="07B33C0E" w14:textId="77777777" w:rsidR="00AE792B" w:rsidRPr="00AE792B" w:rsidRDefault="00AE792B" w:rsidP="00AE792B">
      <w:pPr>
        <w:ind w:firstLine="709"/>
        <w:rPr>
          <w:b/>
          <w:sz w:val="28"/>
          <w:szCs w:val="28"/>
        </w:rPr>
      </w:pPr>
    </w:p>
    <w:p w14:paraId="0213975E" w14:textId="77777777" w:rsidR="00256729" w:rsidRPr="00AE792B" w:rsidRDefault="00256729" w:rsidP="00AE792B">
      <w:pPr>
        <w:ind w:firstLine="709"/>
        <w:rPr>
          <w:snapToGrid w:val="0"/>
          <w:sz w:val="28"/>
          <w:szCs w:val="28"/>
        </w:rPr>
      </w:pPr>
      <w:r w:rsidRPr="00AE792B">
        <w:rPr>
          <w:snapToGrid w:val="0"/>
          <w:sz w:val="28"/>
          <w:szCs w:val="28"/>
        </w:rPr>
        <w:t>Общий</w:t>
      </w:r>
      <w:r w:rsidRPr="00E978C7">
        <w:rPr>
          <w:snapToGrid w:val="0"/>
          <w:sz w:val="28"/>
          <w:szCs w:val="28"/>
        </w:rPr>
        <w:t xml:space="preserve"> </w:t>
      </w:r>
      <w:r w:rsidRPr="00AE792B">
        <w:rPr>
          <w:snapToGrid w:val="0"/>
          <w:sz w:val="28"/>
          <w:szCs w:val="28"/>
        </w:rPr>
        <w:t>осмотр</w:t>
      </w:r>
      <w:r w:rsidRPr="00E978C7">
        <w:rPr>
          <w:snapToGrid w:val="0"/>
          <w:sz w:val="28"/>
          <w:szCs w:val="28"/>
        </w:rPr>
        <w:t>:</w:t>
      </w:r>
    </w:p>
    <w:p w14:paraId="44A2A00E" w14:textId="77777777" w:rsidR="00256729" w:rsidRPr="00AE792B" w:rsidRDefault="00256729" w:rsidP="00AE792B">
      <w:pPr>
        <w:ind w:firstLine="709"/>
        <w:rPr>
          <w:snapToGrid w:val="0"/>
          <w:sz w:val="28"/>
          <w:szCs w:val="28"/>
        </w:rPr>
      </w:pPr>
      <w:r w:rsidRPr="00AE792B">
        <w:rPr>
          <w:snapToGrid w:val="0"/>
          <w:sz w:val="28"/>
          <w:szCs w:val="28"/>
        </w:rPr>
        <w:t>Состояние больного удовлетворительное. Сознание ясное. Положение активное. Телосложение нормостеническое. Внешне больной соответствует возрасту.</w:t>
      </w:r>
      <w:r w:rsidRPr="00AE792B">
        <w:rPr>
          <w:sz w:val="28"/>
          <w:szCs w:val="28"/>
        </w:rPr>
        <w:t xml:space="preserve"> </w:t>
      </w:r>
      <w:r w:rsidRPr="00AE792B">
        <w:rPr>
          <w:snapToGrid w:val="0"/>
          <w:sz w:val="28"/>
          <w:szCs w:val="28"/>
        </w:rPr>
        <w:t>Походка: ровная Осанка: прямая. Рост: 174 см.Вес: 66кг.</w:t>
      </w:r>
      <w:r w:rsidRPr="00AE792B">
        <w:rPr>
          <w:sz w:val="28"/>
          <w:szCs w:val="28"/>
        </w:rPr>
        <w:t xml:space="preserve"> </w:t>
      </w:r>
      <w:r w:rsidRPr="00AE792B">
        <w:rPr>
          <w:snapToGrid w:val="0"/>
          <w:sz w:val="28"/>
          <w:szCs w:val="28"/>
        </w:rPr>
        <w:t>Температура тела: 36.6 Выражение лица: спокойное</w:t>
      </w:r>
      <w:r w:rsidR="00AE792B">
        <w:rPr>
          <w:snapToGrid w:val="0"/>
          <w:sz w:val="28"/>
          <w:szCs w:val="28"/>
        </w:rPr>
        <w:t xml:space="preserve">. </w:t>
      </w:r>
      <w:r w:rsidRPr="00AE792B">
        <w:rPr>
          <w:snapToGrid w:val="0"/>
          <w:sz w:val="28"/>
          <w:szCs w:val="28"/>
        </w:rPr>
        <w:t>Язык: влажный, обложен белым налетом</w:t>
      </w:r>
      <w:r w:rsidR="00AE792B">
        <w:rPr>
          <w:snapToGrid w:val="0"/>
          <w:sz w:val="28"/>
          <w:szCs w:val="28"/>
        </w:rPr>
        <w:t xml:space="preserve">. </w:t>
      </w:r>
      <w:r w:rsidRPr="00AE792B">
        <w:rPr>
          <w:snapToGrid w:val="0"/>
          <w:sz w:val="28"/>
          <w:szCs w:val="28"/>
        </w:rPr>
        <w:t>Состояние зубов: удовлетворительное</w:t>
      </w:r>
    </w:p>
    <w:p w14:paraId="2DE307B1" w14:textId="77777777" w:rsidR="00256729" w:rsidRPr="00AE792B" w:rsidRDefault="00256729" w:rsidP="00AE792B">
      <w:pPr>
        <w:ind w:firstLine="709"/>
        <w:rPr>
          <w:sz w:val="28"/>
          <w:szCs w:val="28"/>
        </w:rPr>
      </w:pPr>
      <w:r w:rsidRPr="00AE792B">
        <w:rPr>
          <w:sz w:val="28"/>
          <w:szCs w:val="28"/>
        </w:rPr>
        <w:t>Кожные покровы чистые, умеренной влажности, тургор и эластичность сохранены. Видимые слизистые чистые, умеренно влажные. Волосяной покров умеренный, оволосение по мужскому типу. Пролежней, трофических язв не обнаружено. Ногти правильной формы. Дермографизм красный, нестойкий.</w:t>
      </w:r>
    </w:p>
    <w:p w14:paraId="79AACA2B" w14:textId="77777777" w:rsidR="00256729" w:rsidRPr="00AE792B" w:rsidRDefault="00256729" w:rsidP="00AE792B">
      <w:pPr>
        <w:ind w:firstLine="709"/>
        <w:rPr>
          <w:snapToGrid w:val="0"/>
          <w:sz w:val="28"/>
          <w:szCs w:val="28"/>
        </w:rPr>
      </w:pPr>
      <w:r w:rsidRPr="00AE792B">
        <w:rPr>
          <w:sz w:val="28"/>
          <w:szCs w:val="28"/>
        </w:rPr>
        <w:t>Подкожно-жировой слой выражен умерено, отеков, опухолевидных образований, подкожной эмфиземы нет. Т</w:t>
      </w:r>
      <w:r w:rsidRPr="00AE792B">
        <w:rPr>
          <w:snapToGrid w:val="0"/>
          <w:sz w:val="28"/>
          <w:szCs w:val="28"/>
        </w:rPr>
        <w:t>рофических язв нет. Периферические</w:t>
      </w:r>
      <w:r w:rsidR="00AE792B">
        <w:rPr>
          <w:snapToGrid w:val="0"/>
          <w:sz w:val="28"/>
          <w:szCs w:val="28"/>
        </w:rPr>
        <w:t xml:space="preserve"> </w:t>
      </w:r>
      <w:r w:rsidRPr="00AE792B">
        <w:rPr>
          <w:snapToGrid w:val="0"/>
          <w:sz w:val="28"/>
          <w:szCs w:val="28"/>
        </w:rPr>
        <w:t>лимфоузлы, при пальпации</w:t>
      </w:r>
      <w:r w:rsidR="00AE792B">
        <w:rPr>
          <w:snapToGrid w:val="0"/>
          <w:sz w:val="28"/>
          <w:szCs w:val="28"/>
        </w:rPr>
        <w:t xml:space="preserve"> </w:t>
      </w:r>
      <w:r w:rsidRPr="00AE792B">
        <w:rPr>
          <w:snapToGrid w:val="0"/>
          <w:sz w:val="28"/>
          <w:szCs w:val="28"/>
        </w:rPr>
        <w:t>не увеличены, безболезненны, легко смещаемы.</w:t>
      </w:r>
    </w:p>
    <w:p w14:paraId="281ACEA8" w14:textId="77777777" w:rsidR="00256729" w:rsidRPr="00AE792B" w:rsidRDefault="00256729" w:rsidP="00AE792B">
      <w:pPr>
        <w:ind w:firstLine="709"/>
        <w:rPr>
          <w:snapToGrid w:val="0"/>
          <w:sz w:val="28"/>
          <w:szCs w:val="28"/>
        </w:rPr>
      </w:pPr>
      <w:r w:rsidRPr="00AE792B">
        <w:rPr>
          <w:snapToGrid w:val="0"/>
          <w:sz w:val="28"/>
          <w:szCs w:val="28"/>
        </w:rPr>
        <w:lastRenderedPageBreak/>
        <w:t>Мышечная система: мышцы развиты умеренно, одинаково на симметричных участках тела. Мышечный тонус в норме, одинаковый с обеих сторон.</w:t>
      </w:r>
    </w:p>
    <w:p w14:paraId="2776C066" w14:textId="77777777" w:rsidR="00256729" w:rsidRPr="00AE792B" w:rsidRDefault="00256729" w:rsidP="00AE792B">
      <w:pPr>
        <w:ind w:firstLine="709"/>
        <w:rPr>
          <w:snapToGrid w:val="0"/>
          <w:sz w:val="28"/>
          <w:szCs w:val="28"/>
        </w:rPr>
      </w:pPr>
      <w:r w:rsidRPr="00AE792B">
        <w:rPr>
          <w:snapToGrid w:val="0"/>
          <w:sz w:val="28"/>
          <w:szCs w:val="28"/>
        </w:rPr>
        <w:t>Суставы: конфигурация суставов не изменена. Болезненность, хруст при движениях не определяется.</w:t>
      </w:r>
    </w:p>
    <w:p w14:paraId="11BFD9D5" w14:textId="77777777" w:rsidR="00256729" w:rsidRPr="00AE792B" w:rsidRDefault="00256729" w:rsidP="00AE792B">
      <w:pPr>
        <w:ind w:firstLine="709"/>
        <w:rPr>
          <w:snapToGrid w:val="0"/>
          <w:sz w:val="28"/>
          <w:szCs w:val="28"/>
        </w:rPr>
      </w:pPr>
      <w:r w:rsidRPr="00AE792B">
        <w:rPr>
          <w:snapToGrid w:val="0"/>
          <w:sz w:val="28"/>
          <w:szCs w:val="28"/>
        </w:rPr>
        <w:t>Кости: деформаций позвоночника, верхних и нижних конечностей не отмечается. Конечности по длине и окружности симметричны.</w:t>
      </w:r>
    </w:p>
    <w:p w14:paraId="08146C84" w14:textId="77777777" w:rsidR="00256729" w:rsidRPr="00AE792B" w:rsidRDefault="00256729" w:rsidP="00AE792B">
      <w:pPr>
        <w:ind w:firstLine="709"/>
        <w:rPr>
          <w:snapToGrid w:val="0"/>
          <w:sz w:val="28"/>
          <w:szCs w:val="28"/>
        </w:rPr>
      </w:pPr>
      <w:r w:rsidRPr="00AE792B">
        <w:rPr>
          <w:snapToGrid w:val="0"/>
          <w:sz w:val="28"/>
          <w:szCs w:val="28"/>
        </w:rPr>
        <w:t>Осмотр по системам</w:t>
      </w:r>
      <w:r w:rsidR="00AE792B">
        <w:rPr>
          <w:snapToGrid w:val="0"/>
          <w:sz w:val="28"/>
          <w:szCs w:val="28"/>
        </w:rPr>
        <w:t xml:space="preserve"> </w:t>
      </w:r>
      <w:r w:rsidRPr="00AE792B">
        <w:rPr>
          <w:snapToGrid w:val="0"/>
          <w:sz w:val="28"/>
          <w:szCs w:val="28"/>
        </w:rPr>
        <w:t>органов:</w:t>
      </w:r>
    </w:p>
    <w:p w14:paraId="1293B6E8" w14:textId="77777777" w:rsidR="004C36E3" w:rsidRPr="00AE792B" w:rsidRDefault="004C36E3" w:rsidP="00AE792B">
      <w:pPr>
        <w:ind w:firstLine="709"/>
        <w:rPr>
          <w:snapToGrid w:val="0"/>
          <w:sz w:val="28"/>
          <w:szCs w:val="28"/>
        </w:rPr>
      </w:pPr>
      <w:r w:rsidRPr="00AE792B">
        <w:rPr>
          <w:b/>
          <w:snapToGrid w:val="0"/>
          <w:sz w:val="28"/>
          <w:szCs w:val="28"/>
        </w:rPr>
        <w:t>Система органов дыхания</w:t>
      </w:r>
      <w:r w:rsidRPr="00AE792B">
        <w:rPr>
          <w:snapToGrid w:val="0"/>
          <w:sz w:val="28"/>
          <w:szCs w:val="28"/>
        </w:rPr>
        <w:t>: форма грудной клетки нормостеническая, над- и подключичные ямки умерено выражены. Дыхание через нос свободное, голос ясный. Частота дыхания 17 /мин, глубина дыхания умеренная, ритм правильный. В акте дыхания не принимает участие дополнительная дыхательная мускулатура. Тип дыхания – брюшной.</w:t>
      </w:r>
    </w:p>
    <w:p w14:paraId="47DCA98A" w14:textId="77777777" w:rsidR="004C36E3" w:rsidRPr="00AE792B" w:rsidRDefault="004C36E3" w:rsidP="00AE792B">
      <w:pPr>
        <w:ind w:firstLine="709"/>
        <w:rPr>
          <w:snapToGrid w:val="0"/>
          <w:sz w:val="28"/>
          <w:szCs w:val="28"/>
        </w:rPr>
      </w:pPr>
      <w:r w:rsidRPr="00AE792B">
        <w:rPr>
          <w:snapToGrid w:val="0"/>
          <w:sz w:val="28"/>
          <w:szCs w:val="28"/>
        </w:rPr>
        <w:t>Пальпаторно грудная клетка безболезненна, эластичность сохранена. Голосовое дрожание проводится одинаково на симметричных участках.</w:t>
      </w:r>
    </w:p>
    <w:p w14:paraId="7760E301" w14:textId="77777777" w:rsidR="004C36E3" w:rsidRPr="00AE792B" w:rsidRDefault="004C36E3" w:rsidP="00AE792B">
      <w:pPr>
        <w:ind w:firstLine="709"/>
        <w:rPr>
          <w:snapToGrid w:val="0"/>
          <w:sz w:val="28"/>
          <w:szCs w:val="28"/>
        </w:rPr>
      </w:pPr>
      <w:r w:rsidRPr="00AE792B">
        <w:rPr>
          <w:snapToGrid w:val="0"/>
          <w:sz w:val="28"/>
          <w:szCs w:val="28"/>
        </w:rPr>
        <w:t>Перкуссия: при сравнительной перкуссии грудной клетки над легкими наблюдается одинаковый ясный легочный звук.</w:t>
      </w:r>
    </w:p>
    <w:p w14:paraId="5AF18F54" w14:textId="77777777" w:rsidR="004C36E3" w:rsidRPr="00AE792B" w:rsidRDefault="004C36E3" w:rsidP="00AE792B">
      <w:pPr>
        <w:ind w:firstLine="709"/>
        <w:rPr>
          <w:snapToGrid w:val="0"/>
          <w:sz w:val="28"/>
          <w:szCs w:val="28"/>
        </w:rPr>
      </w:pPr>
      <w:r w:rsidRPr="00AE792B">
        <w:rPr>
          <w:snapToGrid w:val="0"/>
          <w:sz w:val="28"/>
          <w:szCs w:val="28"/>
        </w:rPr>
        <w:t>Топографическая перкуссия: ширина полей Кренига составляет 6 см с обеих сторон. Высота стояния верхушек легких: спереди - 3 см выше ключицы; сзади - на уровне остистого отростка 7 шейного позвонка. Подвижность краев легких - 2 см по всем линиям.</w:t>
      </w:r>
    </w:p>
    <w:p w14:paraId="00146E00" w14:textId="77777777" w:rsidR="004C36E3" w:rsidRPr="00AE792B" w:rsidRDefault="004C36E3" w:rsidP="00AE792B">
      <w:pPr>
        <w:ind w:firstLine="709"/>
        <w:rPr>
          <w:snapToGrid w:val="0"/>
          <w:sz w:val="28"/>
          <w:szCs w:val="28"/>
        </w:rPr>
      </w:pPr>
    </w:p>
    <w:tbl>
      <w:tblPr>
        <w:tblW w:w="0" w:type="auto"/>
        <w:tblInd w:w="324" w:type="dxa"/>
        <w:tblLayout w:type="fixed"/>
        <w:tblCellMar>
          <w:left w:w="40" w:type="dxa"/>
          <w:right w:w="40" w:type="dxa"/>
        </w:tblCellMar>
        <w:tblLook w:val="0000" w:firstRow="0" w:lastRow="0" w:firstColumn="0" w:lastColumn="0" w:noHBand="0" w:noVBand="0"/>
      </w:tblPr>
      <w:tblGrid>
        <w:gridCol w:w="6237"/>
        <w:gridCol w:w="1276"/>
        <w:gridCol w:w="992"/>
      </w:tblGrid>
      <w:tr w:rsidR="004C36E3" w:rsidRPr="00AE792B" w14:paraId="06247ACD" w14:textId="77777777" w:rsidTr="00AE792B">
        <w:trPr>
          <w:cantSplit/>
        </w:trPr>
        <w:tc>
          <w:tcPr>
            <w:tcW w:w="8505" w:type="dxa"/>
            <w:gridSpan w:val="3"/>
          </w:tcPr>
          <w:p w14:paraId="2ACC995E" w14:textId="77777777" w:rsidR="004C36E3" w:rsidRPr="00AE792B" w:rsidRDefault="004C36E3" w:rsidP="00AE792B">
            <w:pPr>
              <w:rPr>
                <w:snapToGrid w:val="0"/>
                <w:szCs w:val="20"/>
              </w:rPr>
            </w:pPr>
            <w:r w:rsidRPr="00AE792B">
              <w:rPr>
                <w:snapToGrid w:val="0"/>
                <w:szCs w:val="20"/>
              </w:rPr>
              <w:t>Нижний край легких</w:t>
            </w:r>
          </w:p>
        </w:tc>
      </w:tr>
      <w:tr w:rsidR="004C36E3" w:rsidRPr="00AE792B" w14:paraId="7E9546F7" w14:textId="77777777" w:rsidTr="00AE792B">
        <w:trPr>
          <w:cantSplit/>
        </w:trPr>
        <w:tc>
          <w:tcPr>
            <w:tcW w:w="6237" w:type="dxa"/>
          </w:tcPr>
          <w:p w14:paraId="4087CECF" w14:textId="77777777" w:rsidR="004C36E3" w:rsidRPr="00AE792B" w:rsidRDefault="004C36E3" w:rsidP="00AE792B">
            <w:pPr>
              <w:rPr>
                <w:snapToGrid w:val="0"/>
                <w:szCs w:val="20"/>
              </w:rPr>
            </w:pPr>
            <w:r w:rsidRPr="00AE792B">
              <w:rPr>
                <w:snapToGrid w:val="0"/>
                <w:szCs w:val="20"/>
              </w:rPr>
              <w:t>Линия</w:t>
            </w:r>
          </w:p>
        </w:tc>
        <w:tc>
          <w:tcPr>
            <w:tcW w:w="1276" w:type="dxa"/>
          </w:tcPr>
          <w:p w14:paraId="3515A7DA" w14:textId="77777777" w:rsidR="004C36E3" w:rsidRPr="00AE792B" w:rsidRDefault="004C36E3" w:rsidP="00AE792B">
            <w:pPr>
              <w:rPr>
                <w:snapToGrid w:val="0"/>
                <w:szCs w:val="20"/>
              </w:rPr>
            </w:pPr>
            <w:r w:rsidRPr="00AE792B">
              <w:rPr>
                <w:snapToGrid w:val="0"/>
                <w:szCs w:val="20"/>
              </w:rPr>
              <w:t>Справа</w:t>
            </w:r>
          </w:p>
        </w:tc>
        <w:tc>
          <w:tcPr>
            <w:tcW w:w="992" w:type="dxa"/>
          </w:tcPr>
          <w:p w14:paraId="1AD52912" w14:textId="77777777" w:rsidR="004C36E3" w:rsidRPr="00AE792B" w:rsidRDefault="004C36E3" w:rsidP="00AE792B">
            <w:pPr>
              <w:rPr>
                <w:snapToGrid w:val="0"/>
                <w:szCs w:val="20"/>
              </w:rPr>
            </w:pPr>
            <w:r w:rsidRPr="00AE792B">
              <w:rPr>
                <w:snapToGrid w:val="0"/>
                <w:szCs w:val="20"/>
              </w:rPr>
              <w:t>Слева</w:t>
            </w:r>
          </w:p>
        </w:tc>
      </w:tr>
      <w:tr w:rsidR="004C36E3" w:rsidRPr="00AE792B" w14:paraId="65F7BB09" w14:textId="77777777" w:rsidTr="00AE792B">
        <w:trPr>
          <w:cantSplit/>
        </w:trPr>
        <w:tc>
          <w:tcPr>
            <w:tcW w:w="6237" w:type="dxa"/>
          </w:tcPr>
          <w:p w14:paraId="3FD0711C" w14:textId="77777777" w:rsidR="004C36E3" w:rsidRPr="00AE792B" w:rsidRDefault="004C36E3" w:rsidP="00AE792B">
            <w:pPr>
              <w:rPr>
                <w:snapToGrid w:val="0"/>
                <w:szCs w:val="20"/>
              </w:rPr>
            </w:pPr>
            <w:r w:rsidRPr="00AE792B">
              <w:rPr>
                <w:snapToGrid w:val="0"/>
                <w:szCs w:val="20"/>
              </w:rPr>
              <w:t>Парастернальная</w:t>
            </w:r>
          </w:p>
        </w:tc>
        <w:tc>
          <w:tcPr>
            <w:tcW w:w="1276" w:type="dxa"/>
          </w:tcPr>
          <w:p w14:paraId="3A9010EB" w14:textId="77777777" w:rsidR="004C36E3" w:rsidRPr="00AE792B" w:rsidRDefault="004C36E3" w:rsidP="00AE792B">
            <w:pPr>
              <w:rPr>
                <w:snapToGrid w:val="0"/>
                <w:szCs w:val="20"/>
              </w:rPr>
            </w:pPr>
            <w:r w:rsidRPr="00AE792B">
              <w:rPr>
                <w:snapToGrid w:val="0"/>
                <w:szCs w:val="20"/>
              </w:rPr>
              <w:t>5 межреберье</w:t>
            </w:r>
          </w:p>
        </w:tc>
        <w:tc>
          <w:tcPr>
            <w:tcW w:w="992" w:type="dxa"/>
          </w:tcPr>
          <w:p w14:paraId="43E5E7BB" w14:textId="77777777" w:rsidR="004C36E3" w:rsidRPr="00AE792B" w:rsidRDefault="004C36E3" w:rsidP="00AE792B">
            <w:pPr>
              <w:rPr>
                <w:snapToGrid w:val="0"/>
                <w:szCs w:val="20"/>
              </w:rPr>
            </w:pPr>
            <w:r w:rsidRPr="00AE792B">
              <w:rPr>
                <w:snapToGrid w:val="0"/>
                <w:szCs w:val="20"/>
              </w:rPr>
              <w:t>-</w:t>
            </w:r>
          </w:p>
        </w:tc>
      </w:tr>
      <w:tr w:rsidR="004C36E3" w:rsidRPr="00AE792B" w14:paraId="6E08B8BA" w14:textId="77777777" w:rsidTr="00AE792B">
        <w:trPr>
          <w:cantSplit/>
        </w:trPr>
        <w:tc>
          <w:tcPr>
            <w:tcW w:w="6237" w:type="dxa"/>
          </w:tcPr>
          <w:p w14:paraId="6BCF3AC2" w14:textId="77777777" w:rsidR="004C36E3" w:rsidRPr="00AE792B" w:rsidRDefault="004C36E3" w:rsidP="00AE792B">
            <w:pPr>
              <w:rPr>
                <w:snapToGrid w:val="0"/>
                <w:szCs w:val="20"/>
              </w:rPr>
            </w:pPr>
            <w:r w:rsidRPr="00AE792B">
              <w:rPr>
                <w:snapToGrid w:val="0"/>
                <w:szCs w:val="20"/>
              </w:rPr>
              <w:t>Среднеключичная</w:t>
            </w:r>
          </w:p>
        </w:tc>
        <w:tc>
          <w:tcPr>
            <w:tcW w:w="1276" w:type="dxa"/>
          </w:tcPr>
          <w:p w14:paraId="080E134D" w14:textId="77777777" w:rsidR="004C36E3" w:rsidRPr="00AE792B" w:rsidRDefault="004C36E3" w:rsidP="00AE792B">
            <w:pPr>
              <w:rPr>
                <w:snapToGrid w:val="0"/>
                <w:szCs w:val="20"/>
              </w:rPr>
            </w:pPr>
            <w:r w:rsidRPr="00AE792B">
              <w:rPr>
                <w:snapToGrid w:val="0"/>
                <w:szCs w:val="20"/>
              </w:rPr>
              <w:t>6 ребро</w:t>
            </w:r>
          </w:p>
        </w:tc>
        <w:tc>
          <w:tcPr>
            <w:tcW w:w="992" w:type="dxa"/>
          </w:tcPr>
          <w:p w14:paraId="1F0716F7" w14:textId="77777777" w:rsidR="004C36E3" w:rsidRPr="00AE792B" w:rsidRDefault="004C36E3" w:rsidP="00AE792B">
            <w:pPr>
              <w:rPr>
                <w:snapToGrid w:val="0"/>
                <w:szCs w:val="20"/>
              </w:rPr>
            </w:pPr>
            <w:r w:rsidRPr="00AE792B">
              <w:rPr>
                <w:snapToGrid w:val="0"/>
                <w:szCs w:val="20"/>
              </w:rPr>
              <w:t>-</w:t>
            </w:r>
          </w:p>
        </w:tc>
      </w:tr>
      <w:tr w:rsidR="004C36E3" w:rsidRPr="00AE792B" w14:paraId="55468633" w14:textId="77777777" w:rsidTr="00AE792B">
        <w:trPr>
          <w:cantSplit/>
        </w:trPr>
        <w:tc>
          <w:tcPr>
            <w:tcW w:w="6237" w:type="dxa"/>
          </w:tcPr>
          <w:p w14:paraId="5FA39DD9" w14:textId="77777777" w:rsidR="004C36E3" w:rsidRPr="00AE792B" w:rsidRDefault="004C36E3" w:rsidP="00AE792B">
            <w:pPr>
              <w:rPr>
                <w:snapToGrid w:val="0"/>
                <w:szCs w:val="20"/>
              </w:rPr>
            </w:pPr>
            <w:r w:rsidRPr="00AE792B">
              <w:rPr>
                <w:snapToGrid w:val="0"/>
                <w:szCs w:val="20"/>
              </w:rPr>
              <w:t>Передняя подмышечная</w:t>
            </w:r>
          </w:p>
        </w:tc>
        <w:tc>
          <w:tcPr>
            <w:tcW w:w="1276" w:type="dxa"/>
          </w:tcPr>
          <w:p w14:paraId="22EB656D" w14:textId="77777777" w:rsidR="004C36E3" w:rsidRPr="00AE792B" w:rsidRDefault="004C36E3" w:rsidP="00AE792B">
            <w:pPr>
              <w:rPr>
                <w:snapToGrid w:val="0"/>
                <w:szCs w:val="20"/>
              </w:rPr>
            </w:pPr>
            <w:r w:rsidRPr="00AE792B">
              <w:rPr>
                <w:snapToGrid w:val="0"/>
                <w:szCs w:val="20"/>
              </w:rPr>
              <w:t>7 ребро</w:t>
            </w:r>
          </w:p>
        </w:tc>
        <w:tc>
          <w:tcPr>
            <w:tcW w:w="992" w:type="dxa"/>
          </w:tcPr>
          <w:p w14:paraId="3B9EC709" w14:textId="77777777" w:rsidR="004C36E3" w:rsidRPr="00AE792B" w:rsidRDefault="004C36E3" w:rsidP="00AE792B">
            <w:pPr>
              <w:rPr>
                <w:snapToGrid w:val="0"/>
                <w:szCs w:val="20"/>
              </w:rPr>
            </w:pPr>
            <w:r w:rsidRPr="00AE792B">
              <w:rPr>
                <w:snapToGrid w:val="0"/>
                <w:szCs w:val="20"/>
              </w:rPr>
              <w:t>7ребро</w:t>
            </w:r>
          </w:p>
        </w:tc>
      </w:tr>
      <w:tr w:rsidR="004C36E3" w:rsidRPr="00AE792B" w14:paraId="58F96368" w14:textId="77777777" w:rsidTr="00AE792B">
        <w:trPr>
          <w:cantSplit/>
        </w:trPr>
        <w:tc>
          <w:tcPr>
            <w:tcW w:w="6237" w:type="dxa"/>
          </w:tcPr>
          <w:p w14:paraId="0D973BE1" w14:textId="77777777" w:rsidR="004C36E3" w:rsidRPr="00AE792B" w:rsidRDefault="004C36E3" w:rsidP="00AE792B">
            <w:pPr>
              <w:rPr>
                <w:snapToGrid w:val="0"/>
                <w:szCs w:val="20"/>
              </w:rPr>
            </w:pPr>
            <w:r w:rsidRPr="00AE792B">
              <w:rPr>
                <w:snapToGrid w:val="0"/>
                <w:szCs w:val="20"/>
              </w:rPr>
              <w:t>Средняя подмышечная</w:t>
            </w:r>
          </w:p>
        </w:tc>
        <w:tc>
          <w:tcPr>
            <w:tcW w:w="1276" w:type="dxa"/>
          </w:tcPr>
          <w:p w14:paraId="7DE0E90C" w14:textId="77777777" w:rsidR="004C36E3" w:rsidRPr="00AE792B" w:rsidRDefault="004C36E3" w:rsidP="00AE792B">
            <w:pPr>
              <w:rPr>
                <w:snapToGrid w:val="0"/>
                <w:szCs w:val="20"/>
              </w:rPr>
            </w:pPr>
            <w:r w:rsidRPr="00AE792B">
              <w:rPr>
                <w:snapToGrid w:val="0"/>
                <w:szCs w:val="20"/>
              </w:rPr>
              <w:t>8 ребро</w:t>
            </w:r>
          </w:p>
        </w:tc>
        <w:tc>
          <w:tcPr>
            <w:tcW w:w="992" w:type="dxa"/>
          </w:tcPr>
          <w:p w14:paraId="3859680C" w14:textId="77777777" w:rsidR="004C36E3" w:rsidRPr="00AE792B" w:rsidRDefault="004C36E3" w:rsidP="00AE792B">
            <w:pPr>
              <w:rPr>
                <w:snapToGrid w:val="0"/>
                <w:szCs w:val="20"/>
              </w:rPr>
            </w:pPr>
            <w:r w:rsidRPr="00AE792B">
              <w:rPr>
                <w:snapToGrid w:val="0"/>
                <w:szCs w:val="20"/>
              </w:rPr>
              <w:t>8ребро</w:t>
            </w:r>
          </w:p>
        </w:tc>
      </w:tr>
      <w:tr w:rsidR="004C36E3" w:rsidRPr="00AE792B" w14:paraId="0CB78613" w14:textId="77777777" w:rsidTr="00AE792B">
        <w:trPr>
          <w:cantSplit/>
        </w:trPr>
        <w:tc>
          <w:tcPr>
            <w:tcW w:w="6237" w:type="dxa"/>
          </w:tcPr>
          <w:p w14:paraId="72677ED2" w14:textId="77777777" w:rsidR="004C36E3" w:rsidRPr="00AE792B" w:rsidRDefault="004C36E3" w:rsidP="00AE792B">
            <w:pPr>
              <w:rPr>
                <w:snapToGrid w:val="0"/>
                <w:szCs w:val="20"/>
              </w:rPr>
            </w:pPr>
            <w:r w:rsidRPr="00AE792B">
              <w:rPr>
                <w:snapToGrid w:val="0"/>
                <w:szCs w:val="20"/>
              </w:rPr>
              <w:t>Задняя подмышечная</w:t>
            </w:r>
          </w:p>
        </w:tc>
        <w:tc>
          <w:tcPr>
            <w:tcW w:w="1276" w:type="dxa"/>
          </w:tcPr>
          <w:p w14:paraId="077929AA" w14:textId="77777777" w:rsidR="004C36E3" w:rsidRPr="00AE792B" w:rsidRDefault="004C36E3" w:rsidP="00AE792B">
            <w:pPr>
              <w:rPr>
                <w:snapToGrid w:val="0"/>
                <w:szCs w:val="20"/>
              </w:rPr>
            </w:pPr>
            <w:r w:rsidRPr="00AE792B">
              <w:rPr>
                <w:snapToGrid w:val="0"/>
                <w:szCs w:val="20"/>
              </w:rPr>
              <w:t>9 ребро</w:t>
            </w:r>
          </w:p>
        </w:tc>
        <w:tc>
          <w:tcPr>
            <w:tcW w:w="992" w:type="dxa"/>
          </w:tcPr>
          <w:p w14:paraId="4E401D79" w14:textId="77777777" w:rsidR="004C36E3" w:rsidRPr="00AE792B" w:rsidRDefault="004C36E3" w:rsidP="00AE792B">
            <w:pPr>
              <w:rPr>
                <w:snapToGrid w:val="0"/>
                <w:szCs w:val="20"/>
              </w:rPr>
            </w:pPr>
            <w:r w:rsidRPr="00AE792B">
              <w:rPr>
                <w:snapToGrid w:val="0"/>
                <w:szCs w:val="20"/>
              </w:rPr>
              <w:t>9ребро</w:t>
            </w:r>
          </w:p>
        </w:tc>
      </w:tr>
      <w:tr w:rsidR="004C36E3" w:rsidRPr="00AE792B" w14:paraId="68C9DA42" w14:textId="77777777" w:rsidTr="00AE792B">
        <w:trPr>
          <w:cantSplit/>
        </w:trPr>
        <w:tc>
          <w:tcPr>
            <w:tcW w:w="6237" w:type="dxa"/>
          </w:tcPr>
          <w:p w14:paraId="779F3594" w14:textId="77777777" w:rsidR="004C36E3" w:rsidRPr="00AE792B" w:rsidRDefault="004C36E3" w:rsidP="00AE792B">
            <w:pPr>
              <w:rPr>
                <w:snapToGrid w:val="0"/>
                <w:szCs w:val="20"/>
              </w:rPr>
            </w:pPr>
            <w:r w:rsidRPr="00AE792B">
              <w:rPr>
                <w:snapToGrid w:val="0"/>
                <w:szCs w:val="20"/>
              </w:rPr>
              <w:t>Лопаточная</w:t>
            </w:r>
          </w:p>
        </w:tc>
        <w:tc>
          <w:tcPr>
            <w:tcW w:w="1276" w:type="dxa"/>
          </w:tcPr>
          <w:p w14:paraId="31D77530" w14:textId="77777777" w:rsidR="004C36E3" w:rsidRPr="00AE792B" w:rsidRDefault="004C36E3" w:rsidP="00AE792B">
            <w:pPr>
              <w:rPr>
                <w:snapToGrid w:val="0"/>
                <w:szCs w:val="20"/>
              </w:rPr>
            </w:pPr>
            <w:r w:rsidRPr="00AE792B">
              <w:rPr>
                <w:snapToGrid w:val="0"/>
                <w:szCs w:val="20"/>
              </w:rPr>
              <w:t>10 ребро</w:t>
            </w:r>
          </w:p>
        </w:tc>
        <w:tc>
          <w:tcPr>
            <w:tcW w:w="992" w:type="dxa"/>
          </w:tcPr>
          <w:p w14:paraId="31B7872F" w14:textId="77777777" w:rsidR="004C36E3" w:rsidRPr="00AE792B" w:rsidRDefault="004C36E3" w:rsidP="00AE792B">
            <w:pPr>
              <w:rPr>
                <w:snapToGrid w:val="0"/>
                <w:szCs w:val="20"/>
              </w:rPr>
            </w:pPr>
            <w:r w:rsidRPr="00AE792B">
              <w:rPr>
                <w:snapToGrid w:val="0"/>
                <w:szCs w:val="20"/>
              </w:rPr>
              <w:t>10ребро</w:t>
            </w:r>
          </w:p>
        </w:tc>
      </w:tr>
      <w:tr w:rsidR="004C36E3" w:rsidRPr="00AE792B" w14:paraId="53653119" w14:textId="77777777" w:rsidTr="00AE792B">
        <w:trPr>
          <w:cantSplit/>
        </w:trPr>
        <w:tc>
          <w:tcPr>
            <w:tcW w:w="6237" w:type="dxa"/>
          </w:tcPr>
          <w:p w14:paraId="22C6FB0F" w14:textId="77777777" w:rsidR="004C36E3" w:rsidRPr="00AE792B" w:rsidRDefault="004C36E3" w:rsidP="00AE792B">
            <w:pPr>
              <w:rPr>
                <w:snapToGrid w:val="0"/>
                <w:szCs w:val="20"/>
              </w:rPr>
            </w:pPr>
            <w:r w:rsidRPr="00AE792B">
              <w:rPr>
                <w:snapToGrid w:val="0"/>
                <w:szCs w:val="20"/>
              </w:rPr>
              <w:t>Околопозвоночная</w:t>
            </w:r>
          </w:p>
        </w:tc>
        <w:tc>
          <w:tcPr>
            <w:tcW w:w="1276" w:type="dxa"/>
          </w:tcPr>
          <w:p w14:paraId="469A2333" w14:textId="77777777" w:rsidR="004C36E3" w:rsidRPr="00AE792B" w:rsidRDefault="004C36E3" w:rsidP="00AE792B">
            <w:pPr>
              <w:rPr>
                <w:snapToGrid w:val="0"/>
                <w:szCs w:val="20"/>
              </w:rPr>
            </w:pPr>
            <w:r w:rsidRPr="00AE792B">
              <w:rPr>
                <w:snapToGrid w:val="0"/>
                <w:szCs w:val="20"/>
              </w:rPr>
              <w:t>11 ребро</w:t>
            </w:r>
          </w:p>
        </w:tc>
        <w:tc>
          <w:tcPr>
            <w:tcW w:w="992" w:type="dxa"/>
          </w:tcPr>
          <w:p w14:paraId="22453093" w14:textId="77777777" w:rsidR="004C36E3" w:rsidRPr="00AE792B" w:rsidRDefault="004C36E3" w:rsidP="00AE792B">
            <w:pPr>
              <w:rPr>
                <w:snapToGrid w:val="0"/>
                <w:szCs w:val="20"/>
              </w:rPr>
            </w:pPr>
            <w:r w:rsidRPr="00AE792B">
              <w:rPr>
                <w:snapToGrid w:val="0"/>
                <w:szCs w:val="20"/>
              </w:rPr>
              <w:t>11ребро</w:t>
            </w:r>
          </w:p>
        </w:tc>
      </w:tr>
      <w:tr w:rsidR="004C36E3" w:rsidRPr="00AE792B" w14:paraId="159CE523" w14:textId="77777777" w:rsidTr="00AE792B">
        <w:trPr>
          <w:cantSplit/>
        </w:trPr>
        <w:tc>
          <w:tcPr>
            <w:tcW w:w="6237" w:type="dxa"/>
          </w:tcPr>
          <w:p w14:paraId="6C1960AC" w14:textId="77777777" w:rsidR="004C36E3" w:rsidRPr="00AE792B" w:rsidRDefault="004C36E3" w:rsidP="00AE792B">
            <w:pPr>
              <w:rPr>
                <w:snapToGrid w:val="0"/>
                <w:szCs w:val="20"/>
              </w:rPr>
            </w:pPr>
            <w:r w:rsidRPr="00AE792B">
              <w:rPr>
                <w:b/>
                <w:snapToGrid w:val="0"/>
                <w:szCs w:val="20"/>
              </w:rPr>
              <w:lastRenderedPageBreak/>
              <w:t>Дыхательная подвижность</w:t>
            </w:r>
            <w:r w:rsidRPr="00AE792B">
              <w:rPr>
                <w:snapToGrid w:val="0"/>
                <w:szCs w:val="20"/>
              </w:rPr>
              <w:t xml:space="preserve"> нижнего края легких:</w:t>
            </w:r>
          </w:p>
          <w:p w14:paraId="249EA976" w14:textId="77777777" w:rsidR="004C36E3" w:rsidRPr="00AE792B" w:rsidRDefault="004C36E3" w:rsidP="00AE792B">
            <w:pPr>
              <w:rPr>
                <w:snapToGrid w:val="0"/>
                <w:szCs w:val="20"/>
              </w:rPr>
            </w:pPr>
            <w:r w:rsidRPr="00AE792B">
              <w:rPr>
                <w:snapToGrid w:val="0"/>
                <w:szCs w:val="20"/>
              </w:rPr>
              <w:t>По средней подмышечной линии:7см справа и слева</w:t>
            </w:r>
          </w:p>
          <w:p w14:paraId="75D7DAD2" w14:textId="77777777" w:rsidR="004C36E3" w:rsidRPr="00AE792B" w:rsidRDefault="004C36E3" w:rsidP="00AE792B">
            <w:pPr>
              <w:rPr>
                <w:snapToGrid w:val="0"/>
                <w:szCs w:val="20"/>
              </w:rPr>
            </w:pPr>
            <w:r w:rsidRPr="00AE792B">
              <w:rPr>
                <w:snapToGrid w:val="0"/>
                <w:szCs w:val="20"/>
              </w:rPr>
              <w:t>По среднеключичной линий: справа 5см ,слева не определяется</w:t>
            </w:r>
          </w:p>
          <w:p w14:paraId="74F2AB03" w14:textId="77777777" w:rsidR="004C36E3" w:rsidRPr="00AE792B" w:rsidRDefault="004C36E3" w:rsidP="00AE792B">
            <w:pPr>
              <w:rPr>
                <w:snapToGrid w:val="0"/>
                <w:szCs w:val="20"/>
              </w:rPr>
            </w:pPr>
            <w:r w:rsidRPr="00AE792B">
              <w:rPr>
                <w:snapToGrid w:val="0"/>
                <w:szCs w:val="20"/>
              </w:rPr>
              <w:t>По лопаточной линий: 5см. справа и слева</w:t>
            </w:r>
          </w:p>
        </w:tc>
        <w:tc>
          <w:tcPr>
            <w:tcW w:w="1276" w:type="dxa"/>
          </w:tcPr>
          <w:p w14:paraId="1C9794B1" w14:textId="77777777" w:rsidR="004C36E3" w:rsidRPr="00AE792B" w:rsidRDefault="004C36E3" w:rsidP="00AE792B">
            <w:pPr>
              <w:rPr>
                <w:snapToGrid w:val="0"/>
                <w:szCs w:val="20"/>
              </w:rPr>
            </w:pPr>
          </w:p>
        </w:tc>
        <w:tc>
          <w:tcPr>
            <w:tcW w:w="992" w:type="dxa"/>
          </w:tcPr>
          <w:p w14:paraId="7E3014DA" w14:textId="77777777" w:rsidR="004C36E3" w:rsidRPr="00AE792B" w:rsidRDefault="004C36E3" w:rsidP="00AE792B">
            <w:pPr>
              <w:rPr>
                <w:snapToGrid w:val="0"/>
                <w:szCs w:val="20"/>
              </w:rPr>
            </w:pPr>
          </w:p>
        </w:tc>
      </w:tr>
    </w:tbl>
    <w:p w14:paraId="3F0F1F98" w14:textId="77777777" w:rsidR="004C36E3" w:rsidRPr="00AE792B" w:rsidRDefault="004C36E3" w:rsidP="00AE792B">
      <w:pPr>
        <w:ind w:firstLine="709"/>
        <w:rPr>
          <w:snapToGrid w:val="0"/>
          <w:sz w:val="28"/>
          <w:szCs w:val="28"/>
        </w:rPr>
      </w:pPr>
    </w:p>
    <w:p w14:paraId="423BE6AE" w14:textId="77777777" w:rsidR="004C36E3" w:rsidRPr="00AE792B" w:rsidRDefault="004C36E3" w:rsidP="00AE792B">
      <w:pPr>
        <w:ind w:firstLine="709"/>
        <w:rPr>
          <w:snapToGrid w:val="0"/>
          <w:sz w:val="28"/>
          <w:szCs w:val="28"/>
        </w:rPr>
      </w:pPr>
      <w:r w:rsidRPr="00AE792B">
        <w:rPr>
          <w:snapToGrid w:val="0"/>
          <w:sz w:val="28"/>
          <w:szCs w:val="28"/>
        </w:rPr>
        <w:t>Аускультативно дыхание везикулярное, хрипы не выслушиваются. Крепитация, шум трения плевры не определяется. Бронхофония симметричная.</w:t>
      </w:r>
    </w:p>
    <w:p w14:paraId="0F0D8099" w14:textId="77777777" w:rsidR="004C36E3" w:rsidRDefault="004C36E3" w:rsidP="00AE792B">
      <w:pPr>
        <w:ind w:firstLine="709"/>
        <w:rPr>
          <w:snapToGrid w:val="0"/>
          <w:sz w:val="28"/>
          <w:szCs w:val="28"/>
        </w:rPr>
      </w:pPr>
      <w:r w:rsidRPr="00AE792B">
        <w:rPr>
          <w:b/>
          <w:snapToGrid w:val="0"/>
          <w:sz w:val="28"/>
          <w:szCs w:val="28"/>
        </w:rPr>
        <w:t>Сердечно-сосудистая система</w:t>
      </w:r>
      <w:r w:rsidRPr="00AE792B">
        <w:rPr>
          <w:snapToGrid w:val="0"/>
          <w:sz w:val="28"/>
          <w:szCs w:val="28"/>
        </w:rPr>
        <w:t>: патологической пульсации артерий и вен в области шеи не определяется. Область сердца не изменена, патологической пульсации в области сердца, надчревия не выявлено. Верхушечный толчок умеренной силы, ограничен (1 см</w:t>
      </w:r>
      <w:r w:rsidRPr="00AE792B">
        <w:rPr>
          <w:snapToGrid w:val="0"/>
          <w:sz w:val="28"/>
          <w:szCs w:val="28"/>
          <w:vertAlign w:val="superscript"/>
        </w:rPr>
        <w:t>2</w:t>
      </w:r>
      <w:r w:rsidRPr="00AE792B">
        <w:rPr>
          <w:snapToGrid w:val="0"/>
          <w:sz w:val="28"/>
          <w:szCs w:val="28"/>
        </w:rPr>
        <w:t>), резистентный, локализуется в 5 межреберье на 0,5 см кнутри от левой срединно-ключичной линии. Пульс на лучевых артериях ритмичный, хорошего наполнения, напряжен, симметричен. При пальпации сердца сердечный толчок отсутствует.</w:t>
      </w:r>
    </w:p>
    <w:p w14:paraId="140B29D4" w14:textId="77777777" w:rsidR="00AE792B" w:rsidRPr="00AE792B" w:rsidRDefault="00AE792B" w:rsidP="00AE792B">
      <w:pPr>
        <w:ind w:firstLine="709"/>
        <w:rPr>
          <w:snapToGrid w:val="0"/>
          <w:sz w:val="28"/>
          <w:szCs w:val="28"/>
        </w:rPr>
      </w:pPr>
    </w:p>
    <w:tbl>
      <w:tblPr>
        <w:tblW w:w="0" w:type="auto"/>
        <w:tblInd w:w="324" w:type="dxa"/>
        <w:tblLayout w:type="fixed"/>
        <w:tblCellMar>
          <w:left w:w="40" w:type="dxa"/>
          <w:right w:w="40" w:type="dxa"/>
        </w:tblCellMar>
        <w:tblLook w:val="0000" w:firstRow="0" w:lastRow="0" w:firstColumn="0" w:lastColumn="0" w:noHBand="0" w:noVBand="0"/>
      </w:tblPr>
      <w:tblGrid>
        <w:gridCol w:w="1370"/>
        <w:gridCol w:w="6274"/>
      </w:tblGrid>
      <w:tr w:rsidR="004C36E3" w:rsidRPr="00AE792B" w14:paraId="2558F9DC" w14:textId="77777777" w:rsidTr="00AE792B">
        <w:trPr>
          <w:cantSplit/>
        </w:trPr>
        <w:tc>
          <w:tcPr>
            <w:tcW w:w="7644" w:type="dxa"/>
            <w:gridSpan w:val="2"/>
          </w:tcPr>
          <w:p w14:paraId="0B505EFE" w14:textId="77777777" w:rsidR="004C36E3" w:rsidRPr="00AE792B" w:rsidRDefault="004C36E3" w:rsidP="00AE792B">
            <w:pPr>
              <w:rPr>
                <w:snapToGrid w:val="0"/>
              </w:rPr>
            </w:pPr>
            <w:r w:rsidRPr="00AE792B">
              <w:rPr>
                <w:snapToGrid w:val="0"/>
              </w:rPr>
              <w:t>Границы относительной тупости сердца (по данным перкуссии)</w:t>
            </w:r>
          </w:p>
        </w:tc>
      </w:tr>
      <w:tr w:rsidR="004C36E3" w:rsidRPr="00AE792B" w14:paraId="75DF27F1" w14:textId="77777777" w:rsidTr="00AE792B">
        <w:trPr>
          <w:cantSplit/>
        </w:trPr>
        <w:tc>
          <w:tcPr>
            <w:tcW w:w="1370" w:type="dxa"/>
          </w:tcPr>
          <w:p w14:paraId="6176409D" w14:textId="77777777" w:rsidR="004C36E3" w:rsidRPr="00AE792B" w:rsidRDefault="004C36E3" w:rsidP="00AE792B">
            <w:pPr>
              <w:rPr>
                <w:snapToGrid w:val="0"/>
              </w:rPr>
            </w:pPr>
            <w:r w:rsidRPr="00AE792B">
              <w:rPr>
                <w:snapToGrid w:val="0"/>
              </w:rPr>
              <w:t>Правая</w:t>
            </w:r>
          </w:p>
        </w:tc>
        <w:tc>
          <w:tcPr>
            <w:tcW w:w="6274" w:type="dxa"/>
          </w:tcPr>
          <w:p w14:paraId="1099C31F" w14:textId="77777777" w:rsidR="004C36E3" w:rsidRPr="00AE792B" w:rsidRDefault="004C36E3" w:rsidP="00AE792B">
            <w:pPr>
              <w:rPr>
                <w:snapToGrid w:val="0"/>
              </w:rPr>
            </w:pPr>
            <w:r w:rsidRPr="00AE792B">
              <w:rPr>
                <w:snapToGrid w:val="0"/>
              </w:rPr>
              <w:t>Правая парастернальная линия, 4 межреберье</w:t>
            </w:r>
          </w:p>
        </w:tc>
      </w:tr>
      <w:tr w:rsidR="004C36E3" w:rsidRPr="00AE792B" w14:paraId="5EA0FCF2" w14:textId="77777777" w:rsidTr="00AE792B">
        <w:trPr>
          <w:cantSplit/>
        </w:trPr>
        <w:tc>
          <w:tcPr>
            <w:tcW w:w="1370" w:type="dxa"/>
          </w:tcPr>
          <w:p w14:paraId="0D0C44C9" w14:textId="77777777" w:rsidR="004C36E3" w:rsidRPr="00AE792B" w:rsidRDefault="004C36E3" w:rsidP="00AE792B">
            <w:pPr>
              <w:rPr>
                <w:snapToGrid w:val="0"/>
              </w:rPr>
            </w:pPr>
            <w:r w:rsidRPr="00AE792B">
              <w:rPr>
                <w:snapToGrid w:val="0"/>
              </w:rPr>
              <w:t>Левая</w:t>
            </w:r>
          </w:p>
        </w:tc>
        <w:tc>
          <w:tcPr>
            <w:tcW w:w="6274" w:type="dxa"/>
          </w:tcPr>
          <w:p w14:paraId="2AB78CCA" w14:textId="77777777" w:rsidR="004C36E3" w:rsidRPr="00AE792B" w:rsidRDefault="004C36E3" w:rsidP="00AE792B">
            <w:pPr>
              <w:rPr>
                <w:snapToGrid w:val="0"/>
              </w:rPr>
            </w:pPr>
            <w:r w:rsidRPr="00AE792B">
              <w:rPr>
                <w:snapToGrid w:val="0"/>
              </w:rPr>
              <w:t>На 0,5 см кнутри от левой срединно-ключичной линии, 5 межреберье</w:t>
            </w:r>
          </w:p>
        </w:tc>
      </w:tr>
      <w:tr w:rsidR="004C36E3" w:rsidRPr="00AE792B" w14:paraId="7B6CE060" w14:textId="77777777" w:rsidTr="00AE792B">
        <w:trPr>
          <w:cantSplit/>
        </w:trPr>
        <w:tc>
          <w:tcPr>
            <w:tcW w:w="1370" w:type="dxa"/>
          </w:tcPr>
          <w:p w14:paraId="6114A867" w14:textId="77777777" w:rsidR="004C36E3" w:rsidRPr="00AE792B" w:rsidRDefault="004C36E3" w:rsidP="00AE792B">
            <w:pPr>
              <w:rPr>
                <w:snapToGrid w:val="0"/>
              </w:rPr>
            </w:pPr>
            <w:r w:rsidRPr="00AE792B">
              <w:rPr>
                <w:snapToGrid w:val="0"/>
              </w:rPr>
              <w:t>Верхняя</w:t>
            </w:r>
          </w:p>
        </w:tc>
        <w:tc>
          <w:tcPr>
            <w:tcW w:w="6274" w:type="dxa"/>
          </w:tcPr>
          <w:p w14:paraId="708D651C" w14:textId="77777777" w:rsidR="004C36E3" w:rsidRPr="00AE792B" w:rsidRDefault="004C36E3" w:rsidP="00AE792B">
            <w:pPr>
              <w:rPr>
                <w:snapToGrid w:val="0"/>
              </w:rPr>
            </w:pPr>
            <w:r w:rsidRPr="00AE792B">
              <w:rPr>
                <w:snapToGrid w:val="0"/>
              </w:rPr>
              <w:t>По верхнему краю 3 ребра</w:t>
            </w:r>
          </w:p>
        </w:tc>
      </w:tr>
      <w:tr w:rsidR="004C36E3" w:rsidRPr="00AE792B" w14:paraId="6BD34791" w14:textId="77777777" w:rsidTr="00AE792B">
        <w:trPr>
          <w:cantSplit/>
        </w:trPr>
        <w:tc>
          <w:tcPr>
            <w:tcW w:w="7644" w:type="dxa"/>
            <w:gridSpan w:val="2"/>
          </w:tcPr>
          <w:p w14:paraId="1AE8B0CC" w14:textId="77777777" w:rsidR="004C36E3" w:rsidRPr="00AE792B" w:rsidRDefault="004C36E3" w:rsidP="00AE792B">
            <w:pPr>
              <w:rPr>
                <w:snapToGrid w:val="0"/>
              </w:rPr>
            </w:pPr>
            <w:r w:rsidRPr="00AE792B">
              <w:rPr>
                <w:snapToGrid w:val="0"/>
              </w:rPr>
              <w:t>Границы абсолютной тупости сердца (по данным перкуссии)</w:t>
            </w:r>
          </w:p>
        </w:tc>
      </w:tr>
      <w:tr w:rsidR="004C36E3" w:rsidRPr="00AE792B" w14:paraId="3D5D67F0" w14:textId="77777777" w:rsidTr="00AE792B">
        <w:trPr>
          <w:cantSplit/>
        </w:trPr>
        <w:tc>
          <w:tcPr>
            <w:tcW w:w="1370" w:type="dxa"/>
          </w:tcPr>
          <w:p w14:paraId="236D6E21" w14:textId="77777777" w:rsidR="004C36E3" w:rsidRPr="00AE792B" w:rsidRDefault="004C36E3" w:rsidP="00AE792B">
            <w:pPr>
              <w:rPr>
                <w:snapToGrid w:val="0"/>
              </w:rPr>
            </w:pPr>
            <w:r w:rsidRPr="00AE792B">
              <w:rPr>
                <w:snapToGrid w:val="0"/>
              </w:rPr>
              <w:t>Правая</w:t>
            </w:r>
          </w:p>
        </w:tc>
        <w:tc>
          <w:tcPr>
            <w:tcW w:w="6274" w:type="dxa"/>
          </w:tcPr>
          <w:p w14:paraId="3826A38F" w14:textId="77777777" w:rsidR="004C36E3" w:rsidRPr="00AE792B" w:rsidRDefault="004C36E3" w:rsidP="00AE792B">
            <w:pPr>
              <w:rPr>
                <w:snapToGrid w:val="0"/>
              </w:rPr>
            </w:pPr>
            <w:r w:rsidRPr="00AE792B">
              <w:rPr>
                <w:snapToGrid w:val="0"/>
              </w:rPr>
              <w:t>Правая на 2,5 см. кнаружи от левого края грудины.</w:t>
            </w:r>
          </w:p>
        </w:tc>
      </w:tr>
      <w:tr w:rsidR="004C36E3" w:rsidRPr="00AE792B" w14:paraId="1EA0F7B4" w14:textId="77777777" w:rsidTr="00AE792B">
        <w:trPr>
          <w:cantSplit/>
        </w:trPr>
        <w:tc>
          <w:tcPr>
            <w:tcW w:w="1370" w:type="dxa"/>
          </w:tcPr>
          <w:p w14:paraId="43692480" w14:textId="77777777" w:rsidR="004C36E3" w:rsidRPr="00AE792B" w:rsidRDefault="004C36E3" w:rsidP="00AE792B">
            <w:pPr>
              <w:rPr>
                <w:snapToGrid w:val="0"/>
              </w:rPr>
            </w:pPr>
            <w:r w:rsidRPr="00AE792B">
              <w:rPr>
                <w:snapToGrid w:val="0"/>
              </w:rPr>
              <w:t>Левая</w:t>
            </w:r>
          </w:p>
        </w:tc>
        <w:tc>
          <w:tcPr>
            <w:tcW w:w="6274" w:type="dxa"/>
          </w:tcPr>
          <w:p w14:paraId="33AA12D3" w14:textId="77777777" w:rsidR="004C36E3" w:rsidRPr="00AE792B" w:rsidRDefault="004C36E3" w:rsidP="00AE792B">
            <w:pPr>
              <w:rPr>
                <w:snapToGrid w:val="0"/>
              </w:rPr>
            </w:pPr>
            <w:r w:rsidRPr="00AE792B">
              <w:rPr>
                <w:snapToGrid w:val="0"/>
              </w:rPr>
              <w:t>На 1 см кнутри от левой среднеключичной линии</w:t>
            </w:r>
          </w:p>
        </w:tc>
      </w:tr>
      <w:tr w:rsidR="004C36E3" w:rsidRPr="00AE792B" w14:paraId="54319ADD" w14:textId="77777777" w:rsidTr="00AE792B">
        <w:trPr>
          <w:cantSplit/>
        </w:trPr>
        <w:tc>
          <w:tcPr>
            <w:tcW w:w="1370" w:type="dxa"/>
          </w:tcPr>
          <w:p w14:paraId="204B8012" w14:textId="77777777" w:rsidR="004C36E3" w:rsidRPr="00AE792B" w:rsidRDefault="004C36E3" w:rsidP="00AE792B">
            <w:pPr>
              <w:rPr>
                <w:snapToGrid w:val="0"/>
              </w:rPr>
            </w:pPr>
            <w:r w:rsidRPr="00AE792B">
              <w:rPr>
                <w:snapToGrid w:val="0"/>
              </w:rPr>
              <w:t>Верхняя</w:t>
            </w:r>
          </w:p>
        </w:tc>
        <w:tc>
          <w:tcPr>
            <w:tcW w:w="6274" w:type="dxa"/>
          </w:tcPr>
          <w:p w14:paraId="0B7CF78D" w14:textId="77777777" w:rsidR="004C36E3" w:rsidRPr="00AE792B" w:rsidRDefault="004C36E3" w:rsidP="00AE792B">
            <w:pPr>
              <w:rPr>
                <w:snapToGrid w:val="0"/>
              </w:rPr>
            </w:pPr>
            <w:r w:rsidRPr="00AE792B">
              <w:rPr>
                <w:snapToGrid w:val="0"/>
              </w:rPr>
              <w:t>На уровне хряща 4 ребра.</w:t>
            </w:r>
          </w:p>
        </w:tc>
      </w:tr>
    </w:tbl>
    <w:p w14:paraId="0E0EE46F" w14:textId="77777777" w:rsidR="004C36E3" w:rsidRPr="00AE792B" w:rsidRDefault="004C36E3" w:rsidP="00AE792B">
      <w:pPr>
        <w:ind w:firstLine="709"/>
        <w:rPr>
          <w:snapToGrid w:val="0"/>
          <w:sz w:val="28"/>
          <w:szCs w:val="28"/>
        </w:rPr>
      </w:pPr>
    </w:p>
    <w:p w14:paraId="6C5E2920" w14:textId="77777777" w:rsidR="004C36E3" w:rsidRPr="00AE792B" w:rsidRDefault="004C36E3" w:rsidP="00AE792B">
      <w:pPr>
        <w:ind w:firstLine="709"/>
        <w:rPr>
          <w:snapToGrid w:val="0"/>
          <w:sz w:val="28"/>
          <w:szCs w:val="28"/>
        </w:rPr>
      </w:pPr>
      <w:r w:rsidRPr="00AE792B">
        <w:rPr>
          <w:snapToGrid w:val="0"/>
          <w:sz w:val="28"/>
          <w:szCs w:val="28"/>
        </w:rPr>
        <w:t>Поперечник сердца 12 см, сосудистого пучка - 5 см.</w:t>
      </w:r>
    </w:p>
    <w:p w14:paraId="735C904E" w14:textId="77777777" w:rsidR="004C36E3" w:rsidRPr="00AE792B" w:rsidRDefault="004C36E3" w:rsidP="00AE792B">
      <w:pPr>
        <w:ind w:firstLine="709"/>
        <w:rPr>
          <w:snapToGrid w:val="0"/>
          <w:sz w:val="28"/>
          <w:szCs w:val="28"/>
        </w:rPr>
      </w:pPr>
      <w:r w:rsidRPr="00AE792B">
        <w:rPr>
          <w:snapToGrid w:val="0"/>
          <w:sz w:val="28"/>
          <w:szCs w:val="28"/>
        </w:rPr>
        <w:t xml:space="preserve">Аускультативно тоны сердца приглушены, ритм правильный; шумы не выслушиваются. АД 130/90 мм.рт.ст. на обеих руках. </w:t>
      </w:r>
      <w:r w:rsidRPr="00AE792B">
        <w:rPr>
          <w:snapToGrid w:val="0"/>
          <w:sz w:val="28"/>
          <w:szCs w:val="28"/>
          <w:lang w:val="en-US"/>
        </w:rPr>
        <w:t>PS</w:t>
      </w:r>
      <w:r w:rsidR="00B7447F" w:rsidRPr="00AE792B">
        <w:rPr>
          <w:snapToGrid w:val="0"/>
          <w:sz w:val="28"/>
          <w:szCs w:val="28"/>
        </w:rPr>
        <w:t>: 72 уд/мин, ЧСС - 72</w:t>
      </w:r>
      <w:r w:rsidRPr="00AE792B">
        <w:rPr>
          <w:snapToGrid w:val="0"/>
          <w:sz w:val="28"/>
          <w:szCs w:val="28"/>
        </w:rPr>
        <w:t xml:space="preserve"> уд/мин, дефицит пульса - нет. При выслушивании периферических артерий и аорты шум не определяется.</w:t>
      </w:r>
    </w:p>
    <w:p w14:paraId="4118FEE4" w14:textId="77777777" w:rsidR="004C36E3" w:rsidRPr="00AE792B" w:rsidRDefault="004C36E3" w:rsidP="00AE792B">
      <w:pPr>
        <w:ind w:firstLine="709"/>
        <w:rPr>
          <w:snapToGrid w:val="0"/>
          <w:sz w:val="28"/>
          <w:szCs w:val="28"/>
        </w:rPr>
      </w:pPr>
      <w:r w:rsidRPr="00AE792B">
        <w:rPr>
          <w:b/>
          <w:snapToGrid w:val="0"/>
          <w:sz w:val="28"/>
          <w:szCs w:val="28"/>
        </w:rPr>
        <w:t>Система органов пищеварения:</w:t>
      </w:r>
      <w:r w:rsidRPr="00AE792B">
        <w:rPr>
          <w:snapToGrid w:val="0"/>
          <w:sz w:val="28"/>
          <w:szCs w:val="28"/>
        </w:rPr>
        <w:t xml:space="preserve"> язык влажный, чистый. Вставных зубов нет, ротовая полость без патологии. Слизистая оболочка полости рта </w:t>
      </w:r>
      <w:r w:rsidRPr="00AE792B">
        <w:rPr>
          <w:snapToGrid w:val="0"/>
          <w:sz w:val="28"/>
          <w:szCs w:val="28"/>
        </w:rPr>
        <w:lastRenderedPageBreak/>
        <w:t>чистая, обычной окраски. Миндалины не увеличены. Мягкое и твердое небо без изъязвлений, налетов не определяется.</w:t>
      </w:r>
    </w:p>
    <w:p w14:paraId="76F742B9" w14:textId="77777777" w:rsidR="004C36E3" w:rsidRPr="00AE792B" w:rsidRDefault="004C36E3" w:rsidP="00AE792B">
      <w:pPr>
        <w:ind w:firstLine="709"/>
        <w:rPr>
          <w:snapToGrid w:val="0"/>
          <w:sz w:val="28"/>
          <w:szCs w:val="28"/>
        </w:rPr>
      </w:pPr>
      <w:r w:rsidRPr="00AE792B">
        <w:rPr>
          <w:snapToGrid w:val="0"/>
          <w:sz w:val="28"/>
          <w:szCs w:val="28"/>
        </w:rPr>
        <w:t>Мышцы передней брюшной стенки расслаблены, при пальпации болезненность не отмечается. При перкуссии тимпанический звук над всей поверхностью живота. При аускультации выслушивается умеренная кишечная перистальтика. Шум плеска в желудке, кишечнике не определяется. Живот овальный, симметричный, участвует в акте дыхания. Расширения подкожных вен живота не отмечается. Перитонеальных симптомов нет.</w:t>
      </w:r>
    </w:p>
    <w:p w14:paraId="06C7A181" w14:textId="77777777" w:rsidR="004C36E3" w:rsidRPr="00AE792B" w:rsidRDefault="004C36E3" w:rsidP="00AE792B">
      <w:pPr>
        <w:ind w:firstLine="709"/>
        <w:rPr>
          <w:snapToGrid w:val="0"/>
          <w:sz w:val="28"/>
          <w:szCs w:val="28"/>
        </w:rPr>
      </w:pPr>
      <w:r w:rsidRPr="00AE792B">
        <w:rPr>
          <w:snapToGrid w:val="0"/>
          <w:sz w:val="28"/>
          <w:szCs w:val="28"/>
        </w:rPr>
        <w:t>При поверхностной ориентировочной пальпации живот безболезненный, напряжения мышц живота (диффузного и ограниченного) не определяется.</w:t>
      </w:r>
    </w:p>
    <w:p w14:paraId="338B93BA" w14:textId="77777777" w:rsidR="004C36E3" w:rsidRPr="00AE792B" w:rsidRDefault="004C36E3" w:rsidP="00AE792B">
      <w:pPr>
        <w:ind w:firstLine="709"/>
        <w:rPr>
          <w:snapToGrid w:val="0"/>
          <w:sz w:val="28"/>
          <w:szCs w:val="28"/>
        </w:rPr>
      </w:pPr>
      <w:r w:rsidRPr="00AE792B">
        <w:rPr>
          <w:snapToGrid w:val="0"/>
          <w:sz w:val="28"/>
          <w:szCs w:val="28"/>
        </w:rPr>
        <w:t>При глубокой методической скользящей пальпации живота по Образцову-Стражеско: в</w:t>
      </w:r>
      <w:r w:rsidRPr="00AE792B">
        <w:rPr>
          <w:sz w:val="28"/>
          <w:szCs w:val="28"/>
        </w:rPr>
        <w:t xml:space="preserve">осходящая и нисходящая части ободочной кишки пальпируются в виде безболезненного, умеренно упругого, гладкого, менее подвижного цилиндра. Поперечно-ободочная кишка пальпируется в виде цилиндра умеренной плотности, безболезненного, не урчащего, легко смещаемого. Желудок: поверхность гладкая, болезненность и урчание отсутствуют. Большая кривизна желудка определяется на 3-4 см. выше пупка. Консистенция желудка упругая, болезненность отсутствует. </w:t>
      </w:r>
      <w:r w:rsidRPr="00AE792B">
        <w:rPr>
          <w:snapToGrid w:val="0"/>
          <w:sz w:val="28"/>
          <w:szCs w:val="28"/>
        </w:rPr>
        <w:t xml:space="preserve">Сигмовидная кишка: пальпируется в левой подвздошной области на границе средней и наружной трети линии, соединяющей пупок с передней верхней остью подвздошной кости, в виде гладкого, плотноватого, безболезненного, не урчащего цилиндра, протяженностью около 20 см., толщиной около 3 см., вяло перистальтирующего. Смещается в ту или другую сторону на 3-4 см. Слепая кишка: пальпируется в правой подвздошной области на границе средней и наружной трети линии, соединяющей пупок с передней верхней остью подвздошной кости, в форме гладкого, безболезненного, расширяющегося книзу, слегка урчащего, умеренно упругого и слабо подвижного цилиндра. Пассивная подвижность 1-2 см. Протяженность 1-2 </w:t>
      </w:r>
      <w:r w:rsidRPr="00AE792B">
        <w:rPr>
          <w:snapToGrid w:val="0"/>
          <w:sz w:val="28"/>
          <w:szCs w:val="28"/>
        </w:rPr>
        <w:lastRenderedPageBreak/>
        <w:t>см., толщина около 4 см. Восходящая и нисходящая части ободочной кишки: прощупываются в виде цилиндров умеренной плотности, толщиной 2-2,5 см. Не урчащие, безболезненные.</w:t>
      </w:r>
    </w:p>
    <w:p w14:paraId="0CAF1373" w14:textId="77777777" w:rsidR="004C36E3" w:rsidRDefault="004C36E3" w:rsidP="00AE792B">
      <w:pPr>
        <w:ind w:firstLine="709"/>
        <w:rPr>
          <w:snapToGrid w:val="0"/>
          <w:sz w:val="28"/>
          <w:szCs w:val="28"/>
        </w:rPr>
      </w:pPr>
      <w:r w:rsidRPr="00AE792B">
        <w:rPr>
          <w:snapToGrid w:val="0"/>
          <w:sz w:val="28"/>
          <w:szCs w:val="28"/>
        </w:rPr>
        <w:t>Печень и желчный пузырь: наличия диффузного и ограниченного набухания в области правого подреберья при пальпации не обнаружено. При пальпации печень определяется у края правой реберной дуги. При пальпации печень безболезненна, мягкая, поверхность ровная, край печени у края реберной дуги,</w:t>
      </w:r>
      <w:r w:rsidR="00AE792B">
        <w:rPr>
          <w:snapToGrid w:val="0"/>
          <w:sz w:val="28"/>
          <w:szCs w:val="28"/>
        </w:rPr>
        <w:t xml:space="preserve"> </w:t>
      </w:r>
      <w:r w:rsidRPr="00AE792B">
        <w:rPr>
          <w:snapToGrid w:val="0"/>
          <w:sz w:val="28"/>
          <w:szCs w:val="28"/>
        </w:rPr>
        <w:t>закруглен.</w:t>
      </w:r>
    </w:p>
    <w:p w14:paraId="3389E431" w14:textId="77777777" w:rsidR="00AE792B" w:rsidRPr="00AE792B" w:rsidRDefault="00AE792B" w:rsidP="00AE792B">
      <w:pPr>
        <w:ind w:firstLine="709"/>
        <w:rPr>
          <w:snapToGrid w:val="0"/>
          <w:sz w:val="28"/>
          <w:szCs w:val="28"/>
        </w:rPr>
      </w:pPr>
    </w:p>
    <w:tbl>
      <w:tblPr>
        <w:tblW w:w="0" w:type="auto"/>
        <w:tblInd w:w="466" w:type="dxa"/>
        <w:tblLayout w:type="fixed"/>
        <w:tblCellMar>
          <w:left w:w="40" w:type="dxa"/>
          <w:right w:w="40" w:type="dxa"/>
        </w:tblCellMar>
        <w:tblLook w:val="0000" w:firstRow="0" w:lastRow="0" w:firstColumn="0" w:lastColumn="0" w:noHBand="0" w:noVBand="0"/>
      </w:tblPr>
      <w:tblGrid>
        <w:gridCol w:w="4570"/>
        <w:gridCol w:w="1064"/>
      </w:tblGrid>
      <w:tr w:rsidR="004C36E3" w:rsidRPr="00AE792B" w14:paraId="4EE3B292" w14:textId="77777777" w:rsidTr="00AE792B">
        <w:trPr>
          <w:cantSplit/>
        </w:trPr>
        <w:tc>
          <w:tcPr>
            <w:tcW w:w="5634" w:type="dxa"/>
            <w:gridSpan w:val="2"/>
          </w:tcPr>
          <w:p w14:paraId="4C03F53B" w14:textId="77777777" w:rsidR="004C36E3" w:rsidRPr="00AE792B" w:rsidRDefault="004C36E3" w:rsidP="00AE792B">
            <w:pPr>
              <w:rPr>
                <w:snapToGrid w:val="0"/>
              </w:rPr>
            </w:pPr>
            <w:r w:rsidRPr="00AE792B">
              <w:rPr>
                <w:snapToGrid w:val="0"/>
              </w:rPr>
              <w:t>Размеры печени по Курлову</w:t>
            </w:r>
          </w:p>
        </w:tc>
      </w:tr>
      <w:tr w:rsidR="004C36E3" w:rsidRPr="00AE792B" w14:paraId="08C9A7C8" w14:textId="77777777" w:rsidTr="00AE792B">
        <w:trPr>
          <w:cantSplit/>
        </w:trPr>
        <w:tc>
          <w:tcPr>
            <w:tcW w:w="4570" w:type="dxa"/>
          </w:tcPr>
          <w:p w14:paraId="10467896" w14:textId="77777777" w:rsidR="004C36E3" w:rsidRPr="00AE792B" w:rsidRDefault="004C36E3" w:rsidP="00AE792B">
            <w:pPr>
              <w:rPr>
                <w:snapToGrid w:val="0"/>
              </w:rPr>
            </w:pPr>
            <w:r w:rsidRPr="00AE792B">
              <w:rPr>
                <w:snapToGrid w:val="0"/>
              </w:rPr>
              <w:t>По срединно-ключичной линии справа</w:t>
            </w:r>
          </w:p>
        </w:tc>
        <w:tc>
          <w:tcPr>
            <w:tcW w:w="1064" w:type="dxa"/>
          </w:tcPr>
          <w:p w14:paraId="7A8CDB65" w14:textId="77777777" w:rsidR="004C36E3" w:rsidRPr="00AE792B" w:rsidRDefault="004C36E3" w:rsidP="00AE792B">
            <w:pPr>
              <w:rPr>
                <w:snapToGrid w:val="0"/>
              </w:rPr>
            </w:pPr>
            <w:r w:rsidRPr="00AE792B">
              <w:rPr>
                <w:snapToGrid w:val="0"/>
              </w:rPr>
              <w:t>10 см.</w:t>
            </w:r>
          </w:p>
        </w:tc>
      </w:tr>
      <w:tr w:rsidR="004C36E3" w:rsidRPr="00AE792B" w14:paraId="339951B3" w14:textId="77777777" w:rsidTr="00AE792B">
        <w:trPr>
          <w:cantSplit/>
        </w:trPr>
        <w:tc>
          <w:tcPr>
            <w:tcW w:w="4570" w:type="dxa"/>
          </w:tcPr>
          <w:p w14:paraId="3B366153" w14:textId="77777777" w:rsidR="004C36E3" w:rsidRPr="00AE792B" w:rsidRDefault="004C36E3" w:rsidP="00AE792B">
            <w:pPr>
              <w:rPr>
                <w:snapToGrid w:val="0"/>
              </w:rPr>
            </w:pPr>
            <w:r w:rsidRPr="00AE792B">
              <w:rPr>
                <w:snapToGrid w:val="0"/>
              </w:rPr>
              <w:t>По срединной линии</w:t>
            </w:r>
          </w:p>
        </w:tc>
        <w:tc>
          <w:tcPr>
            <w:tcW w:w="1064" w:type="dxa"/>
          </w:tcPr>
          <w:p w14:paraId="30407370" w14:textId="77777777" w:rsidR="004C36E3" w:rsidRPr="00AE792B" w:rsidRDefault="004C36E3" w:rsidP="00AE792B">
            <w:pPr>
              <w:rPr>
                <w:snapToGrid w:val="0"/>
              </w:rPr>
            </w:pPr>
            <w:r w:rsidRPr="00AE792B">
              <w:rPr>
                <w:snapToGrid w:val="0"/>
              </w:rPr>
              <w:t>9 см.</w:t>
            </w:r>
          </w:p>
        </w:tc>
      </w:tr>
      <w:tr w:rsidR="004C36E3" w:rsidRPr="00AE792B" w14:paraId="681722C1" w14:textId="77777777" w:rsidTr="00AE792B">
        <w:trPr>
          <w:cantSplit/>
        </w:trPr>
        <w:tc>
          <w:tcPr>
            <w:tcW w:w="4570" w:type="dxa"/>
          </w:tcPr>
          <w:p w14:paraId="1BE01AD8" w14:textId="77777777" w:rsidR="004C36E3" w:rsidRPr="00AE792B" w:rsidRDefault="004C36E3" w:rsidP="00AE792B">
            <w:pPr>
              <w:rPr>
                <w:snapToGrid w:val="0"/>
              </w:rPr>
            </w:pPr>
            <w:r w:rsidRPr="00AE792B">
              <w:rPr>
                <w:snapToGrid w:val="0"/>
              </w:rPr>
              <w:t>По левому краю реберной дуги</w:t>
            </w:r>
          </w:p>
        </w:tc>
        <w:tc>
          <w:tcPr>
            <w:tcW w:w="1064" w:type="dxa"/>
          </w:tcPr>
          <w:p w14:paraId="7F7289A3" w14:textId="77777777" w:rsidR="004C36E3" w:rsidRPr="00AE792B" w:rsidRDefault="004C36E3" w:rsidP="00AE792B">
            <w:pPr>
              <w:rPr>
                <w:snapToGrid w:val="0"/>
              </w:rPr>
            </w:pPr>
            <w:r w:rsidRPr="00AE792B">
              <w:rPr>
                <w:snapToGrid w:val="0"/>
              </w:rPr>
              <w:t>8 см.</w:t>
            </w:r>
          </w:p>
        </w:tc>
      </w:tr>
    </w:tbl>
    <w:p w14:paraId="5A9D3FB8" w14:textId="77777777" w:rsidR="004C36E3" w:rsidRPr="00AE792B" w:rsidRDefault="004C36E3" w:rsidP="00AE792B">
      <w:pPr>
        <w:pStyle w:val="a5"/>
        <w:spacing w:line="360" w:lineRule="auto"/>
        <w:ind w:firstLine="709"/>
        <w:rPr>
          <w:szCs w:val="28"/>
        </w:rPr>
      </w:pPr>
    </w:p>
    <w:p w14:paraId="5DA26E7A" w14:textId="77777777" w:rsidR="004C36E3" w:rsidRPr="00AE792B" w:rsidRDefault="004C36E3" w:rsidP="00AE792B">
      <w:pPr>
        <w:pStyle w:val="a5"/>
        <w:spacing w:line="360" w:lineRule="auto"/>
        <w:ind w:firstLine="709"/>
        <w:rPr>
          <w:szCs w:val="28"/>
        </w:rPr>
      </w:pPr>
      <w:r w:rsidRPr="00AE792B">
        <w:rPr>
          <w:szCs w:val="28"/>
        </w:rPr>
        <w:t>Селезенку пропальпировать не удалось. Левое подреберье не деформировано. Перкуторно размеры селезенки - 6х4 см.</w:t>
      </w:r>
    </w:p>
    <w:p w14:paraId="3B752918" w14:textId="77777777" w:rsidR="004C36E3" w:rsidRPr="00AE792B" w:rsidRDefault="004C36E3" w:rsidP="00AE792B">
      <w:pPr>
        <w:pStyle w:val="a5"/>
        <w:spacing w:line="360" w:lineRule="auto"/>
        <w:ind w:firstLine="709"/>
        <w:rPr>
          <w:snapToGrid w:val="0"/>
          <w:szCs w:val="28"/>
        </w:rPr>
      </w:pPr>
      <w:r w:rsidRPr="00AE792B">
        <w:rPr>
          <w:b/>
          <w:snapToGrid w:val="0"/>
          <w:szCs w:val="28"/>
        </w:rPr>
        <w:t>Мочеполовая система</w:t>
      </w:r>
      <w:r w:rsidRPr="00AE792B">
        <w:rPr>
          <w:snapToGrid w:val="0"/>
          <w:szCs w:val="28"/>
        </w:rPr>
        <w:t>: область поясницы, надлобковая зона без деформации. Почки не пальпируются. Мочеиспускание безболезненное, свободное 5-6 раз в сутки. Моча прозрачная, желтого цвета. Дизурия не наблюдается. Симптом Пастернацкого отрицательный с обеих сторон.</w:t>
      </w:r>
    </w:p>
    <w:p w14:paraId="18B65157" w14:textId="77777777" w:rsidR="009961B8" w:rsidRPr="00AE792B" w:rsidRDefault="009961B8" w:rsidP="00AE792B">
      <w:pPr>
        <w:pStyle w:val="a5"/>
        <w:spacing w:line="360" w:lineRule="auto"/>
        <w:ind w:firstLine="709"/>
        <w:rPr>
          <w:snapToGrid w:val="0"/>
          <w:szCs w:val="28"/>
        </w:rPr>
      </w:pPr>
      <w:r w:rsidRPr="00AE792B">
        <w:rPr>
          <w:b/>
          <w:snapToGrid w:val="0"/>
          <w:szCs w:val="28"/>
        </w:rPr>
        <w:t>Нервная система</w:t>
      </w:r>
      <w:r w:rsidRPr="00AE792B">
        <w:rPr>
          <w:snapToGrid w:val="0"/>
          <w:szCs w:val="28"/>
        </w:rPr>
        <w:t>:</w:t>
      </w:r>
      <w:r w:rsidR="00AE792B">
        <w:rPr>
          <w:snapToGrid w:val="0"/>
          <w:szCs w:val="28"/>
        </w:rPr>
        <w:t xml:space="preserve"> </w:t>
      </w:r>
      <w:r w:rsidRPr="00AE792B">
        <w:rPr>
          <w:snapToGrid w:val="0"/>
          <w:szCs w:val="28"/>
        </w:rPr>
        <w:t>Осмотр: Память, внимание, сон сохранены. Настроение – бодрое, аптиместическое. Ограничение двигательной активности: нет. В чувствительной сфере нет отклонений.</w:t>
      </w:r>
    </w:p>
    <w:p w14:paraId="255B455B" w14:textId="77777777" w:rsidR="009961B8" w:rsidRPr="00AE792B" w:rsidRDefault="009961B8" w:rsidP="00AE792B">
      <w:pPr>
        <w:pStyle w:val="a5"/>
        <w:spacing w:line="360" w:lineRule="auto"/>
        <w:ind w:firstLine="709"/>
        <w:rPr>
          <w:snapToGrid w:val="0"/>
          <w:szCs w:val="28"/>
        </w:rPr>
      </w:pPr>
      <w:r w:rsidRPr="00AE792B">
        <w:rPr>
          <w:snapToGrid w:val="0"/>
          <w:szCs w:val="28"/>
        </w:rPr>
        <w:t>Состояние психики</w:t>
      </w:r>
      <w:r w:rsidR="00AE792B">
        <w:rPr>
          <w:snapToGrid w:val="0"/>
          <w:szCs w:val="28"/>
        </w:rPr>
        <w:t xml:space="preserve"> </w:t>
      </w:r>
      <w:r w:rsidRPr="00AE792B">
        <w:rPr>
          <w:snapToGrid w:val="0"/>
          <w:szCs w:val="28"/>
        </w:rPr>
        <w:t>- сознание ясное, нормально ориентировано в пространстве, времени и ситуации.</w:t>
      </w:r>
    </w:p>
    <w:p w14:paraId="39808A3A" w14:textId="77777777" w:rsidR="009961B8" w:rsidRPr="00AE792B" w:rsidRDefault="009961B8" w:rsidP="00AE792B">
      <w:pPr>
        <w:pStyle w:val="a5"/>
        <w:spacing w:line="360" w:lineRule="auto"/>
        <w:ind w:firstLine="709"/>
        <w:rPr>
          <w:snapToGrid w:val="0"/>
          <w:szCs w:val="28"/>
        </w:rPr>
      </w:pPr>
      <w:r w:rsidRPr="00AE792B">
        <w:rPr>
          <w:snapToGrid w:val="0"/>
          <w:szCs w:val="28"/>
        </w:rPr>
        <w:t>- Интеллект соответствует уровню развития.</w:t>
      </w:r>
    </w:p>
    <w:p w14:paraId="1343A891" w14:textId="77777777" w:rsidR="009961B8" w:rsidRPr="00AE792B" w:rsidRDefault="009961B8" w:rsidP="00AE792B">
      <w:pPr>
        <w:pStyle w:val="a5"/>
        <w:spacing w:line="360" w:lineRule="auto"/>
        <w:ind w:firstLine="709"/>
        <w:rPr>
          <w:snapToGrid w:val="0"/>
          <w:szCs w:val="28"/>
        </w:rPr>
      </w:pPr>
      <w:r w:rsidRPr="00AE792B">
        <w:rPr>
          <w:snapToGrid w:val="0"/>
          <w:szCs w:val="28"/>
        </w:rPr>
        <w:t>- Поведение адекватное.</w:t>
      </w:r>
    </w:p>
    <w:p w14:paraId="25A67FD2" w14:textId="77777777" w:rsidR="009961B8" w:rsidRPr="00AE792B" w:rsidRDefault="009961B8" w:rsidP="00AE792B">
      <w:pPr>
        <w:pStyle w:val="a5"/>
        <w:spacing w:line="360" w:lineRule="auto"/>
        <w:ind w:firstLine="709"/>
        <w:rPr>
          <w:snapToGrid w:val="0"/>
          <w:szCs w:val="28"/>
        </w:rPr>
      </w:pPr>
      <w:r w:rsidRPr="00AE792B">
        <w:rPr>
          <w:snapToGrid w:val="0"/>
          <w:szCs w:val="28"/>
        </w:rPr>
        <w:t>- Уравновешен, общителен.</w:t>
      </w:r>
    </w:p>
    <w:p w14:paraId="7F825727" w14:textId="77777777" w:rsidR="009961B8" w:rsidRPr="00AE792B" w:rsidRDefault="009961B8" w:rsidP="00AE792B">
      <w:pPr>
        <w:pStyle w:val="a5"/>
        <w:spacing w:line="360" w:lineRule="auto"/>
        <w:ind w:firstLine="709"/>
        <w:rPr>
          <w:snapToGrid w:val="0"/>
          <w:szCs w:val="28"/>
        </w:rPr>
      </w:pPr>
      <w:r w:rsidRPr="00AE792B">
        <w:rPr>
          <w:snapToGrid w:val="0"/>
          <w:szCs w:val="28"/>
        </w:rPr>
        <w:t>- Никаких отклонений не наблюдается</w:t>
      </w:r>
    </w:p>
    <w:p w14:paraId="46567864" w14:textId="77777777" w:rsidR="009961B8" w:rsidRPr="00AE792B" w:rsidRDefault="009961B8" w:rsidP="00AE792B">
      <w:pPr>
        <w:pStyle w:val="a5"/>
        <w:spacing w:line="360" w:lineRule="auto"/>
        <w:ind w:firstLine="709"/>
        <w:rPr>
          <w:snapToGrid w:val="0"/>
          <w:szCs w:val="28"/>
        </w:rPr>
      </w:pPr>
      <w:r w:rsidRPr="00AE792B">
        <w:rPr>
          <w:snapToGrid w:val="0"/>
          <w:szCs w:val="28"/>
        </w:rPr>
        <w:t>- Двигательная сфера: Походка устойчивая, безболезненная.</w:t>
      </w:r>
    </w:p>
    <w:p w14:paraId="7E556CAA" w14:textId="77777777" w:rsidR="009961B8" w:rsidRPr="00AE792B" w:rsidRDefault="009961B8" w:rsidP="00AE792B">
      <w:pPr>
        <w:pStyle w:val="a5"/>
        <w:spacing w:line="360" w:lineRule="auto"/>
        <w:ind w:firstLine="709"/>
        <w:rPr>
          <w:snapToGrid w:val="0"/>
          <w:szCs w:val="28"/>
        </w:rPr>
      </w:pPr>
      <w:r w:rsidRPr="00AE792B">
        <w:rPr>
          <w:snapToGrid w:val="0"/>
          <w:szCs w:val="28"/>
        </w:rPr>
        <w:t>- Судороги и контрактуры мышц не определяется.</w:t>
      </w:r>
    </w:p>
    <w:p w14:paraId="2E36BBE2" w14:textId="77777777" w:rsidR="009961B8" w:rsidRPr="00AE792B" w:rsidRDefault="009961B8" w:rsidP="00AE792B">
      <w:pPr>
        <w:pStyle w:val="a5"/>
        <w:spacing w:line="360" w:lineRule="auto"/>
        <w:ind w:firstLine="709"/>
        <w:rPr>
          <w:snapToGrid w:val="0"/>
          <w:szCs w:val="28"/>
        </w:rPr>
      </w:pPr>
      <w:r w:rsidRPr="00AE792B">
        <w:rPr>
          <w:snapToGrid w:val="0"/>
          <w:szCs w:val="28"/>
        </w:rPr>
        <w:lastRenderedPageBreak/>
        <w:t>- Рефлексы: роговичный, глоточный, сухожильные- сохранены. Патологических (Бабинского и Россолимо)-отсутствовают.</w:t>
      </w:r>
    </w:p>
    <w:p w14:paraId="04D285FA" w14:textId="77777777" w:rsidR="009961B8" w:rsidRPr="00AE792B" w:rsidRDefault="009961B8" w:rsidP="00AE792B">
      <w:pPr>
        <w:pStyle w:val="a5"/>
        <w:spacing w:line="360" w:lineRule="auto"/>
        <w:ind w:firstLine="709"/>
        <w:rPr>
          <w:snapToGrid w:val="0"/>
          <w:szCs w:val="28"/>
        </w:rPr>
      </w:pPr>
      <w:r w:rsidRPr="00AE792B">
        <w:rPr>
          <w:snapToGrid w:val="0"/>
          <w:szCs w:val="28"/>
        </w:rPr>
        <w:t>- Экзофтальм и энофтальм отсутствовают.</w:t>
      </w:r>
    </w:p>
    <w:p w14:paraId="1B6A7621" w14:textId="77777777" w:rsidR="004C36E3" w:rsidRPr="00AE792B" w:rsidRDefault="004C36E3" w:rsidP="00AE792B">
      <w:pPr>
        <w:ind w:firstLine="709"/>
        <w:rPr>
          <w:sz w:val="28"/>
          <w:szCs w:val="28"/>
        </w:rPr>
      </w:pPr>
    </w:p>
    <w:p w14:paraId="5E428D34" w14:textId="77777777" w:rsidR="004C36E3" w:rsidRDefault="004C36E3" w:rsidP="00AE792B">
      <w:pPr>
        <w:ind w:firstLine="709"/>
        <w:jc w:val="center"/>
        <w:rPr>
          <w:b/>
          <w:sz w:val="28"/>
          <w:szCs w:val="28"/>
        </w:rPr>
      </w:pPr>
      <w:r w:rsidRPr="00AE792B">
        <w:rPr>
          <w:b/>
          <w:sz w:val="28"/>
          <w:szCs w:val="28"/>
          <w:lang w:val="en-US"/>
        </w:rPr>
        <w:t>Status</w:t>
      </w:r>
      <w:r w:rsidRPr="00AE792B">
        <w:rPr>
          <w:b/>
          <w:sz w:val="28"/>
          <w:szCs w:val="28"/>
        </w:rPr>
        <w:t xml:space="preserve"> </w:t>
      </w:r>
      <w:r w:rsidRPr="00AE792B">
        <w:rPr>
          <w:b/>
          <w:sz w:val="28"/>
          <w:szCs w:val="28"/>
          <w:lang w:val="en-US"/>
        </w:rPr>
        <w:t>localis</w:t>
      </w:r>
    </w:p>
    <w:p w14:paraId="3A2FED17" w14:textId="77777777" w:rsidR="00AE792B" w:rsidRPr="00AE792B" w:rsidRDefault="00AE792B" w:rsidP="00AE792B">
      <w:pPr>
        <w:ind w:firstLine="709"/>
        <w:rPr>
          <w:b/>
          <w:sz w:val="28"/>
          <w:szCs w:val="28"/>
        </w:rPr>
      </w:pPr>
    </w:p>
    <w:p w14:paraId="5BA76618" w14:textId="77777777" w:rsidR="009961B8" w:rsidRPr="00AE792B" w:rsidRDefault="009961B8" w:rsidP="00AE792B">
      <w:pPr>
        <w:ind w:firstLine="709"/>
        <w:rPr>
          <w:sz w:val="28"/>
          <w:szCs w:val="28"/>
        </w:rPr>
      </w:pPr>
      <w:r w:rsidRPr="00AE792B">
        <w:rPr>
          <w:sz w:val="28"/>
          <w:szCs w:val="28"/>
        </w:rPr>
        <w:t>В правой подвздошно-паховой области над медиальной частью паховой связки определяется объемное образование размерами 4х5 см., мягкой эластической консистенции, безболезненное, вправимое в брюшную полость. Симптом кашлевого толчка положительный. Наружное паховое кольцо расширено до 3 см.</w:t>
      </w:r>
    </w:p>
    <w:p w14:paraId="40047F49" w14:textId="77777777" w:rsidR="00EC72F9" w:rsidRPr="00AE792B" w:rsidRDefault="00EC72F9" w:rsidP="00AE792B">
      <w:pPr>
        <w:ind w:firstLine="709"/>
        <w:rPr>
          <w:sz w:val="28"/>
          <w:szCs w:val="28"/>
        </w:rPr>
      </w:pPr>
    </w:p>
    <w:p w14:paraId="0793E1D3" w14:textId="77777777" w:rsidR="004C36E3" w:rsidRDefault="00EC72F9" w:rsidP="00AE792B">
      <w:pPr>
        <w:ind w:firstLine="709"/>
        <w:jc w:val="center"/>
        <w:rPr>
          <w:b/>
          <w:sz w:val="28"/>
          <w:szCs w:val="28"/>
        </w:rPr>
      </w:pPr>
      <w:r w:rsidRPr="00AE792B">
        <w:rPr>
          <w:b/>
          <w:sz w:val="28"/>
          <w:szCs w:val="28"/>
        </w:rPr>
        <w:t>Предварительный диагноз</w:t>
      </w:r>
    </w:p>
    <w:p w14:paraId="4F4B0802" w14:textId="77777777" w:rsidR="00AE792B" w:rsidRPr="00AE792B" w:rsidRDefault="00AE792B" w:rsidP="00AE792B">
      <w:pPr>
        <w:ind w:firstLine="709"/>
        <w:rPr>
          <w:b/>
          <w:sz w:val="28"/>
          <w:szCs w:val="28"/>
        </w:rPr>
      </w:pPr>
    </w:p>
    <w:p w14:paraId="0C7F22F3" w14:textId="77777777" w:rsidR="00BE6157" w:rsidRPr="00AE792B" w:rsidRDefault="00BE6157" w:rsidP="00AE792B">
      <w:pPr>
        <w:ind w:firstLine="709"/>
        <w:rPr>
          <w:sz w:val="28"/>
          <w:szCs w:val="28"/>
        </w:rPr>
      </w:pPr>
      <w:r w:rsidRPr="00AE792B">
        <w:rPr>
          <w:sz w:val="28"/>
          <w:szCs w:val="28"/>
        </w:rPr>
        <w:t>Рецидивирующая паховая грыжа справа.</w:t>
      </w:r>
    </w:p>
    <w:p w14:paraId="046C7F2D" w14:textId="77777777" w:rsidR="00BE6157" w:rsidRPr="00AE792B" w:rsidRDefault="00BE6157" w:rsidP="00AE792B">
      <w:pPr>
        <w:ind w:firstLine="709"/>
        <w:rPr>
          <w:sz w:val="28"/>
          <w:szCs w:val="28"/>
        </w:rPr>
      </w:pPr>
    </w:p>
    <w:p w14:paraId="51578BFB" w14:textId="77777777" w:rsidR="00BE6157" w:rsidRDefault="00BE6157" w:rsidP="00AE792B">
      <w:pPr>
        <w:ind w:firstLine="709"/>
        <w:jc w:val="center"/>
        <w:rPr>
          <w:b/>
          <w:sz w:val="28"/>
          <w:szCs w:val="28"/>
        </w:rPr>
      </w:pPr>
      <w:r w:rsidRPr="00AE792B">
        <w:rPr>
          <w:b/>
          <w:sz w:val="28"/>
          <w:szCs w:val="28"/>
        </w:rPr>
        <w:t>Данные лабораторных методов исследования</w:t>
      </w:r>
    </w:p>
    <w:p w14:paraId="26A20396" w14:textId="77777777" w:rsidR="00AE792B" w:rsidRPr="00AE792B" w:rsidRDefault="00AE792B" w:rsidP="00AE792B">
      <w:pPr>
        <w:ind w:firstLine="709"/>
        <w:rPr>
          <w:b/>
          <w:sz w:val="28"/>
          <w:szCs w:val="28"/>
        </w:rPr>
      </w:pPr>
    </w:p>
    <w:p w14:paraId="30705E72" w14:textId="77777777" w:rsidR="00BE6157" w:rsidRPr="00AE792B" w:rsidRDefault="00BE6157" w:rsidP="00AE792B">
      <w:pPr>
        <w:ind w:firstLine="709"/>
        <w:rPr>
          <w:sz w:val="28"/>
          <w:szCs w:val="28"/>
        </w:rPr>
      </w:pPr>
      <w:r w:rsidRPr="00AE792B">
        <w:rPr>
          <w:sz w:val="28"/>
          <w:szCs w:val="28"/>
        </w:rPr>
        <w:t>План обследования</w:t>
      </w:r>
    </w:p>
    <w:p w14:paraId="61E403CB" w14:textId="77777777" w:rsidR="00BE6157" w:rsidRPr="00AE792B" w:rsidRDefault="00BE6157" w:rsidP="00AE792B">
      <w:pPr>
        <w:numPr>
          <w:ilvl w:val="0"/>
          <w:numId w:val="3"/>
        </w:numPr>
        <w:tabs>
          <w:tab w:val="clear" w:pos="1080"/>
        </w:tabs>
        <w:ind w:left="0" w:firstLine="709"/>
        <w:rPr>
          <w:sz w:val="28"/>
          <w:szCs w:val="28"/>
        </w:rPr>
      </w:pPr>
      <w:r w:rsidRPr="00AE792B">
        <w:rPr>
          <w:sz w:val="28"/>
          <w:szCs w:val="28"/>
        </w:rPr>
        <w:t>Общий анализ крови</w:t>
      </w:r>
    </w:p>
    <w:p w14:paraId="03726E6C" w14:textId="77777777" w:rsidR="00BE6157" w:rsidRPr="00AE792B" w:rsidRDefault="00BE6157" w:rsidP="00AE792B">
      <w:pPr>
        <w:numPr>
          <w:ilvl w:val="0"/>
          <w:numId w:val="3"/>
        </w:numPr>
        <w:tabs>
          <w:tab w:val="clear" w:pos="1080"/>
        </w:tabs>
        <w:ind w:left="0" w:firstLine="709"/>
        <w:rPr>
          <w:sz w:val="28"/>
          <w:szCs w:val="28"/>
        </w:rPr>
      </w:pPr>
      <w:r w:rsidRPr="00AE792B">
        <w:rPr>
          <w:sz w:val="28"/>
          <w:szCs w:val="28"/>
        </w:rPr>
        <w:t>Общий анализ мочи</w:t>
      </w:r>
    </w:p>
    <w:p w14:paraId="5802D962" w14:textId="77777777" w:rsidR="00BE6157" w:rsidRPr="00AE792B" w:rsidRDefault="00BE6157" w:rsidP="00AE792B">
      <w:pPr>
        <w:numPr>
          <w:ilvl w:val="0"/>
          <w:numId w:val="3"/>
        </w:numPr>
        <w:tabs>
          <w:tab w:val="clear" w:pos="1080"/>
        </w:tabs>
        <w:ind w:left="0" w:firstLine="709"/>
        <w:rPr>
          <w:sz w:val="28"/>
          <w:szCs w:val="28"/>
        </w:rPr>
      </w:pPr>
      <w:r w:rsidRPr="00AE792B">
        <w:rPr>
          <w:sz w:val="28"/>
          <w:szCs w:val="28"/>
        </w:rPr>
        <w:t>Анализ крови на RW</w:t>
      </w:r>
    </w:p>
    <w:p w14:paraId="005A6EA1" w14:textId="77777777" w:rsidR="00BE6157" w:rsidRPr="00AE792B" w:rsidRDefault="00BE6157" w:rsidP="00AE792B">
      <w:pPr>
        <w:numPr>
          <w:ilvl w:val="0"/>
          <w:numId w:val="3"/>
        </w:numPr>
        <w:tabs>
          <w:tab w:val="clear" w:pos="1080"/>
        </w:tabs>
        <w:ind w:left="0" w:firstLine="709"/>
        <w:rPr>
          <w:sz w:val="28"/>
          <w:szCs w:val="28"/>
        </w:rPr>
      </w:pPr>
      <w:r w:rsidRPr="00AE792B">
        <w:rPr>
          <w:sz w:val="28"/>
          <w:szCs w:val="28"/>
        </w:rPr>
        <w:t>Анализ кала на яйца глист</w:t>
      </w:r>
    </w:p>
    <w:p w14:paraId="2852CACA" w14:textId="77777777" w:rsidR="00BE6157" w:rsidRPr="00AE792B" w:rsidRDefault="00BE6157" w:rsidP="00AE792B">
      <w:pPr>
        <w:numPr>
          <w:ilvl w:val="0"/>
          <w:numId w:val="3"/>
        </w:numPr>
        <w:tabs>
          <w:tab w:val="clear" w:pos="1080"/>
        </w:tabs>
        <w:ind w:left="0" w:firstLine="709"/>
        <w:rPr>
          <w:sz w:val="28"/>
          <w:szCs w:val="28"/>
        </w:rPr>
      </w:pPr>
      <w:r w:rsidRPr="00AE792B">
        <w:rPr>
          <w:sz w:val="28"/>
          <w:szCs w:val="28"/>
        </w:rPr>
        <w:t>Анализ крови на сахар</w:t>
      </w:r>
    </w:p>
    <w:p w14:paraId="0B3A78FC" w14:textId="77777777" w:rsidR="00BE6157" w:rsidRPr="00AE792B" w:rsidRDefault="00BE6157" w:rsidP="00AE792B">
      <w:pPr>
        <w:numPr>
          <w:ilvl w:val="0"/>
          <w:numId w:val="3"/>
        </w:numPr>
        <w:tabs>
          <w:tab w:val="clear" w:pos="1080"/>
        </w:tabs>
        <w:ind w:left="0" w:firstLine="709"/>
        <w:rPr>
          <w:sz w:val="28"/>
          <w:szCs w:val="28"/>
        </w:rPr>
      </w:pPr>
      <w:r w:rsidRPr="00AE792B">
        <w:rPr>
          <w:sz w:val="28"/>
          <w:szCs w:val="28"/>
        </w:rPr>
        <w:t>ЭКГ</w:t>
      </w:r>
    </w:p>
    <w:p w14:paraId="5D4015FD" w14:textId="77777777" w:rsidR="00BE6157" w:rsidRPr="00AE792B" w:rsidRDefault="00BE6157" w:rsidP="00AE792B">
      <w:pPr>
        <w:numPr>
          <w:ilvl w:val="0"/>
          <w:numId w:val="3"/>
        </w:numPr>
        <w:tabs>
          <w:tab w:val="clear" w:pos="1080"/>
        </w:tabs>
        <w:ind w:left="0" w:firstLine="709"/>
        <w:rPr>
          <w:sz w:val="28"/>
          <w:szCs w:val="28"/>
        </w:rPr>
      </w:pPr>
      <w:r w:rsidRPr="00AE792B">
        <w:rPr>
          <w:sz w:val="28"/>
          <w:szCs w:val="28"/>
        </w:rPr>
        <w:t>Определение времени свертываемости крови и кровоточивости</w:t>
      </w:r>
    </w:p>
    <w:p w14:paraId="7E987ED2" w14:textId="77777777" w:rsidR="00BE6157" w:rsidRPr="00AE792B" w:rsidRDefault="00BE6157" w:rsidP="00AE792B">
      <w:pPr>
        <w:numPr>
          <w:ilvl w:val="0"/>
          <w:numId w:val="3"/>
        </w:numPr>
        <w:tabs>
          <w:tab w:val="clear" w:pos="1080"/>
        </w:tabs>
        <w:ind w:left="0" w:firstLine="709"/>
        <w:rPr>
          <w:sz w:val="28"/>
          <w:szCs w:val="28"/>
        </w:rPr>
      </w:pPr>
      <w:r w:rsidRPr="00AE792B">
        <w:rPr>
          <w:sz w:val="28"/>
          <w:szCs w:val="28"/>
        </w:rPr>
        <w:t>Биохимический анализ крови: общий белок, белковые фракции, АсАТ, АлАТ, общий билирубин, мочевина, креатинин, фибриноген</w:t>
      </w:r>
    </w:p>
    <w:p w14:paraId="3B463E6B" w14:textId="77777777" w:rsidR="00BE6157" w:rsidRPr="00AE792B" w:rsidRDefault="00BE6157" w:rsidP="00AE792B">
      <w:pPr>
        <w:numPr>
          <w:ilvl w:val="0"/>
          <w:numId w:val="3"/>
        </w:numPr>
        <w:tabs>
          <w:tab w:val="clear" w:pos="1080"/>
        </w:tabs>
        <w:ind w:left="0" w:firstLine="709"/>
        <w:rPr>
          <w:sz w:val="28"/>
          <w:szCs w:val="28"/>
        </w:rPr>
      </w:pPr>
      <w:r w:rsidRPr="00AE792B">
        <w:rPr>
          <w:sz w:val="28"/>
          <w:szCs w:val="28"/>
        </w:rPr>
        <w:t>Анализ крови на групповую и резус-принадлежность</w:t>
      </w:r>
    </w:p>
    <w:p w14:paraId="10D559BA" w14:textId="77777777" w:rsidR="00BE6157" w:rsidRPr="00AE792B" w:rsidRDefault="00BE6157" w:rsidP="00AE792B">
      <w:pPr>
        <w:ind w:firstLine="709"/>
        <w:rPr>
          <w:sz w:val="28"/>
          <w:szCs w:val="28"/>
        </w:rPr>
      </w:pPr>
      <w:r w:rsidRPr="00AE792B">
        <w:rPr>
          <w:sz w:val="28"/>
          <w:szCs w:val="28"/>
        </w:rPr>
        <w:t>Результаты лабораторно-инструментальных методов исследования</w:t>
      </w:r>
    </w:p>
    <w:p w14:paraId="63DFF9A7" w14:textId="77777777" w:rsidR="00BE6157" w:rsidRPr="00AE792B" w:rsidRDefault="00BE6157" w:rsidP="00AE792B">
      <w:pPr>
        <w:pStyle w:val="a5"/>
        <w:spacing w:line="360" w:lineRule="auto"/>
        <w:ind w:firstLine="709"/>
        <w:rPr>
          <w:szCs w:val="28"/>
        </w:rPr>
      </w:pPr>
      <w:r w:rsidRPr="00AE792B">
        <w:rPr>
          <w:szCs w:val="28"/>
        </w:rPr>
        <w:lastRenderedPageBreak/>
        <w:t>Общий анализ крови (от 23.11.2010):</w:t>
      </w:r>
    </w:p>
    <w:p w14:paraId="227967A4" w14:textId="77777777" w:rsidR="00BE6157" w:rsidRPr="00AE792B" w:rsidRDefault="00BE6157" w:rsidP="00AE792B">
      <w:pPr>
        <w:ind w:firstLine="709"/>
        <w:rPr>
          <w:sz w:val="28"/>
          <w:szCs w:val="28"/>
        </w:rPr>
      </w:pPr>
      <w:r w:rsidRPr="00AE792B">
        <w:rPr>
          <w:sz w:val="28"/>
          <w:szCs w:val="28"/>
        </w:rPr>
        <w:t>Гемоглобин (Hb) - 131 г/л;</w:t>
      </w:r>
    </w:p>
    <w:p w14:paraId="2689CE9A" w14:textId="77777777" w:rsidR="00BE6157" w:rsidRPr="00AE792B" w:rsidRDefault="00BE6157" w:rsidP="00AE792B">
      <w:pPr>
        <w:ind w:firstLine="709"/>
        <w:rPr>
          <w:sz w:val="28"/>
          <w:szCs w:val="28"/>
        </w:rPr>
      </w:pPr>
      <w:r w:rsidRPr="00AE792B">
        <w:rPr>
          <w:sz w:val="28"/>
          <w:szCs w:val="28"/>
        </w:rPr>
        <w:t>СОЭ - 5 мм/ч;</w:t>
      </w:r>
    </w:p>
    <w:p w14:paraId="0FC7C37D" w14:textId="77777777" w:rsidR="00BE6157" w:rsidRPr="00AE792B" w:rsidRDefault="00BE6157" w:rsidP="00AE792B">
      <w:pPr>
        <w:ind w:firstLine="709"/>
        <w:rPr>
          <w:sz w:val="28"/>
          <w:szCs w:val="28"/>
        </w:rPr>
      </w:pPr>
      <w:r w:rsidRPr="00AE792B">
        <w:rPr>
          <w:sz w:val="28"/>
          <w:szCs w:val="28"/>
        </w:rPr>
        <w:t>Эритроциты - 4,5*10</w:t>
      </w:r>
      <w:r w:rsidRPr="00AE792B">
        <w:rPr>
          <w:sz w:val="28"/>
          <w:szCs w:val="28"/>
          <w:vertAlign w:val="superscript"/>
        </w:rPr>
        <w:t>12</w:t>
      </w:r>
      <w:r w:rsidRPr="00AE792B">
        <w:rPr>
          <w:sz w:val="28"/>
          <w:szCs w:val="28"/>
        </w:rPr>
        <w:t xml:space="preserve"> /л;</w:t>
      </w:r>
    </w:p>
    <w:p w14:paraId="7DA34835" w14:textId="77777777" w:rsidR="00BE6157" w:rsidRPr="00AE792B" w:rsidRDefault="00BE6157" w:rsidP="00AE792B">
      <w:pPr>
        <w:ind w:firstLine="709"/>
        <w:rPr>
          <w:sz w:val="28"/>
          <w:szCs w:val="28"/>
        </w:rPr>
      </w:pPr>
      <w:r w:rsidRPr="00AE792B">
        <w:rPr>
          <w:sz w:val="28"/>
          <w:szCs w:val="28"/>
        </w:rPr>
        <w:t>Лейкоциты - 5,3*10</w:t>
      </w:r>
      <w:r w:rsidRPr="00AE792B">
        <w:rPr>
          <w:sz w:val="28"/>
          <w:szCs w:val="28"/>
          <w:vertAlign w:val="superscript"/>
        </w:rPr>
        <w:t>9</w:t>
      </w:r>
      <w:r w:rsidR="00AE792B">
        <w:rPr>
          <w:sz w:val="28"/>
          <w:szCs w:val="28"/>
          <w:vertAlign w:val="superscript"/>
        </w:rPr>
        <w:t xml:space="preserve"> </w:t>
      </w:r>
      <w:r w:rsidRPr="00AE792B">
        <w:rPr>
          <w:sz w:val="28"/>
          <w:szCs w:val="28"/>
        </w:rPr>
        <w:t>/л;</w:t>
      </w:r>
    </w:p>
    <w:p w14:paraId="7C160320" w14:textId="77777777" w:rsidR="00BE6157" w:rsidRPr="00AE792B" w:rsidRDefault="00BE6157" w:rsidP="00AE792B">
      <w:pPr>
        <w:ind w:firstLine="709"/>
        <w:rPr>
          <w:sz w:val="28"/>
          <w:szCs w:val="28"/>
        </w:rPr>
      </w:pPr>
      <w:r w:rsidRPr="00AE792B">
        <w:rPr>
          <w:sz w:val="28"/>
          <w:szCs w:val="28"/>
        </w:rPr>
        <w:t>э - 2;</w:t>
      </w:r>
    </w:p>
    <w:p w14:paraId="7382D5C9" w14:textId="77777777" w:rsidR="00BE6157" w:rsidRPr="00AE792B" w:rsidRDefault="00BE6157" w:rsidP="00AE792B">
      <w:pPr>
        <w:ind w:firstLine="709"/>
        <w:rPr>
          <w:sz w:val="28"/>
          <w:szCs w:val="28"/>
        </w:rPr>
      </w:pPr>
      <w:r w:rsidRPr="00AE792B">
        <w:rPr>
          <w:sz w:val="28"/>
          <w:szCs w:val="28"/>
        </w:rPr>
        <w:t>н - 58;</w:t>
      </w:r>
    </w:p>
    <w:p w14:paraId="7D508743" w14:textId="77777777" w:rsidR="00BE6157" w:rsidRPr="00AE792B" w:rsidRDefault="00BE6157" w:rsidP="00AE792B">
      <w:pPr>
        <w:ind w:firstLine="709"/>
        <w:rPr>
          <w:sz w:val="28"/>
          <w:szCs w:val="28"/>
        </w:rPr>
      </w:pPr>
      <w:r w:rsidRPr="00AE792B">
        <w:rPr>
          <w:sz w:val="28"/>
          <w:szCs w:val="28"/>
        </w:rPr>
        <w:t>п - 2;</w:t>
      </w:r>
    </w:p>
    <w:p w14:paraId="1562104D" w14:textId="77777777" w:rsidR="00BE6157" w:rsidRPr="00AE792B" w:rsidRDefault="00BE6157" w:rsidP="00AE792B">
      <w:pPr>
        <w:ind w:firstLine="709"/>
        <w:rPr>
          <w:sz w:val="28"/>
          <w:szCs w:val="28"/>
        </w:rPr>
      </w:pPr>
      <w:r w:rsidRPr="00AE792B">
        <w:rPr>
          <w:sz w:val="28"/>
          <w:szCs w:val="28"/>
        </w:rPr>
        <w:t>с - 56;</w:t>
      </w:r>
    </w:p>
    <w:p w14:paraId="6E18104B" w14:textId="77777777" w:rsidR="00BE6157" w:rsidRPr="00AE792B" w:rsidRDefault="00BE6157" w:rsidP="00AE792B">
      <w:pPr>
        <w:ind w:firstLine="709"/>
        <w:rPr>
          <w:sz w:val="28"/>
          <w:szCs w:val="28"/>
        </w:rPr>
      </w:pPr>
      <w:r w:rsidRPr="00AE792B">
        <w:rPr>
          <w:sz w:val="28"/>
          <w:szCs w:val="28"/>
        </w:rPr>
        <w:t>м - 5;</w:t>
      </w:r>
    </w:p>
    <w:p w14:paraId="2C360189" w14:textId="77777777" w:rsidR="00BE6157" w:rsidRPr="00AE792B" w:rsidRDefault="00BE6157" w:rsidP="00AE792B">
      <w:pPr>
        <w:ind w:firstLine="709"/>
        <w:rPr>
          <w:sz w:val="28"/>
          <w:szCs w:val="28"/>
        </w:rPr>
      </w:pPr>
      <w:r w:rsidRPr="00AE792B">
        <w:rPr>
          <w:sz w:val="28"/>
          <w:szCs w:val="28"/>
        </w:rPr>
        <w:t>л - 35;</w:t>
      </w:r>
    </w:p>
    <w:p w14:paraId="2EE5BB03" w14:textId="77777777" w:rsidR="00BE6157" w:rsidRPr="00AE792B" w:rsidRDefault="00BE6157" w:rsidP="00AE792B">
      <w:pPr>
        <w:ind w:firstLine="709"/>
        <w:rPr>
          <w:sz w:val="28"/>
          <w:szCs w:val="28"/>
        </w:rPr>
      </w:pPr>
      <w:r w:rsidRPr="00AE792B">
        <w:rPr>
          <w:sz w:val="28"/>
          <w:szCs w:val="28"/>
        </w:rPr>
        <w:t>Тромбоциты - 200*10</w:t>
      </w:r>
      <w:r w:rsidRPr="00AE792B">
        <w:rPr>
          <w:sz w:val="28"/>
          <w:szCs w:val="28"/>
          <w:vertAlign w:val="superscript"/>
        </w:rPr>
        <w:t>9</w:t>
      </w:r>
      <w:r w:rsidRPr="00AE792B">
        <w:rPr>
          <w:sz w:val="28"/>
          <w:szCs w:val="28"/>
        </w:rPr>
        <w:t xml:space="preserve"> /л.</w:t>
      </w:r>
    </w:p>
    <w:p w14:paraId="3E443E8D" w14:textId="77777777" w:rsidR="00BE6157" w:rsidRPr="00AE792B" w:rsidRDefault="00BE6157" w:rsidP="00AE792B">
      <w:pPr>
        <w:ind w:firstLine="709"/>
        <w:rPr>
          <w:sz w:val="28"/>
          <w:szCs w:val="28"/>
        </w:rPr>
      </w:pPr>
      <w:r w:rsidRPr="00AE792B">
        <w:rPr>
          <w:sz w:val="28"/>
          <w:szCs w:val="28"/>
        </w:rPr>
        <w:t>Заключение: патология не определяется.</w:t>
      </w:r>
    </w:p>
    <w:p w14:paraId="5B20869B" w14:textId="77777777" w:rsidR="00BE6157" w:rsidRPr="00AE792B" w:rsidRDefault="00BE6157" w:rsidP="00AE792B">
      <w:pPr>
        <w:ind w:firstLine="709"/>
        <w:rPr>
          <w:sz w:val="28"/>
          <w:szCs w:val="28"/>
        </w:rPr>
      </w:pPr>
      <w:r w:rsidRPr="00AE792B">
        <w:rPr>
          <w:sz w:val="28"/>
          <w:szCs w:val="28"/>
        </w:rPr>
        <w:t>Общий анализ мочи (от 23.11.2010):</w:t>
      </w:r>
    </w:p>
    <w:p w14:paraId="09D8CAEB" w14:textId="77777777" w:rsidR="00BE6157" w:rsidRPr="00AE792B" w:rsidRDefault="00BE6157" w:rsidP="00AE792B">
      <w:pPr>
        <w:ind w:firstLine="709"/>
        <w:rPr>
          <w:sz w:val="28"/>
          <w:szCs w:val="28"/>
        </w:rPr>
      </w:pPr>
      <w:r w:rsidRPr="00AE792B">
        <w:rPr>
          <w:sz w:val="28"/>
          <w:szCs w:val="28"/>
        </w:rPr>
        <w:t>Цвет - желтый;</w:t>
      </w:r>
    </w:p>
    <w:p w14:paraId="5CED4E58" w14:textId="77777777" w:rsidR="00BE6157" w:rsidRPr="00AE792B" w:rsidRDefault="00BE6157" w:rsidP="00AE792B">
      <w:pPr>
        <w:ind w:firstLine="709"/>
        <w:rPr>
          <w:sz w:val="28"/>
          <w:szCs w:val="28"/>
        </w:rPr>
      </w:pPr>
      <w:r w:rsidRPr="00AE792B">
        <w:rPr>
          <w:sz w:val="28"/>
          <w:szCs w:val="28"/>
        </w:rPr>
        <w:t>Прозрачность - прозрачная;</w:t>
      </w:r>
    </w:p>
    <w:p w14:paraId="16E36FEC" w14:textId="77777777" w:rsidR="00BE6157" w:rsidRPr="00AE792B" w:rsidRDefault="00BE6157" w:rsidP="00AE792B">
      <w:pPr>
        <w:ind w:firstLine="709"/>
        <w:rPr>
          <w:sz w:val="28"/>
          <w:szCs w:val="28"/>
        </w:rPr>
      </w:pPr>
      <w:r w:rsidRPr="00AE792B">
        <w:rPr>
          <w:sz w:val="28"/>
          <w:szCs w:val="28"/>
        </w:rPr>
        <w:t>Удельный вес - 1023 г/л;</w:t>
      </w:r>
    </w:p>
    <w:p w14:paraId="2E495E11" w14:textId="77777777" w:rsidR="00BE6157" w:rsidRPr="00AE792B" w:rsidRDefault="00BE6157" w:rsidP="00AE792B">
      <w:pPr>
        <w:ind w:firstLine="709"/>
        <w:rPr>
          <w:sz w:val="28"/>
          <w:szCs w:val="28"/>
        </w:rPr>
      </w:pPr>
      <w:r w:rsidRPr="00AE792B">
        <w:rPr>
          <w:sz w:val="28"/>
          <w:szCs w:val="28"/>
        </w:rPr>
        <w:t>Реакция - кислая;</w:t>
      </w:r>
    </w:p>
    <w:p w14:paraId="4FAA87E5" w14:textId="77777777" w:rsidR="00BE6157" w:rsidRPr="00AE792B" w:rsidRDefault="00BE6157" w:rsidP="00AE792B">
      <w:pPr>
        <w:ind w:firstLine="709"/>
        <w:rPr>
          <w:sz w:val="28"/>
          <w:szCs w:val="28"/>
        </w:rPr>
      </w:pPr>
      <w:r w:rsidRPr="00AE792B">
        <w:rPr>
          <w:sz w:val="28"/>
          <w:szCs w:val="28"/>
        </w:rPr>
        <w:t>Белок - отр;</w:t>
      </w:r>
    </w:p>
    <w:p w14:paraId="5C2C2E3D" w14:textId="77777777" w:rsidR="00BE6157" w:rsidRPr="00AE792B" w:rsidRDefault="00BE6157" w:rsidP="00AE792B">
      <w:pPr>
        <w:ind w:firstLine="709"/>
        <w:rPr>
          <w:sz w:val="28"/>
          <w:szCs w:val="28"/>
        </w:rPr>
      </w:pPr>
      <w:r w:rsidRPr="00AE792B">
        <w:rPr>
          <w:sz w:val="28"/>
          <w:szCs w:val="28"/>
        </w:rPr>
        <w:t>Сахар - отр;</w:t>
      </w:r>
    </w:p>
    <w:p w14:paraId="25F6B008" w14:textId="77777777" w:rsidR="00BE6157" w:rsidRPr="00AE792B" w:rsidRDefault="00BE6157" w:rsidP="00AE792B">
      <w:pPr>
        <w:ind w:firstLine="709"/>
        <w:rPr>
          <w:sz w:val="28"/>
          <w:szCs w:val="28"/>
        </w:rPr>
      </w:pPr>
      <w:r w:rsidRPr="00AE792B">
        <w:rPr>
          <w:sz w:val="28"/>
          <w:szCs w:val="28"/>
        </w:rPr>
        <w:t>Эпителий плоский - 1-2 в п/з;</w:t>
      </w:r>
    </w:p>
    <w:p w14:paraId="03CBDC88" w14:textId="77777777" w:rsidR="00BE6157" w:rsidRPr="00AE792B" w:rsidRDefault="00BE6157" w:rsidP="00AE792B">
      <w:pPr>
        <w:ind w:firstLine="709"/>
        <w:rPr>
          <w:sz w:val="28"/>
          <w:szCs w:val="28"/>
        </w:rPr>
      </w:pPr>
      <w:r w:rsidRPr="00AE792B">
        <w:rPr>
          <w:sz w:val="28"/>
          <w:szCs w:val="28"/>
        </w:rPr>
        <w:t>Лейкоциты - 1-2 в п/з;</w:t>
      </w:r>
    </w:p>
    <w:p w14:paraId="3ED7F4AB" w14:textId="77777777" w:rsidR="00BE6157" w:rsidRPr="00AE792B" w:rsidRDefault="00BE6157" w:rsidP="00AE792B">
      <w:pPr>
        <w:ind w:firstLine="709"/>
        <w:rPr>
          <w:sz w:val="28"/>
          <w:szCs w:val="28"/>
        </w:rPr>
      </w:pPr>
      <w:r w:rsidRPr="00AE792B">
        <w:rPr>
          <w:sz w:val="28"/>
          <w:szCs w:val="28"/>
        </w:rPr>
        <w:t>Эритроциты - 1-2 в п/з;</w:t>
      </w:r>
    </w:p>
    <w:p w14:paraId="7DD224DA" w14:textId="77777777" w:rsidR="00BE6157" w:rsidRPr="00AE792B" w:rsidRDefault="00BE6157" w:rsidP="00AE792B">
      <w:pPr>
        <w:ind w:firstLine="709"/>
        <w:rPr>
          <w:sz w:val="28"/>
          <w:szCs w:val="28"/>
        </w:rPr>
      </w:pPr>
      <w:r w:rsidRPr="00AE792B">
        <w:rPr>
          <w:sz w:val="28"/>
          <w:szCs w:val="28"/>
        </w:rPr>
        <w:t>Заключение: изменений в анализе не выявлено.</w:t>
      </w:r>
    </w:p>
    <w:p w14:paraId="01DCAC25" w14:textId="77777777" w:rsidR="00BE6157" w:rsidRPr="00AE792B" w:rsidRDefault="00BE6157" w:rsidP="00AE792B">
      <w:pPr>
        <w:ind w:firstLine="709"/>
        <w:rPr>
          <w:sz w:val="28"/>
          <w:szCs w:val="28"/>
        </w:rPr>
      </w:pPr>
      <w:r w:rsidRPr="00AE792B">
        <w:rPr>
          <w:sz w:val="28"/>
          <w:szCs w:val="28"/>
        </w:rPr>
        <w:t>Анализ крови на сахар (от 23.11.2010):</w:t>
      </w:r>
    </w:p>
    <w:p w14:paraId="09C4BF1E" w14:textId="77777777" w:rsidR="00BE6157" w:rsidRPr="00AE792B" w:rsidRDefault="00BE6157" w:rsidP="00AE792B">
      <w:pPr>
        <w:ind w:firstLine="709"/>
        <w:rPr>
          <w:sz w:val="28"/>
          <w:szCs w:val="28"/>
        </w:rPr>
      </w:pPr>
      <w:r w:rsidRPr="00AE792B">
        <w:rPr>
          <w:sz w:val="28"/>
          <w:szCs w:val="28"/>
        </w:rPr>
        <w:t>сахар крови - 4,6 ммоль/л.</w:t>
      </w:r>
    </w:p>
    <w:p w14:paraId="5BE493CD" w14:textId="77777777" w:rsidR="00BE6157" w:rsidRPr="00AE792B" w:rsidRDefault="00BE6157" w:rsidP="00AE792B">
      <w:pPr>
        <w:ind w:firstLine="709"/>
        <w:rPr>
          <w:sz w:val="28"/>
          <w:szCs w:val="28"/>
        </w:rPr>
      </w:pPr>
      <w:r w:rsidRPr="00AE792B">
        <w:rPr>
          <w:sz w:val="28"/>
          <w:szCs w:val="28"/>
        </w:rPr>
        <w:t>Заключение: уровень сахара крови в пределах нормы.</w:t>
      </w:r>
    </w:p>
    <w:p w14:paraId="6B070F41" w14:textId="77777777" w:rsidR="00BE6157" w:rsidRPr="00AE792B" w:rsidRDefault="00BE6157" w:rsidP="00AE792B">
      <w:pPr>
        <w:ind w:firstLine="709"/>
        <w:rPr>
          <w:snapToGrid w:val="0"/>
          <w:sz w:val="28"/>
          <w:szCs w:val="28"/>
        </w:rPr>
      </w:pPr>
      <w:r w:rsidRPr="00AE792B">
        <w:rPr>
          <w:snapToGrid w:val="0"/>
          <w:sz w:val="28"/>
          <w:szCs w:val="28"/>
        </w:rPr>
        <w:t>Анализ крови на RW (от 23.11. 2010):</w:t>
      </w:r>
    </w:p>
    <w:p w14:paraId="08E121D5" w14:textId="77777777" w:rsidR="00BE6157" w:rsidRPr="00AE792B" w:rsidRDefault="00BE6157" w:rsidP="00AE792B">
      <w:pPr>
        <w:ind w:firstLine="709"/>
        <w:rPr>
          <w:snapToGrid w:val="0"/>
          <w:sz w:val="28"/>
          <w:szCs w:val="28"/>
        </w:rPr>
      </w:pPr>
      <w:r w:rsidRPr="00AE792B">
        <w:rPr>
          <w:snapToGrid w:val="0"/>
          <w:sz w:val="28"/>
          <w:szCs w:val="28"/>
        </w:rPr>
        <w:t>RW</w:t>
      </w:r>
      <w:r w:rsidR="00AE792B">
        <w:rPr>
          <w:snapToGrid w:val="0"/>
          <w:sz w:val="28"/>
          <w:szCs w:val="28"/>
        </w:rPr>
        <w:t xml:space="preserve"> </w:t>
      </w:r>
      <w:r w:rsidRPr="00AE792B">
        <w:rPr>
          <w:snapToGrid w:val="0"/>
          <w:sz w:val="28"/>
          <w:szCs w:val="28"/>
        </w:rPr>
        <w:t>№ 658 - отрицательный.</w:t>
      </w:r>
    </w:p>
    <w:p w14:paraId="3FDBAD8A" w14:textId="77777777" w:rsidR="00BE6157" w:rsidRPr="00AE792B" w:rsidRDefault="00BE6157" w:rsidP="00AE792B">
      <w:pPr>
        <w:ind w:firstLine="709"/>
        <w:rPr>
          <w:sz w:val="28"/>
          <w:szCs w:val="28"/>
        </w:rPr>
      </w:pPr>
    </w:p>
    <w:p w14:paraId="699D53B5" w14:textId="77777777" w:rsidR="00BE6157" w:rsidRPr="00AE792B" w:rsidRDefault="00BE6157" w:rsidP="00AE792B">
      <w:pPr>
        <w:ind w:firstLine="709"/>
        <w:rPr>
          <w:sz w:val="28"/>
          <w:szCs w:val="28"/>
        </w:rPr>
      </w:pPr>
      <w:r w:rsidRPr="00AE792B">
        <w:rPr>
          <w:sz w:val="28"/>
          <w:szCs w:val="28"/>
        </w:rPr>
        <w:lastRenderedPageBreak/>
        <w:t>Анализ кала на яйца глист (от 23.11.2010):</w:t>
      </w:r>
    </w:p>
    <w:p w14:paraId="53A13905" w14:textId="77777777" w:rsidR="00BE6157" w:rsidRPr="00AE792B" w:rsidRDefault="00BE6157" w:rsidP="00AE792B">
      <w:pPr>
        <w:ind w:firstLine="709"/>
        <w:rPr>
          <w:sz w:val="28"/>
          <w:szCs w:val="28"/>
        </w:rPr>
      </w:pPr>
      <w:r w:rsidRPr="00AE792B">
        <w:rPr>
          <w:sz w:val="28"/>
          <w:szCs w:val="28"/>
        </w:rPr>
        <w:t>Яйца глист не обнаружены.</w:t>
      </w:r>
    </w:p>
    <w:p w14:paraId="6B154EBA" w14:textId="77777777" w:rsidR="00BE6157" w:rsidRPr="00AE792B" w:rsidRDefault="00BE6157" w:rsidP="00AE792B">
      <w:pPr>
        <w:ind w:firstLine="709"/>
        <w:rPr>
          <w:sz w:val="28"/>
          <w:szCs w:val="28"/>
        </w:rPr>
      </w:pPr>
      <w:r w:rsidRPr="00AE792B">
        <w:rPr>
          <w:sz w:val="28"/>
          <w:szCs w:val="28"/>
        </w:rPr>
        <w:t>Биохимический анализ крови (от 23.11.2010):</w:t>
      </w:r>
    </w:p>
    <w:p w14:paraId="2B7A3493" w14:textId="77777777" w:rsidR="00BE6157" w:rsidRPr="00AE792B" w:rsidRDefault="00BE6157" w:rsidP="00AE792B">
      <w:pPr>
        <w:ind w:firstLine="709"/>
        <w:rPr>
          <w:snapToGrid w:val="0"/>
          <w:sz w:val="28"/>
          <w:szCs w:val="28"/>
        </w:rPr>
      </w:pPr>
      <w:r w:rsidRPr="00AE792B">
        <w:rPr>
          <w:snapToGrid w:val="0"/>
          <w:sz w:val="28"/>
          <w:szCs w:val="28"/>
        </w:rPr>
        <w:t>общий белок - 72 г/л;</w:t>
      </w:r>
    </w:p>
    <w:p w14:paraId="0A3FC0C0" w14:textId="77777777" w:rsidR="00BE6157" w:rsidRPr="00AE792B" w:rsidRDefault="00BE6157" w:rsidP="00AE792B">
      <w:pPr>
        <w:ind w:firstLine="709"/>
        <w:rPr>
          <w:snapToGrid w:val="0"/>
          <w:sz w:val="28"/>
          <w:szCs w:val="28"/>
        </w:rPr>
      </w:pPr>
      <w:r w:rsidRPr="00AE792B">
        <w:rPr>
          <w:snapToGrid w:val="0"/>
          <w:sz w:val="28"/>
          <w:szCs w:val="28"/>
        </w:rPr>
        <w:t>фибриноген - 2,3 г/л;</w:t>
      </w:r>
    </w:p>
    <w:p w14:paraId="4AD234F4" w14:textId="77777777" w:rsidR="00BE6157" w:rsidRPr="00AE792B" w:rsidRDefault="00BE6157" w:rsidP="00AE792B">
      <w:pPr>
        <w:ind w:firstLine="709"/>
        <w:rPr>
          <w:snapToGrid w:val="0"/>
          <w:sz w:val="28"/>
          <w:szCs w:val="28"/>
        </w:rPr>
      </w:pPr>
      <w:r w:rsidRPr="00AE792B">
        <w:rPr>
          <w:snapToGrid w:val="0"/>
          <w:sz w:val="28"/>
          <w:szCs w:val="28"/>
        </w:rPr>
        <w:t>АсАТ - 0,1 мкмоль/мл*ч;</w:t>
      </w:r>
    </w:p>
    <w:p w14:paraId="7D465F1C" w14:textId="77777777" w:rsidR="00BE6157" w:rsidRPr="00AE792B" w:rsidRDefault="00BE6157" w:rsidP="00AE792B">
      <w:pPr>
        <w:ind w:firstLine="709"/>
        <w:rPr>
          <w:snapToGrid w:val="0"/>
          <w:sz w:val="28"/>
          <w:szCs w:val="28"/>
        </w:rPr>
      </w:pPr>
      <w:r w:rsidRPr="00AE792B">
        <w:rPr>
          <w:snapToGrid w:val="0"/>
          <w:sz w:val="28"/>
          <w:szCs w:val="28"/>
        </w:rPr>
        <w:t>АлАТ - 0,1 мкмоль/мл*ч;</w:t>
      </w:r>
    </w:p>
    <w:p w14:paraId="0FBBB9A6" w14:textId="77777777" w:rsidR="00BE6157" w:rsidRPr="00AE792B" w:rsidRDefault="00BE6157" w:rsidP="00AE792B">
      <w:pPr>
        <w:ind w:firstLine="709"/>
        <w:rPr>
          <w:snapToGrid w:val="0"/>
          <w:sz w:val="28"/>
          <w:szCs w:val="28"/>
        </w:rPr>
      </w:pPr>
      <w:r w:rsidRPr="00AE792B">
        <w:rPr>
          <w:snapToGrid w:val="0"/>
          <w:sz w:val="28"/>
          <w:szCs w:val="28"/>
        </w:rPr>
        <w:t>ЛДГ1 - 1,0 мкмоль/мл*ч;</w:t>
      </w:r>
    </w:p>
    <w:p w14:paraId="2FCDCE2D" w14:textId="77777777" w:rsidR="00BE6157" w:rsidRPr="00AE792B" w:rsidRDefault="00BE6157" w:rsidP="00AE792B">
      <w:pPr>
        <w:ind w:firstLine="709"/>
        <w:rPr>
          <w:snapToGrid w:val="0"/>
          <w:sz w:val="28"/>
          <w:szCs w:val="28"/>
        </w:rPr>
      </w:pPr>
      <w:r w:rsidRPr="00AE792B">
        <w:rPr>
          <w:snapToGrid w:val="0"/>
          <w:sz w:val="28"/>
          <w:szCs w:val="28"/>
        </w:rPr>
        <w:t>билирубин общий - 9,5 мкмоль/л;</w:t>
      </w:r>
    </w:p>
    <w:p w14:paraId="056B6905" w14:textId="77777777" w:rsidR="00BE6157" w:rsidRPr="00AE792B" w:rsidRDefault="00BE6157" w:rsidP="00AE792B">
      <w:pPr>
        <w:ind w:firstLine="709"/>
        <w:rPr>
          <w:snapToGrid w:val="0"/>
          <w:sz w:val="28"/>
          <w:szCs w:val="28"/>
        </w:rPr>
      </w:pPr>
      <w:r w:rsidRPr="00AE792B">
        <w:rPr>
          <w:snapToGrid w:val="0"/>
          <w:sz w:val="28"/>
          <w:szCs w:val="28"/>
        </w:rPr>
        <w:t>мочевина - 3,3 ммоль/л;</w:t>
      </w:r>
    </w:p>
    <w:p w14:paraId="04A8A209" w14:textId="77777777" w:rsidR="00BE6157" w:rsidRPr="00AE792B" w:rsidRDefault="00BE6157" w:rsidP="00AE792B">
      <w:pPr>
        <w:ind w:firstLine="709"/>
        <w:rPr>
          <w:snapToGrid w:val="0"/>
          <w:sz w:val="28"/>
          <w:szCs w:val="28"/>
        </w:rPr>
      </w:pPr>
      <w:r w:rsidRPr="00AE792B">
        <w:rPr>
          <w:snapToGrid w:val="0"/>
          <w:sz w:val="28"/>
          <w:szCs w:val="28"/>
        </w:rPr>
        <w:t>креатинин - 0,06 ммоль/л.</w:t>
      </w:r>
    </w:p>
    <w:p w14:paraId="545CF61B" w14:textId="77777777" w:rsidR="00BE6157" w:rsidRPr="00AE792B" w:rsidRDefault="00BE6157" w:rsidP="00AE792B">
      <w:pPr>
        <w:ind w:firstLine="709"/>
        <w:rPr>
          <w:sz w:val="28"/>
          <w:szCs w:val="28"/>
        </w:rPr>
      </w:pPr>
      <w:r w:rsidRPr="00AE792B">
        <w:rPr>
          <w:sz w:val="28"/>
          <w:szCs w:val="28"/>
        </w:rPr>
        <w:t>Заключение: результаты анализа в пределах нормы.</w:t>
      </w:r>
    </w:p>
    <w:p w14:paraId="0D5A448D" w14:textId="77777777" w:rsidR="00BE6157" w:rsidRPr="00AE792B" w:rsidRDefault="003C7FB4" w:rsidP="00AE792B">
      <w:pPr>
        <w:ind w:firstLine="709"/>
        <w:rPr>
          <w:sz w:val="28"/>
          <w:szCs w:val="28"/>
        </w:rPr>
      </w:pPr>
      <w:r w:rsidRPr="00AE792B">
        <w:rPr>
          <w:sz w:val="28"/>
          <w:szCs w:val="28"/>
        </w:rPr>
        <w:t>ЭКГ (от 23.11.2010</w:t>
      </w:r>
      <w:r w:rsidR="00BE6157" w:rsidRPr="00AE792B">
        <w:rPr>
          <w:sz w:val="28"/>
          <w:szCs w:val="28"/>
        </w:rPr>
        <w:t>):</w:t>
      </w:r>
    </w:p>
    <w:p w14:paraId="5B04876C" w14:textId="77777777" w:rsidR="00BE6157" w:rsidRPr="00AE792B" w:rsidRDefault="001A45C4" w:rsidP="00AE792B">
      <w:pPr>
        <w:ind w:firstLine="709"/>
        <w:rPr>
          <w:sz w:val="28"/>
          <w:szCs w:val="28"/>
        </w:rPr>
      </w:pPr>
      <w:r w:rsidRPr="00AE792B">
        <w:rPr>
          <w:sz w:val="28"/>
          <w:szCs w:val="28"/>
        </w:rPr>
        <w:t>Заключение: ритм синусовый, 7</w:t>
      </w:r>
      <w:r w:rsidR="00BE6157" w:rsidRPr="00AE792B">
        <w:rPr>
          <w:sz w:val="28"/>
          <w:szCs w:val="28"/>
        </w:rPr>
        <w:t>2 уд/мин. Горизонтальное положение электрической оси сердца. Дистрофические изменения в миокарде.</w:t>
      </w:r>
    </w:p>
    <w:p w14:paraId="57CC2EE6" w14:textId="77777777" w:rsidR="00BE6157" w:rsidRPr="00AE792B" w:rsidRDefault="00BE6157" w:rsidP="00AE792B">
      <w:pPr>
        <w:ind w:firstLine="709"/>
        <w:rPr>
          <w:sz w:val="28"/>
          <w:szCs w:val="28"/>
        </w:rPr>
      </w:pPr>
      <w:r w:rsidRPr="00AE792B">
        <w:rPr>
          <w:sz w:val="28"/>
          <w:szCs w:val="28"/>
        </w:rPr>
        <w:t>Определение времени свертыван</w:t>
      </w:r>
      <w:r w:rsidR="003C7FB4" w:rsidRPr="00AE792B">
        <w:rPr>
          <w:sz w:val="28"/>
          <w:szCs w:val="28"/>
        </w:rPr>
        <w:t>ия крови и кровоточивости (от 23.11.2010</w:t>
      </w:r>
      <w:r w:rsidRPr="00AE792B">
        <w:rPr>
          <w:sz w:val="28"/>
          <w:szCs w:val="28"/>
        </w:rPr>
        <w:t>):</w:t>
      </w:r>
      <w:r w:rsidR="00AE792B">
        <w:rPr>
          <w:sz w:val="28"/>
          <w:szCs w:val="28"/>
        </w:rPr>
        <w:t xml:space="preserve"> </w:t>
      </w:r>
      <w:r w:rsidRPr="00AE792B">
        <w:rPr>
          <w:sz w:val="28"/>
          <w:szCs w:val="28"/>
        </w:rPr>
        <w:t>время свертывания крови - 6 мин;</w:t>
      </w:r>
    </w:p>
    <w:p w14:paraId="4F300046" w14:textId="77777777" w:rsidR="00BE6157" w:rsidRPr="00AE792B" w:rsidRDefault="00BE6157" w:rsidP="00AE792B">
      <w:pPr>
        <w:ind w:firstLine="709"/>
        <w:rPr>
          <w:sz w:val="28"/>
          <w:szCs w:val="28"/>
        </w:rPr>
      </w:pPr>
      <w:r w:rsidRPr="00AE792B">
        <w:rPr>
          <w:sz w:val="28"/>
          <w:szCs w:val="28"/>
        </w:rPr>
        <w:t>кровоточивость - 2 мин.</w:t>
      </w:r>
    </w:p>
    <w:p w14:paraId="7F876BA5" w14:textId="77777777" w:rsidR="00BE6157" w:rsidRPr="00AE792B" w:rsidRDefault="00BE6157" w:rsidP="00AE792B">
      <w:pPr>
        <w:ind w:firstLine="709"/>
        <w:rPr>
          <w:sz w:val="28"/>
          <w:szCs w:val="28"/>
        </w:rPr>
      </w:pPr>
      <w:r w:rsidRPr="00AE792B">
        <w:rPr>
          <w:sz w:val="28"/>
          <w:szCs w:val="28"/>
        </w:rPr>
        <w:t xml:space="preserve">Анализ крови на групповую </w:t>
      </w:r>
      <w:r w:rsidR="003C7FB4" w:rsidRPr="00AE792B">
        <w:rPr>
          <w:sz w:val="28"/>
          <w:szCs w:val="28"/>
        </w:rPr>
        <w:t>и резус-принадлежность (от 23.11.2010</w:t>
      </w:r>
      <w:r w:rsidRPr="00AE792B">
        <w:rPr>
          <w:sz w:val="28"/>
          <w:szCs w:val="28"/>
        </w:rPr>
        <w:t>):</w:t>
      </w:r>
    </w:p>
    <w:p w14:paraId="0939A091" w14:textId="77777777" w:rsidR="00BE6157" w:rsidRPr="00AE792B" w:rsidRDefault="00BE6157" w:rsidP="00AE792B">
      <w:pPr>
        <w:ind w:firstLine="709"/>
        <w:rPr>
          <w:sz w:val="28"/>
          <w:szCs w:val="28"/>
        </w:rPr>
      </w:pPr>
      <w:r w:rsidRPr="00AE792B">
        <w:rPr>
          <w:sz w:val="28"/>
          <w:szCs w:val="28"/>
          <w:lang w:val="en-US"/>
        </w:rPr>
        <w:t>A</w:t>
      </w:r>
      <w:r w:rsidRPr="00AE792B">
        <w:rPr>
          <w:sz w:val="28"/>
          <w:szCs w:val="28"/>
        </w:rPr>
        <w:t>(</w:t>
      </w:r>
      <w:r w:rsidRPr="00AE792B">
        <w:rPr>
          <w:sz w:val="28"/>
          <w:szCs w:val="28"/>
          <w:lang w:val="en-US"/>
        </w:rPr>
        <w:t>II</w:t>
      </w:r>
      <w:r w:rsidRPr="00AE792B">
        <w:rPr>
          <w:sz w:val="28"/>
          <w:szCs w:val="28"/>
        </w:rPr>
        <w:t xml:space="preserve">) </w:t>
      </w:r>
      <w:r w:rsidRPr="00AE792B">
        <w:rPr>
          <w:sz w:val="28"/>
          <w:szCs w:val="28"/>
          <w:lang w:val="en-US"/>
        </w:rPr>
        <w:t>Rh</w:t>
      </w:r>
      <w:r w:rsidRPr="00AE792B">
        <w:rPr>
          <w:sz w:val="28"/>
          <w:szCs w:val="28"/>
        </w:rPr>
        <w:t>+ (положительный).</w:t>
      </w:r>
    </w:p>
    <w:p w14:paraId="02D18577" w14:textId="77777777" w:rsidR="00B7447F" w:rsidRPr="00AE792B" w:rsidRDefault="00B7447F" w:rsidP="00AE792B">
      <w:pPr>
        <w:ind w:firstLine="709"/>
        <w:rPr>
          <w:sz w:val="28"/>
          <w:szCs w:val="28"/>
        </w:rPr>
      </w:pPr>
    </w:p>
    <w:p w14:paraId="3AF9CED8" w14:textId="77777777" w:rsidR="00B7447F" w:rsidRDefault="00B7447F" w:rsidP="00AE792B">
      <w:pPr>
        <w:ind w:firstLine="709"/>
        <w:jc w:val="center"/>
        <w:rPr>
          <w:b/>
          <w:sz w:val="28"/>
          <w:szCs w:val="28"/>
        </w:rPr>
      </w:pPr>
      <w:r w:rsidRPr="00AE792B">
        <w:rPr>
          <w:b/>
          <w:sz w:val="28"/>
          <w:szCs w:val="28"/>
        </w:rPr>
        <w:t>Заключения врачей-консультантов</w:t>
      </w:r>
    </w:p>
    <w:p w14:paraId="1C80F92F" w14:textId="77777777" w:rsidR="00AE792B" w:rsidRPr="00AE792B" w:rsidRDefault="00AE792B" w:rsidP="00AE792B">
      <w:pPr>
        <w:ind w:firstLine="709"/>
        <w:rPr>
          <w:b/>
          <w:sz w:val="28"/>
          <w:szCs w:val="28"/>
        </w:rPr>
      </w:pPr>
    </w:p>
    <w:p w14:paraId="1AE439D9" w14:textId="77777777" w:rsidR="00B7447F" w:rsidRPr="00AE792B" w:rsidRDefault="00B7447F" w:rsidP="00AE792B">
      <w:pPr>
        <w:ind w:firstLine="709"/>
        <w:rPr>
          <w:b/>
          <w:sz w:val="28"/>
          <w:szCs w:val="28"/>
        </w:rPr>
      </w:pPr>
      <w:r w:rsidRPr="00AE792B">
        <w:rPr>
          <w:b/>
          <w:sz w:val="28"/>
          <w:szCs w:val="28"/>
        </w:rPr>
        <w:t>Невролог:</w:t>
      </w:r>
    </w:p>
    <w:p w14:paraId="408BEF08" w14:textId="77777777" w:rsidR="00B7447F" w:rsidRPr="00AE792B" w:rsidRDefault="00B7447F" w:rsidP="00AE792B">
      <w:pPr>
        <w:ind w:firstLine="709"/>
        <w:rPr>
          <w:sz w:val="28"/>
          <w:szCs w:val="28"/>
        </w:rPr>
      </w:pPr>
      <w:r w:rsidRPr="00AE792B">
        <w:rPr>
          <w:sz w:val="28"/>
          <w:szCs w:val="28"/>
        </w:rPr>
        <w:t>Диагноз: Распространенный остеохондроз позвоночника вертеброгенного и пост травматического генеза, хронический болевой синдром.</w:t>
      </w:r>
      <w:r w:rsidR="00AE792B">
        <w:rPr>
          <w:sz w:val="28"/>
          <w:szCs w:val="28"/>
        </w:rPr>
        <w:t xml:space="preserve"> </w:t>
      </w:r>
    </w:p>
    <w:p w14:paraId="535DDE65" w14:textId="77777777" w:rsidR="00B7447F" w:rsidRPr="00AE792B" w:rsidRDefault="00B7447F" w:rsidP="00AE792B">
      <w:pPr>
        <w:ind w:firstLine="709"/>
        <w:rPr>
          <w:b/>
          <w:sz w:val="28"/>
          <w:szCs w:val="28"/>
        </w:rPr>
      </w:pPr>
      <w:r w:rsidRPr="00AE792B">
        <w:rPr>
          <w:b/>
          <w:sz w:val="28"/>
          <w:szCs w:val="28"/>
        </w:rPr>
        <w:t>Уролог:</w:t>
      </w:r>
    </w:p>
    <w:p w14:paraId="5329B663" w14:textId="77777777" w:rsidR="00B7447F" w:rsidRPr="00C44D85" w:rsidRDefault="00B7447F" w:rsidP="00AE792B">
      <w:pPr>
        <w:ind w:firstLine="709"/>
        <w:rPr>
          <w:sz w:val="28"/>
          <w:szCs w:val="28"/>
        </w:rPr>
      </w:pPr>
      <w:r w:rsidRPr="00AE792B">
        <w:rPr>
          <w:sz w:val="28"/>
          <w:szCs w:val="28"/>
        </w:rPr>
        <w:t>Диагноз: паховая грыжа справа.</w:t>
      </w:r>
    </w:p>
    <w:p w14:paraId="0246CAD0" w14:textId="77777777" w:rsidR="00E978C7" w:rsidRPr="00C44D85" w:rsidRDefault="00E978C7">
      <w:pPr>
        <w:spacing w:after="200" w:line="276" w:lineRule="auto"/>
        <w:jc w:val="left"/>
        <w:rPr>
          <w:sz w:val="28"/>
          <w:szCs w:val="28"/>
        </w:rPr>
      </w:pPr>
      <w:r w:rsidRPr="00C44D85">
        <w:rPr>
          <w:sz w:val="28"/>
          <w:szCs w:val="28"/>
        </w:rPr>
        <w:br w:type="page"/>
      </w:r>
    </w:p>
    <w:p w14:paraId="70DF2EAE" w14:textId="77777777" w:rsidR="00B7447F" w:rsidRPr="00AE792B" w:rsidRDefault="00B7447F" w:rsidP="00AE792B">
      <w:pPr>
        <w:ind w:firstLine="709"/>
        <w:rPr>
          <w:b/>
          <w:sz w:val="28"/>
          <w:szCs w:val="28"/>
        </w:rPr>
      </w:pPr>
      <w:r w:rsidRPr="00AE792B">
        <w:rPr>
          <w:b/>
          <w:sz w:val="28"/>
          <w:szCs w:val="28"/>
        </w:rPr>
        <w:lastRenderedPageBreak/>
        <w:t>Терапевт:</w:t>
      </w:r>
    </w:p>
    <w:p w14:paraId="3D0EADFE" w14:textId="77777777" w:rsidR="00FC6476" w:rsidRPr="00AE792B" w:rsidRDefault="00FC6476" w:rsidP="00AE792B">
      <w:pPr>
        <w:ind w:firstLine="709"/>
        <w:rPr>
          <w:sz w:val="28"/>
          <w:szCs w:val="28"/>
        </w:rPr>
      </w:pPr>
      <w:r w:rsidRPr="00AE792B">
        <w:rPr>
          <w:sz w:val="28"/>
          <w:szCs w:val="28"/>
        </w:rPr>
        <w:t>Диагноз: признаков функциональных нарушений не выявлено</w:t>
      </w:r>
    </w:p>
    <w:p w14:paraId="7735BF83" w14:textId="77777777" w:rsidR="00FC6476" w:rsidRPr="00AE792B" w:rsidRDefault="00FC6476" w:rsidP="00AE792B">
      <w:pPr>
        <w:ind w:firstLine="709"/>
        <w:rPr>
          <w:sz w:val="28"/>
          <w:szCs w:val="28"/>
        </w:rPr>
      </w:pPr>
    </w:p>
    <w:p w14:paraId="6401076A" w14:textId="77777777" w:rsidR="001A45C4" w:rsidRDefault="001A45C4" w:rsidP="00AE792B">
      <w:pPr>
        <w:ind w:firstLine="709"/>
        <w:jc w:val="center"/>
        <w:rPr>
          <w:b/>
          <w:sz w:val="28"/>
          <w:szCs w:val="28"/>
        </w:rPr>
      </w:pPr>
      <w:r w:rsidRPr="00AE792B">
        <w:rPr>
          <w:b/>
          <w:sz w:val="28"/>
          <w:szCs w:val="28"/>
        </w:rPr>
        <w:t>Дифференциальная диагностика</w:t>
      </w:r>
    </w:p>
    <w:p w14:paraId="16864D0B" w14:textId="77777777" w:rsidR="00AE792B" w:rsidRPr="00AE792B" w:rsidRDefault="00AE792B" w:rsidP="00AE792B">
      <w:pPr>
        <w:ind w:firstLine="709"/>
        <w:rPr>
          <w:b/>
          <w:sz w:val="28"/>
          <w:szCs w:val="28"/>
        </w:rPr>
      </w:pPr>
    </w:p>
    <w:p w14:paraId="3946692D" w14:textId="77777777" w:rsidR="001A45C4" w:rsidRPr="00AE792B" w:rsidRDefault="001A45C4" w:rsidP="00AE792B">
      <w:pPr>
        <w:ind w:firstLine="709"/>
        <w:rPr>
          <w:sz w:val="28"/>
          <w:szCs w:val="28"/>
        </w:rPr>
      </w:pPr>
      <w:r w:rsidRPr="00AE792B">
        <w:rPr>
          <w:sz w:val="28"/>
          <w:szCs w:val="28"/>
        </w:rPr>
        <w:t>Дифференциальный ряд может быть представлен следующими состояниями:</w:t>
      </w:r>
    </w:p>
    <w:p w14:paraId="5D3DB671" w14:textId="77777777" w:rsidR="001A45C4" w:rsidRPr="00AE792B" w:rsidRDefault="001A45C4" w:rsidP="00AE792B">
      <w:pPr>
        <w:numPr>
          <w:ilvl w:val="0"/>
          <w:numId w:val="4"/>
        </w:numPr>
        <w:tabs>
          <w:tab w:val="clear" w:pos="360"/>
        </w:tabs>
        <w:ind w:left="0" w:firstLine="709"/>
        <w:rPr>
          <w:sz w:val="28"/>
          <w:szCs w:val="28"/>
        </w:rPr>
      </w:pPr>
      <w:r w:rsidRPr="00AE792B">
        <w:rPr>
          <w:sz w:val="28"/>
          <w:szCs w:val="28"/>
        </w:rPr>
        <w:t>бедренная грыжа;</w:t>
      </w:r>
    </w:p>
    <w:p w14:paraId="238CF7C0" w14:textId="77777777" w:rsidR="001A45C4" w:rsidRPr="00AE792B" w:rsidRDefault="001A45C4" w:rsidP="00AE792B">
      <w:pPr>
        <w:numPr>
          <w:ilvl w:val="0"/>
          <w:numId w:val="4"/>
        </w:numPr>
        <w:tabs>
          <w:tab w:val="clear" w:pos="360"/>
        </w:tabs>
        <w:ind w:left="0" w:firstLine="709"/>
        <w:rPr>
          <w:sz w:val="28"/>
          <w:szCs w:val="28"/>
        </w:rPr>
      </w:pPr>
      <w:r w:rsidRPr="00AE792B">
        <w:rPr>
          <w:sz w:val="28"/>
          <w:szCs w:val="28"/>
        </w:rPr>
        <w:t>прямая паховая грыжа;</w:t>
      </w:r>
    </w:p>
    <w:p w14:paraId="72094D66" w14:textId="77777777" w:rsidR="001A45C4" w:rsidRPr="00AE792B" w:rsidRDefault="001A45C4" w:rsidP="00AE792B">
      <w:pPr>
        <w:numPr>
          <w:ilvl w:val="0"/>
          <w:numId w:val="4"/>
        </w:numPr>
        <w:tabs>
          <w:tab w:val="clear" w:pos="360"/>
        </w:tabs>
        <w:ind w:left="0" w:firstLine="709"/>
        <w:rPr>
          <w:sz w:val="28"/>
          <w:szCs w:val="28"/>
        </w:rPr>
      </w:pPr>
      <w:r w:rsidRPr="00AE792B">
        <w:rPr>
          <w:sz w:val="28"/>
          <w:szCs w:val="28"/>
        </w:rPr>
        <w:t>паховый лимфаденит.</w:t>
      </w:r>
    </w:p>
    <w:p w14:paraId="69EB3B49" w14:textId="77777777" w:rsidR="001A45C4" w:rsidRPr="00AE792B" w:rsidRDefault="001A45C4" w:rsidP="00AE792B">
      <w:pPr>
        <w:ind w:firstLine="709"/>
        <w:rPr>
          <w:sz w:val="28"/>
          <w:szCs w:val="28"/>
        </w:rPr>
      </w:pPr>
      <w:r w:rsidRPr="00AE792B">
        <w:rPr>
          <w:sz w:val="28"/>
          <w:szCs w:val="28"/>
        </w:rPr>
        <w:t>При наличии бедренной грыжи характерно ее расположение ниже пупартовой связки. Проявляется болями в паховой области с иррадиацией в ногу, могут сопровождаться диспептическими или дизурическими растройствами. Встречается чаще у женщин. При вправлении определяется пульсация бедренной артерии. У мужчин не спускается в мошонку. Указанные клинические данные, характерные для бедренной грыжи не имеют места в данном случае.</w:t>
      </w:r>
    </w:p>
    <w:p w14:paraId="004E5BD4" w14:textId="77777777" w:rsidR="001A45C4" w:rsidRPr="00AE792B" w:rsidRDefault="001A45C4" w:rsidP="00AE792B">
      <w:pPr>
        <w:ind w:firstLine="709"/>
        <w:rPr>
          <w:sz w:val="28"/>
          <w:szCs w:val="28"/>
        </w:rPr>
      </w:pPr>
    </w:p>
    <w:tbl>
      <w:tblPr>
        <w:tblW w:w="0" w:type="auto"/>
        <w:tblInd w:w="190" w:type="dxa"/>
        <w:tblLayout w:type="fixed"/>
        <w:tblLook w:val="0000" w:firstRow="0" w:lastRow="0" w:firstColumn="0" w:lastColumn="0" w:noHBand="0" w:noVBand="0"/>
      </w:tblPr>
      <w:tblGrid>
        <w:gridCol w:w="485"/>
        <w:gridCol w:w="4003"/>
        <w:gridCol w:w="4394"/>
      </w:tblGrid>
      <w:tr w:rsidR="001A45C4" w:rsidRPr="00E978C7" w14:paraId="0165B016" w14:textId="77777777" w:rsidTr="00AE792B">
        <w:tc>
          <w:tcPr>
            <w:tcW w:w="485" w:type="dxa"/>
          </w:tcPr>
          <w:p w14:paraId="5925949A" w14:textId="77777777" w:rsidR="001A45C4" w:rsidRPr="00AE792B" w:rsidRDefault="001A45C4" w:rsidP="00AE792B"/>
        </w:tc>
        <w:tc>
          <w:tcPr>
            <w:tcW w:w="4003" w:type="dxa"/>
          </w:tcPr>
          <w:p w14:paraId="11C2C7D1" w14:textId="77777777" w:rsidR="001A45C4" w:rsidRPr="00AE792B" w:rsidRDefault="001A45C4" w:rsidP="00AE792B">
            <w:pPr>
              <w:rPr>
                <w:lang w:val="en-US"/>
              </w:rPr>
            </w:pPr>
            <w:r w:rsidRPr="00AE792B">
              <w:t>Косая</w:t>
            </w:r>
            <w:r w:rsidRPr="00AE792B">
              <w:rPr>
                <w:lang w:val="en-US"/>
              </w:rPr>
              <w:t xml:space="preserve"> </w:t>
            </w:r>
            <w:r w:rsidRPr="00AE792B">
              <w:t>паховая</w:t>
            </w:r>
            <w:r w:rsidRPr="00AE792B">
              <w:rPr>
                <w:lang w:val="en-US"/>
              </w:rPr>
              <w:t xml:space="preserve"> </w:t>
            </w:r>
            <w:r w:rsidRPr="00AE792B">
              <w:t>грыжа</w:t>
            </w:r>
          </w:p>
          <w:p w14:paraId="7878660D" w14:textId="77777777" w:rsidR="001A45C4" w:rsidRPr="00AE792B" w:rsidRDefault="001A45C4" w:rsidP="00AE792B">
            <w:pPr>
              <w:rPr>
                <w:lang w:val="en-US"/>
              </w:rPr>
            </w:pPr>
            <w:r w:rsidRPr="00AE792B">
              <w:rPr>
                <w:lang w:val="en-US"/>
              </w:rPr>
              <w:t>Hernia inguinalis obliqua</w:t>
            </w:r>
          </w:p>
        </w:tc>
        <w:tc>
          <w:tcPr>
            <w:tcW w:w="4394" w:type="dxa"/>
          </w:tcPr>
          <w:p w14:paraId="3DF00BB7" w14:textId="77777777" w:rsidR="001A45C4" w:rsidRPr="00AE792B" w:rsidRDefault="001A45C4" w:rsidP="00AE792B">
            <w:pPr>
              <w:rPr>
                <w:lang w:val="en-US"/>
              </w:rPr>
            </w:pPr>
            <w:r w:rsidRPr="00AE792B">
              <w:t>Прямая</w:t>
            </w:r>
            <w:r w:rsidRPr="00AE792B">
              <w:rPr>
                <w:lang w:val="en-US"/>
              </w:rPr>
              <w:t xml:space="preserve"> </w:t>
            </w:r>
            <w:r w:rsidRPr="00AE792B">
              <w:t>паховая</w:t>
            </w:r>
            <w:r w:rsidRPr="00AE792B">
              <w:rPr>
                <w:lang w:val="en-US"/>
              </w:rPr>
              <w:t xml:space="preserve"> </w:t>
            </w:r>
            <w:r w:rsidRPr="00AE792B">
              <w:t>грыжа</w:t>
            </w:r>
          </w:p>
          <w:p w14:paraId="3CFE4339" w14:textId="77777777" w:rsidR="001A45C4" w:rsidRPr="00AE792B" w:rsidRDefault="001A45C4" w:rsidP="00AE792B">
            <w:pPr>
              <w:rPr>
                <w:lang w:val="en-US"/>
              </w:rPr>
            </w:pPr>
            <w:r w:rsidRPr="00AE792B">
              <w:rPr>
                <w:lang w:val="en-US"/>
              </w:rPr>
              <w:t>Hernia inguinalis directa</w:t>
            </w:r>
          </w:p>
        </w:tc>
      </w:tr>
      <w:tr w:rsidR="001A45C4" w:rsidRPr="00AE792B" w14:paraId="15F044BA" w14:textId="77777777" w:rsidTr="00AE792B">
        <w:tc>
          <w:tcPr>
            <w:tcW w:w="485" w:type="dxa"/>
          </w:tcPr>
          <w:p w14:paraId="3520EF52" w14:textId="77777777" w:rsidR="001A45C4" w:rsidRPr="00AE792B" w:rsidRDefault="001A45C4" w:rsidP="00AE792B">
            <w:r w:rsidRPr="00AE792B">
              <w:t>1</w:t>
            </w:r>
          </w:p>
        </w:tc>
        <w:tc>
          <w:tcPr>
            <w:tcW w:w="4003" w:type="dxa"/>
          </w:tcPr>
          <w:p w14:paraId="4B89E086" w14:textId="77777777" w:rsidR="001A45C4" w:rsidRPr="00AE792B" w:rsidRDefault="001A45C4" w:rsidP="00AE792B">
            <w:r w:rsidRPr="00AE792B">
              <w:t xml:space="preserve">Выходит из брюшной полости кнаружи от </w:t>
            </w:r>
            <w:r w:rsidRPr="00AE792B">
              <w:rPr>
                <w:lang w:val="en-US"/>
              </w:rPr>
              <w:t>plica</w:t>
            </w:r>
            <w:r w:rsidRPr="00AE792B">
              <w:t xml:space="preserve"> </w:t>
            </w:r>
            <w:r w:rsidRPr="00AE792B">
              <w:rPr>
                <w:lang w:val="en-US"/>
              </w:rPr>
              <w:t>epigastrica</w:t>
            </w:r>
            <w:r w:rsidRPr="00AE792B">
              <w:t xml:space="preserve"> через </w:t>
            </w:r>
            <w:r w:rsidRPr="00AE792B">
              <w:rPr>
                <w:lang w:val="en-US"/>
              </w:rPr>
              <w:t>fovea</w:t>
            </w:r>
            <w:r w:rsidRPr="00AE792B">
              <w:t xml:space="preserve"> </w:t>
            </w:r>
            <w:r w:rsidRPr="00AE792B">
              <w:rPr>
                <w:lang w:val="en-US"/>
              </w:rPr>
              <w:t>lateralis</w:t>
            </w:r>
          </w:p>
        </w:tc>
        <w:tc>
          <w:tcPr>
            <w:tcW w:w="4394" w:type="dxa"/>
          </w:tcPr>
          <w:p w14:paraId="037761D1" w14:textId="77777777" w:rsidR="001A45C4" w:rsidRPr="00AE792B" w:rsidRDefault="001A45C4" w:rsidP="00AE792B">
            <w:r w:rsidRPr="00AE792B">
              <w:t xml:space="preserve">Выходит из брюшной полости кнутри от </w:t>
            </w:r>
            <w:r w:rsidRPr="00AE792B">
              <w:rPr>
                <w:lang w:val="en-US"/>
              </w:rPr>
              <w:t>plica</w:t>
            </w:r>
            <w:r w:rsidRPr="00AE792B">
              <w:t xml:space="preserve"> </w:t>
            </w:r>
            <w:r w:rsidRPr="00AE792B">
              <w:rPr>
                <w:lang w:val="en-US"/>
              </w:rPr>
              <w:t>epigastrica</w:t>
            </w:r>
            <w:r w:rsidRPr="00AE792B">
              <w:t xml:space="preserve"> через </w:t>
            </w:r>
            <w:r w:rsidRPr="00AE792B">
              <w:rPr>
                <w:lang w:val="en-US"/>
              </w:rPr>
              <w:t>fovea</w:t>
            </w:r>
            <w:r w:rsidRPr="00AE792B">
              <w:t xml:space="preserve"> </w:t>
            </w:r>
            <w:r w:rsidRPr="00AE792B">
              <w:rPr>
                <w:lang w:val="en-US"/>
              </w:rPr>
              <w:t>medialis</w:t>
            </w:r>
          </w:p>
        </w:tc>
      </w:tr>
      <w:tr w:rsidR="001A45C4" w:rsidRPr="00AE792B" w14:paraId="2A0C0A3A" w14:textId="77777777" w:rsidTr="00AE792B">
        <w:tc>
          <w:tcPr>
            <w:tcW w:w="485" w:type="dxa"/>
          </w:tcPr>
          <w:p w14:paraId="3D895715" w14:textId="77777777" w:rsidR="001A45C4" w:rsidRPr="00AE792B" w:rsidRDefault="001A45C4" w:rsidP="00AE792B">
            <w:r w:rsidRPr="00AE792B">
              <w:t>2</w:t>
            </w:r>
          </w:p>
        </w:tc>
        <w:tc>
          <w:tcPr>
            <w:tcW w:w="4003" w:type="dxa"/>
          </w:tcPr>
          <w:p w14:paraId="58DE8D5B" w14:textId="77777777" w:rsidR="001A45C4" w:rsidRPr="00AE792B" w:rsidRDefault="001A45C4" w:rsidP="00AE792B">
            <w:r w:rsidRPr="00AE792B">
              <w:t>Проходит по всей длине пахового канала в косом направлении</w:t>
            </w:r>
          </w:p>
        </w:tc>
        <w:tc>
          <w:tcPr>
            <w:tcW w:w="4394" w:type="dxa"/>
          </w:tcPr>
          <w:p w14:paraId="6CE1B5E5" w14:textId="77777777" w:rsidR="001A45C4" w:rsidRPr="00AE792B" w:rsidRDefault="001A45C4" w:rsidP="00AE792B">
            <w:r w:rsidRPr="00AE792B">
              <w:t>Проходит в сагиттальном направлении</w:t>
            </w:r>
          </w:p>
        </w:tc>
      </w:tr>
      <w:tr w:rsidR="001A45C4" w:rsidRPr="00AE792B" w14:paraId="7AD2E356" w14:textId="77777777" w:rsidTr="00AE792B">
        <w:tc>
          <w:tcPr>
            <w:tcW w:w="485" w:type="dxa"/>
          </w:tcPr>
          <w:p w14:paraId="2AF12C9C" w14:textId="77777777" w:rsidR="001A45C4" w:rsidRPr="00AE792B" w:rsidRDefault="001A45C4" w:rsidP="00AE792B">
            <w:r w:rsidRPr="00AE792B">
              <w:t>3</w:t>
            </w:r>
          </w:p>
        </w:tc>
        <w:tc>
          <w:tcPr>
            <w:tcW w:w="4003" w:type="dxa"/>
          </w:tcPr>
          <w:p w14:paraId="014938D6" w14:textId="77777777" w:rsidR="001A45C4" w:rsidRPr="00AE792B" w:rsidRDefault="001A45C4" w:rsidP="00AE792B">
            <w:r w:rsidRPr="00AE792B">
              <w:t>Семенной канатик располагается кнутри от грыжевого мешка</w:t>
            </w:r>
          </w:p>
        </w:tc>
        <w:tc>
          <w:tcPr>
            <w:tcW w:w="4394" w:type="dxa"/>
          </w:tcPr>
          <w:p w14:paraId="71162D40" w14:textId="77777777" w:rsidR="001A45C4" w:rsidRPr="00AE792B" w:rsidRDefault="001A45C4" w:rsidP="00AE792B">
            <w:r w:rsidRPr="00AE792B">
              <w:t>Семенной канатик располагается кнаружи от грыжевого мешка</w:t>
            </w:r>
          </w:p>
        </w:tc>
      </w:tr>
      <w:tr w:rsidR="001A45C4" w:rsidRPr="00AE792B" w14:paraId="5004B8F1" w14:textId="77777777" w:rsidTr="00AE792B">
        <w:tc>
          <w:tcPr>
            <w:tcW w:w="485" w:type="dxa"/>
          </w:tcPr>
          <w:p w14:paraId="076865FD" w14:textId="77777777" w:rsidR="001A45C4" w:rsidRPr="00AE792B" w:rsidRDefault="001A45C4" w:rsidP="00AE792B">
            <w:r w:rsidRPr="00AE792B">
              <w:t>4</w:t>
            </w:r>
          </w:p>
        </w:tc>
        <w:tc>
          <w:tcPr>
            <w:tcW w:w="4003" w:type="dxa"/>
          </w:tcPr>
          <w:p w14:paraId="4B1D453F" w14:textId="77777777" w:rsidR="001A45C4" w:rsidRPr="00AE792B" w:rsidRDefault="001A45C4" w:rsidP="00AE792B">
            <w:r w:rsidRPr="00AE792B">
              <w:t>Имеет продолговатую форму и располагается по ходу пахового канала; выйдя из него, опускается в мошонку</w:t>
            </w:r>
          </w:p>
        </w:tc>
        <w:tc>
          <w:tcPr>
            <w:tcW w:w="4394" w:type="dxa"/>
          </w:tcPr>
          <w:p w14:paraId="3CF64D6A" w14:textId="77777777" w:rsidR="001A45C4" w:rsidRPr="00AE792B" w:rsidRDefault="001A45C4" w:rsidP="00AE792B">
            <w:r w:rsidRPr="00AE792B">
              <w:t>Припухлость округлой формы располагается над медиальной частью паховой связки. Никогда не спускается в мошонку</w:t>
            </w:r>
          </w:p>
        </w:tc>
      </w:tr>
      <w:tr w:rsidR="001A45C4" w:rsidRPr="00AE792B" w14:paraId="46EB8D12" w14:textId="77777777" w:rsidTr="00AE792B">
        <w:tc>
          <w:tcPr>
            <w:tcW w:w="485" w:type="dxa"/>
          </w:tcPr>
          <w:p w14:paraId="6037E2CB" w14:textId="77777777" w:rsidR="001A45C4" w:rsidRPr="00AE792B" w:rsidRDefault="001A45C4" w:rsidP="00AE792B">
            <w:r w:rsidRPr="00AE792B">
              <w:t>5</w:t>
            </w:r>
          </w:p>
        </w:tc>
        <w:tc>
          <w:tcPr>
            <w:tcW w:w="4003" w:type="dxa"/>
          </w:tcPr>
          <w:p w14:paraId="5B047F81" w14:textId="77777777" w:rsidR="001A45C4" w:rsidRPr="00AE792B" w:rsidRDefault="001A45C4" w:rsidP="00AE792B">
            <w:r w:rsidRPr="00AE792B">
              <w:t>Чаще встречается в среднем возрасте и обычно бывает односторонней</w:t>
            </w:r>
          </w:p>
        </w:tc>
        <w:tc>
          <w:tcPr>
            <w:tcW w:w="4394" w:type="dxa"/>
          </w:tcPr>
          <w:p w14:paraId="569C5812" w14:textId="77777777" w:rsidR="001A45C4" w:rsidRPr="00AE792B" w:rsidRDefault="001A45C4" w:rsidP="00AE792B">
            <w:r w:rsidRPr="00AE792B">
              <w:t>Чаще встречается в пожилом возрасте и нередко бывает двусторонней</w:t>
            </w:r>
          </w:p>
        </w:tc>
      </w:tr>
      <w:tr w:rsidR="001A45C4" w:rsidRPr="00AE792B" w14:paraId="1E5FFFB2" w14:textId="77777777" w:rsidTr="00AE792B">
        <w:tc>
          <w:tcPr>
            <w:tcW w:w="485" w:type="dxa"/>
          </w:tcPr>
          <w:p w14:paraId="558FBFE8" w14:textId="77777777" w:rsidR="001A45C4" w:rsidRPr="00AE792B" w:rsidRDefault="001A45C4" w:rsidP="00AE792B">
            <w:r w:rsidRPr="00AE792B">
              <w:t>6</w:t>
            </w:r>
          </w:p>
        </w:tc>
        <w:tc>
          <w:tcPr>
            <w:tcW w:w="4003" w:type="dxa"/>
          </w:tcPr>
          <w:p w14:paraId="06C2155B" w14:textId="77777777" w:rsidR="001A45C4" w:rsidRPr="00AE792B" w:rsidRDefault="001A45C4" w:rsidP="00AE792B">
            <w:r w:rsidRPr="00AE792B">
              <w:t>Бывает и врожденной, и приобретенной</w:t>
            </w:r>
          </w:p>
        </w:tc>
        <w:tc>
          <w:tcPr>
            <w:tcW w:w="4394" w:type="dxa"/>
          </w:tcPr>
          <w:p w14:paraId="5EB9F104" w14:textId="77777777" w:rsidR="001A45C4" w:rsidRPr="00AE792B" w:rsidRDefault="001A45C4" w:rsidP="00AE792B">
            <w:r w:rsidRPr="00AE792B">
              <w:t>Бывает только приобретенной</w:t>
            </w:r>
          </w:p>
        </w:tc>
      </w:tr>
      <w:tr w:rsidR="001A45C4" w:rsidRPr="00AE792B" w14:paraId="0EABFDFB" w14:textId="77777777" w:rsidTr="00AE792B">
        <w:tc>
          <w:tcPr>
            <w:tcW w:w="485" w:type="dxa"/>
          </w:tcPr>
          <w:p w14:paraId="63E10FF3" w14:textId="77777777" w:rsidR="001A45C4" w:rsidRPr="00AE792B" w:rsidRDefault="001A45C4" w:rsidP="00AE792B">
            <w:r w:rsidRPr="00AE792B">
              <w:t>7</w:t>
            </w:r>
          </w:p>
        </w:tc>
        <w:tc>
          <w:tcPr>
            <w:tcW w:w="4003" w:type="dxa"/>
          </w:tcPr>
          <w:p w14:paraId="4C2DD7A3" w14:textId="77777777" w:rsidR="001A45C4" w:rsidRPr="00AE792B" w:rsidRDefault="001A45C4" w:rsidP="00AE792B">
            <w:r w:rsidRPr="00AE792B">
              <w:t>В начальной стадии кашлевой толчок ощущается сбоку, со стороны внутреннего отверстия пахового канала</w:t>
            </w:r>
          </w:p>
        </w:tc>
        <w:tc>
          <w:tcPr>
            <w:tcW w:w="4394" w:type="dxa"/>
          </w:tcPr>
          <w:p w14:paraId="15B65372" w14:textId="77777777" w:rsidR="001A45C4" w:rsidRPr="00AE792B" w:rsidRDefault="001A45C4" w:rsidP="00AE792B">
            <w:r w:rsidRPr="00AE792B">
              <w:t>В начальной стадии кашлевой толчок ощущается прямо против наружного отверстия пахового канала</w:t>
            </w:r>
          </w:p>
        </w:tc>
      </w:tr>
    </w:tbl>
    <w:p w14:paraId="773B372F" w14:textId="77777777" w:rsidR="001A45C4" w:rsidRPr="00AE792B" w:rsidRDefault="001A45C4" w:rsidP="00AE792B">
      <w:pPr>
        <w:ind w:firstLine="709"/>
        <w:rPr>
          <w:sz w:val="28"/>
          <w:szCs w:val="28"/>
        </w:rPr>
      </w:pPr>
      <w:r w:rsidRPr="00AE792B">
        <w:rPr>
          <w:sz w:val="28"/>
          <w:szCs w:val="28"/>
        </w:rPr>
        <w:lastRenderedPageBreak/>
        <w:t>Появление пахового лимфаденита характеризуется наличием симптомов интоксикации, признаками неспецифического воспалительного процесса по результатам общего анализа крови (лейкоцитоз). Не характерно появление объемного образования передней брюшной стенки одномоментно при физической нагрузке. Узел легко ограничивается от пахового кольца и не вправляется. Повышение внутрибрюшного давления не сказывается на размерах образования. Консистенция образования плотная. Для точного диагноза делается биопсия. Как правило, лимфаденит появляется при наличии очага хронической инфекции в организме или ссадин, язв, гнойников, являющихся источником инфицирования, на той конечности, со стороны которой увеличены лимфатические узлы. Для пахового лимфаденита характерно наличие объемного образования ниже пупартовой связки, резко болезненное при пальпации, невправимое в брюшную полость. Указанные клинические данные, характерные для пахового лимфаденита не имеют места в данном случае.</w:t>
      </w:r>
    </w:p>
    <w:p w14:paraId="35C0FE56" w14:textId="77777777" w:rsidR="001A45C4" w:rsidRPr="00AE792B" w:rsidRDefault="001A45C4" w:rsidP="00AE792B">
      <w:pPr>
        <w:ind w:firstLine="709"/>
        <w:rPr>
          <w:sz w:val="28"/>
          <w:szCs w:val="28"/>
        </w:rPr>
      </w:pPr>
    </w:p>
    <w:p w14:paraId="47E9F140" w14:textId="77777777" w:rsidR="001A45C4" w:rsidRDefault="001A45C4" w:rsidP="00AE792B">
      <w:pPr>
        <w:ind w:firstLine="709"/>
        <w:jc w:val="center"/>
        <w:rPr>
          <w:b/>
          <w:sz w:val="28"/>
          <w:szCs w:val="28"/>
        </w:rPr>
      </w:pPr>
      <w:r w:rsidRPr="00AE792B">
        <w:rPr>
          <w:b/>
          <w:sz w:val="28"/>
          <w:szCs w:val="28"/>
        </w:rPr>
        <w:t>Клинический диагноз</w:t>
      </w:r>
    </w:p>
    <w:p w14:paraId="74D8ED14" w14:textId="77777777" w:rsidR="00AE792B" w:rsidRPr="00AE792B" w:rsidRDefault="00AE792B" w:rsidP="00AE792B">
      <w:pPr>
        <w:ind w:firstLine="709"/>
        <w:rPr>
          <w:b/>
          <w:sz w:val="28"/>
          <w:szCs w:val="28"/>
        </w:rPr>
      </w:pPr>
    </w:p>
    <w:p w14:paraId="410C0762" w14:textId="77777777" w:rsidR="001A45C4" w:rsidRPr="00AE792B" w:rsidRDefault="001A45C4" w:rsidP="00AE792B">
      <w:pPr>
        <w:numPr>
          <w:ilvl w:val="0"/>
          <w:numId w:val="2"/>
        </w:numPr>
        <w:tabs>
          <w:tab w:val="clear" w:pos="360"/>
        </w:tabs>
        <w:ind w:left="0" w:firstLine="709"/>
        <w:rPr>
          <w:sz w:val="28"/>
          <w:szCs w:val="28"/>
        </w:rPr>
      </w:pPr>
      <w:r w:rsidRPr="00AE792B">
        <w:rPr>
          <w:sz w:val="28"/>
          <w:szCs w:val="28"/>
        </w:rPr>
        <w:t>основной : рецидивирующая паховая грыжа справа</w:t>
      </w:r>
    </w:p>
    <w:p w14:paraId="058422D5" w14:textId="77777777" w:rsidR="001A45C4" w:rsidRPr="00AE792B" w:rsidRDefault="001A45C4" w:rsidP="00AE792B">
      <w:pPr>
        <w:numPr>
          <w:ilvl w:val="0"/>
          <w:numId w:val="2"/>
        </w:numPr>
        <w:tabs>
          <w:tab w:val="clear" w:pos="360"/>
        </w:tabs>
        <w:ind w:left="0" w:firstLine="709"/>
        <w:rPr>
          <w:sz w:val="28"/>
          <w:szCs w:val="28"/>
        </w:rPr>
      </w:pPr>
      <w:r w:rsidRPr="00AE792B">
        <w:rPr>
          <w:sz w:val="28"/>
          <w:szCs w:val="28"/>
        </w:rPr>
        <w:t>осложнения основного заболевания: отсутствуют;</w:t>
      </w:r>
    </w:p>
    <w:p w14:paraId="3938EBE5" w14:textId="77777777" w:rsidR="001A45C4" w:rsidRPr="00AE792B" w:rsidRDefault="001A45C4" w:rsidP="00AE792B">
      <w:pPr>
        <w:numPr>
          <w:ilvl w:val="0"/>
          <w:numId w:val="2"/>
        </w:numPr>
        <w:tabs>
          <w:tab w:val="clear" w:pos="360"/>
        </w:tabs>
        <w:ind w:left="0" w:firstLine="709"/>
        <w:rPr>
          <w:sz w:val="28"/>
          <w:szCs w:val="28"/>
        </w:rPr>
      </w:pPr>
      <w:r w:rsidRPr="00AE792B">
        <w:rPr>
          <w:sz w:val="28"/>
          <w:szCs w:val="28"/>
        </w:rPr>
        <w:t>сопутствующий: варикозная болезнь нижних конечностей</w:t>
      </w:r>
    </w:p>
    <w:p w14:paraId="57BE719A" w14:textId="77777777" w:rsidR="001A45C4" w:rsidRPr="00AE792B" w:rsidRDefault="001A45C4" w:rsidP="00AE792B">
      <w:pPr>
        <w:ind w:firstLine="709"/>
        <w:rPr>
          <w:sz w:val="28"/>
          <w:szCs w:val="28"/>
        </w:rPr>
      </w:pPr>
    </w:p>
    <w:p w14:paraId="401910BD" w14:textId="77777777" w:rsidR="001A45C4" w:rsidRPr="00AE792B" w:rsidRDefault="001A45C4" w:rsidP="00AE792B">
      <w:pPr>
        <w:ind w:firstLine="709"/>
        <w:jc w:val="center"/>
        <w:rPr>
          <w:b/>
          <w:sz w:val="28"/>
          <w:szCs w:val="28"/>
        </w:rPr>
      </w:pPr>
      <w:r w:rsidRPr="00AE792B">
        <w:rPr>
          <w:b/>
          <w:sz w:val="28"/>
          <w:szCs w:val="28"/>
        </w:rPr>
        <w:t>Обоснование диагноза</w:t>
      </w:r>
    </w:p>
    <w:p w14:paraId="1CA3FCCD" w14:textId="77777777" w:rsidR="001A45C4" w:rsidRPr="00AE792B" w:rsidRDefault="001A45C4" w:rsidP="00AE792B">
      <w:pPr>
        <w:ind w:firstLine="709"/>
        <w:rPr>
          <w:sz w:val="28"/>
          <w:szCs w:val="28"/>
        </w:rPr>
      </w:pPr>
    </w:p>
    <w:p w14:paraId="5A260BA7" w14:textId="77777777" w:rsidR="001A7616" w:rsidRPr="00AE792B" w:rsidRDefault="001A7616" w:rsidP="00AE792B">
      <w:pPr>
        <w:ind w:firstLine="709"/>
        <w:rPr>
          <w:sz w:val="28"/>
          <w:szCs w:val="28"/>
        </w:rPr>
      </w:pPr>
      <w:r w:rsidRPr="00AE792B">
        <w:rPr>
          <w:sz w:val="28"/>
          <w:szCs w:val="28"/>
        </w:rPr>
        <w:t>Диагноз:</w:t>
      </w:r>
      <w:r w:rsidR="00AE792B">
        <w:rPr>
          <w:sz w:val="28"/>
          <w:szCs w:val="28"/>
        </w:rPr>
        <w:t xml:space="preserve"> </w:t>
      </w:r>
      <w:r w:rsidRPr="00AE792B">
        <w:rPr>
          <w:sz w:val="28"/>
          <w:szCs w:val="28"/>
        </w:rPr>
        <w:t>Правосторонняя рецидивирующая паховая грыжа.</w:t>
      </w:r>
    </w:p>
    <w:p w14:paraId="0099F4F1" w14:textId="77777777" w:rsidR="001A7616" w:rsidRPr="00AE792B" w:rsidRDefault="001A7616" w:rsidP="00AE792B">
      <w:pPr>
        <w:ind w:firstLine="709"/>
        <w:rPr>
          <w:sz w:val="28"/>
          <w:szCs w:val="28"/>
        </w:rPr>
      </w:pPr>
      <w:r w:rsidRPr="00AE792B">
        <w:rPr>
          <w:sz w:val="28"/>
          <w:szCs w:val="28"/>
        </w:rPr>
        <w:t>Диагноз выставлен на основании:</w:t>
      </w:r>
    </w:p>
    <w:p w14:paraId="2D566AEA" w14:textId="77777777" w:rsidR="001A7616" w:rsidRPr="00AE792B" w:rsidRDefault="001A7616" w:rsidP="00AE792B">
      <w:pPr>
        <w:ind w:firstLine="709"/>
        <w:rPr>
          <w:sz w:val="28"/>
          <w:szCs w:val="28"/>
        </w:rPr>
      </w:pPr>
      <w:r w:rsidRPr="00AE792B">
        <w:rPr>
          <w:sz w:val="28"/>
          <w:szCs w:val="28"/>
        </w:rPr>
        <w:t>1) Жалоб больного: наличие опухолевидного выпячивания в правой паховой области, возникающего при переходе в вертикальное положение, физической нагрузке, кашле, натуживании, сопровождающегося постоянными тупыми болями низкой интенсивности, в</w:t>
      </w:r>
      <w:r w:rsidR="00AE792B">
        <w:rPr>
          <w:sz w:val="28"/>
          <w:szCs w:val="28"/>
        </w:rPr>
        <w:t xml:space="preserve"> </w:t>
      </w:r>
      <w:r w:rsidRPr="00AE792B">
        <w:rPr>
          <w:sz w:val="28"/>
          <w:szCs w:val="28"/>
        </w:rPr>
        <w:t xml:space="preserve">животе и самом </w:t>
      </w:r>
      <w:r w:rsidRPr="00AE792B">
        <w:rPr>
          <w:sz w:val="28"/>
          <w:szCs w:val="28"/>
        </w:rPr>
        <w:lastRenderedPageBreak/>
        <w:t>выпячивании, купирующимися при вправлении выпячивания в брюшную полость путем перехода в горизонтальное положение или ручного вправления.</w:t>
      </w:r>
    </w:p>
    <w:p w14:paraId="675050AC" w14:textId="77777777" w:rsidR="001A7616" w:rsidRPr="00AE792B" w:rsidRDefault="001A7616" w:rsidP="00AE792B">
      <w:pPr>
        <w:ind w:firstLine="709"/>
        <w:rPr>
          <w:sz w:val="28"/>
          <w:szCs w:val="28"/>
        </w:rPr>
      </w:pPr>
      <w:r w:rsidRPr="00AE792B">
        <w:rPr>
          <w:sz w:val="28"/>
          <w:szCs w:val="28"/>
        </w:rPr>
        <w:t>2) Анамнеза заболевания: Больным себя считает с 1977г., когда после физической нагрузки появилось объемное безболезненное образование в правой паховой области.</w:t>
      </w:r>
    </w:p>
    <w:p w14:paraId="0F33CEA3" w14:textId="77777777" w:rsidR="001A7616" w:rsidRPr="00AE792B" w:rsidRDefault="001A7616" w:rsidP="00AE792B">
      <w:pPr>
        <w:ind w:firstLine="709"/>
        <w:rPr>
          <w:snapToGrid w:val="0"/>
          <w:sz w:val="28"/>
          <w:szCs w:val="28"/>
        </w:rPr>
      </w:pPr>
      <w:r w:rsidRPr="00AE792B">
        <w:rPr>
          <w:sz w:val="28"/>
          <w:szCs w:val="28"/>
        </w:rPr>
        <w:t>3) Анамнеза жизни: наличие тяжелой физической нагрузки.</w:t>
      </w:r>
      <w:r w:rsidRPr="00AE792B">
        <w:rPr>
          <w:snapToGrid w:val="0"/>
          <w:sz w:val="28"/>
          <w:szCs w:val="28"/>
        </w:rPr>
        <w:t xml:space="preserve"> Оперативные вмешательства: грыжесечение справа (1978г.).</w:t>
      </w:r>
    </w:p>
    <w:p w14:paraId="518AED79" w14:textId="77777777" w:rsidR="001A7616" w:rsidRPr="00AE792B" w:rsidRDefault="001A7616" w:rsidP="00AE792B">
      <w:pPr>
        <w:ind w:firstLine="709"/>
        <w:rPr>
          <w:snapToGrid w:val="0"/>
          <w:sz w:val="28"/>
          <w:szCs w:val="28"/>
        </w:rPr>
      </w:pPr>
      <w:r w:rsidRPr="00AE792B">
        <w:rPr>
          <w:sz w:val="28"/>
          <w:szCs w:val="28"/>
        </w:rPr>
        <w:t xml:space="preserve">4) Данных объективного обследования: </w:t>
      </w:r>
      <w:r w:rsidRPr="00AE792B">
        <w:rPr>
          <w:snapToGrid w:val="0"/>
          <w:sz w:val="28"/>
          <w:szCs w:val="28"/>
        </w:rPr>
        <w:t xml:space="preserve">Температура тела 36,6 </w:t>
      </w:r>
      <w:r w:rsidRPr="00AE792B">
        <w:rPr>
          <w:snapToGrid w:val="0"/>
          <w:sz w:val="28"/>
          <w:szCs w:val="28"/>
          <w:vertAlign w:val="superscript"/>
        </w:rPr>
        <w:t>0</w:t>
      </w:r>
      <w:r w:rsidRPr="00AE792B">
        <w:rPr>
          <w:snapToGrid w:val="0"/>
          <w:sz w:val="28"/>
          <w:szCs w:val="28"/>
        </w:rPr>
        <w:t>С. Мышцы передней брюшной стенки расслаблены, принимают участие в акте дыхания. При перкуссии тимпанический звук над всей поверхностью живота. При аускультации выслушивается умеренная кишечная перистальтика. Перитонеальных симптомов нет. При поверхностной ориентировочной пальпации живот безболезненный, напряжения мышц живота (диффузного и ограниченного) не определяется.</w:t>
      </w:r>
    </w:p>
    <w:p w14:paraId="59C525E1" w14:textId="77777777" w:rsidR="001A7616" w:rsidRPr="00AE792B" w:rsidRDefault="001A7616" w:rsidP="00AE792B">
      <w:pPr>
        <w:ind w:firstLine="709"/>
        <w:rPr>
          <w:sz w:val="28"/>
          <w:szCs w:val="28"/>
        </w:rPr>
      </w:pPr>
      <w:r w:rsidRPr="00AE792B">
        <w:rPr>
          <w:b/>
          <w:sz w:val="28"/>
          <w:szCs w:val="28"/>
          <w:lang w:val="en-US"/>
        </w:rPr>
        <w:t>Ststus</w:t>
      </w:r>
      <w:r w:rsidRPr="00AE792B">
        <w:rPr>
          <w:b/>
          <w:sz w:val="28"/>
          <w:szCs w:val="28"/>
        </w:rPr>
        <w:t xml:space="preserve"> </w:t>
      </w:r>
      <w:r w:rsidRPr="00AE792B">
        <w:rPr>
          <w:b/>
          <w:sz w:val="28"/>
          <w:szCs w:val="28"/>
          <w:lang w:val="en-US"/>
        </w:rPr>
        <w:t>localis</w:t>
      </w:r>
      <w:r w:rsidRPr="00AE792B">
        <w:rPr>
          <w:b/>
          <w:sz w:val="28"/>
          <w:szCs w:val="28"/>
        </w:rPr>
        <w:t xml:space="preserve">: </w:t>
      </w:r>
      <w:r w:rsidRPr="00AE792B">
        <w:rPr>
          <w:sz w:val="28"/>
          <w:szCs w:val="28"/>
        </w:rPr>
        <w:t>в правой подвздошно-паховой области над медиальной частью паховой связки определяется объемное образование размерами 4х5 см., мягкой эластической консистенции, безболезненное, вправимое в брюшную полость. Симптом кашлевого толчка положительный. Наружное паховое кольцо расширено до 3 см.</w:t>
      </w:r>
    </w:p>
    <w:p w14:paraId="7B4B0A4B" w14:textId="77777777" w:rsidR="001A7616" w:rsidRPr="00AE792B" w:rsidRDefault="001A7616" w:rsidP="00AE792B">
      <w:pPr>
        <w:ind w:firstLine="709"/>
        <w:rPr>
          <w:sz w:val="28"/>
          <w:szCs w:val="28"/>
        </w:rPr>
      </w:pPr>
      <w:r w:rsidRPr="00AE792B">
        <w:rPr>
          <w:sz w:val="28"/>
          <w:szCs w:val="28"/>
        </w:rPr>
        <w:t>5) Данных лабораторно-инструментальных методов исследования:</w:t>
      </w:r>
    </w:p>
    <w:p w14:paraId="08D6CC1F" w14:textId="77777777" w:rsidR="001A7616" w:rsidRPr="00AE792B" w:rsidRDefault="001A7616" w:rsidP="00AE792B">
      <w:pPr>
        <w:pStyle w:val="a5"/>
        <w:spacing w:line="360" w:lineRule="auto"/>
        <w:ind w:firstLine="709"/>
        <w:rPr>
          <w:szCs w:val="28"/>
        </w:rPr>
      </w:pPr>
      <w:r w:rsidRPr="00AE792B">
        <w:rPr>
          <w:szCs w:val="28"/>
        </w:rPr>
        <w:t>Общий анализ крови (от 23.11.2010):</w:t>
      </w:r>
    </w:p>
    <w:p w14:paraId="336171E4" w14:textId="77777777" w:rsidR="001A7616" w:rsidRPr="00AE792B" w:rsidRDefault="001A7616" w:rsidP="00AE792B">
      <w:pPr>
        <w:ind w:firstLine="709"/>
        <w:rPr>
          <w:sz w:val="28"/>
          <w:szCs w:val="28"/>
        </w:rPr>
      </w:pPr>
      <w:r w:rsidRPr="00AE792B">
        <w:rPr>
          <w:sz w:val="28"/>
          <w:szCs w:val="28"/>
        </w:rPr>
        <w:t>Гемоглобин (Hb) - 131 г/л;</w:t>
      </w:r>
    </w:p>
    <w:p w14:paraId="3C5B0D3F" w14:textId="77777777" w:rsidR="001A7616" w:rsidRPr="00AE792B" w:rsidRDefault="001A7616" w:rsidP="00AE792B">
      <w:pPr>
        <w:ind w:firstLine="709"/>
        <w:rPr>
          <w:sz w:val="28"/>
          <w:szCs w:val="28"/>
        </w:rPr>
      </w:pPr>
      <w:r w:rsidRPr="00AE792B">
        <w:rPr>
          <w:sz w:val="28"/>
          <w:szCs w:val="28"/>
        </w:rPr>
        <w:t>СОЭ - 5 мм/ч;</w:t>
      </w:r>
    </w:p>
    <w:p w14:paraId="0C18066D" w14:textId="77777777" w:rsidR="001A7616" w:rsidRPr="00AE792B" w:rsidRDefault="001A7616" w:rsidP="00AE792B">
      <w:pPr>
        <w:ind w:firstLine="709"/>
        <w:rPr>
          <w:sz w:val="28"/>
          <w:szCs w:val="28"/>
        </w:rPr>
      </w:pPr>
      <w:r w:rsidRPr="00AE792B">
        <w:rPr>
          <w:sz w:val="28"/>
          <w:szCs w:val="28"/>
        </w:rPr>
        <w:t>Эритроциты - 4,5*10</w:t>
      </w:r>
      <w:r w:rsidRPr="00AE792B">
        <w:rPr>
          <w:sz w:val="28"/>
          <w:szCs w:val="28"/>
          <w:vertAlign w:val="superscript"/>
        </w:rPr>
        <w:t>12</w:t>
      </w:r>
      <w:r w:rsidRPr="00AE792B">
        <w:rPr>
          <w:sz w:val="28"/>
          <w:szCs w:val="28"/>
        </w:rPr>
        <w:t xml:space="preserve"> /л;</w:t>
      </w:r>
    </w:p>
    <w:p w14:paraId="10BB4397" w14:textId="77777777" w:rsidR="001A7616" w:rsidRPr="00AE792B" w:rsidRDefault="001A7616" w:rsidP="00AE792B">
      <w:pPr>
        <w:ind w:firstLine="709"/>
        <w:rPr>
          <w:sz w:val="28"/>
          <w:szCs w:val="28"/>
        </w:rPr>
      </w:pPr>
      <w:r w:rsidRPr="00AE792B">
        <w:rPr>
          <w:sz w:val="28"/>
          <w:szCs w:val="28"/>
        </w:rPr>
        <w:t>Лейкоциты - 5,3*10</w:t>
      </w:r>
      <w:r w:rsidRPr="00AE792B">
        <w:rPr>
          <w:sz w:val="28"/>
          <w:szCs w:val="28"/>
          <w:vertAlign w:val="superscript"/>
        </w:rPr>
        <w:t>9</w:t>
      </w:r>
      <w:r w:rsidR="00AE792B">
        <w:rPr>
          <w:sz w:val="28"/>
          <w:szCs w:val="28"/>
          <w:vertAlign w:val="superscript"/>
        </w:rPr>
        <w:t xml:space="preserve"> </w:t>
      </w:r>
      <w:r w:rsidRPr="00AE792B">
        <w:rPr>
          <w:sz w:val="28"/>
          <w:szCs w:val="28"/>
        </w:rPr>
        <w:t>/л;</w:t>
      </w:r>
    </w:p>
    <w:p w14:paraId="7B1CAFF9" w14:textId="77777777" w:rsidR="001A7616" w:rsidRPr="00AE792B" w:rsidRDefault="001A7616" w:rsidP="00AE792B">
      <w:pPr>
        <w:ind w:firstLine="709"/>
        <w:rPr>
          <w:sz w:val="28"/>
          <w:szCs w:val="28"/>
        </w:rPr>
      </w:pPr>
      <w:r w:rsidRPr="00AE792B">
        <w:rPr>
          <w:sz w:val="28"/>
          <w:szCs w:val="28"/>
        </w:rPr>
        <w:t>э - 2;</w:t>
      </w:r>
    </w:p>
    <w:p w14:paraId="1697E589" w14:textId="77777777" w:rsidR="001A7616" w:rsidRPr="00AE792B" w:rsidRDefault="001A7616" w:rsidP="00AE792B">
      <w:pPr>
        <w:ind w:firstLine="709"/>
        <w:rPr>
          <w:sz w:val="28"/>
          <w:szCs w:val="28"/>
        </w:rPr>
      </w:pPr>
      <w:r w:rsidRPr="00AE792B">
        <w:rPr>
          <w:sz w:val="28"/>
          <w:szCs w:val="28"/>
        </w:rPr>
        <w:t>н - 58;</w:t>
      </w:r>
    </w:p>
    <w:p w14:paraId="5C4D78D5" w14:textId="77777777" w:rsidR="001A7616" w:rsidRPr="00AE792B" w:rsidRDefault="001A7616" w:rsidP="00AE792B">
      <w:pPr>
        <w:ind w:firstLine="709"/>
        <w:rPr>
          <w:sz w:val="28"/>
          <w:szCs w:val="28"/>
        </w:rPr>
      </w:pPr>
      <w:r w:rsidRPr="00AE792B">
        <w:rPr>
          <w:sz w:val="28"/>
          <w:szCs w:val="28"/>
        </w:rPr>
        <w:t>п - 2;</w:t>
      </w:r>
    </w:p>
    <w:p w14:paraId="232168D5" w14:textId="77777777" w:rsidR="001A7616" w:rsidRPr="00AE792B" w:rsidRDefault="001A7616" w:rsidP="00AE792B">
      <w:pPr>
        <w:ind w:firstLine="709"/>
        <w:rPr>
          <w:sz w:val="28"/>
          <w:szCs w:val="28"/>
        </w:rPr>
      </w:pPr>
      <w:r w:rsidRPr="00AE792B">
        <w:rPr>
          <w:sz w:val="28"/>
          <w:szCs w:val="28"/>
        </w:rPr>
        <w:t>с - 56;</w:t>
      </w:r>
    </w:p>
    <w:p w14:paraId="53BF8AF8" w14:textId="77777777" w:rsidR="001A7616" w:rsidRPr="00AE792B" w:rsidRDefault="001A7616" w:rsidP="00AE792B">
      <w:pPr>
        <w:ind w:firstLine="709"/>
        <w:rPr>
          <w:sz w:val="28"/>
          <w:szCs w:val="28"/>
        </w:rPr>
      </w:pPr>
      <w:r w:rsidRPr="00AE792B">
        <w:rPr>
          <w:sz w:val="28"/>
          <w:szCs w:val="28"/>
        </w:rPr>
        <w:lastRenderedPageBreak/>
        <w:t>м - 5;</w:t>
      </w:r>
    </w:p>
    <w:p w14:paraId="764332E4" w14:textId="77777777" w:rsidR="001A7616" w:rsidRPr="00AE792B" w:rsidRDefault="001A7616" w:rsidP="00AE792B">
      <w:pPr>
        <w:ind w:firstLine="709"/>
        <w:rPr>
          <w:sz w:val="28"/>
          <w:szCs w:val="28"/>
        </w:rPr>
      </w:pPr>
      <w:r w:rsidRPr="00AE792B">
        <w:rPr>
          <w:sz w:val="28"/>
          <w:szCs w:val="28"/>
        </w:rPr>
        <w:t>л - 35;</w:t>
      </w:r>
    </w:p>
    <w:p w14:paraId="0B045D20" w14:textId="77777777" w:rsidR="001A7616" w:rsidRPr="00AE792B" w:rsidRDefault="001A7616" w:rsidP="00AE792B">
      <w:pPr>
        <w:ind w:firstLine="709"/>
        <w:rPr>
          <w:sz w:val="28"/>
          <w:szCs w:val="28"/>
        </w:rPr>
      </w:pPr>
      <w:r w:rsidRPr="00AE792B">
        <w:rPr>
          <w:sz w:val="28"/>
          <w:szCs w:val="28"/>
        </w:rPr>
        <w:t>Тромбоциты - 200*10</w:t>
      </w:r>
      <w:r w:rsidRPr="00AE792B">
        <w:rPr>
          <w:sz w:val="28"/>
          <w:szCs w:val="28"/>
          <w:vertAlign w:val="superscript"/>
        </w:rPr>
        <w:t>9</w:t>
      </w:r>
      <w:r w:rsidRPr="00AE792B">
        <w:rPr>
          <w:sz w:val="28"/>
          <w:szCs w:val="28"/>
        </w:rPr>
        <w:t xml:space="preserve"> /л.</w:t>
      </w:r>
    </w:p>
    <w:p w14:paraId="417557B0" w14:textId="77777777" w:rsidR="001A7616" w:rsidRPr="00AE792B" w:rsidRDefault="001A7616" w:rsidP="00AE792B">
      <w:pPr>
        <w:ind w:firstLine="709"/>
        <w:rPr>
          <w:sz w:val="28"/>
          <w:szCs w:val="28"/>
        </w:rPr>
      </w:pPr>
      <w:r w:rsidRPr="00AE792B">
        <w:rPr>
          <w:sz w:val="28"/>
          <w:szCs w:val="28"/>
        </w:rPr>
        <w:t>Заключение: патология не определяется.</w:t>
      </w:r>
    </w:p>
    <w:p w14:paraId="4DB1C438" w14:textId="77777777" w:rsidR="001A7616" w:rsidRPr="00AE792B" w:rsidRDefault="001A7616" w:rsidP="00AE792B">
      <w:pPr>
        <w:ind w:firstLine="709"/>
        <w:rPr>
          <w:sz w:val="28"/>
          <w:szCs w:val="28"/>
        </w:rPr>
      </w:pPr>
    </w:p>
    <w:p w14:paraId="37C1648C" w14:textId="77777777" w:rsidR="001A7616" w:rsidRPr="00AE792B" w:rsidRDefault="001A7616" w:rsidP="00AE792B">
      <w:pPr>
        <w:ind w:firstLine="709"/>
        <w:jc w:val="center"/>
        <w:rPr>
          <w:b/>
          <w:sz w:val="28"/>
          <w:szCs w:val="28"/>
        </w:rPr>
      </w:pPr>
      <w:r w:rsidRPr="00AE792B">
        <w:rPr>
          <w:b/>
          <w:sz w:val="28"/>
          <w:szCs w:val="28"/>
        </w:rPr>
        <w:t>Лечение</w:t>
      </w:r>
    </w:p>
    <w:p w14:paraId="113B1E49" w14:textId="77777777" w:rsidR="001A7616" w:rsidRPr="00AE792B" w:rsidRDefault="001A7616" w:rsidP="00AE792B">
      <w:pPr>
        <w:ind w:firstLine="709"/>
        <w:rPr>
          <w:sz w:val="28"/>
          <w:szCs w:val="28"/>
        </w:rPr>
      </w:pPr>
    </w:p>
    <w:p w14:paraId="24059EAD" w14:textId="77777777" w:rsidR="001A7616" w:rsidRPr="00AE792B" w:rsidRDefault="001A7616" w:rsidP="00AE792B">
      <w:pPr>
        <w:ind w:firstLine="709"/>
        <w:rPr>
          <w:sz w:val="28"/>
          <w:szCs w:val="28"/>
        </w:rPr>
      </w:pPr>
      <w:r w:rsidRPr="00AE792B">
        <w:rPr>
          <w:sz w:val="28"/>
          <w:szCs w:val="28"/>
        </w:rPr>
        <w:t>Диета: стол № 15</w:t>
      </w:r>
    </w:p>
    <w:p w14:paraId="06A5299E" w14:textId="77777777" w:rsidR="001A7616" w:rsidRPr="00AE792B" w:rsidRDefault="001A7616" w:rsidP="00AE792B">
      <w:pPr>
        <w:ind w:firstLine="709"/>
        <w:rPr>
          <w:sz w:val="28"/>
          <w:szCs w:val="28"/>
        </w:rPr>
      </w:pPr>
      <w:r w:rsidRPr="00AE792B">
        <w:rPr>
          <w:sz w:val="28"/>
          <w:szCs w:val="28"/>
        </w:rPr>
        <w:t>Режим: общий.</w:t>
      </w:r>
    </w:p>
    <w:p w14:paraId="093A52EA" w14:textId="77777777" w:rsidR="001A7616" w:rsidRPr="00AE792B" w:rsidRDefault="001A7616" w:rsidP="00AE792B">
      <w:pPr>
        <w:ind w:firstLine="709"/>
        <w:rPr>
          <w:sz w:val="28"/>
          <w:szCs w:val="28"/>
        </w:rPr>
      </w:pPr>
      <w:r w:rsidRPr="00AE792B">
        <w:rPr>
          <w:sz w:val="28"/>
          <w:szCs w:val="28"/>
        </w:rPr>
        <w:t>Больному показано оперативное лечение в плановом порядке</w:t>
      </w:r>
    </w:p>
    <w:p w14:paraId="1D8B9D8C" w14:textId="77777777" w:rsidR="001A45C4" w:rsidRPr="00AE792B" w:rsidRDefault="001A7616" w:rsidP="00AE792B">
      <w:pPr>
        <w:ind w:firstLine="709"/>
        <w:rPr>
          <w:sz w:val="28"/>
          <w:szCs w:val="28"/>
        </w:rPr>
      </w:pPr>
      <w:r w:rsidRPr="00AE792B">
        <w:rPr>
          <w:sz w:val="28"/>
          <w:szCs w:val="28"/>
        </w:rPr>
        <w:t>Пре</w:t>
      </w:r>
      <w:r w:rsidR="00A86F4C" w:rsidRPr="00AE792B">
        <w:rPr>
          <w:sz w:val="28"/>
          <w:szCs w:val="28"/>
        </w:rPr>
        <w:t>доперационный эпикриз:</w:t>
      </w:r>
    </w:p>
    <w:p w14:paraId="1027C2BA" w14:textId="77777777" w:rsidR="00ED51A1" w:rsidRPr="00AE792B" w:rsidRDefault="00ED51A1" w:rsidP="00AE792B">
      <w:pPr>
        <w:ind w:firstLine="709"/>
        <w:rPr>
          <w:sz w:val="28"/>
          <w:szCs w:val="28"/>
        </w:rPr>
      </w:pPr>
      <w:r w:rsidRPr="00AE792B">
        <w:rPr>
          <w:sz w:val="28"/>
          <w:szCs w:val="28"/>
        </w:rPr>
        <w:t xml:space="preserve">Больной </w:t>
      </w:r>
      <w:r w:rsidR="00C44D85">
        <w:rPr>
          <w:sz w:val="28"/>
          <w:szCs w:val="28"/>
        </w:rPr>
        <w:t>ФИО</w:t>
      </w:r>
      <w:r w:rsidRPr="00AE792B">
        <w:rPr>
          <w:sz w:val="28"/>
          <w:szCs w:val="28"/>
        </w:rPr>
        <w:t xml:space="preserve"> (16.10.1960 г.р.) поступил в ГБ№10 22.11.2010г. с предварительным диагнозом: правосторонняя паховая грыжа.</w:t>
      </w:r>
    </w:p>
    <w:p w14:paraId="60661C41" w14:textId="77777777" w:rsidR="00ED51A1" w:rsidRPr="00AE792B" w:rsidRDefault="00ED51A1" w:rsidP="00AE792B">
      <w:pPr>
        <w:ind w:firstLine="709"/>
        <w:rPr>
          <w:sz w:val="28"/>
          <w:szCs w:val="28"/>
        </w:rPr>
      </w:pPr>
      <w:r w:rsidRPr="00AE792B">
        <w:rPr>
          <w:sz w:val="28"/>
          <w:szCs w:val="28"/>
        </w:rPr>
        <w:t>Жалобы при поступлении: на наличие объемного безболезненного образования в правой паховой области.</w:t>
      </w:r>
    </w:p>
    <w:p w14:paraId="4856DCC7" w14:textId="77777777" w:rsidR="00ED51A1" w:rsidRPr="00AE792B" w:rsidRDefault="00ED51A1" w:rsidP="00AE792B">
      <w:pPr>
        <w:ind w:firstLine="709"/>
        <w:rPr>
          <w:sz w:val="28"/>
          <w:szCs w:val="28"/>
        </w:rPr>
      </w:pPr>
      <w:r w:rsidRPr="00AE792B">
        <w:rPr>
          <w:sz w:val="28"/>
          <w:szCs w:val="28"/>
        </w:rPr>
        <w:t>Объективно: в правой паховой области над медиальной частью паховой связки определяется объемное образование размерами 4х5 см., мягкой эластической консистенции, безболезненное, вправимое в брюшную полость. Симптом кашлевого толчка положительный. Наружное паховое кольцо расширено до 3 см.</w:t>
      </w:r>
    </w:p>
    <w:p w14:paraId="47609F1A" w14:textId="77777777" w:rsidR="00ED51A1" w:rsidRPr="00AE792B" w:rsidRDefault="00ED51A1" w:rsidP="00AE792B">
      <w:pPr>
        <w:ind w:firstLine="709"/>
        <w:rPr>
          <w:snapToGrid w:val="0"/>
          <w:sz w:val="28"/>
          <w:szCs w:val="28"/>
        </w:rPr>
      </w:pPr>
      <w:r w:rsidRPr="00AE792B">
        <w:rPr>
          <w:snapToGrid w:val="0"/>
          <w:sz w:val="28"/>
          <w:szCs w:val="28"/>
        </w:rPr>
        <w:t>Со стороны клинико-биохимических показателей противопоказаний к операции нет.</w:t>
      </w:r>
    </w:p>
    <w:p w14:paraId="60C475FF" w14:textId="77777777" w:rsidR="00ED51A1" w:rsidRPr="00AE792B" w:rsidRDefault="00ED51A1" w:rsidP="00AE792B">
      <w:pPr>
        <w:ind w:firstLine="709"/>
        <w:rPr>
          <w:sz w:val="28"/>
          <w:szCs w:val="28"/>
        </w:rPr>
      </w:pPr>
      <w:r w:rsidRPr="00AE792B">
        <w:rPr>
          <w:sz w:val="28"/>
          <w:szCs w:val="28"/>
        </w:rPr>
        <w:t>Время свертывания крови - 6 мин; кровоточивость - 2 мин.</w:t>
      </w:r>
    </w:p>
    <w:p w14:paraId="6BEF9166" w14:textId="77777777" w:rsidR="00ED51A1" w:rsidRPr="00AE792B" w:rsidRDefault="009E63B7" w:rsidP="00AE792B">
      <w:pPr>
        <w:ind w:firstLine="709"/>
        <w:rPr>
          <w:sz w:val="28"/>
          <w:szCs w:val="28"/>
        </w:rPr>
      </w:pPr>
      <w:r w:rsidRPr="00AE792B">
        <w:rPr>
          <w:sz w:val="28"/>
          <w:szCs w:val="28"/>
        </w:rPr>
        <w:t>ЭКГ: ритм синусовый, 7</w:t>
      </w:r>
      <w:r w:rsidR="00ED51A1" w:rsidRPr="00AE792B">
        <w:rPr>
          <w:sz w:val="28"/>
          <w:szCs w:val="28"/>
        </w:rPr>
        <w:t>2 уд/мин. Горизонтальное положение электрической оси сердца. Дистрофические изменения в миокарде.</w:t>
      </w:r>
    </w:p>
    <w:p w14:paraId="60A9E71F" w14:textId="77777777" w:rsidR="00ED51A1" w:rsidRPr="00AE792B" w:rsidRDefault="00ED51A1" w:rsidP="00AE792B">
      <w:pPr>
        <w:ind w:firstLine="709"/>
        <w:rPr>
          <w:sz w:val="28"/>
          <w:szCs w:val="28"/>
        </w:rPr>
      </w:pPr>
      <w:r w:rsidRPr="00AE792B">
        <w:rPr>
          <w:sz w:val="28"/>
          <w:szCs w:val="28"/>
        </w:rPr>
        <w:t xml:space="preserve">Анализ крови на групповую и резус-принадлежность: </w:t>
      </w:r>
      <w:r w:rsidRPr="00AE792B">
        <w:rPr>
          <w:sz w:val="28"/>
          <w:szCs w:val="28"/>
          <w:lang w:val="en-US"/>
        </w:rPr>
        <w:t>A</w:t>
      </w:r>
      <w:r w:rsidRPr="00AE792B">
        <w:rPr>
          <w:sz w:val="28"/>
          <w:szCs w:val="28"/>
        </w:rPr>
        <w:t>(</w:t>
      </w:r>
      <w:r w:rsidRPr="00AE792B">
        <w:rPr>
          <w:sz w:val="28"/>
          <w:szCs w:val="28"/>
          <w:lang w:val="en-US"/>
        </w:rPr>
        <w:t>II</w:t>
      </w:r>
      <w:r w:rsidRPr="00AE792B">
        <w:rPr>
          <w:sz w:val="28"/>
          <w:szCs w:val="28"/>
        </w:rPr>
        <w:t xml:space="preserve">) </w:t>
      </w:r>
      <w:r w:rsidRPr="00AE792B">
        <w:rPr>
          <w:sz w:val="28"/>
          <w:szCs w:val="28"/>
          <w:lang w:val="en-US"/>
        </w:rPr>
        <w:t>Rh</w:t>
      </w:r>
      <w:r w:rsidRPr="00AE792B">
        <w:rPr>
          <w:sz w:val="28"/>
          <w:szCs w:val="28"/>
        </w:rPr>
        <w:t>+.</w:t>
      </w:r>
    </w:p>
    <w:p w14:paraId="71146DD8" w14:textId="77777777" w:rsidR="00A4734E" w:rsidRPr="00AE792B" w:rsidRDefault="00A4734E" w:rsidP="00AE792B">
      <w:pPr>
        <w:ind w:firstLine="709"/>
        <w:rPr>
          <w:sz w:val="28"/>
          <w:szCs w:val="28"/>
        </w:rPr>
      </w:pPr>
      <w:r w:rsidRPr="00AE792B">
        <w:rPr>
          <w:sz w:val="28"/>
          <w:szCs w:val="28"/>
        </w:rPr>
        <w:t>Диагноз сопутствующий</w:t>
      </w:r>
      <w:r w:rsidR="00D34DD8" w:rsidRPr="00AE792B">
        <w:rPr>
          <w:sz w:val="28"/>
          <w:szCs w:val="28"/>
        </w:rPr>
        <w:t>: Р</w:t>
      </w:r>
      <w:r w:rsidRPr="00AE792B">
        <w:rPr>
          <w:sz w:val="28"/>
          <w:szCs w:val="28"/>
        </w:rPr>
        <w:t xml:space="preserve">аспространееый остеохондроз </w:t>
      </w:r>
      <w:r w:rsidR="00D34DD8" w:rsidRPr="00AE792B">
        <w:rPr>
          <w:sz w:val="28"/>
          <w:szCs w:val="28"/>
        </w:rPr>
        <w:t>позвоночника, варикозная болезнь</w:t>
      </w:r>
      <w:r w:rsidR="00AE792B">
        <w:rPr>
          <w:sz w:val="28"/>
          <w:szCs w:val="28"/>
        </w:rPr>
        <w:t xml:space="preserve"> </w:t>
      </w:r>
      <w:r w:rsidR="00D34DD8" w:rsidRPr="00AE792B">
        <w:rPr>
          <w:sz w:val="28"/>
          <w:szCs w:val="28"/>
        </w:rPr>
        <w:t>нижних конечностей.</w:t>
      </w:r>
    </w:p>
    <w:p w14:paraId="37C6F2A7" w14:textId="77777777" w:rsidR="00D34DD8" w:rsidRPr="00AE792B" w:rsidRDefault="00D34DD8" w:rsidP="00AE792B">
      <w:pPr>
        <w:ind w:firstLine="709"/>
        <w:rPr>
          <w:sz w:val="28"/>
          <w:szCs w:val="28"/>
        </w:rPr>
      </w:pPr>
      <w:r w:rsidRPr="00AE792B">
        <w:rPr>
          <w:sz w:val="28"/>
          <w:szCs w:val="28"/>
        </w:rPr>
        <w:lastRenderedPageBreak/>
        <w:t>Обсужден на врачебно-клинической конференции. Рекомендовано оперативное лечение: устранение грыжи, пластика пропиленовой сеткой по Лихтенштейну.</w:t>
      </w:r>
    </w:p>
    <w:p w14:paraId="6657BBD2" w14:textId="77777777" w:rsidR="00D34DD8" w:rsidRPr="00AE792B" w:rsidRDefault="00D34DD8" w:rsidP="00AE792B">
      <w:pPr>
        <w:ind w:firstLine="709"/>
        <w:rPr>
          <w:sz w:val="28"/>
          <w:szCs w:val="28"/>
        </w:rPr>
      </w:pPr>
      <w:r w:rsidRPr="00AE792B">
        <w:rPr>
          <w:sz w:val="28"/>
          <w:szCs w:val="28"/>
        </w:rPr>
        <w:t>Риск ТЭЛА: средний. Профилактика: эластическое бинтование нижних конечностей</w:t>
      </w:r>
    </w:p>
    <w:p w14:paraId="4ECD483F" w14:textId="77777777" w:rsidR="00A86F4C" w:rsidRPr="00AE792B" w:rsidRDefault="00A86F4C" w:rsidP="00AE792B">
      <w:pPr>
        <w:ind w:firstLine="709"/>
        <w:rPr>
          <w:b/>
          <w:sz w:val="28"/>
          <w:szCs w:val="28"/>
        </w:rPr>
      </w:pPr>
    </w:p>
    <w:p w14:paraId="34597460" w14:textId="77777777" w:rsidR="000E22A8" w:rsidRDefault="000E22A8" w:rsidP="00AE792B">
      <w:pPr>
        <w:ind w:firstLine="709"/>
        <w:jc w:val="center"/>
        <w:rPr>
          <w:b/>
          <w:sz w:val="28"/>
          <w:szCs w:val="28"/>
        </w:rPr>
      </w:pPr>
      <w:r w:rsidRPr="00AE792B">
        <w:rPr>
          <w:b/>
          <w:sz w:val="28"/>
          <w:szCs w:val="28"/>
        </w:rPr>
        <w:t>Операция</w:t>
      </w:r>
    </w:p>
    <w:p w14:paraId="66D25865" w14:textId="77777777" w:rsidR="00AE792B" w:rsidRPr="00AE792B" w:rsidRDefault="00AE792B" w:rsidP="00AE792B">
      <w:pPr>
        <w:ind w:firstLine="709"/>
        <w:rPr>
          <w:b/>
          <w:sz w:val="28"/>
          <w:szCs w:val="28"/>
        </w:rPr>
      </w:pPr>
    </w:p>
    <w:p w14:paraId="2E960C82" w14:textId="77777777" w:rsidR="000E22A8" w:rsidRPr="00AE792B" w:rsidRDefault="000E22A8" w:rsidP="00AE792B">
      <w:pPr>
        <w:ind w:firstLine="709"/>
        <w:rPr>
          <w:sz w:val="28"/>
          <w:szCs w:val="28"/>
        </w:rPr>
      </w:pPr>
      <w:r w:rsidRPr="00AE792B">
        <w:rPr>
          <w:sz w:val="28"/>
          <w:szCs w:val="28"/>
        </w:rPr>
        <w:t>24.11.10 г Устранение рецидивирующей паховой грыжи справа. Пластика по Лихтенштейну.</w:t>
      </w:r>
    </w:p>
    <w:p w14:paraId="4D6AADB1" w14:textId="77777777" w:rsidR="000E22A8" w:rsidRPr="00AE792B" w:rsidRDefault="000E22A8" w:rsidP="00AE792B">
      <w:pPr>
        <w:ind w:firstLine="709"/>
        <w:rPr>
          <w:sz w:val="28"/>
          <w:szCs w:val="28"/>
        </w:rPr>
      </w:pPr>
      <w:r w:rsidRPr="00AE792B">
        <w:rPr>
          <w:sz w:val="28"/>
          <w:szCs w:val="28"/>
        </w:rPr>
        <w:t>После обработки операционного поля антисептиком 3х-кратно</w:t>
      </w:r>
      <w:r w:rsidR="00D12550" w:rsidRPr="00AE792B">
        <w:rPr>
          <w:sz w:val="28"/>
          <w:szCs w:val="28"/>
        </w:rPr>
        <w:t xml:space="preserve"> ,под спинальной анестезией, разрезом 8 см параллельно и на</w:t>
      </w:r>
      <w:r w:rsidR="00AE792B">
        <w:rPr>
          <w:sz w:val="28"/>
          <w:szCs w:val="28"/>
        </w:rPr>
        <w:t xml:space="preserve"> </w:t>
      </w:r>
      <w:r w:rsidR="00D12550" w:rsidRPr="00AE792B">
        <w:rPr>
          <w:sz w:val="28"/>
          <w:szCs w:val="28"/>
        </w:rPr>
        <w:t>2 см выше правой паховой связки, послойно рассечены : кожа,</w:t>
      </w:r>
      <w:r w:rsidR="00AE792B">
        <w:rPr>
          <w:sz w:val="28"/>
          <w:szCs w:val="28"/>
        </w:rPr>
        <w:t xml:space="preserve"> </w:t>
      </w:r>
      <w:r w:rsidR="00D12550" w:rsidRPr="00AE792B">
        <w:rPr>
          <w:sz w:val="28"/>
          <w:szCs w:val="28"/>
        </w:rPr>
        <w:t>подкожная клетчатка с иссечением старого послеоперационного рубца, передняя стенка пахового канала. Обнаружен, выделен грыжевой мешок 5/8 см размером, расположенный в составе семенного канатика. Грыжевой мешок вскрыт, прошит у шейки, лигирован под контролем зрения, отсечен. Контроль гемостаза. Кровотечения нет.</w:t>
      </w:r>
      <w:r w:rsidR="00BA2218" w:rsidRPr="00AE792B">
        <w:rPr>
          <w:sz w:val="28"/>
          <w:szCs w:val="28"/>
        </w:rPr>
        <w:t xml:space="preserve"> Культя грыжевого мешка перемещена под внутреннюю косую мышцу по Краснобаеву. Произведена пластика задней стенки пахового канала пропиленовой</w:t>
      </w:r>
      <w:r w:rsidR="00AE792B">
        <w:rPr>
          <w:sz w:val="28"/>
          <w:szCs w:val="28"/>
        </w:rPr>
        <w:t xml:space="preserve"> </w:t>
      </w:r>
      <w:r w:rsidR="00BA2218" w:rsidRPr="00AE792B">
        <w:rPr>
          <w:sz w:val="28"/>
          <w:szCs w:val="28"/>
        </w:rPr>
        <w:t>сеткой 6х11 см по Лихтенштейну. Швы на апоневроз, подкожную клетчатку, кожу послойно. Резиновый выпускник в подкожную клетчатку. Асептическая повязка.</w:t>
      </w:r>
    </w:p>
    <w:p w14:paraId="109650AC" w14:textId="77777777" w:rsidR="00BA2218" w:rsidRPr="00AE792B" w:rsidRDefault="00BA2218" w:rsidP="00AE792B">
      <w:pPr>
        <w:ind w:firstLine="709"/>
        <w:rPr>
          <w:sz w:val="28"/>
          <w:szCs w:val="28"/>
        </w:rPr>
      </w:pPr>
      <w:r w:rsidRPr="00AE792B">
        <w:rPr>
          <w:b/>
          <w:sz w:val="28"/>
          <w:szCs w:val="28"/>
        </w:rPr>
        <w:t>Диагноз:</w:t>
      </w:r>
      <w:r w:rsidR="00E1553C" w:rsidRPr="00AE792B">
        <w:rPr>
          <w:b/>
          <w:sz w:val="28"/>
          <w:szCs w:val="28"/>
        </w:rPr>
        <w:t xml:space="preserve"> </w:t>
      </w:r>
      <w:r w:rsidR="00E1553C" w:rsidRPr="00AE792B">
        <w:rPr>
          <w:sz w:val="28"/>
          <w:szCs w:val="28"/>
        </w:rPr>
        <w:t>рецидивирующая паховая грыжа справа</w:t>
      </w:r>
    </w:p>
    <w:p w14:paraId="71A18324" w14:textId="77777777" w:rsidR="00E1553C" w:rsidRPr="00AE792B" w:rsidRDefault="00E1553C" w:rsidP="00AE792B">
      <w:pPr>
        <w:ind w:firstLine="709"/>
        <w:rPr>
          <w:sz w:val="28"/>
          <w:szCs w:val="28"/>
        </w:rPr>
      </w:pPr>
      <w:r w:rsidRPr="00AE792B">
        <w:rPr>
          <w:sz w:val="28"/>
          <w:szCs w:val="28"/>
        </w:rPr>
        <w:t>С целью предотвращения тромбоэмболических осложнений нижние конечности</w:t>
      </w:r>
      <w:r w:rsidR="00AE792B">
        <w:rPr>
          <w:sz w:val="28"/>
          <w:szCs w:val="28"/>
        </w:rPr>
        <w:t xml:space="preserve"> </w:t>
      </w:r>
      <w:r w:rsidRPr="00AE792B">
        <w:rPr>
          <w:sz w:val="28"/>
          <w:szCs w:val="28"/>
        </w:rPr>
        <w:t>в эластических бинтах, введено 2,5 фрагмина подкожно.</w:t>
      </w:r>
    </w:p>
    <w:p w14:paraId="5C30DFCE" w14:textId="77777777" w:rsidR="00D422C2" w:rsidRPr="00AE792B" w:rsidRDefault="00D422C2" w:rsidP="00AE792B">
      <w:pPr>
        <w:ind w:firstLine="709"/>
        <w:rPr>
          <w:sz w:val="28"/>
          <w:szCs w:val="28"/>
        </w:rPr>
      </w:pPr>
    </w:p>
    <w:p w14:paraId="5A06D90C" w14:textId="77777777" w:rsidR="00D422C2" w:rsidRPr="00AE792B" w:rsidRDefault="00D422C2" w:rsidP="00AE792B">
      <w:pPr>
        <w:pStyle w:val="2"/>
        <w:spacing w:line="360" w:lineRule="auto"/>
        <w:ind w:firstLine="709"/>
        <w:rPr>
          <w:color w:val="auto"/>
          <w:szCs w:val="28"/>
        </w:rPr>
      </w:pPr>
      <w:r w:rsidRPr="00AE792B">
        <w:rPr>
          <w:color w:val="auto"/>
          <w:szCs w:val="28"/>
        </w:rPr>
        <w:t>Послеоперационный период</w:t>
      </w:r>
    </w:p>
    <w:p w14:paraId="53C17AD3" w14:textId="77777777" w:rsidR="00D422C2" w:rsidRPr="00AE792B" w:rsidRDefault="00D422C2" w:rsidP="00AE792B">
      <w:pPr>
        <w:ind w:firstLine="709"/>
        <w:rPr>
          <w:sz w:val="28"/>
          <w:szCs w:val="28"/>
        </w:rPr>
      </w:pPr>
    </w:p>
    <w:p w14:paraId="4091C5D9" w14:textId="77777777" w:rsidR="00D422C2" w:rsidRPr="00AE792B" w:rsidRDefault="00D422C2" w:rsidP="00AE792B">
      <w:pPr>
        <w:ind w:firstLine="709"/>
        <w:rPr>
          <w:sz w:val="28"/>
          <w:szCs w:val="28"/>
        </w:rPr>
      </w:pPr>
      <w:r w:rsidRPr="00AE792B">
        <w:rPr>
          <w:sz w:val="28"/>
          <w:szCs w:val="28"/>
        </w:rPr>
        <w:t>Диета: стол № 0.</w:t>
      </w:r>
    </w:p>
    <w:p w14:paraId="335FDD77" w14:textId="77777777" w:rsidR="00D422C2" w:rsidRPr="00AE792B" w:rsidRDefault="00D422C2" w:rsidP="00AE792B">
      <w:pPr>
        <w:ind w:firstLine="709"/>
        <w:rPr>
          <w:sz w:val="28"/>
          <w:szCs w:val="28"/>
        </w:rPr>
      </w:pPr>
      <w:r w:rsidRPr="00AE792B">
        <w:rPr>
          <w:sz w:val="28"/>
          <w:szCs w:val="28"/>
        </w:rPr>
        <w:t>Режим: постельный.</w:t>
      </w:r>
    </w:p>
    <w:p w14:paraId="7FBFEA94" w14:textId="77777777" w:rsidR="00D422C2" w:rsidRPr="00AE792B" w:rsidRDefault="00D422C2" w:rsidP="00AE792B">
      <w:pPr>
        <w:ind w:firstLine="709"/>
        <w:rPr>
          <w:snapToGrid w:val="0"/>
          <w:sz w:val="28"/>
          <w:szCs w:val="28"/>
        </w:rPr>
      </w:pPr>
      <w:r w:rsidRPr="00AE792B">
        <w:rPr>
          <w:snapToGrid w:val="0"/>
          <w:sz w:val="28"/>
          <w:szCs w:val="28"/>
        </w:rPr>
        <w:t>С целью обезболивания:</w:t>
      </w:r>
    </w:p>
    <w:p w14:paraId="0097337E" w14:textId="77777777" w:rsidR="00D422C2" w:rsidRPr="00AE792B" w:rsidRDefault="00D422C2" w:rsidP="00AE792B">
      <w:pPr>
        <w:ind w:firstLine="709"/>
        <w:rPr>
          <w:snapToGrid w:val="0"/>
          <w:sz w:val="28"/>
          <w:szCs w:val="28"/>
        </w:rPr>
      </w:pPr>
      <w:r w:rsidRPr="00AE792B">
        <w:rPr>
          <w:snapToGrid w:val="0"/>
          <w:sz w:val="28"/>
          <w:szCs w:val="28"/>
          <w:lang w:val="en-US"/>
        </w:rPr>
        <w:t>Sol</w:t>
      </w:r>
      <w:r w:rsidRPr="00AE792B">
        <w:rPr>
          <w:snapToGrid w:val="0"/>
          <w:sz w:val="28"/>
          <w:szCs w:val="28"/>
        </w:rPr>
        <w:t xml:space="preserve">. </w:t>
      </w:r>
      <w:r w:rsidRPr="00AE792B">
        <w:rPr>
          <w:snapToGrid w:val="0"/>
          <w:sz w:val="28"/>
          <w:szCs w:val="28"/>
          <w:lang w:val="en-US"/>
        </w:rPr>
        <w:t>Promedoli</w:t>
      </w:r>
      <w:r w:rsidRPr="00AE792B">
        <w:rPr>
          <w:snapToGrid w:val="0"/>
          <w:sz w:val="28"/>
          <w:szCs w:val="28"/>
        </w:rPr>
        <w:t xml:space="preserve"> 2% - 1,0 </w:t>
      </w:r>
      <w:r w:rsidRPr="00AE792B">
        <w:rPr>
          <w:snapToGrid w:val="0"/>
          <w:sz w:val="28"/>
          <w:szCs w:val="28"/>
          <w:lang w:val="en-US"/>
        </w:rPr>
        <w:t>ml</w:t>
      </w:r>
      <w:r w:rsidRPr="00AE792B">
        <w:rPr>
          <w:snapToGrid w:val="0"/>
          <w:sz w:val="28"/>
          <w:szCs w:val="28"/>
        </w:rPr>
        <w:t>.</w:t>
      </w:r>
    </w:p>
    <w:p w14:paraId="439F28D6" w14:textId="77777777" w:rsidR="00D422C2" w:rsidRPr="00AE792B" w:rsidRDefault="00D422C2" w:rsidP="00AE792B">
      <w:pPr>
        <w:ind w:firstLine="709"/>
        <w:rPr>
          <w:snapToGrid w:val="0"/>
          <w:sz w:val="28"/>
          <w:szCs w:val="28"/>
        </w:rPr>
      </w:pPr>
      <w:r w:rsidRPr="00AE792B">
        <w:rPr>
          <w:snapToGrid w:val="0"/>
          <w:sz w:val="28"/>
          <w:szCs w:val="28"/>
          <w:lang w:val="en-US"/>
        </w:rPr>
        <w:t>S</w:t>
      </w:r>
      <w:r w:rsidRPr="00AE792B">
        <w:rPr>
          <w:snapToGrid w:val="0"/>
          <w:sz w:val="28"/>
          <w:szCs w:val="28"/>
        </w:rPr>
        <w:t>. Подкожно в 12</w:t>
      </w:r>
      <w:r w:rsidRPr="00AE792B">
        <w:rPr>
          <w:snapToGrid w:val="0"/>
          <w:sz w:val="28"/>
          <w:szCs w:val="28"/>
          <w:vertAlign w:val="superscript"/>
        </w:rPr>
        <w:t>00</w:t>
      </w:r>
      <w:r w:rsidRPr="00AE792B">
        <w:rPr>
          <w:snapToGrid w:val="0"/>
          <w:sz w:val="28"/>
          <w:szCs w:val="28"/>
        </w:rPr>
        <w:t>, 16</w:t>
      </w:r>
      <w:r w:rsidRPr="00AE792B">
        <w:rPr>
          <w:snapToGrid w:val="0"/>
          <w:sz w:val="28"/>
          <w:szCs w:val="28"/>
          <w:vertAlign w:val="superscript"/>
        </w:rPr>
        <w:t>00</w:t>
      </w:r>
      <w:r w:rsidRPr="00AE792B">
        <w:rPr>
          <w:snapToGrid w:val="0"/>
          <w:sz w:val="28"/>
          <w:szCs w:val="28"/>
        </w:rPr>
        <w:t xml:space="preserve"> и </w:t>
      </w:r>
      <w:r w:rsidR="007864AC" w:rsidRPr="00AE792B">
        <w:rPr>
          <w:snapToGrid w:val="0"/>
          <w:sz w:val="28"/>
          <w:szCs w:val="28"/>
        </w:rPr>
        <w:t>24.11.2010</w:t>
      </w:r>
      <w:r w:rsidRPr="00AE792B">
        <w:rPr>
          <w:snapToGrid w:val="0"/>
          <w:sz w:val="28"/>
          <w:szCs w:val="28"/>
        </w:rPr>
        <w:t xml:space="preserve"> г.</w:t>
      </w:r>
    </w:p>
    <w:p w14:paraId="4BEE7F32" w14:textId="77777777" w:rsidR="00D422C2" w:rsidRPr="00AE792B" w:rsidRDefault="00D422C2" w:rsidP="00AE792B">
      <w:pPr>
        <w:ind w:firstLine="709"/>
        <w:rPr>
          <w:sz w:val="28"/>
          <w:szCs w:val="28"/>
          <w:lang w:val="en-US"/>
        </w:rPr>
      </w:pPr>
      <w:r w:rsidRPr="00AE792B">
        <w:rPr>
          <w:sz w:val="28"/>
          <w:szCs w:val="28"/>
          <w:lang w:val="en-US"/>
        </w:rPr>
        <w:t>#</w:t>
      </w:r>
    </w:p>
    <w:p w14:paraId="17928439" w14:textId="77777777" w:rsidR="00D422C2" w:rsidRPr="00AE792B" w:rsidRDefault="00D422C2" w:rsidP="00AE792B">
      <w:pPr>
        <w:ind w:firstLine="709"/>
        <w:rPr>
          <w:sz w:val="28"/>
          <w:szCs w:val="28"/>
          <w:lang w:val="en-US"/>
        </w:rPr>
      </w:pPr>
      <w:r w:rsidRPr="00AE792B">
        <w:rPr>
          <w:sz w:val="28"/>
          <w:szCs w:val="28"/>
          <w:lang w:val="en-US"/>
        </w:rPr>
        <w:t>Sol. Papaverini hydrochloridi 2% - 2,0 ml;</w:t>
      </w:r>
    </w:p>
    <w:p w14:paraId="6AE73720" w14:textId="77777777" w:rsidR="00D422C2" w:rsidRPr="00AE792B" w:rsidRDefault="00D422C2" w:rsidP="00AE792B">
      <w:pPr>
        <w:ind w:firstLine="709"/>
        <w:rPr>
          <w:sz w:val="28"/>
          <w:szCs w:val="28"/>
          <w:lang w:val="en-US"/>
        </w:rPr>
      </w:pPr>
      <w:r w:rsidRPr="00AE792B">
        <w:rPr>
          <w:sz w:val="28"/>
          <w:szCs w:val="28"/>
          <w:lang w:val="en-US"/>
        </w:rPr>
        <w:t>Sol. Analgini 50% - 1,0 ml;</w:t>
      </w:r>
    </w:p>
    <w:p w14:paraId="433ABE36" w14:textId="77777777" w:rsidR="00D422C2" w:rsidRPr="00AE792B" w:rsidRDefault="00D422C2" w:rsidP="00AE792B">
      <w:pPr>
        <w:ind w:firstLine="709"/>
        <w:rPr>
          <w:sz w:val="28"/>
          <w:szCs w:val="28"/>
        </w:rPr>
      </w:pPr>
      <w:r w:rsidRPr="00AE792B">
        <w:rPr>
          <w:sz w:val="28"/>
          <w:szCs w:val="28"/>
          <w:lang w:val="en-US"/>
        </w:rPr>
        <w:t>Sol</w:t>
      </w:r>
      <w:r w:rsidRPr="00AE792B">
        <w:rPr>
          <w:sz w:val="28"/>
          <w:szCs w:val="28"/>
        </w:rPr>
        <w:t xml:space="preserve">. </w:t>
      </w:r>
      <w:r w:rsidRPr="00AE792B">
        <w:rPr>
          <w:sz w:val="28"/>
          <w:szCs w:val="28"/>
          <w:lang w:val="en-US"/>
        </w:rPr>
        <w:t>Dimedroli</w:t>
      </w:r>
      <w:r w:rsidRPr="00AE792B">
        <w:rPr>
          <w:sz w:val="28"/>
          <w:szCs w:val="28"/>
        </w:rPr>
        <w:t xml:space="preserve"> 1% - 1,0 </w:t>
      </w:r>
      <w:r w:rsidRPr="00AE792B">
        <w:rPr>
          <w:sz w:val="28"/>
          <w:szCs w:val="28"/>
          <w:lang w:val="en-US"/>
        </w:rPr>
        <w:t>ml</w:t>
      </w:r>
      <w:r w:rsidRPr="00AE792B">
        <w:rPr>
          <w:sz w:val="28"/>
          <w:szCs w:val="28"/>
        </w:rPr>
        <w:t>.</w:t>
      </w:r>
    </w:p>
    <w:p w14:paraId="3F9FF38F" w14:textId="77777777" w:rsidR="00D422C2" w:rsidRPr="00AE792B" w:rsidRDefault="00D422C2" w:rsidP="00AE792B">
      <w:pPr>
        <w:ind w:firstLine="709"/>
        <w:rPr>
          <w:sz w:val="28"/>
          <w:szCs w:val="28"/>
        </w:rPr>
      </w:pPr>
      <w:r w:rsidRPr="00AE792B">
        <w:rPr>
          <w:sz w:val="28"/>
          <w:szCs w:val="28"/>
        </w:rPr>
        <w:t>S. В/м при болях</w:t>
      </w:r>
    </w:p>
    <w:p w14:paraId="764F9BE6" w14:textId="77777777" w:rsidR="00D422C2" w:rsidRPr="00AE792B" w:rsidRDefault="00D422C2" w:rsidP="00AE792B">
      <w:pPr>
        <w:ind w:firstLine="709"/>
        <w:rPr>
          <w:sz w:val="28"/>
          <w:szCs w:val="28"/>
        </w:rPr>
      </w:pPr>
      <w:r w:rsidRPr="00AE792B">
        <w:rPr>
          <w:sz w:val="28"/>
          <w:szCs w:val="28"/>
        </w:rPr>
        <w:t>#</w:t>
      </w:r>
    </w:p>
    <w:p w14:paraId="671CB66C" w14:textId="77777777" w:rsidR="001A7616" w:rsidRPr="00AE792B" w:rsidRDefault="001A7616" w:rsidP="00AE792B">
      <w:pPr>
        <w:ind w:firstLine="709"/>
        <w:rPr>
          <w:sz w:val="28"/>
          <w:szCs w:val="28"/>
        </w:rPr>
      </w:pPr>
    </w:p>
    <w:p w14:paraId="538F2E6A" w14:textId="77777777" w:rsidR="007864AC" w:rsidRPr="00AE792B" w:rsidRDefault="007864AC" w:rsidP="00AE792B">
      <w:pPr>
        <w:ind w:firstLine="709"/>
        <w:jc w:val="center"/>
        <w:rPr>
          <w:b/>
          <w:sz w:val="28"/>
          <w:szCs w:val="28"/>
        </w:rPr>
      </w:pPr>
      <w:r w:rsidRPr="00AE792B">
        <w:rPr>
          <w:b/>
          <w:sz w:val="28"/>
          <w:szCs w:val="28"/>
        </w:rPr>
        <w:t>Дневник наблюдения за больным</w:t>
      </w:r>
    </w:p>
    <w:p w14:paraId="36F488E7" w14:textId="77777777" w:rsidR="007864AC" w:rsidRPr="00AE792B" w:rsidRDefault="007864AC" w:rsidP="00AE792B">
      <w:pPr>
        <w:ind w:firstLine="709"/>
        <w:rPr>
          <w:snapToGrid w:val="0"/>
          <w:sz w:val="28"/>
          <w:szCs w:val="28"/>
        </w:rPr>
      </w:pPr>
    </w:p>
    <w:p w14:paraId="5E34CB13" w14:textId="77777777" w:rsidR="007864AC" w:rsidRPr="00AE792B" w:rsidRDefault="007864AC" w:rsidP="00AE792B">
      <w:pPr>
        <w:ind w:firstLine="709"/>
        <w:rPr>
          <w:snapToGrid w:val="0"/>
          <w:sz w:val="28"/>
          <w:szCs w:val="28"/>
        </w:rPr>
      </w:pPr>
      <w:r w:rsidRPr="00AE792B">
        <w:rPr>
          <w:b/>
          <w:sz w:val="28"/>
          <w:szCs w:val="28"/>
        </w:rPr>
        <w:t xml:space="preserve">26.11.2010 </w:t>
      </w:r>
      <w:r w:rsidRPr="00AE792B">
        <w:rPr>
          <w:sz w:val="28"/>
          <w:szCs w:val="28"/>
        </w:rPr>
        <w:t xml:space="preserve">Жалобы на боли в области операции. Общее сосотояние удовлетворительное. </w:t>
      </w:r>
      <w:r w:rsidRPr="00AE792B">
        <w:rPr>
          <w:snapToGrid w:val="0"/>
          <w:sz w:val="28"/>
          <w:szCs w:val="28"/>
        </w:rPr>
        <w:t xml:space="preserve">Со стороны внутренних органов без отрицательной динамики. В легких дыхание везикулярное, хрипов нет. Частота дыхания 16/мин. Тоны сердца ясные, ритмичные. </w:t>
      </w:r>
      <w:r w:rsidRPr="00AE792B">
        <w:rPr>
          <w:sz w:val="28"/>
          <w:szCs w:val="28"/>
        </w:rPr>
        <w:t xml:space="preserve">АД 120/80 мм.рт.ст. </w:t>
      </w:r>
      <w:r w:rsidRPr="00AE792B">
        <w:rPr>
          <w:sz w:val="28"/>
          <w:szCs w:val="28"/>
          <w:lang w:val="en-US"/>
        </w:rPr>
        <w:t>PS</w:t>
      </w:r>
      <w:r w:rsidRPr="00AE792B">
        <w:rPr>
          <w:sz w:val="28"/>
          <w:szCs w:val="28"/>
        </w:rPr>
        <w:t xml:space="preserve"> 72уд/мин. </w:t>
      </w:r>
      <w:r w:rsidRPr="00AE792B">
        <w:rPr>
          <w:snapToGrid w:val="0"/>
          <w:sz w:val="28"/>
          <w:szCs w:val="28"/>
        </w:rPr>
        <w:t>Живот округло-овальной формы, симметричный, не вздут, участвует в дыхании. При пальпации мягкий, болезненный в области операции. Перистальтика активная, газы отходят, стул был. Диурез достаточный. Перитонеальных симптомов нет. Повязка сухая, чистая. Назначено: стол №1, перевязка. На перевязке: швы лежат хорошо, состояние раны удовлетворительное. Дальнейшее лечение по листу назначений.</w:t>
      </w:r>
    </w:p>
    <w:p w14:paraId="2A5F8AD8" w14:textId="77777777" w:rsidR="007864AC" w:rsidRPr="00AE792B" w:rsidRDefault="007864AC" w:rsidP="00AE792B">
      <w:pPr>
        <w:ind w:firstLine="709"/>
        <w:rPr>
          <w:snapToGrid w:val="0"/>
          <w:sz w:val="28"/>
          <w:szCs w:val="28"/>
        </w:rPr>
      </w:pPr>
      <w:r w:rsidRPr="00AE792B">
        <w:rPr>
          <w:b/>
          <w:snapToGrid w:val="0"/>
          <w:sz w:val="28"/>
          <w:szCs w:val="28"/>
        </w:rPr>
        <w:t xml:space="preserve">29.11.2010 </w:t>
      </w:r>
      <w:r w:rsidRPr="00AE792B">
        <w:rPr>
          <w:snapToGrid w:val="0"/>
          <w:sz w:val="28"/>
          <w:szCs w:val="28"/>
        </w:rPr>
        <w:t xml:space="preserve">Жалоб нет. </w:t>
      </w:r>
      <w:r w:rsidR="00E74702" w:rsidRPr="00AE792B">
        <w:rPr>
          <w:sz w:val="28"/>
          <w:szCs w:val="28"/>
        </w:rPr>
        <w:t>Общее сос</w:t>
      </w:r>
      <w:r w:rsidRPr="00AE792B">
        <w:rPr>
          <w:sz w:val="28"/>
          <w:szCs w:val="28"/>
        </w:rPr>
        <w:t xml:space="preserve">тояние удовлетворительное. </w:t>
      </w:r>
      <w:r w:rsidRPr="00AE792B">
        <w:rPr>
          <w:snapToGrid w:val="0"/>
          <w:sz w:val="28"/>
          <w:szCs w:val="28"/>
        </w:rPr>
        <w:t xml:space="preserve">Со стороны внутренних органов без отрицательной динамики. В легких дыхание везикулярное, хрипов нет. Частота дыхания 16/мин. Тоны сердца ясные, ритмичные. </w:t>
      </w:r>
      <w:r w:rsidRPr="00AE792B">
        <w:rPr>
          <w:sz w:val="28"/>
          <w:szCs w:val="28"/>
        </w:rPr>
        <w:t xml:space="preserve">АД 120/80 мм.рт.ст. </w:t>
      </w:r>
      <w:r w:rsidRPr="00AE792B">
        <w:rPr>
          <w:sz w:val="28"/>
          <w:szCs w:val="28"/>
          <w:lang w:val="en-US"/>
        </w:rPr>
        <w:t>PS</w:t>
      </w:r>
      <w:r w:rsidRPr="00AE792B">
        <w:rPr>
          <w:sz w:val="28"/>
          <w:szCs w:val="28"/>
        </w:rPr>
        <w:t xml:space="preserve"> 72уд/мин. </w:t>
      </w:r>
      <w:r w:rsidRPr="00AE792B">
        <w:rPr>
          <w:snapToGrid w:val="0"/>
          <w:sz w:val="28"/>
          <w:szCs w:val="28"/>
        </w:rPr>
        <w:t>Живот округло-овальной формы, симметричный, не вздут, участвует в дыхании. При пальпации мягкий, безболезненный. Стул, диурез в норме. Перитонеальных симптомов нет. Повязка сухая, чистая. Назначено: перевязка, снять швы. На перевязке: состояние раны удовлетворительное, швы сняты, заживление операционной раны первичным натяжением. Готовить на выписку.</w:t>
      </w:r>
    </w:p>
    <w:p w14:paraId="2E5E4C5F" w14:textId="77777777" w:rsidR="007864AC" w:rsidRPr="00AE792B" w:rsidRDefault="007864AC" w:rsidP="00AE792B">
      <w:pPr>
        <w:ind w:firstLine="709"/>
        <w:rPr>
          <w:snapToGrid w:val="0"/>
          <w:sz w:val="28"/>
          <w:szCs w:val="28"/>
        </w:rPr>
      </w:pPr>
      <w:r w:rsidRPr="00AE792B">
        <w:rPr>
          <w:b/>
          <w:snapToGrid w:val="0"/>
          <w:sz w:val="28"/>
          <w:szCs w:val="28"/>
        </w:rPr>
        <w:t>30.11.2010</w:t>
      </w:r>
      <w:r w:rsidRPr="00AE792B">
        <w:rPr>
          <w:snapToGrid w:val="0"/>
          <w:sz w:val="28"/>
          <w:szCs w:val="28"/>
        </w:rPr>
        <w:t xml:space="preserve"> Жалоб нет. </w:t>
      </w:r>
      <w:r w:rsidR="00E74702" w:rsidRPr="00AE792B">
        <w:rPr>
          <w:sz w:val="28"/>
          <w:szCs w:val="28"/>
        </w:rPr>
        <w:t>Общее сос</w:t>
      </w:r>
      <w:r w:rsidRPr="00AE792B">
        <w:rPr>
          <w:sz w:val="28"/>
          <w:szCs w:val="28"/>
        </w:rPr>
        <w:t xml:space="preserve">тояние удовлетворительное. </w:t>
      </w:r>
      <w:r w:rsidRPr="00AE792B">
        <w:rPr>
          <w:snapToGrid w:val="0"/>
          <w:sz w:val="28"/>
          <w:szCs w:val="28"/>
        </w:rPr>
        <w:t xml:space="preserve">Со стороны внутренних органов без отрицательной динамики. В легких дыхание везикулярное, хрипов нет. Частота дыхания 16/мин. Тоны сердца ясные, ритмичные. </w:t>
      </w:r>
      <w:r w:rsidRPr="00AE792B">
        <w:rPr>
          <w:sz w:val="28"/>
          <w:szCs w:val="28"/>
        </w:rPr>
        <w:t xml:space="preserve">АД 120/80 мм.рт.ст. </w:t>
      </w:r>
      <w:r w:rsidRPr="00AE792B">
        <w:rPr>
          <w:sz w:val="28"/>
          <w:szCs w:val="28"/>
          <w:lang w:val="en-US"/>
        </w:rPr>
        <w:t>PS</w:t>
      </w:r>
      <w:r w:rsidRPr="00AE792B">
        <w:rPr>
          <w:sz w:val="28"/>
          <w:szCs w:val="28"/>
        </w:rPr>
        <w:t xml:space="preserve"> 72уд/мин. </w:t>
      </w:r>
      <w:r w:rsidRPr="00AE792B">
        <w:rPr>
          <w:snapToGrid w:val="0"/>
          <w:sz w:val="28"/>
          <w:szCs w:val="28"/>
        </w:rPr>
        <w:t>Живот округло-овальной формы, симметричный, не вздут, участвует в дыхании. При пальпации мягкий, безболезненный. Стул, диурез в норме. Перитонеальных симптомов нет. Выписка.</w:t>
      </w:r>
    </w:p>
    <w:p w14:paraId="72A4B26C" w14:textId="77777777" w:rsidR="00AE792B" w:rsidRDefault="00AE792B" w:rsidP="00AE792B">
      <w:pPr>
        <w:ind w:firstLine="709"/>
        <w:rPr>
          <w:b/>
          <w:sz w:val="28"/>
          <w:szCs w:val="28"/>
        </w:rPr>
      </w:pPr>
    </w:p>
    <w:p w14:paraId="335DD83D" w14:textId="77777777" w:rsidR="00CC6EBD" w:rsidRPr="00AE792B" w:rsidRDefault="00CC6EBD" w:rsidP="00AE792B">
      <w:pPr>
        <w:ind w:firstLine="709"/>
        <w:jc w:val="center"/>
        <w:rPr>
          <w:b/>
          <w:sz w:val="28"/>
          <w:szCs w:val="28"/>
        </w:rPr>
      </w:pPr>
      <w:r w:rsidRPr="00AE792B">
        <w:rPr>
          <w:b/>
          <w:sz w:val="28"/>
          <w:szCs w:val="28"/>
        </w:rPr>
        <w:t>Эпикриз</w:t>
      </w:r>
    </w:p>
    <w:p w14:paraId="323D7181" w14:textId="77777777" w:rsidR="00CC6EBD" w:rsidRPr="00AE792B" w:rsidRDefault="00CC6EBD" w:rsidP="00AE792B">
      <w:pPr>
        <w:ind w:firstLine="709"/>
        <w:rPr>
          <w:b/>
          <w:sz w:val="28"/>
          <w:szCs w:val="28"/>
        </w:rPr>
      </w:pPr>
    </w:p>
    <w:p w14:paraId="7A38376E" w14:textId="77777777" w:rsidR="00CC6EBD" w:rsidRPr="00AE792B" w:rsidRDefault="00CC6EBD" w:rsidP="00AE792B">
      <w:pPr>
        <w:ind w:firstLine="709"/>
        <w:rPr>
          <w:sz w:val="28"/>
          <w:szCs w:val="28"/>
        </w:rPr>
      </w:pPr>
      <w:r w:rsidRPr="00AE792B">
        <w:rPr>
          <w:sz w:val="28"/>
          <w:szCs w:val="28"/>
        </w:rPr>
        <w:t xml:space="preserve">Больной </w:t>
      </w:r>
      <w:r w:rsidR="00C44D85">
        <w:rPr>
          <w:sz w:val="28"/>
          <w:szCs w:val="28"/>
        </w:rPr>
        <w:t>ФИО</w:t>
      </w:r>
      <w:r w:rsidRPr="00AE792B">
        <w:rPr>
          <w:sz w:val="28"/>
          <w:szCs w:val="28"/>
        </w:rPr>
        <w:t xml:space="preserve"> ( 16.10 1960 г.р.) находилсая на стационарном лечении с 21.11.2010 по 30.11.2010 в</w:t>
      </w:r>
      <w:r w:rsidR="00AE792B">
        <w:rPr>
          <w:sz w:val="28"/>
          <w:szCs w:val="28"/>
        </w:rPr>
        <w:t xml:space="preserve"> </w:t>
      </w:r>
      <w:r w:rsidRPr="00AE792B">
        <w:rPr>
          <w:sz w:val="28"/>
          <w:szCs w:val="28"/>
        </w:rPr>
        <w:t>хирургическом отделении ГБ № 10 с диагнозом: рецидивирующая правосторонняя паховая грыжа.</w:t>
      </w:r>
    </w:p>
    <w:p w14:paraId="59B3616F" w14:textId="77777777" w:rsidR="00CC6EBD" w:rsidRPr="00AE792B" w:rsidRDefault="00CC6EBD" w:rsidP="00AE792B">
      <w:pPr>
        <w:ind w:firstLine="709"/>
        <w:rPr>
          <w:sz w:val="28"/>
          <w:szCs w:val="28"/>
        </w:rPr>
      </w:pPr>
      <w:r w:rsidRPr="00AE792B">
        <w:rPr>
          <w:sz w:val="28"/>
          <w:szCs w:val="28"/>
        </w:rPr>
        <w:t>При поступлении предъявлял жалобы на наличие объемного безболезненного образования в правой подвздошно-паховой области.</w:t>
      </w:r>
    </w:p>
    <w:p w14:paraId="51ADBD82" w14:textId="77777777" w:rsidR="00CC6EBD" w:rsidRPr="00AE792B" w:rsidRDefault="00CC6EBD" w:rsidP="00AE792B">
      <w:pPr>
        <w:ind w:firstLine="709"/>
        <w:rPr>
          <w:sz w:val="28"/>
          <w:szCs w:val="28"/>
        </w:rPr>
      </w:pPr>
      <w:r w:rsidRPr="00AE792B">
        <w:rPr>
          <w:sz w:val="28"/>
          <w:szCs w:val="28"/>
        </w:rPr>
        <w:t>Объективно: в правой подвздошно-паховой области над медиальной частью паховой связки определяется объемное образование размерами 4х5 см., мягкой эластической консистенции, безболезненное, вправимое в брюшную полость. Симптом кашлевого толчка положительный. Наружное паховое кольцо расширено до 3 см.</w:t>
      </w:r>
    </w:p>
    <w:p w14:paraId="114C0A6F" w14:textId="77777777" w:rsidR="00CC6EBD" w:rsidRPr="00AE792B" w:rsidRDefault="00CC6EBD" w:rsidP="00AE792B">
      <w:pPr>
        <w:ind w:firstLine="709"/>
        <w:rPr>
          <w:sz w:val="28"/>
          <w:szCs w:val="28"/>
        </w:rPr>
      </w:pPr>
      <w:r w:rsidRPr="00AE792B">
        <w:rPr>
          <w:sz w:val="28"/>
          <w:szCs w:val="28"/>
        </w:rPr>
        <w:t>Больной обследован. Со стороны клинико-биохимических показателей без особенностей.</w:t>
      </w:r>
    </w:p>
    <w:p w14:paraId="2D38EE83" w14:textId="77777777" w:rsidR="00CC6EBD" w:rsidRPr="00AE792B" w:rsidRDefault="009C53E2" w:rsidP="00AE792B">
      <w:pPr>
        <w:pStyle w:val="a5"/>
        <w:spacing w:line="360" w:lineRule="auto"/>
        <w:ind w:firstLine="709"/>
        <w:rPr>
          <w:szCs w:val="28"/>
        </w:rPr>
      </w:pPr>
      <w:r w:rsidRPr="00AE792B">
        <w:rPr>
          <w:szCs w:val="28"/>
        </w:rPr>
        <w:t>Общий анализ крови (от 23.11.2010</w:t>
      </w:r>
      <w:r w:rsidR="00CC6EBD" w:rsidRPr="00AE792B">
        <w:rPr>
          <w:szCs w:val="28"/>
        </w:rPr>
        <w:t>):</w:t>
      </w:r>
    </w:p>
    <w:p w14:paraId="7C22D52D" w14:textId="77777777" w:rsidR="00CC6EBD" w:rsidRPr="00AE792B" w:rsidRDefault="00CC6EBD" w:rsidP="00AE792B">
      <w:pPr>
        <w:ind w:firstLine="709"/>
        <w:rPr>
          <w:sz w:val="28"/>
          <w:szCs w:val="28"/>
        </w:rPr>
      </w:pPr>
      <w:r w:rsidRPr="00AE792B">
        <w:rPr>
          <w:sz w:val="28"/>
          <w:szCs w:val="28"/>
        </w:rPr>
        <w:t>Гемоглобин (Hb) - 131 г/л;</w:t>
      </w:r>
    </w:p>
    <w:p w14:paraId="5F592B63" w14:textId="77777777" w:rsidR="00CC6EBD" w:rsidRPr="00AE792B" w:rsidRDefault="00CC6EBD" w:rsidP="00AE792B">
      <w:pPr>
        <w:ind w:firstLine="709"/>
        <w:rPr>
          <w:sz w:val="28"/>
          <w:szCs w:val="28"/>
        </w:rPr>
      </w:pPr>
      <w:r w:rsidRPr="00AE792B">
        <w:rPr>
          <w:sz w:val="28"/>
          <w:szCs w:val="28"/>
        </w:rPr>
        <w:t>СОЭ - 5 мм/ч;</w:t>
      </w:r>
    </w:p>
    <w:p w14:paraId="7AE26188" w14:textId="77777777" w:rsidR="00CC6EBD" w:rsidRPr="00AE792B" w:rsidRDefault="00CC6EBD" w:rsidP="00AE792B">
      <w:pPr>
        <w:ind w:firstLine="709"/>
        <w:rPr>
          <w:sz w:val="28"/>
          <w:szCs w:val="28"/>
        </w:rPr>
      </w:pPr>
      <w:r w:rsidRPr="00AE792B">
        <w:rPr>
          <w:sz w:val="28"/>
          <w:szCs w:val="28"/>
        </w:rPr>
        <w:t>Эритроциты - 4,5*10</w:t>
      </w:r>
      <w:r w:rsidRPr="00AE792B">
        <w:rPr>
          <w:sz w:val="28"/>
          <w:szCs w:val="28"/>
          <w:vertAlign w:val="superscript"/>
        </w:rPr>
        <w:t>12</w:t>
      </w:r>
      <w:r w:rsidRPr="00AE792B">
        <w:rPr>
          <w:sz w:val="28"/>
          <w:szCs w:val="28"/>
        </w:rPr>
        <w:t xml:space="preserve"> /л;</w:t>
      </w:r>
    </w:p>
    <w:p w14:paraId="59C4A62D" w14:textId="77777777" w:rsidR="00CC6EBD" w:rsidRPr="00AE792B" w:rsidRDefault="00CC6EBD" w:rsidP="00AE792B">
      <w:pPr>
        <w:ind w:firstLine="709"/>
        <w:rPr>
          <w:sz w:val="28"/>
          <w:szCs w:val="28"/>
        </w:rPr>
      </w:pPr>
      <w:r w:rsidRPr="00AE792B">
        <w:rPr>
          <w:sz w:val="28"/>
          <w:szCs w:val="28"/>
        </w:rPr>
        <w:t>Лейкоциты - 5,3*10</w:t>
      </w:r>
      <w:r w:rsidRPr="00AE792B">
        <w:rPr>
          <w:sz w:val="28"/>
          <w:szCs w:val="28"/>
          <w:vertAlign w:val="superscript"/>
        </w:rPr>
        <w:t>9</w:t>
      </w:r>
      <w:r w:rsidR="00AE792B">
        <w:rPr>
          <w:sz w:val="28"/>
          <w:szCs w:val="28"/>
          <w:vertAlign w:val="superscript"/>
        </w:rPr>
        <w:t xml:space="preserve"> </w:t>
      </w:r>
      <w:r w:rsidRPr="00AE792B">
        <w:rPr>
          <w:sz w:val="28"/>
          <w:szCs w:val="28"/>
        </w:rPr>
        <w:t>/л;</w:t>
      </w:r>
    </w:p>
    <w:p w14:paraId="6827EB48" w14:textId="77777777" w:rsidR="00CC6EBD" w:rsidRPr="00AE792B" w:rsidRDefault="00CC6EBD" w:rsidP="00AE792B">
      <w:pPr>
        <w:ind w:firstLine="709"/>
        <w:rPr>
          <w:sz w:val="28"/>
          <w:szCs w:val="28"/>
        </w:rPr>
      </w:pPr>
      <w:r w:rsidRPr="00AE792B">
        <w:rPr>
          <w:sz w:val="28"/>
          <w:szCs w:val="28"/>
        </w:rPr>
        <w:t>э - 2;</w:t>
      </w:r>
    </w:p>
    <w:p w14:paraId="5E7A0850" w14:textId="77777777" w:rsidR="00CC6EBD" w:rsidRPr="00AE792B" w:rsidRDefault="00CC6EBD" w:rsidP="00AE792B">
      <w:pPr>
        <w:ind w:firstLine="709"/>
        <w:rPr>
          <w:sz w:val="28"/>
          <w:szCs w:val="28"/>
        </w:rPr>
      </w:pPr>
      <w:r w:rsidRPr="00AE792B">
        <w:rPr>
          <w:sz w:val="28"/>
          <w:szCs w:val="28"/>
        </w:rPr>
        <w:t>н - 58;</w:t>
      </w:r>
    </w:p>
    <w:p w14:paraId="0A9DD921" w14:textId="77777777" w:rsidR="00CC6EBD" w:rsidRPr="00AE792B" w:rsidRDefault="00CC6EBD" w:rsidP="00AE792B">
      <w:pPr>
        <w:ind w:firstLine="709"/>
        <w:rPr>
          <w:sz w:val="28"/>
          <w:szCs w:val="28"/>
        </w:rPr>
      </w:pPr>
      <w:r w:rsidRPr="00AE792B">
        <w:rPr>
          <w:sz w:val="28"/>
          <w:szCs w:val="28"/>
        </w:rPr>
        <w:t>п - 2;</w:t>
      </w:r>
    </w:p>
    <w:p w14:paraId="649F8853" w14:textId="77777777" w:rsidR="00CC6EBD" w:rsidRPr="00AE792B" w:rsidRDefault="00CC6EBD" w:rsidP="00AE792B">
      <w:pPr>
        <w:ind w:firstLine="709"/>
        <w:rPr>
          <w:sz w:val="28"/>
          <w:szCs w:val="28"/>
        </w:rPr>
      </w:pPr>
      <w:r w:rsidRPr="00AE792B">
        <w:rPr>
          <w:sz w:val="28"/>
          <w:szCs w:val="28"/>
        </w:rPr>
        <w:t>с - 56;</w:t>
      </w:r>
    </w:p>
    <w:p w14:paraId="573DC0FA" w14:textId="77777777" w:rsidR="00CC6EBD" w:rsidRPr="00AE792B" w:rsidRDefault="00CC6EBD" w:rsidP="00AE792B">
      <w:pPr>
        <w:ind w:firstLine="709"/>
        <w:rPr>
          <w:sz w:val="28"/>
          <w:szCs w:val="28"/>
        </w:rPr>
      </w:pPr>
      <w:r w:rsidRPr="00AE792B">
        <w:rPr>
          <w:sz w:val="28"/>
          <w:szCs w:val="28"/>
        </w:rPr>
        <w:t>м - 5;</w:t>
      </w:r>
    </w:p>
    <w:p w14:paraId="77211514" w14:textId="77777777" w:rsidR="00CC6EBD" w:rsidRPr="00AE792B" w:rsidRDefault="00CC6EBD" w:rsidP="00AE792B">
      <w:pPr>
        <w:ind w:firstLine="709"/>
        <w:rPr>
          <w:sz w:val="28"/>
          <w:szCs w:val="28"/>
        </w:rPr>
      </w:pPr>
      <w:r w:rsidRPr="00AE792B">
        <w:rPr>
          <w:sz w:val="28"/>
          <w:szCs w:val="28"/>
        </w:rPr>
        <w:t>л - 35;</w:t>
      </w:r>
    </w:p>
    <w:p w14:paraId="4B328D70" w14:textId="77777777" w:rsidR="00CC6EBD" w:rsidRPr="00AE792B" w:rsidRDefault="00CC6EBD" w:rsidP="00AE792B">
      <w:pPr>
        <w:ind w:firstLine="709"/>
        <w:rPr>
          <w:sz w:val="28"/>
          <w:szCs w:val="28"/>
        </w:rPr>
      </w:pPr>
      <w:r w:rsidRPr="00AE792B">
        <w:rPr>
          <w:sz w:val="28"/>
          <w:szCs w:val="28"/>
        </w:rPr>
        <w:t>Тромбоциты - 200*10</w:t>
      </w:r>
      <w:r w:rsidRPr="00AE792B">
        <w:rPr>
          <w:sz w:val="28"/>
          <w:szCs w:val="28"/>
          <w:vertAlign w:val="superscript"/>
        </w:rPr>
        <w:t>9</w:t>
      </w:r>
      <w:r w:rsidRPr="00AE792B">
        <w:rPr>
          <w:sz w:val="28"/>
          <w:szCs w:val="28"/>
        </w:rPr>
        <w:t xml:space="preserve"> /л.</w:t>
      </w:r>
    </w:p>
    <w:p w14:paraId="6D68CE30" w14:textId="77777777" w:rsidR="00CC6EBD" w:rsidRPr="00AE792B" w:rsidRDefault="00CC6EBD" w:rsidP="00AE792B">
      <w:pPr>
        <w:ind w:firstLine="709"/>
        <w:rPr>
          <w:sz w:val="28"/>
          <w:szCs w:val="28"/>
        </w:rPr>
      </w:pPr>
      <w:r w:rsidRPr="00AE792B">
        <w:rPr>
          <w:sz w:val="28"/>
          <w:szCs w:val="28"/>
        </w:rPr>
        <w:t>Заключение: патология не определяется.</w:t>
      </w:r>
    </w:p>
    <w:p w14:paraId="68BAF2BC" w14:textId="77777777" w:rsidR="00CC6EBD" w:rsidRPr="00AE792B" w:rsidRDefault="009C53E2" w:rsidP="00AE792B">
      <w:pPr>
        <w:ind w:firstLine="709"/>
        <w:rPr>
          <w:sz w:val="28"/>
          <w:szCs w:val="28"/>
        </w:rPr>
      </w:pPr>
      <w:r w:rsidRPr="00AE792B">
        <w:rPr>
          <w:sz w:val="28"/>
          <w:szCs w:val="28"/>
        </w:rPr>
        <w:t>Общий анализ мочи (от 23.11.2010</w:t>
      </w:r>
      <w:r w:rsidR="00CC6EBD" w:rsidRPr="00AE792B">
        <w:rPr>
          <w:sz w:val="28"/>
          <w:szCs w:val="28"/>
        </w:rPr>
        <w:t>):</w:t>
      </w:r>
    </w:p>
    <w:p w14:paraId="66FEF454" w14:textId="77777777" w:rsidR="00CC6EBD" w:rsidRPr="00AE792B" w:rsidRDefault="00CC6EBD" w:rsidP="00AE792B">
      <w:pPr>
        <w:ind w:firstLine="709"/>
        <w:rPr>
          <w:sz w:val="28"/>
          <w:szCs w:val="28"/>
        </w:rPr>
      </w:pPr>
      <w:r w:rsidRPr="00AE792B">
        <w:rPr>
          <w:sz w:val="28"/>
          <w:szCs w:val="28"/>
        </w:rPr>
        <w:t>Цвет - желтый;</w:t>
      </w:r>
    </w:p>
    <w:p w14:paraId="5DF03925" w14:textId="77777777" w:rsidR="00CC6EBD" w:rsidRPr="00AE792B" w:rsidRDefault="00CC6EBD" w:rsidP="00AE792B">
      <w:pPr>
        <w:ind w:firstLine="709"/>
        <w:rPr>
          <w:sz w:val="28"/>
          <w:szCs w:val="28"/>
        </w:rPr>
      </w:pPr>
      <w:r w:rsidRPr="00AE792B">
        <w:rPr>
          <w:sz w:val="28"/>
          <w:szCs w:val="28"/>
        </w:rPr>
        <w:t>Прозрачность - прозрачная;</w:t>
      </w:r>
    </w:p>
    <w:p w14:paraId="63CD193B" w14:textId="77777777" w:rsidR="00CC6EBD" w:rsidRPr="00AE792B" w:rsidRDefault="00CC6EBD" w:rsidP="00AE792B">
      <w:pPr>
        <w:ind w:firstLine="709"/>
        <w:rPr>
          <w:sz w:val="28"/>
          <w:szCs w:val="28"/>
        </w:rPr>
      </w:pPr>
      <w:r w:rsidRPr="00AE792B">
        <w:rPr>
          <w:sz w:val="28"/>
          <w:szCs w:val="28"/>
        </w:rPr>
        <w:t>Удельный вес - 1023 г/л;</w:t>
      </w:r>
    </w:p>
    <w:p w14:paraId="4E4DCFA3" w14:textId="77777777" w:rsidR="00CC6EBD" w:rsidRPr="00AE792B" w:rsidRDefault="00CC6EBD" w:rsidP="00AE792B">
      <w:pPr>
        <w:ind w:firstLine="709"/>
        <w:rPr>
          <w:sz w:val="28"/>
          <w:szCs w:val="28"/>
        </w:rPr>
      </w:pPr>
      <w:r w:rsidRPr="00AE792B">
        <w:rPr>
          <w:sz w:val="28"/>
          <w:szCs w:val="28"/>
        </w:rPr>
        <w:t>Реакция - кислая;</w:t>
      </w:r>
    </w:p>
    <w:p w14:paraId="1A238CF0" w14:textId="77777777" w:rsidR="00CC6EBD" w:rsidRPr="00AE792B" w:rsidRDefault="00CC6EBD" w:rsidP="00AE792B">
      <w:pPr>
        <w:ind w:firstLine="709"/>
        <w:rPr>
          <w:sz w:val="28"/>
          <w:szCs w:val="28"/>
        </w:rPr>
      </w:pPr>
      <w:r w:rsidRPr="00AE792B">
        <w:rPr>
          <w:sz w:val="28"/>
          <w:szCs w:val="28"/>
        </w:rPr>
        <w:t>Белок - отр;</w:t>
      </w:r>
    </w:p>
    <w:p w14:paraId="60E29C2A" w14:textId="77777777" w:rsidR="00CC6EBD" w:rsidRPr="00AE792B" w:rsidRDefault="00CC6EBD" w:rsidP="00AE792B">
      <w:pPr>
        <w:ind w:firstLine="709"/>
        <w:rPr>
          <w:sz w:val="28"/>
          <w:szCs w:val="28"/>
        </w:rPr>
      </w:pPr>
      <w:r w:rsidRPr="00AE792B">
        <w:rPr>
          <w:sz w:val="28"/>
          <w:szCs w:val="28"/>
        </w:rPr>
        <w:t>Сахар - отр;</w:t>
      </w:r>
    </w:p>
    <w:p w14:paraId="708DF44F" w14:textId="77777777" w:rsidR="00CC6EBD" w:rsidRPr="00AE792B" w:rsidRDefault="00CC6EBD" w:rsidP="00AE792B">
      <w:pPr>
        <w:ind w:firstLine="709"/>
        <w:rPr>
          <w:sz w:val="28"/>
          <w:szCs w:val="28"/>
        </w:rPr>
      </w:pPr>
      <w:r w:rsidRPr="00AE792B">
        <w:rPr>
          <w:sz w:val="28"/>
          <w:szCs w:val="28"/>
        </w:rPr>
        <w:t>Эпителий плоский - 1-2 в п/з;</w:t>
      </w:r>
    </w:p>
    <w:p w14:paraId="10E280F9" w14:textId="77777777" w:rsidR="00CC6EBD" w:rsidRPr="00AE792B" w:rsidRDefault="00CC6EBD" w:rsidP="00AE792B">
      <w:pPr>
        <w:ind w:firstLine="709"/>
        <w:rPr>
          <w:sz w:val="28"/>
          <w:szCs w:val="28"/>
        </w:rPr>
      </w:pPr>
      <w:r w:rsidRPr="00AE792B">
        <w:rPr>
          <w:sz w:val="28"/>
          <w:szCs w:val="28"/>
        </w:rPr>
        <w:t>Лейкоциты - 1-2 в п/з;</w:t>
      </w:r>
    </w:p>
    <w:p w14:paraId="5C7A971D" w14:textId="77777777" w:rsidR="00CC6EBD" w:rsidRPr="00AE792B" w:rsidRDefault="00CC6EBD" w:rsidP="00AE792B">
      <w:pPr>
        <w:ind w:firstLine="709"/>
        <w:rPr>
          <w:sz w:val="28"/>
          <w:szCs w:val="28"/>
        </w:rPr>
      </w:pPr>
      <w:r w:rsidRPr="00AE792B">
        <w:rPr>
          <w:sz w:val="28"/>
          <w:szCs w:val="28"/>
        </w:rPr>
        <w:t>Эритроциты - 1-2 в п/з;</w:t>
      </w:r>
    </w:p>
    <w:p w14:paraId="66041863" w14:textId="77777777" w:rsidR="00CC6EBD" w:rsidRPr="00AE792B" w:rsidRDefault="00CC6EBD" w:rsidP="00AE792B">
      <w:pPr>
        <w:ind w:firstLine="709"/>
        <w:rPr>
          <w:sz w:val="28"/>
          <w:szCs w:val="28"/>
        </w:rPr>
      </w:pPr>
      <w:r w:rsidRPr="00AE792B">
        <w:rPr>
          <w:sz w:val="28"/>
          <w:szCs w:val="28"/>
        </w:rPr>
        <w:t>Заключение: изменений в анализе не выявлено.</w:t>
      </w:r>
    </w:p>
    <w:p w14:paraId="46287A89" w14:textId="77777777" w:rsidR="00CC6EBD" w:rsidRPr="00AE792B" w:rsidRDefault="009C53E2" w:rsidP="00AE792B">
      <w:pPr>
        <w:ind w:firstLine="709"/>
        <w:rPr>
          <w:sz w:val="28"/>
          <w:szCs w:val="28"/>
        </w:rPr>
      </w:pPr>
      <w:r w:rsidRPr="00AE792B">
        <w:rPr>
          <w:sz w:val="28"/>
          <w:szCs w:val="28"/>
        </w:rPr>
        <w:t>ЭКГ (от 23.11.2010</w:t>
      </w:r>
      <w:r w:rsidR="00CC6EBD" w:rsidRPr="00AE792B">
        <w:rPr>
          <w:sz w:val="28"/>
          <w:szCs w:val="28"/>
        </w:rPr>
        <w:t>):</w:t>
      </w:r>
    </w:p>
    <w:p w14:paraId="19F1BB2E" w14:textId="77777777" w:rsidR="00CC6EBD" w:rsidRPr="00AE792B" w:rsidRDefault="00CC6EBD" w:rsidP="00AE792B">
      <w:pPr>
        <w:ind w:firstLine="709"/>
        <w:rPr>
          <w:sz w:val="28"/>
          <w:szCs w:val="28"/>
        </w:rPr>
      </w:pPr>
      <w:r w:rsidRPr="00AE792B">
        <w:rPr>
          <w:sz w:val="28"/>
          <w:szCs w:val="28"/>
        </w:rPr>
        <w:t>Заключение: ритм синусовый, 82 уд/мин. Горизонтальное положение электрической оси сердца. Дистрофические изменения в миокарде.</w:t>
      </w:r>
    </w:p>
    <w:p w14:paraId="69A68C48" w14:textId="77777777" w:rsidR="00CC6EBD" w:rsidRPr="00AE792B" w:rsidRDefault="00CC6EBD" w:rsidP="00AE792B">
      <w:pPr>
        <w:ind w:firstLine="709"/>
        <w:rPr>
          <w:sz w:val="28"/>
          <w:szCs w:val="28"/>
        </w:rPr>
      </w:pPr>
      <w:r w:rsidRPr="00AE792B">
        <w:rPr>
          <w:sz w:val="28"/>
          <w:szCs w:val="28"/>
        </w:rPr>
        <w:t>Определение времени свертывани</w:t>
      </w:r>
      <w:r w:rsidR="009C53E2" w:rsidRPr="00AE792B">
        <w:rPr>
          <w:sz w:val="28"/>
          <w:szCs w:val="28"/>
        </w:rPr>
        <w:t>я крови и кровоточивости (от</w:t>
      </w:r>
      <w:r w:rsidR="00AE792B">
        <w:rPr>
          <w:sz w:val="28"/>
          <w:szCs w:val="28"/>
        </w:rPr>
        <w:t xml:space="preserve"> </w:t>
      </w:r>
      <w:r w:rsidR="009C53E2" w:rsidRPr="00AE792B">
        <w:rPr>
          <w:sz w:val="28"/>
          <w:szCs w:val="28"/>
        </w:rPr>
        <w:t>23.11.2010</w:t>
      </w:r>
      <w:r w:rsidRPr="00AE792B">
        <w:rPr>
          <w:sz w:val="28"/>
          <w:szCs w:val="28"/>
        </w:rPr>
        <w:t>):</w:t>
      </w:r>
    </w:p>
    <w:p w14:paraId="35608551" w14:textId="77777777" w:rsidR="00CC6EBD" w:rsidRPr="00AE792B" w:rsidRDefault="00CC6EBD" w:rsidP="00AE792B">
      <w:pPr>
        <w:ind w:firstLine="709"/>
        <w:rPr>
          <w:sz w:val="28"/>
          <w:szCs w:val="28"/>
        </w:rPr>
      </w:pPr>
      <w:r w:rsidRPr="00AE792B">
        <w:rPr>
          <w:sz w:val="28"/>
          <w:szCs w:val="28"/>
        </w:rPr>
        <w:t>время свертывания крови - 6 мин;</w:t>
      </w:r>
    </w:p>
    <w:p w14:paraId="52E74220" w14:textId="77777777" w:rsidR="00CC6EBD" w:rsidRPr="00AE792B" w:rsidRDefault="00CC6EBD" w:rsidP="00AE792B">
      <w:pPr>
        <w:ind w:firstLine="709"/>
        <w:rPr>
          <w:sz w:val="28"/>
          <w:szCs w:val="28"/>
        </w:rPr>
      </w:pPr>
      <w:r w:rsidRPr="00AE792B">
        <w:rPr>
          <w:sz w:val="28"/>
          <w:szCs w:val="28"/>
        </w:rPr>
        <w:t>кровоточивость - 2 мин.</w:t>
      </w:r>
    </w:p>
    <w:p w14:paraId="0CE0AD54" w14:textId="77777777" w:rsidR="00CC6EBD" w:rsidRPr="00AE792B" w:rsidRDefault="00CC6EBD" w:rsidP="00AE792B">
      <w:pPr>
        <w:ind w:firstLine="709"/>
        <w:rPr>
          <w:sz w:val="28"/>
          <w:szCs w:val="28"/>
        </w:rPr>
      </w:pPr>
      <w:r w:rsidRPr="00AE792B">
        <w:rPr>
          <w:sz w:val="28"/>
          <w:szCs w:val="28"/>
        </w:rPr>
        <w:t>Анализ крови на группову</w:t>
      </w:r>
      <w:r w:rsidR="009C53E2" w:rsidRPr="00AE792B">
        <w:rPr>
          <w:sz w:val="28"/>
          <w:szCs w:val="28"/>
        </w:rPr>
        <w:t>ю и резус-принадлежность (от</w:t>
      </w:r>
      <w:r w:rsidR="00AE792B">
        <w:rPr>
          <w:sz w:val="28"/>
          <w:szCs w:val="28"/>
        </w:rPr>
        <w:t xml:space="preserve"> </w:t>
      </w:r>
      <w:r w:rsidR="009C53E2" w:rsidRPr="00AE792B">
        <w:rPr>
          <w:sz w:val="28"/>
          <w:szCs w:val="28"/>
        </w:rPr>
        <w:t>23.11.2010</w:t>
      </w:r>
      <w:r w:rsidRPr="00AE792B">
        <w:rPr>
          <w:sz w:val="28"/>
          <w:szCs w:val="28"/>
        </w:rPr>
        <w:t>):</w:t>
      </w:r>
    </w:p>
    <w:p w14:paraId="226631FB" w14:textId="77777777" w:rsidR="00CC6EBD" w:rsidRPr="00AE792B" w:rsidRDefault="00CC6EBD" w:rsidP="00AE792B">
      <w:pPr>
        <w:ind w:firstLine="709"/>
        <w:rPr>
          <w:sz w:val="28"/>
          <w:szCs w:val="28"/>
        </w:rPr>
      </w:pPr>
      <w:r w:rsidRPr="00AE792B">
        <w:rPr>
          <w:sz w:val="28"/>
          <w:szCs w:val="28"/>
          <w:lang w:val="en-US"/>
        </w:rPr>
        <w:t>A</w:t>
      </w:r>
      <w:r w:rsidRPr="00AE792B">
        <w:rPr>
          <w:sz w:val="28"/>
          <w:szCs w:val="28"/>
        </w:rPr>
        <w:t>(</w:t>
      </w:r>
      <w:r w:rsidRPr="00AE792B">
        <w:rPr>
          <w:sz w:val="28"/>
          <w:szCs w:val="28"/>
          <w:lang w:val="en-US"/>
        </w:rPr>
        <w:t>II</w:t>
      </w:r>
      <w:r w:rsidRPr="00AE792B">
        <w:rPr>
          <w:sz w:val="28"/>
          <w:szCs w:val="28"/>
        </w:rPr>
        <w:t xml:space="preserve">) </w:t>
      </w:r>
      <w:r w:rsidRPr="00AE792B">
        <w:rPr>
          <w:sz w:val="28"/>
          <w:szCs w:val="28"/>
          <w:lang w:val="en-US"/>
        </w:rPr>
        <w:t>Rh</w:t>
      </w:r>
      <w:r w:rsidRPr="00AE792B">
        <w:rPr>
          <w:sz w:val="28"/>
          <w:szCs w:val="28"/>
        </w:rPr>
        <w:t>+ (положительный).</w:t>
      </w:r>
    </w:p>
    <w:p w14:paraId="45982215" w14:textId="77777777" w:rsidR="009C53E2" w:rsidRPr="00AE792B" w:rsidRDefault="00CC6EBD" w:rsidP="00AE792B">
      <w:pPr>
        <w:ind w:firstLine="709"/>
        <w:rPr>
          <w:sz w:val="28"/>
          <w:szCs w:val="28"/>
        </w:rPr>
      </w:pPr>
      <w:r w:rsidRPr="00AE792B">
        <w:rPr>
          <w:sz w:val="28"/>
          <w:szCs w:val="28"/>
        </w:rPr>
        <w:t>Больному проведено плано</w:t>
      </w:r>
      <w:r w:rsidR="009C53E2" w:rsidRPr="00AE792B">
        <w:rPr>
          <w:sz w:val="28"/>
          <w:szCs w:val="28"/>
        </w:rPr>
        <w:t>вое оперативное лечение (24.11.2010 г.): грыжесечение справа</w:t>
      </w:r>
      <w:r w:rsidRPr="00AE792B">
        <w:rPr>
          <w:sz w:val="28"/>
          <w:szCs w:val="28"/>
        </w:rPr>
        <w:t xml:space="preserve">. Пластика </w:t>
      </w:r>
      <w:r w:rsidR="009C53E2" w:rsidRPr="00AE792B">
        <w:rPr>
          <w:sz w:val="28"/>
          <w:szCs w:val="28"/>
        </w:rPr>
        <w:t>задней стенки по Лихтенштейну.</w:t>
      </w:r>
    </w:p>
    <w:p w14:paraId="7860466F" w14:textId="77777777" w:rsidR="00CC6EBD" w:rsidRPr="00AE792B" w:rsidRDefault="00CC6EBD" w:rsidP="00AE792B">
      <w:pPr>
        <w:ind w:firstLine="709"/>
        <w:rPr>
          <w:sz w:val="28"/>
          <w:szCs w:val="28"/>
        </w:rPr>
      </w:pPr>
      <w:r w:rsidRPr="00AE792B">
        <w:rPr>
          <w:sz w:val="28"/>
          <w:szCs w:val="28"/>
        </w:rPr>
        <w:t>Послеоперационный период без особенностей. Заживление раны перв</w:t>
      </w:r>
      <w:r w:rsidR="009C53E2" w:rsidRPr="00AE792B">
        <w:rPr>
          <w:sz w:val="28"/>
          <w:szCs w:val="28"/>
        </w:rPr>
        <w:t>ичным натяжением. Швы сняты на 6</w:t>
      </w:r>
      <w:r w:rsidRPr="00AE792B">
        <w:rPr>
          <w:sz w:val="28"/>
          <w:szCs w:val="28"/>
        </w:rPr>
        <w:t xml:space="preserve"> день. Выписывается с выздоровлением под наблюдение хирурга по месту жительства.</w:t>
      </w:r>
    </w:p>
    <w:p w14:paraId="207B031E" w14:textId="77777777" w:rsidR="00CC6EBD" w:rsidRPr="00AE792B" w:rsidRDefault="00CC6EBD" w:rsidP="00AE792B">
      <w:pPr>
        <w:ind w:firstLine="709"/>
        <w:rPr>
          <w:b/>
          <w:sz w:val="28"/>
          <w:szCs w:val="28"/>
        </w:rPr>
      </w:pPr>
      <w:r w:rsidRPr="00AE792B">
        <w:rPr>
          <w:b/>
          <w:sz w:val="28"/>
          <w:szCs w:val="28"/>
        </w:rPr>
        <w:t>Прогноз:</w:t>
      </w:r>
    </w:p>
    <w:p w14:paraId="2A3353DE" w14:textId="77777777" w:rsidR="00CC6EBD" w:rsidRPr="00AE792B" w:rsidRDefault="00CC6EBD" w:rsidP="00AE792B">
      <w:pPr>
        <w:numPr>
          <w:ilvl w:val="0"/>
          <w:numId w:val="6"/>
        </w:numPr>
        <w:tabs>
          <w:tab w:val="clear" w:pos="360"/>
        </w:tabs>
        <w:ind w:left="0" w:firstLine="709"/>
        <w:rPr>
          <w:sz w:val="28"/>
          <w:szCs w:val="28"/>
        </w:rPr>
      </w:pPr>
      <w:r w:rsidRPr="00AE792B">
        <w:rPr>
          <w:sz w:val="28"/>
          <w:szCs w:val="28"/>
        </w:rPr>
        <w:t>для жизни - благоприятный;</w:t>
      </w:r>
    </w:p>
    <w:p w14:paraId="0E252772" w14:textId="77777777" w:rsidR="00CC6EBD" w:rsidRPr="00AE792B" w:rsidRDefault="00CC6EBD" w:rsidP="00AE792B">
      <w:pPr>
        <w:numPr>
          <w:ilvl w:val="0"/>
          <w:numId w:val="6"/>
        </w:numPr>
        <w:tabs>
          <w:tab w:val="clear" w:pos="360"/>
        </w:tabs>
        <w:ind w:left="0" w:firstLine="709"/>
        <w:rPr>
          <w:sz w:val="28"/>
          <w:szCs w:val="28"/>
        </w:rPr>
      </w:pPr>
      <w:r w:rsidRPr="00AE792B">
        <w:rPr>
          <w:sz w:val="28"/>
          <w:szCs w:val="28"/>
        </w:rPr>
        <w:t>для выздоровления - благоприятный;</w:t>
      </w:r>
    </w:p>
    <w:p w14:paraId="4266F1F1" w14:textId="77777777" w:rsidR="00CC6EBD" w:rsidRPr="00AE792B" w:rsidRDefault="00CC6EBD" w:rsidP="00AE792B">
      <w:pPr>
        <w:numPr>
          <w:ilvl w:val="0"/>
          <w:numId w:val="6"/>
        </w:numPr>
        <w:tabs>
          <w:tab w:val="clear" w:pos="360"/>
        </w:tabs>
        <w:ind w:left="0" w:firstLine="709"/>
        <w:rPr>
          <w:sz w:val="28"/>
          <w:szCs w:val="28"/>
        </w:rPr>
      </w:pPr>
      <w:r w:rsidRPr="00AE792B">
        <w:rPr>
          <w:sz w:val="28"/>
          <w:szCs w:val="28"/>
        </w:rPr>
        <w:t>для трудоспособности - благоприятный.</w:t>
      </w:r>
    </w:p>
    <w:p w14:paraId="025C86DE" w14:textId="77777777" w:rsidR="00CC6EBD" w:rsidRPr="00AE792B" w:rsidRDefault="00CC6EBD" w:rsidP="00AE792B">
      <w:pPr>
        <w:ind w:firstLine="709"/>
        <w:rPr>
          <w:b/>
          <w:sz w:val="28"/>
          <w:szCs w:val="28"/>
        </w:rPr>
      </w:pPr>
      <w:r w:rsidRPr="00AE792B">
        <w:rPr>
          <w:b/>
          <w:sz w:val="28"/>
          <w:szCs w:val="28"/>
        </w:rPr>
        <w:t>Рекомендации при выписке:</w:t>
      </w:r>
    </w:p>
    <w:p w14:paraId="32AE9DBC" w14:textId="77777777" w:rsidR="00CC6EBD" w:rsidRPr="00AE792B" w:rsidRDefault="00CC6EBD" w:rsidP="00AE792B">
      <w:pPr>
        <w:numPr>
          <w:ilvl w:val="0"/>
          <w:numId w:val="7"/>
        </w:numPr>
        <w:tabs>
          <w:tab w:val="clear" w:pos="360"/>
        </w:tabs>
        <w:ind w:left="0" w:firstLine="709"/>
        <w:rPr>
          <w:sz w:val="28"/>
          <w:szCs w:val="28"/>
        </w:rPr>
      </w:pPr>
      <w:r w:rsidRPr="00AE792B">
        <w:rPr>
          <w:sz w:val="28"/>
          <w:szCs w:val="28"/>
        </w:rPr>
        <w:t>ограничение физической нагрузки в течение 6 мес.;</w:t>
      </w:r>
    </w:p>
    <w:p w14:paraId="6FE5F9C8" w14:textId="77777777" w:rsidR="00256729" w:rsidRPr="00AE792B" w:rsidRDefault="00CC6EBD" w:rsidP="00AE792B">
      <w:pPr>
        <w:numPr>
          <w:ilvl w:val="0"/>
          <w:numId w:val="7"/>
        </w:numPr>
        <w:tabs>
          <w:tab w:val="clear" w:pos="360"/>
        </w:tabs>
        <w:ind w:left="0" w:firstLine="709"/>
        <w:rPr>
          <w:b/>
          <w:sz w:val="28"/>
          <w:szCs w:val="28"/>
        </w:rPr>
      </w:pPr>
      <w:r w:rsidRPr="00AE792B">
        <w:rPr>
          <w:sz w:val="28"/>
          <w:szCs w:val="28"/>
        </w:rPr>
        <w:t>наблюдение хирурга в поликлинике по месту жительства.</w:t>
      </w:r>
    </w:p>
    <w:sectPr w:rsidR="00256729" w:rsidRPr="00AE792B" w:rsidSect="00AE792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E091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A2B735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C9E5CB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5FB600E"/>
    <w:multiLevelType w:val="singleLevel"/>
    <w:tmpl w:val="26EC92B6"/>
    <w:lvl w:ilvl="0">
      <w:start w:val="1"/>
      <w:numFmt w:val="decimal"/>
      <w:lvlText w:val="%1."/>
      <w:lvlJc w:val="left"/>
      <w:pPr>
        <w:tabs>
          <w:tab w:val="num" w:pos="1070"/>
        </w:tabs>
        <w:ind w:left="1070" w:hanging="360"/>
      </w:pPr>
      <w:rPr>
        <w:rFonts w:cs="Times New Roman" w:hint="default"/>
      </w:rPr>
    </w:lvl>
  </w:abstractNum>
  <w:abstractNum w:abstractNumId="4" w15:restartNumberingAfterBreak="0">
    <w:nsid w:val="4A783066"/>
    <w:multiLevelType w:val="hybridMultilevel"/>
    <w:tmpl w:val="F306DA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FA87C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6C817DF"/>
    <w:multiLevelType w:val="singleLevel"/>
    <w:tmpl w:val="26EC92B6"/>
    <w:lvl w:ilvl="0">
      <w:start w:val="1"/>
      <w:numFmt w:val="decimal"/>
      <w:lvlText w:val="%1."/>
      <w:lvlJc w:val="left"/>
      <w:pPr>
        <w:tabs>
          <w:tab w:val="num" w:pos="1080"/>
        </w:tabs>
        <w:ind w:left="1080" w:hanging="360"/>
      </w:pPr>
      <w:rPr>
        <w:rFonts w:cs="Times New Roman" w:hint="default"/>
      </w:r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C1"/>
    <w:rsid w:val="00066EDB"/>
    <w:rsid w:val="000E22A8"/>
    <w:rsid w:val="001944EF"/>
    <w:rsid w:val="001A45C4"/>
    <w:rsid w:val="001A7616"/>
    <w:rsid w:val="00242956"/>
    <w:rsid w:val="00256729"/>
    <w:rsid w:val="002611C1"/>
    <w:rsid w:val="00340680"/>
    <w:rsid w:val="003632FE"/>
    <w:rsid w:val="003C7FB4"/>
    <w:rsid w:val="003D1517"/>
    <w:rsid w:val="004C36E3"/>
    <w:rsid w:val="006240E8"/>
    <w:rsid w:val="007145C0"/>
    <w:rsid w:val="007864AC"/>
    <w:rsid w:val="00810762"/>
    <w:rsid w:val="008325B7"/>
    <w:rsid w:val="00886F1E"/>
    <w:rsid w:val="009961B8"/>
    <w:rsid w:val="009C53E2"/>
    <w:rsid w:val="009E63B7"/>
    <w:rsid w:val="00A4734E"/>
    <w:rsid w:val="00A64582"/>
    <w:rsid w:val="00A86F4C"/>
    <w:rsid w:val="00AE792B"/>
    <w:rsid w:val="00B7447F"/>
    <w:rsid w:val="00BA2218"/>
    <w:rsid w:val="00BE0098"/>
    <w:rsid w:val="00BE6157"/>
    <w:rsid w:val="00BF3EEB"/>
    <w:rsid w:val="00C44D85"/>
    <w:rsid w:val="00CC6EBD"/>
    <w:rsid w:val="00D11BAF"/>
    <w:rsid w:val="00D12550"/>
    <w:rsid w:val="00D34DD8"/>
    <w:rsid w:val="00D422C2"/>
    <w:rsid w:val="00E1553C"/>
    <w:rsid w:val="00E158B1"/>
    <w:rsid w:val="00E74702"/>
    <w:rsid w:val="00E82EC1"/>
    <w:rsid w:val="00E978C7"/>
    <w:rsid w:val="00EC72F9"/>
    <w:rsid w:val="00ED51A1"/>
    <w:rsid w:val="00FC6476"/>
    <w:rsid w:val="00FE6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EDBD0"/>
  <w14:defaultImageDpi w14:val="0"/>
  <w15:docId w15:val="{7AF2456A-442E-46F9-A38C-E1444BA2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Indent 3"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92B"/>
    <w:pPr>
      <w:spacing w:after="0" w:line="360" w:lineRule="auto"/>
      <w:jc w:val="both"/>
    </w:pPr>
    <w:rPr>
      <w:rFonts w:ascii="Times New Roman" w:hAnsi="Times New Roman"/>
      <w:sz w:val="20"/>
    </w:rPr>
  </w:style>
  <w:style w:type="paragraph" w:styleId="2">
    <w:name w:val="heading 2"/>
    <w:basedOn w:val="a"/>
    <w:next w:val="a"/>
    <w:link w:val="20"/>
    <w:uiPriority w:val="9"/>
    <w:qFormat/>
    <w:rsid w:val="00D422C2"/>
    <w:pPr>
      <w:keepNext/>
      <w:spacing w:line="240" w:lineRule="auto"/>
      <w:ind w:firstLine="720"/>
      <w:jc w:val="center"/>
      <w:outlineLvl w:val="1"/>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D422C2"/>
    <w:rPr>
      <w:rFonts w:ascii="Times New Roman" w:hAnsi="Times New Roman" w:cs="Times New Roman"/>
      <w:b/>
      <w:snapToGrid w:val="0"/>
      <w:color w:val="000000"/>
      <w:sz w:val="20"/>
      <w:szCs w:val="20"/>
    </w:rPr>
  </w:style>
  <w:style w:type="paragraph" w:styleId="a3">
    <w:name w:val="Title"/>
    <w:basedOn w:val="a"/>
    <w:link w:val="a4"/>
    <w:uiPriority w:val="10"/>
    <w:qFormat/>
    <w:rsid w:val="008325B7"/>
    <w:pPr>
      <w:spacing w:line="240" w:lineRule="auto"/>
      <w:ind w:firstLine="720"/>
      <w:jc w:val="center"/>
    </w:pPr>
    <w:rPr>
      <w:b/>
      <w:color w:val="000000"/>
      <w:sz w:val="28"/>
      <w:szCs w:val="20"/>
    </w:rPr>
  </w:style>
  <w:style w:type="paragraph" w:styleId="a5">
    <w:name w:val="Body Text Indent"/>
    <w:basedOn w:val="a"/>
    <w:link w:val="a6"/>
    <w:uiPriority w:val="99"/>
    <w:semiHidden/>
    <w:rsid w:val="00242956"/>
    <w:pPr>
      <w:spacing w:line="240" w:lineRule="auto"/>
      <w:ind w:firstLine="720"/>
    </w:pPr>
    <w:rPr>
      <w:sz w:val="28"/>
      <w:szCs w:val="20"/>
    </w:rPr>
  </w:style>
  <w:style w:type="character" w:customStyle="1" w:styleId="a4">
    <w:name w:val="Заголовок Знак"/>
    <w:basedOn w:val="a0"/>
    <w:link w:val="a3"/>
    <w:uiPriority w:val="10"/>
    <w:locked/>
    <w:rsid w:val="008325B7"/>
    <w:rPr>
      <w:rFonts w:ascii="Times New Roman" w:hAnsi="Times New Roman" w:cs="Times New Roman"/>
      <w:b/>
      <w:color w:val="000000"/>
      <w:sz w:val="20"/>
      <w:szCs w:val="20"/>
    </w:rPr>
  </w:style>
  <w:style w:type="character" w:customStyle="1" w:styleId="a6">
    <w:name w:val="Основной текст с отступом Знак"/>
    <w:basedOn w:val="a0"/>
    <w:link w:val="a5"/>
    <w:uiPriority w:val="99"/>
    <w:semiHidden/>
    <w:locked/>
    <w:rsid w:val="00242956"/>
    <w:rPr>
      <w:rFonts w:ascii="Times New Roman" w:hAnsi="Times New Roman" w:cs="Times New Roman"/>
      <w:sz w:val="20"/>
      <w:szCs w:val="20"/>
    </w:rPr>
  </w:style>
  <w:style w:type="paragraph" w:styleId="3">
    <w:name w:val="Body Text Indent 3"/>
    <w:basedOn w:val="a"/>
    <w:link w:val="30"/>
    <w:uiPriority w:val="99"/>
    <w:semiHidden/>
    <w:rsid w:val="00242956"/>
    <w:pPr>
      <w:spacing w:line="240" w:lineRule="auto"/>
      <w:ind w:firstLine="720"/>
    </w:pPr>
    <w:rPr>
      <w:color w:val="000000"/>
      <w:sz w:val="28"/>
      <w:szCs w:val="20"/>
    </w:rPr>
  </w:style>
  <w:style w:type="character" w:customStyle="1" w:styleId="30">
    <w:name w:val="Основной текст с отступом 3 Знак"/>
    <w:basedOn w:val="a0"/>
    <w:link w:val="3"/>
    <w:uiPriority w:val="99"/>
    <w:semiHidden/>
    <w:locked/>
    <w:rsid w:val="00242956"/>
    <w:rPr>
      <w:rFonts w:ascii="Times New Roman" w:hAnsi="Times New Roman" w:cs="Times New Roman"/>
      <w:color w:val="000000"/>
      <w:sz w:val="20"/>
      <w:szCs w:val="20"/>
    </w:rPr>
  </w:style>
  <w:style w:type="paragraph" w:styleId="a7">
    <w:name w:val="List Paragraph"/>
    <w:basedOn w:val="a"/>
    <w:uiPriority w:val="34"/>
    <w:qFormat/>
    <w:rsid w:val="001A4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381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3140348-3039-4A8A-BEDF-0EC01ECF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4101</Words>
  <Characters>23376</Characters>
  <Application>Microsoft Office Word</Application>
  <DocSecurity>0</DocSecurity>
  <Lines>194</Lines>
  <Paragraphs>54</Paragraphs>
  <ScaleCrop>false</ScaleCrop>
  <Company>TOSHIBA</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Лесечка</dc:creator>
  <cp:keywords/>
  <dc:description/>
  <cp:lastModifiedBy>Igor</cp:lastModifiedBy>
  <cp:revision>3</cp:revision>
  <dcterms:created xsi:type="dcterms:W3CDTF">2025-02-16T10:27:00Z</dcterms:created>
  <dcterms:modified xsi:type="dcterms:W3CDTF">2025-02-16T10:27:00Z</dcterms:modified>
</cp:coreProperties>
</file>