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7F" w:rsidRDefault="004B5A7F">
      <w:pPr>
        <w:pStyle w:val="a3"/>
      </w:pPr>
      <w:bookmarkStart w:id="0" w:name="_GoBack"/>
      <w:bookmarkEnd w:id="0"/>
      <w:r>
        <w:t xml:space="preserve">                   Паспортная часть.</w:t>
      </w:r>
    </w:p>
    <w:p w:rsidR="004B5A7F" w:rsidRDefault="004B5A7F">
      <w:pPr>
        <w:pStyle w:val="a3"/>
      </w:pPr>
    </w:p>
    <w:p w:rsidR="004B5A7F" w:rsidRDefault="004B5A7F">
      <w:pPr>
        <w:pStyle w:val="a3"/>
      </w:pPr>
    </w:p>
    <w:p w:rsidR="004B5A7F" w:rsidRDefault="004B5A7F">
      <w:pPr>
        <w:pStyle w:val="a3"/>
      </w:pPr>
    </w:p>
    <w:p w:rsidR="004B5A7F" w:rsidRDefault="004B5A7F">
      <w:pPr>
        <w:pStyle w:val="a3"/>
      </w:pPr>
      <w:r>
        <w:t xml:space="preserve">Ф.И.О.: </w:t>
      </w:r>
    </w:p>
    <w:p w:rsidR="004B5A7F" w:rsidRDefault="004B5A7F">
      <w:pPr>
        <w:pStyle w:val="a3"/>
      </w:pPr>
    </w:p>
    <w:p w:rsidR="004B5A7F" w:rsidRDefault="004B5A7F">
      <w:pPr>
        <w:pStyle w:val="a3"/>
      </w:pPr>
      <w:r>
        <w:t>Возраст:  74  года</w:t>
      </w:r>
    </w:p>
    <w:p w:rsidR="004B5A7F" w:rsidRDefault="004B5A7F">
      <w:pPr>
        <w:pStyle w:val="a3"/>
      </w:pPr>
    </w:p>
    <w:p w:rsidR="004B5A7F" w:rsidRDefault="004B5A7F">
      <w:pPr>
        <w:pStyle w:val="a3"/>
      </w:pPr>
      <w:r>
        <w:t>Профессия: учитель русского языка и литературы</w:t>
      </w:r>
    </w:p>
    <w:p w:rsidR="004B5A7F" w:rsidRDefault="004B5A7F">
      <w:pPr>
        <w:pStyle w:val="a3"/>
      </w:pPr>
    </w:p>
    <w:p w:rsidR="004B5A7F" w:rsidRDefault="004B5A7F">
      <w:pPr>
        <w:pStyle w:val="a3"/>
      </w:pPr>
      <w:r>
        <w:t>Место жительства:  г. Санкт-Петербург</w:t>
      </w:r>
    </w:p>
    <w:p w:rsidR="004B5A7F" w:rsidRDefault="004B5A7F">
      <w:pPr>
        <w:pStyle w:val="a3"/>
      </w:pPr>
    </w:p>
    <w:p w:rsidR="004B5A7F" w:rsidRDefault="004B5A7F">
      <w:pPr>
        <w:pStyle w:val="a3"/>
      </w:pPr>
      <w:r>
        <w:t>Дата поступления в клинику:  20.08.97г.</w:t>
      </w:r>
    </w:p>
    <w:p w:rsidR="004B5A7F" w:rsidRDefault="004B5A7F">
      <w:pPr>
        <w:pStyle w:val="a3"/>
      </w:pPr>
    </w:p>
    <w:p w:rsidR="004B5A7F" w:rsidRDefault="004B5A7F">
      <w:pPr>
        <w:pStyle w:val="a3"/>
      </w:pPr>
    </w:p>
    <w:p w:rsidR="004B5A7F" w:rsidRDefault="004B5A7F">
      <w:pPr>
        <w:pStyle w:val="a3"/>
      </w:pPr>
      <w:r>
        <w:t xml:space="preserve">                        Жалобы.</w:t>
      </w:r>
    </w:p>
    <w:p w:rsidR="004B5A7F" w:rsidRDefault="004B5A7F">
      <w:pPr>
        <w:pStyle w:val="a3"/>
      </w:pPr>
    </w:p>
    <w:p w:rsidR="004B5A7F" w:rsidRDefault="004B5A7F">
      <w:pPr>
        <w:pStyle w:val="a3"/>
      </w:pPr>
      <w:r>
        <w:t xml:space="preserve">    На момент осмотра больная предъявляет жалобы на слабость</w:t>
      </w:r>
    </w:p>
    <w:p w:rsidR="004B5A7F" w:rsidRDefault="004B5A7F">
      <w:pPr>
        <w:pStyle w:val="a3"/>
      </w:pPr>
      <w:r>
        <w:t>в ногах, шум в ушах,  головокружение,  снижение  зрения.  Со</w:t>
      </w:r>
    </w:p>
    <w:p w:rsidR="004B5A7F" w:rsidRDefault="004B5A7F">
      <w:pPr>
        <w:pStyle w:val="a3"/>
      </w:pPr>
      <w:r>
        <w:t>стороны других органов и систем жалоб нет.</w:t>
      </w:r>
    </w:p>
    <w:p w:rsidR="004B5A7F" w:rsidRDefault="004B5A7F">
      <w:pPr>
        <w:pStyle w:val="a3"/>
      </w:pPr>
    </w:p>
    <w:p w:rsidR="004B5A7F" w:rsidRDefault="004B5A7F">
      <w:pPr>
        <w:pStyle w:val="a3"/>
      </w:pPr>
    </w:p>
    <w:p w:rsidR="004B5A7F" w:rsidRDefault="004B5A7F">
      <w:pPr>
        <w:pStyle w:val="a3"/>
      </w:pPr>
      <w:r>
        <w:t xml:space="preserve">                    </w:t>
      </w:r>
      <w:proofErr w:type="spellStart"/>
      <w:r>
        <w:t>Anamnesis</w:t>
      </w:r>
      <w:proofErr w:type="spellEnd"/>
      <w:r>
        <w:t xml:space="preserve"> </w:t>
      </w:r>
      <w:proofErr w:type="spellStart"/>
      <w:r>
        <w:t>morbi</w:t>
      </w:r>
      <w:proofErr w:type="spellEnd"/>
      <w:r>
        <w:t>:</w:t>
      </w:r>
    </w:p>
    <w:p w:rsidR="004B5A7F" w:rsidRDefault="004B5A7F">
      <w:pPr>
        <w:pStyle w:val="a3"/>
      </w:pPr>
    </w:p>
    <w:p w:rsidR="004B5A7F" w:rsidRDefault="004B5A7F">
      <w:pPr>
        <w:pStyle w:val="a3"/>
      </w:pPr>
      <w:r>
        <w:t xml:space="preserve">    Считает себя больной с декабря  1977  года,  когда  впер-</w:t>
      </w:r>
    </w:p>
    <w:p w:rsidR="004B5A7F" w:rsidRDefault="004B5A7F">
      <w:pPr>
        <w:pStyle w:val="a3"/>
      </w:pPr>
      <w:r>
        <w:t xml:space="preserve">вые появились симптомы заболевания:  жажда,  </w:t>
      </w:r>
      <w:proofErr w:type="spellStart"/>
      <w:r>
        <w:t>булемия</w:t>
      </w:r>
      <w:proofErr w:type="spellEnd"/>
      <w:r>
        <w:t>,  кожный</w:t>
      </w:r>
    </w:p>
    <w:p w:rsidR="004B5A7F" w:rsidRDefault="004B5A7F">
      <w:pPr>
        <w:pStyle w:val="a3"/>
      </w:pPr>
      <w:r>
        <w:t>зуд, слабость, больная отметила потерю веса,  через  2 месяца</w:t>
      </w:r>
    </w:p>
    <w:p w:rsidR="004B5A7F" w:rsidRDefault="004B5A7F">
      <w:pPr>
        <w:pStyle w:val="a3"/>
      </w:pPr>
      <w:r>
        <w:t xml:space="preserve">у больной появились </w:t>
      </w:r>
      <w:proofErr w:type="spellStart"/>
      <w:r>
        <w:t>эпилептойдные</w:t>
      </w:r>
      <w:proofErr w:type="spellEnd"/>
      <w:r>
        <w:t xml:space="preserve"> припадки. Состояние больной</w:t>
      </w:r>
    </w:p>
    <w:p w:rsidR="004B5A7F" w:rsidRDefault="004B5A7F">
      <w:pPr>
        <w:pStyle w:val="a3"/>
      </w:pPr>
      <w:r>
        <w:t xml:space="preserve">резко </w:t>
      </w:r>
      <w:proofErr w:type="spellStart"/>
      <w:r>
        <w:t>ухудшалость</w:t>
      </w:r>
      <w:proofErr w:type="spellEnd"/>
      <w:r>
        <w:t xml:space="preserve"> и в феврале 1978 года больная  была  </w:t>
      </w:r>
      <w:proofErr w:type="spellStart"/>
      <w:r>
        <w:t>доста</w:t>
      </w:r>
      <w:proofErr w:type="spellEnd"/>
      <w:r>
        <w:t>-</w:t>
      </w:r>
    </w:p>
    <w:p w:rsidR="004B5A7F" w:rsidRDefault="004B5A7F">
      <w:pPr>
        <w:pStyle w:val="a3"/>
      </w:pPr>
      <w:proofErr w:type="spellStart"/>
      <w:r>
        <w:t>влена</w:t>
      </w:r>
      <w:proofErr w:type="spellEnd"/>
      <w:r>
        <w:t xml:space="preserve"> в клинику ЛСГМИ.У больной был выявлен инсулинозависимый</w:t>
      </w:r>
    </w:p>
    <w:p w:rsidR="004B5A7F" w:rsidRDefault="004B5A7F">
      <w:pPr>
        <w:pStyle w:val="a3"/>
      </w:pPr>
      <w:r>
        <w:t>сахарный диабет. После проведенного лечения состояние больной</w:t>
      </w:r>
    </w:p>
    <w:p w:rsidR="004B5A7F" w:rsidRDefault="004B5A7F">
      <w:pPr>
        <w:pStyle w:val="a3"/>
      </w:pPr>
      <w:r>
        <w:t>улучшилось: исчезли полидипсия, слабость, кожный зуд. Больная</w:t>
      </w:r>
    </w:p>
    <w:p w:rsidR="004B5A7F" w:rsidRDefault="004B5A7F">
      <w:pPr>
        <w:pStyle w:val="a3"/>
      </w:pPr>
      <w:r>
        <w:t>прибавила в весе. У больной с периодичностью 2 раза  в  месяц</w:t>
      </w:r>
    </w:p>
    <w:p w:rsidR="004B5A7F" w:rsidRDefault="004B5A7F">
      <w:pPr>
        <w:pStyle w:val="a3"/>
      </w:pPr>
      <w:r>
        <w:t>наблюдались гипогликемические состояния  которые  проявлялись</w:t>
      </w:r>
    </w:p>
    <w:p w:rsidR="004B5A7F" w:rsidRDefault="004B5A7F">
      <w:pPr>
        <w:pStyle w:val="a3"/>
      </w:pPr>
      <w:r>
        <w:t xml:space="preserve">онемением кончика </w:t>
      </w:r>
      <w:proofErr w:type="spellStart"/>
      <w:r>
        <w:t>языка,губ</w:t>
      </w:r>
      <w:proofErr w:type="spellEnd"/>
      <w:r>
        <w:t>, с возникновением чувства голода.</w:t>
      </w:r>
    </w:p>
    <w:p w:rsidR="004B5A7F" w:rsidRDefault="004B5A7F">
      <w:pPr>
        <w:pStyle w:val="a3"/>
      </w:pPr>
      <w:r>
        <w:t xml:space="preserve">Данные симптомы исчезали после употребления  </w:t>
      </w:r>
      <w:proofErr w:type="spellStart"/>
      <w:r>
        <w:t>легкоусваеваемых</w:t>
      </w:r>
      <w:proofErr w:type="spellEnd"/>
    </w:p>
    <w:p w:rsidR="004B5A7F" w:rsidRDefault="004B5A7F">
      <w:pPr>
        <w:pStyle w:val="a3"/>
      </w:pPr>
      <w:r>
        <w:t>углеводов(сахара и хлеба).После выписки из стационара больная</w:t>
      </w:r>
    </w:p>
    <w:p w:rsidR="004B5A7F" w:rsidRDefault="004B5A7F">
      <w:pPr>
        <w:pStyle w:val="a3"/>
      </w:pPr>
      <w:r>
        <w:t>была  поставлена на учет  к эндокринологу. С  этого  времени</w:t>
      </w:r>
    </w:p>
    <w:p w:rsidR="004B5A7F" w:rsidRDefault="004B5A7F">
      <w:pPr>
        <w:pStyle w:val="a3"/>
      </w:pPr>
      <w:r>
        <w:t>стала принимать инсулин ленте.</w:t>
      </w:r>
    </w:p>
    <w:p w:rsidR="004B5A7F" w:rsidRDefault="004B5A7F">
      <w:pPr>
        <w:pStyle w:val="a3"/>
      </w:pPr>
      <w:r>
        <w:t xml:space="preserve">   Со  слов  дочери  больной  последнее  ухудшение  состояния</w:t>
      </w:r>
    </w:p>
    <w:p w:rsidR="004B5A7F" w:rsidRDefault="004B5A7F">
      <w:pPr>
        <w:pStyle w:val="a3"/>
      </w:pPr>
      <w:r>
        <w:t>наблюдалось  в июле  1997  года.  Когда  появились  следующие</w:t>
      </w:r>
    </w:p>
    <w:p w:rsidR="004B5A7F" w:rsidRDefault="004B5A7F">
      <w:pPr>
        <w:pStyle w:val="a3"/>
      </w:pPr>
      <w:r>
        <w:t>жалобы: жажда, полиурия,  слабость.  За неделю  до госпитали-</w:t>
      </w:r>
    </w:p>
    <w:p w:rsidR="004B5A7F" w:rsidRDefault="004B5A7F">
      <w:pPr>
        <w:pStyle w:val="a3"/>
      </w:pPr>
      <w:proofErr w:type="spellStart"/>
      <w:r>
        <w:t>зации</w:t>
      </w:r>
      <w:proofErr w:type="spellEnd"/>
      <w:r>
        <w:t xml:space="preserve">  появилась рвота  на </w:t>
      </w:r>
      <w:proofErr w:type="spellStart"/>
      <w:r>
        <w:t>тощак</w:t>
      </w:r>
      <w:proofErr w:type="spellEnd"/>
      <w:r>
        <w:t xml:space="preserve">.  20 августа  1997 в  </w:t>
      </w:r>
      <w:proofErr w:type="spellStart"/>
      <w:r>
        <w:t>состо</w:t>
      </w:r>
      <w:proofErr w:type="spellEnd"/>
      <w:r>
        <w:t>-</w:t>
      </w:r>
    </w:p>
    <w:p w:rsidR="004B5A7F" w:rsidRDefault="004B5A7F">
      <w:pPr>
        <w:pStyle w:val="a3"/>
      </w:pPr>
      <w:proofErr w:type="spellStart"/>
      <w:r>
        <w:t>янии</w:t>
      </w:r>
      <w:proofErr w:type="spellEnd"/>
      <w:r>
        <w:t xml:space="preserve">  </w:t>
      </w:r>
      <w:proofErr w:type="spellStart"/>
      <w:r>
        <w:t>кетоацидотической</w:t>
      </w:r>
      <w:proofErr w:type="spellEnd"/>
      <w:r>
        <w:t xml:space="preserve">  комы,   больная  была  доставлена  в</w:t>
      </w:r>
    </w:p>
    <w:p w:rsidR="004B5A7F" w:rsidRDefault="004B5A7F">
      <w:pPr>
        <w:pStyle w:val="a3"/>
      </w:pPr>
      <w:r>
        <w:t xml:space="preserve">больницу Петра </w:t>
      </w:r>
      <w:proofErr w:type="spellStart"/>
      <w:r>
        <w:t>Великого.При</w:t>
      </w:r>
      <w:proofErr w:type="spellEnd"/>
      <w:r>
        <w:t xml:space="preserve"> поступлении больная без сознания,</w:t>
      </w:r>
    </w:p>
    <w:p w:rsidR="004B5A7F" w:rsidRDefault="004B5A7F">
      <w:pPr>
        <w:pStyle w:val="a3"/>
      </w:pPr>
      <w:r>
        <w:t xml:space="preserve">тонус мышц снижен, дыхание </w:t>
      </w:r>
      <w:proofErr w:type="spellStart"/>
      <w:r>
        <w:t>Куссмауля</w:t>
      </w:r>
      <w:proofErr w:type="spellEnd"/>
      <w:r>
        <w:t>, запах  ацетона изо рта.</w:t>
      </w:r>
    </w:p>
    <w:p w:rsidR="004B5A7F" w:rsidRDefault="004B5A7F">
      <w:pPr>
        <w:pStyle w:val="a3"/>
      </w:pPr>
      <w:r>
        <w:t>После  проведение  мероприятий  направленных   на  устранение</w:t>
      </w:r>
    </w:p>
    <w:p w:rsidR="004B5A7F" w:rsidRDefault="004B5A7F">
      <w:pPr>
        <w:pStyle w:val="a3"/>
      </w:pPr>
      <w:proofErr w:type="spellStart"/>
      <w:r>
        <w:t>кетоацидотической</w:t>
      </w:r>
      <w:proofErr w:type="spellEnd"/>
      <w:r>
        <w:t xml:space="preserve">  комы  состояние  больной стало улучшаться.</w:t>
      </w:r>
    </w:p>
    <w:p w:rsidR="004B5A7F" w:rsidRDefault="004B5A7F">
      <w:pPr>
        <w:pStyle w:val="a3"/>
      </w:pPr>
      <w:r>
        <w:t xml:space="preserve">Больной  была назначена  инсулинотерапия  (инсулин </w:t>
      </w:r>
      <w:proofErr w:type="spellStart"/>
      <w:r>
        <w:t>протафан</w:t>
      </w:r>
      <w:proofErr w:type="spellEnd"/>
      <w:r>
        <w:t>),</w:t>
      </w:r>
    </w:p>
    <w:p w:rsidR="004B5A7F" w:rsidRDefault="004B5A7F">
      <w:pPr>
        <w:pStyle w:val="a3"/>
      </w:pPr>
      <w:r>
        <w:t>диетотерапия (девятый стол), учитывая неврологический анамнез</w:t>
      </w:r>
    </w:p>
    <w:p w:rsidR="004B5A7F" w:rsidRDefault="004B5A7F">
      <w:pPr>
        <w:pStyle w:val="a3"/>
      </w:pPr>
      <w:r>
        <w:t xml:space="preserve">для  профилактики  судорог больной назначен  </w:t>
      </w:r>
      <w:proofErr w:type="spellStart"/>
      <w:r>
        <w:t>фенобарбитал</w:t>
      </w:r>
      <w:proofErr w:type="spellEnd"/>
      <w:r>
        <w:t>. За</w:t>
      </w:r>
    </w:p>
    <w:p w:rsidR="004B5A7F" w:rsidRDefault="004B5A7F">
      <w:pPr>
        <w:pStyle w:val="a3"/>
      </w:pPr>
      <w:r>
        <w:t>время  пребывания  в стационаре состояние больной улучшилось.</w:t>
      </w:r>
    </w:p>
    <w:p w:rsidR="004B5A7F" w:rsidRDefault="004B5A7F">
      <w:pPr>
        <w:pStyle w:val="a3"/>
      </w:pPr>
    </w:p>
    <w:p w:rsidR="004B5A7F" w:rsidRDefault="004B5A7F">
      <w:pPr>
        <w:pStyle w:val="a3"/>
      </w:pPr>
    </w:p>
    <w:p w:rsidR="004B5A7F" w:rsidRDefault="004B5A7F">
      <w:pPr>
        <w:pStyle w:val="a3"/>
      </w:pPr>
    </w:p>
    <w:p w:rsidR="004B5A7F" w:rsidRDefault="004B5A7F">
      <w:pPr>
        <w:pStyle w:val="a3"/>
      </w:pPr>
    </w:p>
    <w:p w:rsidR="004B5A7F" w:rsidRDefault="004B5A7F">
      <w:pPr>
        <w:pStyle w:val="a3"/>
      </w:pPr>
      <w:r>
        <w:t xml:space="preserve">                    </w:t>
      </w:r>
      <w:proofErr w:type="spellStart"/>
      <w:r>
        <w:t>Anamnesis</w:t>
      </w:r>
      <w:proofErr w:type="spellEnd"/>
      <w:r>
        <w:t xml:space="preserve"> </w:t>
      </w:r>
      <w:proofErr w:type="spellStart"/>
      <w:r>
        <w:t>vitae</w:t>
      </w:r>
      <w:proofErr w:type="spellEnd"/>
      <w:r>
        <w:t>.</w:t>
      </w:r>
    </w:p>
    <w:p w:rsidR="004B5A7F" w:rsidRDefault="004B5A7F">
      <w:pPr>
        <w:pStyle w:val="a3"/>
      </w:pPr>
    </w:p>
    <w:p w:rsidR="004B5A7F" w:rsidRDefault="004B5A7F">
      <w:pPr>
        <w:pStyle w:val="a3"/>
      </w:pPr>
      <w:r>
        <w:t xml:space="preserve">    Родилась  в г. Ленинграде. Росла и развивалась нормально.</w:t>
      </w:r>
    </w:p>
    <w:p w:rsidR="004B5A7F" w:rsidRDefault="004B5A7F">
      <w:pPr>
        <w:pStyle w:val="a3"/>
      </w:pPr>
      <w:r>
        <w:t>Закончила  Ленинградский педагогический институт им. Герцена.</w:t>
      </w:r>
    </w:p>
    <w:p w:rsidR="004B5A7F" w:rsidRDefault="004B5A7F">
      <w:pPr>
        <w:pStyle w:val="a3"/>
      </w:pPr>
      <w:r>
        <w:t>В  возрасте 23  лет стала работать учителем русского  языка и</w:t>
      </w:r>
    </w:p>
    <w:p w:rsidR="004B5A7F" w:rsidRDefault="004B5A7F">
      <w:pPr>
        <w:pStyle w:val="a3"/>
      </w:pPr>
      <w:r>
        <w:lastRenderedPageBreak/>
        <w:t>литературы  в  старших  классах  средней школы. Затем перешла</w:t>
      </w:r>
    </w:p>
    <w:p w:rsidR="004B5A7F" w:rsidRDefault="004B5A7F">
      <w:pPr>
        <w:pStyle w:val="a3"/>
      </w:pPr>
      <w:r>
        <w:t>работать на подготовительные курсы в Политехнический институт.</w:t>
      </w:r>
    </w:p>
    <w:p w:rsidR="004B5A7F" w:rsidRDefault="004B5A7F">
      <w:pPr>
        <w:pStyle w:val="a3"/>
      </w:pPr>
    </w:p>
    <w:p w:rsidR="004B5A7F" w:rsidRDefault="004B5A7F">
      <w:pPr>
        <w:pStyle w:val="a3"/>
      </w:pPr>
      <w:r>
        <w:t xml:space="preserve">    </w:t>
      </w:r>
      <w:proofErr w:type="spellStart"/>
      <w:r>
        <w:t>Геникологический</w:t>
      </w:r>
      <w:proofErr w:type="spellEnd"/>
      <w:r>
        <w:t xml:space="preserve"> анамнез:  Менструации начались с 12 лет,</w:t>
      </w:r>
    </w:p>
    <w:p w:rsidR="004B5A7F" w:rsidRDefault="004B5A7F">
      <w:pPr>
        <w:pStyle w:val="a3"/>
      </w:pPr>
      <w:r>
        <w:t>регулярные, безболезненные. Начала половую  жизнь в  22 года.</w:t>
      </w:r>
    </w:p>
    <w:p w:rsidR="004B5A7F" w:rsidRDefault="004B5A7F">
      <w:pPr>
        <w:pStyle w:val="a3"/>
      </w:pPr>
      <w:r>
        <w:t>Беременности  в  24 года и в 38 лет.  Менопауза с  50 летнего</w:t>
      </w:r>
    </w:p>
    <w:p w:rsidR="004B5A7F" w:rsidRDefault="004B5A7F">
      <w:pPr>
        <w:pStyle w:val="a3"/>
      </w:pPr>
      <w:r>
        <w:t>возраста. Гинекологические заболевания отрицает.</w:t>
      </w:r>
    </w:p>
    <w:p w:rsidR="004B5A7F" w:rsidRDefault="004B5A7F">
      <w:pPr>
        <w:pStyle w:val="a3"/>
      </w:pPr>
    </w:p>
    <w:p w:rsidR="004B5A7F" w:rsidRDefault="004B5A7F">
      <w:pPr>
        <w:pStyle w:val="a3"/>
      </w:pPr>
      <w:r>
        <w:t xml:space="preserve">    Материально-бытовые условия хорошие, питается 3 раза</w:t>
      </w:r>
    </w:p>
    <w:p w:rsidR="004B5A7F" w:rsidRDefault="004B5A7F">
      <w:pPr>
        <w:pStyle w:val="a3"/>
      </w:pPr>
      <w:r>
        <w:t>в день, принимает горячую пищу.</w:t>
      </w:r>
    </w:p>
    <w:p w:rsidR="004B5A7F" w:rsidRDefault="004B5A7F">
      <w:pPr>
        <w:pStyle w:val="a3"/>
      </w:pPr>
    </w:p>
    <w:p w:rsidR="004B5A7F" w:rsidRDefault="004B5A7F">
      <w:pPr>
        <w:pStyle w:val="a3"/>
      </w:pPr>
      <w:r>
        <w:t xml:space="preserve">    Перенесенные  заболевания:  остеохондроз  шейного  и</w:t>
      </w:r>
    </w:p>
    <w:p w:rsidR="004B5A7F" w:rsidRDefault="004B5A7F">
      <w:pPr>
        <w:pStyle w:val="a3"/>
      </w:pPr>
      <w:r>
        <w:t>грудного отделов позвоночника с 1992 года</w:t>
      </w:r>
    </w:p>
    <w:p w:rsidR="004B5A7F" w:rsidRDefault="004B5A7F">
      <w:pPr>
        <w:pStyle w:val="a3"/>
      </w:pPr>
    </w:p>
    <w:p w:rsidR="004B5A7F" w:rsidRDefault="004B5A7F">
      <w:pPr>
        <w:pStyle w:val="a3"/>
      </w:pPr>
      <w:r>
        <w:t xml:space="preserve">    Вредные привычки отрицает.</w:t>
      </w:r>
    </w:p>
    <w:p w:rsidR="004B5A7F" w:rsidRDefault="004B5A7F">
      <w:pPr>
        <w:pStyle w:val="a3"/>
      </w:pPr>
    </w:p>
    <w:p w:rsidR="004B5A7F" w:rsidRDefault="004B5A7F">
      <w:pPr>
        <w:pStyle w:val="a3"/>
      </w:pPr>
      <w:r>
        <w:t xml:space="preserve">    Семейный положение: замужем, муж умер в 1977 году от</w:t>
      </w:r>
    </w:p>
    <w:p w:rsidR="004B5A7F" w:rsidRDefault="004B5A7F">
      <w:pPr>
        <w:pStyle w:val="a3"/>
      </w:pPr>
      <w:r>
        <w:t>цирроза печени. Имеет 2 дочерей.</w:t>
      </w:r>
    </w:p>
    <w:p w:rsidR="004B5A7F" w:rsidRDefault="004B5A7F">
      <w:pPr>
        <w:pStyle w:val="a3"/>
      </w:pPr>
    </w:p>
    <w:p w:rsidR="004B5A7F" w:rsidRDefault="004B5A7F">
      <w:pPr>
        <w:pStyle w:val="a3"/>
      </w:pPr>
      <w:r>
        <w:t xml:space="preserve">    Наследственность не отягощена.</w:t>
      </w:r>
    </w:p>
    <w:p w:rsidR="004B5A7F" w:rsidRDefault="004B5A7F">
      <w:pPr>
        <w:pStyle w:val="a3"/>
      </w:pPr>
    </w:p>
    <w:p w:rsidR="004B5A7F" w:rsidRDefault="004B5A7F">
      <w:pPr>
        <w:pStyle w:val="a3"/>
      </w:pPr>
      <w:r>
        <w:t xml:space="preserve">    </w:t>
      </w:r>
      <w:proofErr w:type="spellStart"/>
      <w:r>
        <w:t>Аллергологический</w:t>
      </w:r>
      <w:proofErr w:type="spellEnd"/>
      <w:r>
        <w:t xml:space="preserve"> анамнез:  на запахи,  пищевые</w:t>
      </w:r>
    </w:p>
    <w:p w:rsidR="004B5A7F" w:rsidRDefault="004B5A7F">
      <w:pPr>
        <w:pStyle w:val="a3"/>
      </w:pPr>
      <w:r>
        <w:t>продукты, лекарственные препараты и химические вещества</w:t>
      </w:r>
    </w:p>
    <w:p w:rsidR="004B5A7F" w:rsidRDefault="004B5A7F">
      <w:pPr>
        <w:pStyle w:val="a3"/>
      </w:pPr>
      <w:r>
        <w:t>аллергические реакции отрицает.</w:t>
      </w:r>
    </w:p>
    <w:p w:rsidR="004B5A7F" w:rsidRDefault="004B5A7F">
      <w:pPr>
        <w:pStyle w:val="a3"/>
      </w:pPr>
    </w:p>
    <w:p w:rsidR="004B5A7F" w:rsidRDefault="004B5A7F">
      <w:pPr>
        <w:pStyle w:val="a3"/>
      </w:pPr>
      <w:r>
        <w:t xml:space="preserve">    Эпидемиологический анамнез:</w:t>
      </w:r>
    </w:p>
    <w:p w:rsidR="004B5A7F" w:rsidRDefault="004B5A7F">
      <w:pPr>
        <w:pStyle w:val="a3"/>
      </w:pPr>
      <w:r>
        <w:t xml:space="preserve">туберкулез, гепатит, тифы, малярию, </w:t>
      </w:r>
      <w:proofErr w:type="spellStart"/>
      <w:r>
        <w:t>дизинтерию</w:t>
      </w:r>
      <w:proofErr w:type="spellEnd"/>
      <w:r>
        <w:t xml:space="preserve"> и</w:t>
      </w:r>
    </w:p>
    <w:p w:rsidR="004B5A7F" w:rsidRDefault="004B5A7F">
      <w:pPr>
        <w:pStyle w:val="a3"/>
      </w:pPr>
      <w:r>
        <w:t>венерические заболевания отрицает.</w:t>
      </w:r>
    </w:p>
    <w:p w:rsidR="004B5A7F" w:rsidRDefault="004B5A7F">
      <w:pPr>
        <w:pStyle w:val="a3"/>
      </w:pPr>
      <w:r>
        <w:t xml:space="preserve">    За последние 2 года за пределы С-Петербурга и</w:t>
      </w:r>
    </w:p>
    <w:p w:rsidR="004B5A7F" w:rsidRDefault="004B5A7F">
      <w:pPr>
        <w:pStyle w:val="a3"/>
      </w:pPr>
      <w:r>
        <w:t>Ленинградской области не выезжала. Операций по пере-</w:t>
      </w:r>
    </w:p>
    <w:p w:rsidR="004B5A7F" w:rsidRDefault="004B5A7F">
      <w:pPr>
        <w:pStyle w:val="a3"/>
      </w:pPr>
      <w:proofErr w:type="spellStart"/>
      <w:r>
        <w:t>ливанию</w:t>
      </w:r>
      <w:proofErr w:type="spellEnd"/>
      <w:r>
        <w:t xml:space="preserve"> крови не </w:t>
      </w:r>
      <w:proofErr w:type="spellStart"/>
      <w:r>
        <w:t>было.Контакта</w:t>
      </w:r>
      <w:proofErr w:type="spellEnd"/>
      <w:r>
        <w:t xml:space="preserve"> с ВИЧ-инфицированными</w:t>
      </w:r>
    </w:p>
    <w:p w:rsidR="004B5A7F" w:rsidRDefault="004B5A7F">
      <w:pPr>
        <w:pStyle w:val="a3"/>
      </w:pPr>
      <w:r>
        <w:t>не имела.</w:t>
      </w:r>
    </w:p>
    <w:p w:rsidR="004B5A7F" w:rsidRDefault="004B5A7F">
      <w:pPr>
        <w:pStyle w:val="a3"/>
      </w:pPr>
    </w:p>
    <w:p w:rsidR="004B5A7F" w:rsidRDefault="004B5A7F">
      <w:pPr>
        <w:pStyle w:val="a3"/>
      </w:pPr>
      <w:r>
        <w:t xml:space="preserve">    Страховой анамнез:</w:t>
      </w:r>
    </w:p>
    <w:p w:rsidR="004B5A7F" w:rsidRDefault="004B5A7F">
      <w:pPr>
        <w:pStyle w:val="a3"/>
      </w:pPr>
      <w:r>
        <w:t xml:space="preserve">    Инвалид 2 группы с 1978 года.</w:t>
      </w:r>
    </w:p>
    <w:p w:rsidR="004B5A7F" w:rsidRDefault="004B5A7F">
      <w:pPr>
        <w:pStyle w:val="a3"/>
      </w:pPr>
    </w:p>
    <w:p w:rsidR="004B5A7F" w:rsidRDefault="004B5A7F">
      <w:pPr>
        <w:pStyle w:val="a3"/>
      </w:pPr>
    </w:p>
    <w:p w:rsidR="004B5A7F" w:rsidRDefault="004B5A7F">
      <w:pPr>
        <w:pStyle w:val="a3"/>
      </w:pPr>
    </w:p>
    <w:p w:rsidR="004B5A7F" w:rsidRDefault="004B5A7F">
      <w:pPr>
        <w:pStyle w:val="a3"/>
        <w:rPr>
          <w:lang w:val="en-US"/>
        </w:rPr>
      </w:pPr>
      <w:r>
        <w:t xml:space="preserve">              </w:t>
      </w:r>
      <w:r>
        <w:rPr>
          <w:lang w:val="en-US"/>
        </w:rPr>
        <w:t xml:space="preserve">Status </w:t>
      </w:r>
      <w:proofErr w:type="spellStart"/>
      <w:r>
        <w:rPr>
          <w:lang w:val="en-US"/>
        </w:rPr>
        <w:t>praesens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objectivus</w:t>
      </w:r>
      <w:proofErr w:type="spellEnd"/>
      <w:r>
        <w:rPr>
          <w:lang w:val="en-US"/>
        </w:rPr>
        <w:t>.</w:t>
      </w:r>
    </w:p>
    <w:p w:rsidR="004B5A7F" w:rsidRDefault="004B5A7F">
      <w:pPr>
        <w:pStyle w:val="a3"/>
        <w:rPr>
          <w:lang w:val="en-US"/>
        </w:rPr>
      </w:pPr>
    </w:p>
    <w:p w:rsidR="004B5A7F" w:rsidRDefault="004B5A7F">
      <w:pPr>
        <w:pStyle w:val="a3"/>
      </w:pPr>
      <w:r>
        <w:rPr>
          <w:lang w:val="en-US"/>
        </w:rPr>
        <w:t xml:space="preserve">    </w:t>
      </w:r>
      <w:r>
        <w:t>Состояние  больной  удовлетворительное.  Сознание  ясное.</w:t>
      </w:r>
    </w:p>
    <w:p w:rsidR="004B5A7F" w:rsidRDefault="004B5A7F">
      <w:pPr>
        <w:pStyle w:val="a3"/>
      </w:pPr>
      <w:r>
        <w:t>Положение активное.  Рост 165 см, вес 72 кг. Тип  конституции</w:t>
      </w:r>
    </w:p>
    <w:p w:rsidR="004B5A7F" w:rsidRDefault="004B5A7F">
      <w:pPr>
        <w:pStyle w:val="a3"/>
      </w:pPr>
      <w:proofErr w:type="spellStart"/>
      <w:r>
        <w:t>нормостенический</w:t>
      </w:r>
      <w:proofErr w:type="spellEnd"/>
      <w:r>
        <w:t xml:space="preserve">.  Внешний  вид больной  соответствует </w:t>
      </w:r>
      <w:proofErr w:type="spellStart"/>
      <w:r>
        <w:t>паспо</w:t>
      </w:r>
      <w:proofErr w:type="spellEnd"/>
      <w:r>
        <w:t>-</w:t>
      </w:r>
    </w:p>
    <w:p w:rsidR="004B5A7F" w:rsidRDefault="004B5A7F">
      <w:pPr>
        <w:pStyle w:val="a3"/>
      </w:pPr>
      <w:proofErr w:type="spellStart"/>
      <w:r>
        <w:t>ртному</w:t>
      </w:r>
      <w:proofErr w:type="spellEnd"/>
      <w:r>
        <w:t xml:space="preserve"> возрасту.</w:t>
      </w:r>
    </w:p>
    <w:p w:rsidR="004B5A7F" w:rsidRDefault="004B5A7F">
      <w:pPr>
        <w:pStyle w:val="a3"/>
      </w:pPr>
    </w:p>
    <w:p w:rsidR="004B5A7F" w:rsidRDefault="004B5A7F">
      <w:pPr>
        <w:pStyle w:val="a3"/>
      </w:pPr>
      <w:r>
        <w:t xml:space="preserve">    Кожные  покровы:  сухие,  бледные.  Ногти овальной формы,</w:t>
      </w:r>
    </w:p>
    <w:p w:rsidR="004B5A7F" w:rsidRDefault="004B5A7F">
      <w:pPr>
        <w:pStyle w:val="a3"/>
      </w:pPr>
      <w:r>
        <w:t>ломкость,  деформация  ногтевых пластинок отсутствует. Волосы</w:t>
      </w:r>
    </w:p>
    <w:p w:rsidR="004B5A7F" w:rsidRDefault="004B5A7F">
      <w:pPr>
        <w:pStyle w:val="a3"/>
      </w:pPr>
      <w:r>
        <w:t>густые,  сухие, блестящие, не секутся. Видимые слизистые обо-</w:t>
      </w:r>
    </w:p>
    <w:p w:rsidR="004B5A7F" w:rsidRDefault="004B5A7F">
      <w:pPr>
        <w:pStyle w:val="a3"/>
      </w:pPr>
      <w:proofErr w:type="spellStart"/>
      <w:r>
        <w:t>лочки</w:t>
      </w:r>
      <w:proofErr w:type="spellEnd"/>
      <w:r>
        <w:t xml:space="preserve">  носа, рта, </w:t>
      </w:r>
      <w:proofErr w:type="spellStart"/>
      <w:r>
        <w:t>коньюктив</w:t>
      </w:r>
      <w:proofErr w:type="spellEnd"/>
      <w:r>
        <w:t xml:space="preserve"> бледно-розового цвета, блестящие,</w:t>
      </w:r>
    </w:p>
    <w:p w:rsidR="004B5A7F" w:rsidRDefault="004B5A7F">
      <w:pPr>
        <w:pStyle w:val="a3"/>
      </w:pPr>
      <w:r>
        <w:t xml:space="preserve">чистые.  Склеры  белые. Тургор тканей снижен. Питание </w:t>
      </w:r>
      <w:proofErr w:type="spellStart"/>
      <w:r>
        <w:t>удовле</w:t>
      </w:r>
      <w:proofErr w:type="spellEnd"/>
      <w:r>
        <w:t>-</w:t>
      </w:r>
    </w:p>
    <w:p w:rsidR="004B5A7F" w:rsidRDefault="004B5A7F">
      <w:pPr>
        <w:pStyle w:val="a3"/>
      </w:pPr>
      <w:r>
        <w:t xml:space="preserve">творительное.  </w:t>
      </w:r>
      <w:proofErr w:type="spellStart"/>
      <w:r>
        <w:t>Подкожножировая</w:t>
      </w:r>
      <w:proofErr w:type="spellEnd"/>
      <w:r>
        <w:t xml:space="preserve">  клетчатка  развита  умеренно,</w:t>
      </w:r>
    </w:p>
    <w:p w:rsidR="004B5A7F" w:rsidRDefault="004B5A7F">
      <w:pPr>
        <w:pStyle w:val="a3"/>
      </w:pPr>
      <w:r>
        <w:t>распределена  равномерно.  Толщина жировой  складки в области</w:t>
      </w:r>
    </w:p>
    <w:p w:rsidR="004B5A7F" w:rsidRDefault="004B5A7F">
      <w:pPr>
        <w:pStyle w:val="a3"/>
      </w:pPr>
      <w:r>
        <w:t>пупка 3.0 см, области  лопаток  1.0  см.  Имеется пастозность</w:t>
      </w:r>
    </w:p>
    <w:p w:rsidR="004B5A7F" w:rsidRDefault="004B5A7F">
      <w:pPr>
        <w:pStyle w:val="a3"/>
      </w:pPr>
      <w:r>
        <w:t>в области лица.</w:t>
      </w:r>
    </w:p>
    <w:p w:rsidR="004B5A7F" w:rsidRDefault="004B5A7F">
      <w:pPr>
        <w:pStyle w:val="a3"/>
      </w:pPr>
      <w:r>
        <w:t xml:space="preserve">    Периферические лимфатические узлы: затылочные, околоушные,</w:t>
      </w:r>
    </w:p>
    <w:p w:rsidR="004B5A7F" w:rsidRDefault="004B5A7F">
      <w:pPr>
        <w:pStyle w:val="a3"/>
      </w:pPr>
      <w:r>
        <w:t xml:space="preserve">подчелюстные,  над  и подключичные, подмышечные, </w:t>
      </w:r>
      <w:proofErr w:type="spellStart"/>
      <w:r>
        <w:t>кубитальные</w:t>
      </w:r>
      <w:proofErr w:type="spellEnd"/>
      <w:r>
        <w:t>,</w:t>
      </w:r>
    </w:p>
    <w:p w:rsidR="004B5A7F" w:rsidRDefault="004B5A7F">
      <w:pPr>
        <w:pStyle w:val="a3"/>
      </w:pPr>
      <w:r>
        <w:t xml:space="preserve">паховые,  подколенные - </w:t>
      </w:r>
      <w:proofErr w:type="spellStart"/>
      <w:r>
        <w:t>неувеличены</w:t>
      </w:r>
      <w:proofErr w:type="spellEnd"/>
      <w:r>
        <w:t>,  безболезненны,  обычной</w:t>
      </w:r>
    </w:p>
    <w:p w:rsidR="004B5A7F" w:rsidRDefault="004B5A7F">
      <w:pPr>
        <w:pStyle w:val="a3"/>
      </w:pPr>
      <w:r>
        <w:t>плотности, подвижны.</w:t>
      </w:r>
    </w:p>
    <w:p w:rsidR="004B5A7F" w:rsidRDefault="004B5A7F">
      <w:pPr>
        <w:pStyle w:val="a3"/>
      </w:pPr>
      <w:r>
        <w:t xml:space="preserve">    Мышечный корсет  развит удовлетворительно, тонус  и  сила</w:t>
      </w:r>
    </w:p>
    <w:p w:rsidR="004B5A7F" w:rsidRDefault="004B5A7F">
      <w:pPr>
        <w:pStyle w:val="a3"/>
      </w:pPr>
      <w:r>
        <w:t xml:space="preserve">мышц  снижены,  одинаковы с обеих сторон. Кости не </w:t>
      </w:r>
      <w:proofErr w:type="spellStart"/>
      <w:r>
        <w:t>деформиро</w:t>
      </w:r>
      <w:proofErr w:type="spellEnd"/>
      <w:r>
        <w:t>-</w:t>
      </w:r>
    </w:p>
    <w:p w:rsidR="004B5A7F" w:rsidRDefault="004B5A7F">
      <w:pPr>
        <w:pStyle w:val="a3"/>
      </w:pPr>
      <w:proofErr w:type="spellStart"/>
      <w:r>
        <w:t>ваны</w:t>
      </w:r>
      <w:proofErr w:type="spellEnd"/>
      <w:r>
        <w:t>.</w:t>
      </w:r>
    </w:p>
    <w:p w:rsidR="004B5A7F" w:rsidRDefault="004B5A7F">
      <w:pPr>
        <w:pStyle w:val="a3"/>
      </w:pPr>
      <w:r>
        <w:lastRenderedPageBreak/>
        <w:t xml:space="preserve">    Суставы  правильной  формы,  движения  в  полном  </w:t>
      </w:r>
      <w:proofErr w:type="spellStart"/>
      <w:r>
        <w:t>обьеме</w:t>
      </w:r>
      <w:proofErr w:type="spellEnd"/>
      <w:r>
        <w:t>,</w:t>
      </w:r>
    </w:p>
    <w:p w:rsidR="004B5A7F" w:rsidRDefault="004B5A7F">
      <w:pPr>
        <w:pStyle w:val="a3"/>
      </w:pPr>
      <w:r>
        <w:t>безболезненные. Ногтевые фаланги пальцев не изменены.</w:t>
      </w:r>
    </w:p>
    <w:p w:rsidR="004B5A7F" w:rsidRDefault="004B5A7F">
      <w:pPr>
        <w:pStyle w:val="a3"/>
      </w:pPr>
      <w:r>
        <w:t xml:space="preserve">    Череп округлой формы, средних размеров. Позвоночник имеет</w:t>
      </w:r>
    </w:p>
    <w:p w:rsidR="004B5A7F" w:rsidRDefault="004B5A7F">
      <w:pPr>
        <w:pStyle w:val="a3"/>
      </w:pPr>
      <w:r>
        <w:t>физиологические  изгибы.  Лопатки ассиметричны,  нижний  угол</w:t>
      </w:r>
    </w:p>
    <w:p w:rsidR="004B5A7F" w:rsidRDefault="004B5A7F">
      <w:pPr>
        <w:pStyle w:val="a3"/>
      </w:pPr>
      <w:r>
        <w:t>правой лопатки располагается на 2 см. выше нижнего угла левой</w:t>
      </w:r>
    </w:p>
    <w:p w:rsidR="004B5A7F" w:rsidRDefault="004B5A7F">
      <w:pPr>
        <w:pStyle w:val="a3"/>
      </w:pPr>
      <w:r>
        <w:t>лопатки,  вертикальная  ось  позвоночника  отклонена  влево в</w:t>
      </w:r>
    </w:p>
    <w:p w:rsidR="004B5A7F" w:rsidRDefault="004B5A7F">
      <w:pPr>
        <w:pStyle w:val="a3"/>
      </w:pPr>
      <w:r>
        <w:t>грудном отделе. При осмотре шеи - щитовидная железа не увели-</w:t>
      </w:r>
    </w:p>
    <w:p w:rsidR="004B5A7F" w:rsidRDefault="004B5A7F">
      <w:pPr>
        <w:pStyle w:val="a3"/>
      </w:pPr>
      <w:proofErr w:type="spellStart"/>
      <w:r>
        <w:t>чена</w:t>
      </w:r>
      <w:proofErr w:type="spellEnd"/>
      <w:r>
        <w:t>.</w:t>
      </w:r>
    </w:p>
    <w:p w:rsidR="004B5A7F" w:rsidRDefault="004B5A7F">
      <w:pPr>
        <w:pStyle w:val="a3"/>
      </w:pPr>
    </w:p>
    <w:p w:rsidR="004B5A7F" w:rsidRDefault="004B5A7F">
      <w:pPr>
        <w:pStyle w:val="a3"/>
      </w:pPr>
    </w:p>
    <w:p w:rsidR="004B5A7F" w:rsidRDefault="004B5A7F">
      <w:pPr>
        <w:pStyle w:val="a3"/>
      </w:pPr>
    </w:p>
    <w:p w:rsidR="004B5A7F" w:rsidRDefault="004B5A7F">
      <w:pPr>
        <w:pStyle w:val="a3"/>
      </w:pPr>
      <w:r>
        <w:t xml:space="preserve">         Исследование сердечнососудистой системы</w:t>
      </w:r>
    </w:p>
    <w:p w:rsidR="004B5A7F" w:rsidRDefault="004B5A7F">
      <w:pPr>
        <w:pStyle w:val="a3"/>
      </w:pPr>
    </w:p>
    <w:p w:rsidR="004B5A7F" w:rsidRDefault="004B5A7F">
      <w:pPr>
        <w:pStyle w:val="a3"/>
      </w:pPr>
    </w:p>
    <w:p w:rsidR="004B5A7F" w:rsidRDefault="004B5A7F">
      <w:pPr>
        <w:pStyle w:val="a3"/>
      </w:pPr>
      <w:r>
        <w:t xml:space="preserve">                 Осмотр области сердца.</w:t>
      </w:r>
    </w:p>
    <w:p w:rsidR="004B5A7F" w:rsidRDefault="004B5A7F">
      <w:pPr>
        <w:pStyle w:val="a3"/>
      </w:pPr>
    </w:p>
    <w:p w:rsidR="004B5A7F" w:rsidRDefault="004B5A7F">
      <w:pPr>
        <w:pStyle w:val="a3"/>
      </w:pPr>
      <w:r>
        <w:t xml:space="preserve">    Форма  грудной  клетки  в  области  сердца  не  изменена.</w:t>
      </w:r>
    </w:p>
    <w:p w:rsidR="004B5A7F" w:rsidRDefault="004B5A7F">
      <w:pPr>
        <w:pStyle w:val="a3"/>
      </w:pPr>
      <w:r>
        <w:t xml:space="preserve">Верхушечный  толчок  визуально и </w:t>
      </w:r>
      <w:proofErr w:type="spellStart"/>
      <w:r>
        <w:t>пальпаторно</w:t>
      </w:r>
      <w:proofErr w:type="spellEnd"/>
      <w:r>
        <w:t xml:space="preserve">  определяется  в</w:t>
      </w:r>
    </w:p>
    <w:p w:rsidR="004B5A7F" w:rsidRDefault="004B5A7F">
      <w:pPr>
        <w:pStyle w:val="a3"/>
      </w:pPr>
      <w:r>
        <w:t xml:space="preserve">5-ом  </w:t>
      </w:r>
      <w:proofErr w:type="spellStart"/>
      <w:r>
        <w:t>межреберье</w:t>
      </w:r>
      <w:proofErr w:type="spellEnd"/>
      <w:r>
        <w:t xml:space="preserve">,  по  </w:t>
      </w:r>
      <w:proofErr w:type="spellStart"/>
      <w:r>
        <w:t>linea</w:t>
      </w:r>
      <w:proofErr w:type="spellEnd"/>
      <w:r>
        <w:t xml:space="preserve">  </w:t>
      </w:r>
      <w:proofErr w:type="spellStart"/>
      <w:r>
        <w:t>medio</w:t>
      </w:r>
      <w:proofErr w:type="spellEnd"/>
      <w:r>
        <w:t xml:space="preserve"> </w:t>
      </w:r>
      <w:proofErr w:type="spellStart"/>
      <w:r>
        <w:t>clavicularis</w:t>
      </w:r>
      <w:proofErr w:type="spellEnd"/>
      <w:r>
        <w:t>,  усиленный,</w:t>
      </w:r>
    </w:p>
    <w:p w:rsidR="004B5A7F" w:rsidRDefault="004B5A7F">
      <w:pPr>
        <w:pStyle w:val="a3"/>
      </w:pPr>
      <w:r>
        <w:t>площадью 3.0 см¤.  Сердечный толчок  не пальпируется. Кошачье</w:t>
      </w:r>
    </w:p>
    <w:p w:rsidR="004B5A7F" w:rsidRDefault="004B5A7F">
      <w:pPr>
        <w:pStyle w:val="a3"/>
      </w:pPr>
      <w:r>
        <w:t xml:space="preserve">мурлыканье во втором </w:t>
      </w:r>
      <w:proofErr w:type="spellStart"/>
      <w:r>
        <w:t>межреберье</w:t>
      </w:r>
      <w:proofErr w:type="spellEnd"/>
      <w:r>
        <w:t xml:space="preserve"> справа у грудины и на</w:t>
      </w:r>
    </w:p>
    <w:p w:rsidR="004B5A7F" w:rsidRDefault="004B5A7F">
      <w:pPr>
        <w:pStyle w:val="a3"/>
      </w:pPr>
      <w:r>
        <w:t xml:space="preserve">верхушке сердца не определяется. "Пляска </w:t>
      </w:r>
      <w:proofErr w:type="spellStart"/>
      <w:r>
        <w:t>каротид</w:t>
      </w:r>
      <w:proofErr w:type="spellEnd"/>
      <w:r>
        <w:t>" отсутствует.</w:t>
      </w:r>
    </w:p>
    <w:p w:rsidR="004B5A7F" w:rsidRDefault="004B5A7F">
      <w:pPr>
        <w:pStyle w:val="a3"/>
      </w:pPr>
      <w:r>
        <w:t xml:space="preserve">Пальпируется физиологическая </w:t>
      </w:r>
      <w:proofErr w:type="spellStart"/>
      <w:r>
        <w:t>эпигастральная</w:t>
      </w:r>
      <w:proofErr w:type="spellEnd"/>
      <w:r>
        <w:t xml:space="preserve"> пульсация.</w:t>
      </w:r>
    </w:p>
    <w:p w:rsidR="004B5A7F" w:rsidRDefault="004B5A7F">
      <w:pPr>
        <w:pStyle w:val="a3"/>
      </w:pPr>
      <w:r>
        <w:t>При пальпации лучевых артерий пульс одинаковый на обеих руках,</w:t>
      </w:r>
    </w:p>
    <w:p w:rsidR="004B5A7F" w:rsidRDefault="004B5A7F">
      <w:pPr>
        <w:pStyle w:val="a3"/>
      </w:pPr>
      <w:r>
        <w:t>синхронный,  ритмичный, частотой 98 ударов в минуту,</w:t>
      </w:r>
    </w:p>
    <w:p w:rsidR="004B5A7F" w:rsidRDefault="004B5A7F">
      <w:pPr>
        <w:pStyle w:val="a3"/>
      </w:pPr>
      <w:r>
        <w:t>удовлетворительного наполнения,  не напряженный, форма и</w:t>
      </w:r>
    </w:p>
    <w:p w:rsidR="004B5A7F" w:rsidRDefault="004B5A7F">
      <w:pPr>
        <w:pStyle w:val="a3"/>
      </w:pPr>
      <w:r>
        <w:t>величина пульса не изменены.</w:t>
      </w:r>
    </w:p>
    <w:p w:rsidR="004B5A7F" w:rsidRDefault="004B5A7F">
      <w:pPr>
        <w:pStyle w:val="a3"/>
      </w:pPr>
    </w:p>
    <w:p w:rsidR="004B5A7F" w:rsidRDefault="004B5A7F">
      <w:pPr>
        <w:pStyle w:val="a3"/>
      </w:pPr>
      <w:r>
        <w:t>При перкуссии правая граница сердечной тупости определяется:</w:t>
      </w:r>
    </w:p>
    <w:p w:rsidR="004B5A7F" w:rsidRDefault="004B5A7F">
      <w:pPr>
        <w:pStyle w:val="a3"/>
      </w:pPr>
      <w:r>
        <w:t xml:space="preserve">4-ом </w:t>
      </w:r>
      <w:proofErr w:type="spellStart"/>
      <w:r>
        <w:t>межреберье</w:t>
      </w:r>
      <w:proofErr w:type="spellEnd"/>
      <w:r>
        <w:t xml:space="preserve"> - на 1.5 см. кнаружи от правого края грудины;</w:t>
      </w:r>
    </w:p>
    <w:p w:rsidR="004B5A7F" w:rsidRDefault="004B5A7F">
      <w:pPr>
        <w:pStyle w:val="a3"/>
      </w:pPr>
      <w:r>
        <w:t xml:space="preserve">в 3-ем </w:t>
      </w:r>
      <w:proofErr w:type="spellStart"/>
      <w:r>
        <w:t>межреберье</w:t>
      </w:r>
      <w:proofErr w:type="spellEnd"/>
      <w:r>
        <w:t xml:space="preserve"> на 0.5 см. кнаружи от правого края грудины.</w:t>
      </w:r>
    </w:p>
    <w:p w:rsidR="004B5A7F" w:rsidRDefault="004B5A7F">
      <w:pPr>
        <w:pStyle w:val="a3"/>
      </w:pPr>
    </w:p>
    <w:p w:rsidR="004B5A7F" w:rsidRDefault="004B5A7F">
      <w:pPr>
        <w:pStyle w:val="a3"/>
      </w:pPr>
      <w:r>
        <w:t>Верхняя граница относительной сердечной тупости определяется</w:t>
      </w:r>
    </w:p>
    <w:p w:rsidR="004B5A7F" w:rsidRDefault="004B5A7F">
      <w:pPr>
        <w:pStyle w:val="a3"/>
        <w:rPr>
          <w:lang w:val="en-US"/>
        </w:rPr>
      </w:pPr>
      <w:r>
        <w:t>между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linea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sternalis</w:t>
      </w:r>
      <w:proofErr w:type="spellEnd"/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linea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parasternalis</w:t>
      </w:r>
      <w:proofErr w:type="spellEnd"/>
      <w:r>
        <w:rPr>
          <w:lang w:val="en-US"/>
        </w:rPr>
        <w:t xml:space="preserve">  </w:t>
      </w:r>
      <w:r>
        <w:t>на</w:t>
      </w:r>
      <w:r>
        <w:rPr>
          <w:lang w:val="en-US"/>
        </w:rPr>
        <w:t xml:space="preserve">  </w:t>
      </w:r>
      <w:r>
        <w:t>уровне</w:t>
      </w:r>
      <w:r>
        <w:rPr>
          <w:lang w:val="en-US"/>
        </w:rPr>
        <w:t xml:space="preserve"> 3-</w:t>
      </w:r>
      <w:r>
        <w:t>го</w:t>
      </w:r>
    </w:p>
    <w:p w:rsidR="004B5A7F" w:rsidRDefault="004B5A7F">
      <w:pPr>
        <w:pStyle w:val="a3"/>
      </w:pPr>
      <w:r>
        <w:t>ребра.</w:t>
      </w:r>
    </w:p>
    <w:p w:rsidR="004B5A7F" w:rsidRDefault="004B5A7F">
      <w:pPr>
        <w:pStyle w:val="a3"/>
      </w:pPr>
    </w:p>
    <w:p w:rsidR="004B5A7F" w:rsidRDefault="004B5A7F">
      <w:pPr>
        <w:pStyle w:val="a3"/>
      </w:pPr>
      <w:r>
        <w:t>Левая граница относительной сердечной тупости определяется:</w:t>
      </w:r>
    </w:p>
    <w:p w:rsidR="004B5A7F" w:rsidRDefault="004B5A7F">
      <w:pPr>
        <w:pStyle w:val="a3"/>
      </w:pPr>
      <w:r>
        <w:t xml:space="preserve">в 5-ом </w:t>
      </w:r>
      <w:proofErr w:type="spellStart"/>
      <w:r>
        <w:t>межреберье</w:t>
      </w:r>
      <w:proofErr w:type="spellEnd"/>
      <w:r>
        <w:t xml:space="preserve"> на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medioclavicularis</w:t>
      </w:r>
      <w:proofErr w:type="spellEnd"/>
      <w:r>
        <w:t>;  в 4-ом</w:t>
      </w:r>
    </w:p>
    <w:p w:rsidR="004B5A7F" w:rsidRDefault="004B5A7F">
      <w:pPr>
        <w:pStyle w:val="a3"/>
      </w:pPr>
      <w:proofErr w:type="spellStart"/>
      <w:r>
        <w:t>межреберье</w:t>
      </w:r>
      <w:proofErr w:type="spellEnd"/>
      <w:r>
        <w:t xml:space="preserve"> на </w:t>
      </w:r>
      <w:proofErr w:type="spellStart"/>
      <w:r>
        <w:t>linea</w:t>
      </w:r>
      <w:proofErr w:type="spellEnd"/>
      <w:r>
        <w:t xml:space="preserve">  </w:t>
      </w:r>
      <w:proofErr w:type="spellStart"/>
      <w:r>
        <w:t>medioclavicularis</w:t>
      </w:r>
      <w:proofErr w:type="spellEnd"/>
      <w:r>
        <w:t xml:space="preserve">; в 3-ем </w:t>
      </w:r>
      <w:proofErr w:type="spellStart"/>
      <w:r>
        <w:t>межреберье</w:t>
      </w:r>
      <w:proofErr w:type="spellEnd"/>
    </w:p>
    <w:p w:rsidR="004B5A7F" w:rsidRDefault="004B5A7F">
      <w:pPr>
        <w:pStyle w:val="a3"/>
        <w:rPr>
          <w:lang w:val="en-US"/>
        </w:rPr>
      </w:pPr>
      <w:r>
        <w:t>на</w:t>
      </w:r>
      <w:r>
        <w:rPr>
          <w:lang w:val="en-US"/>
        </w:rPr>
        <w:t xml:space="preserve"> 1 </w:t>
      </w:r>
      <w:r>
        <w:t>см</w:t>
      </w:r>
      <w:r>
        <w:rPr>
          <w:lang w:val="en-US"/>
        </w:rPr>
        <w:t xml:space="preserve"> </w:t>
      </w:r>
      <w:r>
        <w:t>кнаружи</w:t>
      </w:r>
      <w:r>
        <w:rPr>
          <w:lang w:val="en-US"/>
        </w:rPr>
        <w:t xml:space="preserve"> </w:t>
      </w:r>
      <w:r>
        <w:t>от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linea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parasternalis</w:t>
      </w:r>
      <w:proofErr w:type="spellEnd"/>
      <w:r>
        <w:rPr>
          <w:lang w:val="en-US"/>
        </w:rPr>
        <w:t>.</w:t>
      </w:r>
    </w:p>
    <w:p w:rsidR="004B5A7F" w:rsidRDefault="004B5A7F">
      <w:pPr>
        <w:pStyle w:val="a3"/>
        <w:rPr>
          <w:lang w:val="en-US"/>
        </w:rPr>
      </w:pPr>
    </w:p>
    <w:p w:rsidR="004B5A7F" w:rsidRDefault="004B5A7F">
      <w:pPr>
        <w:pStyle w:val="a3"/>
        <w:rPr>
          <w:lang w:val="en-US"/>
        </w:rPr>
      </w:pPr>
    </w:p>
    <w:p w:rsidR="004B5A7F" w:rsidRDefault="004B5A7F">
      <w:pPr>
        <w:pStyle w:val="a3"/>
      </w:pPr>
      <w:r>
        <w:rPr>
          <w:lang w:val="en-US"/>
        </w:rPr>
        <w:t xml:space="preserve">         </w:t>
      </w:r>
      <w:r>
        <w:t>Границы абсолютной сердечной тупости.</w:t>
      </w:r>
    </w:p>
    <w:p w:rsidR="004B5A7F" w:rsidRDefault="004B5A7F">
      <w:pPr>
        <w:pStyle w:val="a3"/>
      </w:pPr>
    </w:p>
    <w:p w:rsidR="004B5A7F" w:rsidRDefault="004B5A7F">
      <w:pPr>
        <w:pStyle w:val="a3"/>
      </w:pPr>
      <w:r>
        <w:t xml:space="preserve">  Правая граница: в 4-ом </w:t>
      </w:r>
      <w:proofErr w:type="spellStart"/>
      <w:r>
        <w:t>межреберье</w:t>
      </w:r>
      <w:proofErr w:type="spellEnd"/>
      <w:r>
        <w:t xml:space="preserve"> по левому краю грудины.</w:t>
      </w:r>
    </w:p>
    <w:p w:rsidR="004B5A7F" w:rsidRDefault="004B5A7F">
      <w:pPr>
        <w:pStyle w:val="a3"/>
      </w:pPr>
      <w:r>
        <w:t xml:space="preserve">  Верхняя граница: на 4-ом ребре, между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sternalis</w:t>
      </w:r>
      <w:proofErr w:type="spellEnd"/>
      <w:r>
        <w:t xml:space="preserve"> и</w:t>
      </w:r>
    </w:p>
    <w:p w:rsidR="004B5A7F" w:rsidRDefault="004B5A7F">
      <w:pPr>
        <w:pStyle w:val="a3"/>
      </w:pPr>
      <w:proofErr w:type="spellStart"/>
      <w:r>
        <w:t>parasternalis</w:t>
      </w:r>
      <w:proofErr w:type="spellEnd"/>
      <w:r>
        <w:t>.</w:t>
      </w:r>
    </w:p>
    <w:p w:rsidR="004B5A7F" w:rsidRDefault="004B5A7F">
      <w:pPr>
        <w:pStyle w:val="a3"/>
      </w:pPr>
      <w:r>
        <w:t xml:space="preserve">    Левая: на 0.5 см. </w:t>
      </w:r>
      <w:proofErr w:type="spellStart"/>
      <w:r>
        <w:t>кнутри</w:t>
      </w:r>
      <w:proofErr w:type="spellEnd"/>
      <w:r>
        <w:t xml:space="preserve"> от левой границы относите-</w:t>
      </w:r>
    </w:p>
    <w:p w:rsidR="004B5A7F" w:rsidRDefault="004B5A7F">
      <w:pPr>
        <w:pStyle w:val="a3"/>
      </w:pPr>
      <w:proofErr w:type="spellStart"/>
      <w:r>
        <w:t>льной</w:t>
      </w:r>
      <w:proofErr w:type="spellEnd"/>
      <w:r>
        <w:t xml:space="preserve"> сердечной тупости.</w:t>
      </w:r>
    </w:p>
    <w:p w:rsidR="004B5A7F" w:rsidRDefault="004B5A7F">
      <w:pPr>
        <w:pStyle w:val="a3"/>
      </w:pPr>
      <w:r>
        <w:t xml:space="preserve">    Сосудистый пучок располагается - в 1 и 2-ом </w:t>
      </w:r>
      <w:proofErr w:type="spellStart"/>
      <w:r>
        <w:t>межреберье</w:t>
      </w:r>
      <w:proofErr w:type="spellEnd"/>
      <w:r>
        <w:t>,</w:t>
      </w:r>
    </w:p>
    <w:p w:rsidR="004B5A7F" w:rsidRDefault="004B5A7F">
      <w:pPr>
        <w:pStyle w:val="a3"/>
      </w:pPr>
      <w:r>
        <w:t>не выходит за края грудины.</w:t>
      </w:r>
    </w:p>
    <w:p w:rsidR="004B5A7F" w:rsidRDefault="004B5A7F">
      <w:pPr>
        <w:pStyle w:val="a3"/>
      </w:pPr>
      <w:r>
        <w:t xml:space="preserve">    При аускультации на верхушке сердца первый тон ясный,</w:t>
      </w:r>
    </w:p>
    <w:p w:rsidR="004B5A7F" w:rsidRDefault="004B5A7F">
      <w:pPr>
        <w:pStyle w:val="a3"/>
      </w:pPr>
      <w:r>
        <w:t>соотношение между первым и вторым тоном сохранено. Выслушивается</w:t>
      </w:r>
    </w:p>
    <w:p w:rsidR="004B5A7F" w:rsidRDefault="004B5A7F">
      <w:pPr>
        <w:pStyle w:val="a3"/>
      </w:pPr>
      <w:r>
        <w:t>систолический шум.</w:t>
      </w:r>
    </w:p>
    <w:p w:rsidR="004B5A7F" w:rsidRDefault="004B5A7F">
      <w:pPr>
        <w:pStyle w:val="a3"/>
      </w:pPr>
      <w:r>
        <w:t>На основании сердца второй тон ясный, чистый, соотношение</w:t>
      </w:r>
    </w:p>
    <w:p w:rsidR="004B5A7F" w:rsidRDefault="004B5A7F">
      <w:pPr>
        <w:pStyle w:val="a3"/>
      </w:pPr>
      <w:r>
        <w:t>между первым и вторым тоном не изменено, акцент II тона</w:t>
      </w:r>
    </w:p>
    <w:p w:rsidR="004B5A7F" w:rsidRDefault="004B5A7F">
      <w:pPr>
        <w:pStyle w:val="a3"/>
      </w:pPr>
      <w:r>
        <w:t>на аорте и легочной артерии отсутствует.</w:t>
      </w:r>
    </w:p>
    <w:p w:rsidR="004B5A7F" w:rsidRDefault="004B5A7F">
      <w:pPr>
        <w:pStyle w:val="a3"/>
      </w:pPr>
      <w:r>
        <w:t xml:space="preserve">    Артериальное давление на момент осмотра 110/70</w:t>
      </w:r>
    </w:p>
    <w:p w:rsidR="004B5A7F" w:rsidRDefault="004B5A7F">
      <w:pPr>
        <w:pStyle w:val="a3"/>
      </w:pPr>
    </w:p>
    <w:p w:rsidR="004B5A7F" w:rsidRDefault="004B5A7F">
      <w:pPr>
        <w:pStyle w:val="a3"/>
      </w:pPr>
    </w:p>
    <w:p w:rsidR="004B5A7F" w:rsidRDefault="004B5A7F">
      <w:pPr>
        <w:pStyle w:val="a3"/>
      </w:pPr>
      <w:r>
        <w:t xml:space="preserve">                Система органов дыхания.</w:t>
      </w:r>
    </w:p>
    <w:p w:rsidR="004B5A7F" w:rsidRDefault="004B5A7F">
      <w:pPr>
        <w:pStyle w:val="a3"/>
      </w:pPr>
    </w:p>
    <w:p w:rsidR="004B5A7F" w:rsidRDefault="004B5A7F">
      <w:pPr>
        <w:pStyle w:val="a3"/>
      </w:pPr>
      <w:r>
        <w:t xml:space="preserve">    Грудная клетка правильной формы, </w:t>
      </w:r>
      <w:proofErr w:type="spellStart"/>
      <w:r>
        <w:t>нормостенического</w:t>
      </w:r>
      <w:proofErr w:type="spellEnd"/>
      <w:r>
        <w:t xml:space="preserve"> типа,</w:t>
      </w:r>
    </w:p>
    <w:p w:rsidR="004B5A7F" w:rsidRDefault="004B5A7F">
      <w:pPr>
        <w:pStyle w:val="a3"/>
      </w:pPr>
      <w:r>
        <w:t>симметричная.  Обе половины  ее  равномерно  и  активно</w:t>
      </w:r>
    </w:p>
    <w:p w:rsidR="004B5A7F" w:rsidRDefault="004B5A7F">
      <w:pPr>
        <w:pStyle w:val="a3"/>
      </w:pPr>
      <w:r>
        <w:t>участвуют в акте дыхания. Тип дыхания - грудной.  Дыхание</w:t>
      </w:r>
    </w:p>
    <w:p w:rsidR="004B5A7F" w:rsidRDefault="004B5A7F">
      <w:pPr>
        <w:pStyle w:val="a3"/>
      </w:pPr>
      <w:r>
        <w:t>ритмичное с частотой  24 дыхательных движений в минуту,</w:t>
      </w:r>
    </w:p>
    <w:p w:rsidR="004B5A7F" w:rsidRDefault="004B5A7F">
      <w:pPr>
        <w:pStyle w:val="a3"/>
      </w:pPr>
      <w:r>
        <w:t>средней глубины.</w:t>
      </w:r>
    </w:p>
    <w:p w:rsidR="004B5A7F" w:rsidRDefault="004B5A7F">
      <w:pPr>
        <w:pStyle w:val="a3"/>
      </w:pPr>
    </w:p>
    <w:p w:rsidR="004B5A7F" w:rsidRDefault="004B5A7F">
      <w:pPr>
        <w:pStyle w:val="a3"/>
      </w:pPr>
      <w:r>
        <w:t>Пальпация:</w:t>
      </w:r>
    </w:p>
    <w:p w:rsidR="004B5A7F" w:rsidRDefault="004B5A7F">
      <w:pPr>
        <w:pStyle w:val="a3"/>
      </w:pPr>
      <w:r>
        <w:t>Грудная клетка безболезненная, ее эластичность снижена. Голосовое</w:t>
      </w:r>
    </w:p>
    <w:p w:rsidR="004B5A7F" w:rsidRDefault="004B5A7F">
      <w:pPr>
        <w:pStyle w:val="a3"/>
      </w:pPr>
      <w:r>
        <w:t>дрожание ослаблено, одинаковое с обеих сторон.</w:t>
      </w:r>
    </w:p>
    <w:p w:rsidR="004B5A7F" w:rsidRDefault="004B5A7F">
      <w:pPr>
        <w:pStyle w:val="a3"/>
      </w:pPr>
    </w:p>
    <w:p w:rsidR="004B5A7F" w:rsidRDefault="004B5A7F">
      <w:pPr>
        <w:pStyle w:val="a3"/>
      </w:pPr>
    </w:p>
    <w:p w:rsidR="004B5A7F" w:rsidRDefault="004B5A7F">
      <w:pPr>
        <w:pStyle w:val="a3"/>
      </w:pPr>
    </w:p>
    <w:p w:rsidR="004B5A7F" w:rsidRDefault="004B5A7F">
      <w:pPr>
        <w:pStyle w:val="a3"/>
      </w:pPr>
      <w:r>
        <w:t xml:space="preserve">           Топографическая перкуссия легких.</w:t>
      </w:r>
    </w:p>
    <w:p w:rsidR="004B5A7F" w:rsidRDefault="004B5A7F">
      <w:pPr>
        <w:pStyle w:val="a3"/>
      </w:pPr>
    </w:p>
    <w:p w:rsidR="004B5A7F" w:rsidRDefault="004B5A7F">
      <w:pPr>
        <w:pStyle w:val="a3"/>
      </w:pPr>
      <w:r>
        <w:t xml:space="preserve">                 Нижние границы легких.</w:t>
      </w:r>
    </w:p>
    <w:p w:rsidR="004B5A7F" w:rsidRDefault="004B5A7F">
      <w:pPr>
        <w:pStyle w:val="a3"/>
      </w:pPr>
    </w:p>
    <w:p w:rsidR="004B5A7F" w:rsidRDefault="004B5A7F">
      <w:pPr>
        <w:pStyle w:val="a3"/>
      </w:pPr>
      <w:r>
        <w:t xml:space="preserve"> ------------------------------T------------T---------¬</w:t>
      </w:r>
    </w:p>
    <w:p w:rsidR="004B5A7F" w:rsidRDefault="004B5A7F">
      <w:pPr>
        <w:pStyle w:val="a3"/>
      </w:pPr>
      <w:r>
        <w:t xml:space="preserve"> ¦                             </w:t>
      </w:r>
      <w:proofErr w:type="spellStart"/>
      <w:r>
        <w:t>¦</w:t>
      </w:r>
      <w:proofErr w:type="spellEnd"/>
      <w:r>
        <w:t xml:space="preserve"> правое     ¦ левое   ¦</w:t>
      </w:r>
    </w:p>
    <w:p w:rsidR="004B5A7F" w:rsidRDefault="004B5A7F">
      <w:pPr>
        <w:pStyle w:val="a3"/>
        <w:rPr>
          <w:lang w:val="en-US"/>
        </w:rPr>
      </w:pPr>
      <w:r>
        <w:t xml:space="preserve"> </w:t>
      </w:r>
      <w:r>
        <w:rPr>
          <w:lang w:val="en-US"/>
        </w:rPr>
        <w:t>+-----------------------------+------------+---------+</w:t>
      </w:r>
    </w:p>
    <w:p w:rsidR="004B5A7F" w:rsidRDefault="004B5A7F">
      <w:pPr>
        <w:pStyle w:val="a3"/>
        <w:rPr>
          <w:lang w:val="en-US"/>
        </w:rPr>
      </w:pPr>
      <w:r>
        <w:rPr>
          <w:lang w:val="en-US"/>
        </w:rPr>
        <w:t xml:space="preserve"> ¦l. </w:t>
      </w:r>
      <w:proofErr w:type="spellStart"/>
      <w:r>
        <w:rPr>
          <w:lang w:val="en-US"/>
        </w:rPr>
        <w:t>parasternalis</w:t>
      </w:r>
      <w:proofErr w:type="spellEnd"/>
      <w:r>
        <w:rPr>
          <w:lang w:val="en-US"/>
        </w:rPr>
        <w:t xml:space="preserve">             ¦ </w:t>
      </w:r>
      <w:r>
        <w:t>верх</w:t>
      </w:r>
      <w:r>
        <w:rPr>
          <w:lang w:val="en-US"/>
        </w:rPr>
        <w:t xml:space="preserve">. </w:t>
      </w:r>
      <w:r>
        <w:t>край</w:t>
      </w:r>
      <w:r>
        <w:rPr>
          <w:lang w:val="en-US"/>
        </w:rPr>
        <w:t xml:space="preserve"> ¦ ------  ¦</w:t>
      </w:r>
    </w:p>
    <w:p w:rsidR="004B5A7F" w:rsidRDefault="004B5A7F">
      <w:pPr>
        <w:pStyle w:val="a3"/>
        <w:rPr>
          <w:lang w:val="en-US"/>
        </w:rPr>
      </w:pPr>
      <w:r>
        <w:rPr>
          <w:lang w:val="en-US"/>
        </w:rPr>
        <w:t xml:space="preserve"> ¦                             </w:t>
      </w:r>
      <w:proofErr w:type="spellStart"/>
      <w:r>
        <w:rPr>
          <w:lang w:val="en-US"/>
        </w:rPr>
        <w:t>¦</w:t>
      </w:r>
      <w:proofErr w:type="spellEnd"/>
      <w:r>
        <w:rPr>
          <w:lang w:val="en-US"/>
        </w:rPr>
        <w:t xml:space="preserve"> 6-</w:t>
      </w:r>
      <w:r>
        <w:t>го</w:t>
      </w:r>
      <w:r>
        <w:rPr>
          <w:lang w:val="en-US"/>
        </w:rPr>
        <w:t xml:space="preserve"> </w:t>
      </w:r>
      <w:r>
        <w:t>ребра</w:t>
      </w:r>
      <w:r>
        <w:rPr>
          <w:lang w:val="en-US"/>
        </w:rPr>
        <w:t xml:space="preserve"> ¦         </w:t>
      </w:r>
      <w:proofErr w:type="spellStart"/>
      <w:r>
        <w:rPr>
          <w:lang w:val="en-US"/>
        </w:rPr>
        <w:t>¦</w:t>
      </w:r>
      <w:proofErr w:type="spellEnd"/>
    </w:p>
    <w:p w:rsidR="004B5A7F" w:rsidRDefault="004B5A7F">
      <w:pPr>
        <w:pStyle w:val="a3"/>
        <w:rPr>
          <w:lang w:val="en-US"/>
        </w:rPr>
      </w:pPr>
      <w:r>
        <w:rPr>
          <w:lang w:val="en-US"/>
        </w:rPr>
        <w:t xml:space="preserve"> ¦l. </w:t>
      </w:r>
      <w:proofErr w:type="spellStart"/>
      <w:r>
        <w:rPr>
          <w:lang w:val="en-US"/>
        </w:rPr>
        <w:t>medioclavicularis</w:t>
      </w:r>
      <w:proofErr w:type="spellEnd"/>
      <w:r>
        <w:rPr>
          <w:lang w:val="en-US"/>
        </w:rPr>
        <w:t xml:space="preserve">         ¦ </w:t>
      </w:r>
      <w:proofErr w:type="spellStart"/>
      <w:r>
        <w:t>ниж</w:t>
      </w:r>
      <w:proofErr w:type="spellEnd"/>
      <w:r>
        <w:rPr>
          <w:lang w:val="en-US"/>
        </w:rPr>
        <w:t xml:space="preserve">. </w:t>
      </w:r>
      <w:r>
        <w:t>край</w:t>
      </w:r>
      <w:r>
        <w:rPr>
          <w:lang w:val="en-US"/>
        </w:rPr>
        <w:t xml:space="preserve">  ¦ ------  ¦</w:t>
      </w:r>
    </w:p>
    <w:p w:rsidR="004B5A7F" w:rsidRDefault="004B5A7F">
      <w:pPr>
        <w:pStyle w:val="a3"/>
        <w:rPr>
          <w:lang w:val="en-US"/>
        </w:rPr>
      </w:pPr>
      <w:r>
        <w:rPr>
          <w:lang w:val="en-US"/>
        </w:rPr>
        <w:t xml:space="preserve"> ¦                             </w:t>
      </w:r>
      <w:proofErr w:type="spellStart"/>
      <w:r>
        <w:rPr>
          <w:lang w:val="en-US"/>
        </w:rPr>
        <w:t>¦</w:t>
      </w:r>
      <w:proofErr w:type="spellEnd"/>
      <w:r>
        <w:rPr>
          <w:lang w:val="en-US"/>
        </w:rPr>
        <w:t xml:space="preserve"> 6-</w:t>
      </w:r>
      <w:r>
        <w:t>го</w:t>
      </w:r>
      <w:r>
        <w:rPr>
          <w:lang w:val="en-US"/>
        </w:rPr>
        <w:t xml:space="preserve"> </w:t>
      </w:r>
      <w:r>
        <w:t>ребра</w:t>
      </w:r>
      <w:r>
        <w:rPr>
          <w:lang w:val="en-US"/>
        </w:rPr>
        <w:t xml:space="preserve"> ¦         </w:t>
      </w:r>
      <w:proofErr w:type="spellStart"/>
      <w:r>
        <w:rPr>
          <w:lang w:val="en-US"/>
        </w:rPr>
        <w:t>¦</w:t>
      </w:r>
      <w:proofErr w:type="spellEnd"/>
    </w:p>
    <w:p w:rsidR="004B5A7F" w:rsidRDefault="004B5A7F">
      <w:pPr>
        <w:pStyle w:val="a3"/>
        <w:rPr>
          <w:lang w:val="en-US"/>
        </w:rPr>
      </w:pPr>
      <w:r>
        <w:rPr>
          <w:lang w:val="en-US"/>
        </w:rPr>
        <w:t xml:space="preserve"> ¦l. </w:t>
      </w:r>
      <w:proofErr w:type="spellStart"/>
      <w:r>
        <w:rPr>
          <w:lang w:val="en-US"/>
        </w:rPr>
        <w:t>axillaris</w:t>
      </w:r>
      <w:proofErr w:type="spellEnd"/>
      <w:r>
        <w:rPr>
          <w:lang w:val="en-US"/>
        </w:rPr>
        <w:t xml:space="preserve"> anterior        ¦ 7 </w:t>
      </w:r>
      <w:r>
        <w:t>ребро</w:t>
      </w:r>
      <w:r>
        <w:rPr>
          <w:lang w:val="en-US"/>
        </w:rPr>
        <w:t xml:space="preserve">    ¦ 7 </w:t>
      </w:r>
      <w:r>
        <w:t>ребро</w:t>
      </w:r>
      <w:r>
        <w:rPr>
          <w:lang w:val="en-US"/>
        </w:rPr>
        <w:t xml:space="preserve"> ¦</w:t>
      </w:r>
    </w:p>
    <w:p w:rsidR="004B5A7F" w:rsidRDefault="004B5A7F">
      <w:pPr>
        <w:pStyle w:val="a3"/>
        <w:rPr>
          <w:lang w:val="en-US"/>
        </w:rPr>
      </w:pPr>
      <w:r>
        <w:rPr>
          <w:lang w:val="en-US"/>
        </w:rPr>
        <w:t xml:space="preserve"> ¦                             </w:t>
      </w:r>
      <w:proofErr w:type="spellStart"/>
      <w:r>
        <w:rPr>
          <w:lang w:val="en-US"/>
        </w:rPr>
        <w:t>¦</w:t>
      </w:r>
      <w:proofErr w:type="spellEnd"/>
      <w:r>
        <w:rPr>
          <w:lang w:val="en-US"/>
        </w:rPr>
        <w:t xml:space="preserve">            </w:t>
      </w:r>
      <w:proofErr w:type="spellStart"/>
      <w:r>
        <w:rPr>
          <w:lang w:val="en-US"/>
        </w:rPr>
        <w:t>¦</w:t>
      </w:r>
      <w:proofErr w:type="spellEnd"/>
      <w:r>
        <w:rPr>
          <w:lang w:val="en-US"/>
        </w:rPr>
        <w:t xml:space="preserve">         </w:t>
      </w:r>
      <w:proofErr w:type="spellStart"/>
      <w:r>
        <w:rPr>
          <w:lang w:val="en-US"/>
        </w:rPr>
        <w:t>¦</w:t>
      </w:r>
      <w:proofErr w:type="spellEnd"/>
    </w:p>
    <w:p w:rsidR="004B5A7F" w:rsidRDefault="004B5A7F">
      <w:pPr>
        <w:pStyle w:val="a3"/>
        <w:rPr>
          <w:lang w:val="en-US"/>
        </w:rPr>
      </w:pPr>
      <w:r>
        <w:rPr>
          <w:lang w:val="en-US"/>
        </w:rPr>
        <w:t xml:space="preserve"> ¦l. </w:t>
      </w:r>
      <w:proofErr w:type="spellStart"/>
      <w:r>
        <w:rPr>
          <w:lang w:val="en-US"/>
        </w:rPr>
        <w:t>axillaris</w:t>
      </w:r>
      <w:proofErr w:type="spellEnd"/>
      <w:r>
        <w:rPr>
          <w:lang w:val="en-US"/>
        </w:rPr>
        <w:t xml:space="preserve"> media           ¦ 8 </w:t>
      </w:r>
      <w:r>
        <w:t>ребро</w:t>
      </w:r>
      <w:r>
        <w:rPr>
          <w:lang w:val="en-US"/>
        </w:rPr>
        <w:t xml:space="preserve">    ¦</w:t>
      </w:r>
      <w:r>
        <w:t>верх</w:t>
      </w:r>
      <w:r>
        <w:rPr>
          <w:lang w:val="en-US"/>
        </w:rPr>
        <w:t>.</w:t>
      </w:r>
      <w:r>
        <w:t>край</w:t>
      </w:r>
      <w:r>
        <w:rPr>
          <w:lang w:val="en-US"/>
        </w:rPr>
        <w:t>¦</w:t>
      </w:r>
    </w:p>
    <w:p w:rsidR="004B5A7F" w:rsidRDefault="004B5A7F">
      <w:pPr>
        <w:pStyle w:val="a3"/>
        <w:rPr>
          <w:lang w:val="en-US"/>
        </w:rPr>
      </w:pPr>
      <w:r>
        <w:rPr>
          <w:lang w:val="en-US"/>
        </w:rPr>
        <w:t xml:space="preserve"> ¦                             </w:t>
      </w:r>
      <w:proofErr w:type="spellStart"/>
      <w:r>
        <w:rPr>
          <w:lang w:val="en-US"/>
        </w:rPr>
        <w:t>¦</w:t>
      </w:r>
      <w:proofErr w:type="spellEnd"/>
      <w:r>
        <w:rPr>
          <w:lang w:val="en-US"/>
        </w:rPr>
        <w:t xml:space="preserve">            </w:t>
      </w:r>
      <w:proofErr w:type="spellStart"/>
      <w:r>
        <w:rPr>
          <w:lang w:val="en-US"/>
        </w:rPr>
        <w:t>¦</w:t>
      </w:r>
      <w:proofErr w:type="spellEnd"/>
      <w:r>
        <w:rPr>
          <w:lang w:val="en-US"/>
        </w:rPr>
        <w:t xml:space="preserve"> 9 </w:t>
      </w:r>
      <w:r>
        <w:t>ребра</w:t>
      </w:r>
      <w:r>
        <w:rPr>
          <w:lang w:val="en-US"/>
        </w:rPr>
        <w:t xml:space="preserve"> ¦</w:t>
      </w:r>
    </w:p>
    <w:p w:rsidR="004B5A7F" w:rsidRDefault="004B5A7F">
      <w:pPr>
        <w:pStyle w:val="a3"/>
        <w:rPr>
          <w:lang w:val="en-US"/>
        </w:rPr>
      </w:pPr>
      <w:r>
        <w:rPr>
          <w:lang w:val="en-US"/>
        </w:rPr>
        <w:t xml:space="preserve"> ¦l. </w:t>
      </w:r>
      <w:proofErr w:type="spellStart"/>
      <w:r>
        <w:rPr>
          <w:lang w:val="en-US"/>
        </w:rPr>
        <w:t>axillaris</w:t>
      </w:r>
      <w:proofErr w:type="spellEnd"/>
      <w:r>
        <w:rPr>
          <w:lang w:val="en-US"/>
        </w:rPr>
        <w:t xml:space="preserve"> posterior       ¦ 9 </w:t>
      </w:r>
      <w:r>
        <w:t>ребро</w:t>
      </w:r>
      <w:r>
        <w:rPr>
          <w:lang w:val="en-US"/>
        </w:rPr>
        <w:t xml:space="preserve">    ¦</w:t>
      </w:r>
      <w:proofErr w:type="spellStart"/>
      <w:r>
        <w:t>ниж</w:t>
      </w:r>
      <w:proofErr w:type="spellEnd"/>
      <w:r>
        <w:rPr>
          <w:lang w:val="en-US"/>
        </w:rPr>
        <w:t xml:space="preserve">. </w:t>
      </w:r>
      <w:r>
        <w:t>край</w:t>
      </w:r>
      <w:r>
        <w:rPr>
          <w:lang w:val="en-US"/>
        </w:rPr>
        <w:t>¦</w:t>
      </w:r>
    </w:p>
    <w:p w:rsidR="004B5A7F" w:rsidRDefault="004B5A7F">
      <w:pPr>
        <w:pStyle w:val="a3"/>
      </w:pPr>
      <w:r>
        <w:rPr>
          <w:lang w:val="en-US"/>
        </w:rPr>
        <w:t xml:space="preserve"> </w:t>
      </w:r>
      <w:r>
        <w:t xml:space="preserve">¦                             </w:t>
      </w:r>
      <w:proofErr w:type="spellStart"/>
      <w:r>
        <w:t>¦</w:t>
      </w:r>
      <w:proofErr w:type="spellEnd"/>
      <w:r>
        <w:t xml:space="preserve">            </w:t>
      </w:r>
      <w:proofErr w:type="spellStart"/>
      <w:r>
        <w:t>¦</w:t>
      </w:r>
      <w:proofErr w:type="spellEnd"/>
      <w:r>
        <w:t xml:space="preserve"> 9 ребра ¦</w:t>
      </w:r>
    </w:p>
    <w:p w:rsidR="004B5A7F" w:rsidRDefault="004B5A7F">
      <w:pPr>
        <w:pStyle w:val="a3"/>
      </w:pPr>
      <w:r>
        <w:t xml:space="preserve"> </w:t>
      </w:r>
      <w:proofErr w:type="spellStart"/>
      <w:r>
        <w:t>¦l</w:t>
      </w:r>
      <w:proofErr w:type="spellEnd"/>
      <w:r>
        <w:t xml:space="preserve">. </w:t>
      </w:r>
      <w:proofErr w:type="spellStart"/>
      <w:r>
        <w:t>sсapularis</w:t>
      </w:r>
      <w:proofErr w:type="spellEnd"/>
      <w:r>
        <w:t xml:space="preserve">                ¦ 10 ребро   ¦ 10 ребро¦</w:t>
      </w:r>
    </w:p>
    <w:p w:rsidR="004B5A7F" w:rsidRDefault="004B5A7F">
      <w:pPr>
        <w:pStyle w:val="a3"/>
      </w:pPr>
      <w:r>
        <w:t xml:space="preserve"> ¦                             </w:t>
      </w:r>
      <w:proofErr w:type="spellStart"/>
      <w:r>
        <w:t>¦</w:t>
      </w:r>
      <w:proofErr w:type="spellEnd"/>
      <w:r>
        <w:t xml:space="preserve">            </w:t>
      </w:r>
      <w:proofErr w:type="spellStart"/>
      <w:r>
        <w:t>¦</w:t>
      </w:r>
      <w:proofErr w:type="spellEnd"/>
      <w:r>
        <w:t xml:space="preserve">         </w:t>
      </w:r>
      <w:proofErr w:type="spellStart"/>
      <w:r>
        <w:t>¦</w:t>
      </w:r>
      <w:proofErr w:type="spellEnd"/>
    </w:p>
    <w:p w:rsidR="004B5A7F" w:rsidRDefault="004B5A7F">
      <w:pPr>
        <w:pStyle w:val="a3"/>
      </w:pPr>
      <w:r>
        <w:t xml:space="preserve"> </w:t>
      </w:r>
      <w:proofErr w:type="spellStart"/>
      <w:r>
        <w:t>¦l</w:t>
      </w:r>
      <w:proofErr w:type="spellEnd"/>
      <w:r>
        <w:t xml:space="preserve">. </w:t>
      </w:r>
      <w:proofErr w:type="spellStart"/>
      <w:r>
        <w:t>paravertebralis</w:t>
      </w:r>
      <w:proofErr w:type="spellEnd"/>
      <w:r>
        <w:t xml:space="preserve"> на уровне остистого отростка 11  ¦</w:t>
      </w:r>
    </w:p>
    <w:p w:rsidR="004B5A7F" w:rsidRDefault="004B5A7F">
      <w:pPr>
        <w:pStyle w:val="a3"/>
      </w:pPr>
      <w:r>
        <w:t xml:space="preserve"> ¦                               грудного позвонка    ¦</w:t>
      </w:r>
    </w:p>
    <w:p w:rsidR="004B5A7F" w:rsidRDefault="004B5A7F">
      <w:pPr>
        <w:pStyle w:val="a3"/>
      </w:pPr>
      <w:r>
        <w:t xml:space="preserve"> L-----------------------------------------------------</w:t>
      </w:r>
    </w:p>
    <w:p w:rsidR="004B5A7F" w:rsidRDefault="004B5A7F">
      <w:pPr>
        <w:pStyle w:val="a3"/>
      </w:pPr>
    </w:p>
    <w:p w:rsidR="004B5A7F" w:rsidRDefault="004B5A7F">
      <w:pPr>
        <w:pStyle w:val="a3"/>
      </w:pPr>
      <w:r>
        <w:t xml:space="preserve">    Высота стояния верхушек легких: спереди на 3 см. выше</w:t>
      </w:r>
    </w:p>
    <w:p w:rsidR="004B5A7F" w:rsidRDefault="004B5A7F">
      <w:pPr>
        <w:pStyle w:val="a3"/>
      </w:pPr>
      <w:r>
        <w:t>ключицы, сзади на  уровне  остистого  отростка  7 шейного</w:t>
      </w:r>
    </w:p>
    <w:p w:rsidR="004B5A7F" w:rsidRDefault="004B5A7F">
      <w:pPr>
        <w:pStyle w:val="a3"/>
      </w:pPr>
      <w:r>
        <w:t xml:space="preserve">позвонка. Ширина перешейков полей </w:t>
      </w:r>
      <w:proofErr w:type="spellStart"/>
      <w:r>
        <w:t>Кренига</w:t>
      </w:r>
      <w:proofErr w:type="spellEnd"/>
      <w:r>
        <w:t xml:space="preserve"> 6 см. Активная</w:t>
      </w:r>
    </w:p>
    <w:p w:rsidR="004B5A7F" w:rsidRDefault="004B5A7F">
      <w:pPr>
        <w:pStyle w:val="a3"/>
      </w:pPr>
      <w:r>
        <w:t xml:space="preserve">подвижность нижнего края легких по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axilaris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3</w:t>
      </w:r>
    </w:p>
    <w:p w:rsidR="004B5A7F" w:rsidRDefault="004B5A7F">
      <w:pPr>
        <w:pStyle w:val="a3"/>
      </w:pPr>
      <w:r>
        <w:t>см. справа и слева. При сравнительной перкуссии над всей</w:t>
      </w:r>
    </w:p>
    <w:p w:rsidR="004B5A7F" w:rsidRDefault="004B5A7F">
      <w:pPr>
        <w:pStyle w:val="a3"/>
      </w:pPr>
      <w:r>
        <w:t>поверхностью легких определяется коробочный звук.</w:t>
      </w:r>
    </w:p>
    <w:p w:rsidR="004B5A7F" w:rsidRDefault="004B5A7F">
      <w:pPr>
        <w:pStyle w:val="a3"/>
      </w:pPr>
      <w:r>
        <w:t xml:space="preserve">    Аускультация: над всей поверхностью легких  </w:t>
      </w:r>
      <w:proofErr w:type="spellStart"/>
      <w:r>
        <w:t>выслуши</w:t>
      </w:r>
      <w:proofErr w:type="spellEnd"/>
      <w:r>
        <w:t>-</w:t>
      </w:r>
    </w:p>
    <w:p w:rsidR="004B5A7F" w:rsidRDefault="004B5A7F">
      <w:pPr>
        <w:pStyle w:val="a3"/>
      </w:pPr>
      <w:proofErr w:type="spellStart"/>
      <w:r>
        <w:t>вается</w:t>
      </w:r>
      <w:proofErr w:type="spellEnd"/>
      <w:r>
        <w:t xml:space="preserve"> дыхание с жестким оттенком.</w:t>
      </w:r>
    </w:p>
    <w:p w:rsidR="004B5A7F" w:rsidRDefault="004B5A7F">
      <w:pPr>
        <w:pStyle w:val="a3"/>
      </w:pPr>
      <w:r>
        <w:t xml:space="preserve">    Побочных дыхательных шумов нет.</w:t>
      </w:r>
    </w:p>
    <w:p w:rsidR="004B5A7F" w:rsidRDefault="004B5A7F">
      <w:pPr>
        <w:pStyle w:val="a3"/>
      </w:pPr>
    </w:p>
    <w:p w:rsidR="004B5A7F" w:rsidRDefault="004B5A7F">
      <w:pPr>
        <w:pStyle w:val="a3"/>
      </w:pPr>
    </w:p>
    <w:p w:rsidR="004B5A7F" w:rsidRDefault="004B5A7F">
      <w:pPr>
        <w:pStyle w:val="a3"/>
      </w:pPr>
      <w:r>
        <w:t xml:space="preserve">                Пищеварительная система.</w:t>
      </w:r>
    </w:p>
    <w:p w:rsidR="004B5A7F" w:rsidRDefault="004B5A7F">
      <w:pPr>
        <w:pStyle w:val="a3"/>
      </w:pPr>
    </w:p>
    <w:p w:rsidR="004B5A7F" w:rsidRDefault="004B5A7F">
      <w:pPr>
        <w:pStyle w:val="a3"/>
      </w:pPr>
      <w:r>
        <w:t xml:space="preserve">    Слизистые щек,  губ,  твердого  неба розового цвета.</w:t>
      </w:r>
    </w:p>
    <w:p w:rsidR="004B5A7F" w:rsidRDefault="004B5A7F">
      <w:pPr>
        <w:pStyle w:val="a3"/>
      </w:pPr>
      <w:r>
        <w:t>Десны розовые, обычной влажности.</w:t>
      </w:r>
    </w:p>
    <w:p w:rsidR="004B5A7F" w:rsidRDefault="004B5A7F">
      <w:pPr>
        <w:pStyle w:val="a3"/>
      </w:pPr>
      <w:r>
        <w:t>Осмотр языка: язык обычных размеров, розовый, влажный,</w:t>
      </w:r>
    </w:p>
    <w:p w:rsidR="004B5A7F" w:rsidRDefault="004B5A7F">
      <w:pPr>
        <w:pStyle w:val="a3"/>
      </w:pPr>
      <w:r>
        <w:t>обложен белым налетом, сосочки сохранены. Полость рта</w:t>
      </w:r>
    </w:p>
    <w:p w:rsidR="004B5A7F" w:rsidRDefault="004B5A7F">
      <w:pPr>
        <w:pStyle w:val="a3"/>
      </w:pPr>
      <w:r>
        <w:t>не санирована. Имеются кариозные зубы.</w:t>
      </w:r>
    </w:p>
    <w:p w:rsidR="004B5A7F" w:rsidRDefault="004B5A7F">
      <w:pPr>
        <w:pStyle w:val="a3"/>
      </w:pPr>
    </w:p>
    <w:p w:rsidR="004B5A7F" w:rsidRDefault="004B5A7F">
      <w:pPr>
        <w:pStyle w:val="a3"/>
      </w:pPr>
    </w:p>
    <w:p w:rsidR="004B5A7F" w:rsidRDefault="004B5A7F">
      <w:pPr>
        <w:pStyle w:val="a3"/>
      </w:pPr>
      <w:r>
        <w:t xml:space="preserve">                         Живот.</w:t>
      </w:r>
    </w:p>
    <w:p w:rsidR="004B5A7F" w:rsidRDefault="004B5A7F">
      <w:pPr>
        <w:pStyle w:val="a3"/>
      </w:pPr>
    </w:p>
    <w:p w:rsidR="004B5A7F" w:rsidRDefault="004B5A7F">
      <w:pPr>
        <w:pStyle w:val="a3"/>
      </w:pPr>
      <w:r>
        <w:t xml:space="preserve">    Живот округлой формы, симметричный.  При  поверхностной</w:t>
      </w:r>
    </w:p>
    <w:p w:rsidR="004B5A7F" w:rsidRDefault="004B5A7F">
      <w:pPr>
        <w:pStyle w:val="a3"/>
      </w:pPr>
      <w:r>
        <w:t>пальпации   живот  мягкий,  безболезненный.</w:t>
      </w:r>
    </w:p>
    <w:p w:rsidR="004B5A7F" w:rsidRDefault="004B5A7F">
      <w:pPr>
        <w:pStyle w:val="a3"/>
      </w:pPr>
      <w:r>
        <w:t xml:space="preserve">    Глубокая пальпация.  В левой подвздошной области оп-</w:t>
      </w:r>
    </w:p>
    <w:p w:rsidR="004B5A7F" w:rsidRDefault="004B5A7F">
      <w:pPr>
        <w:pStyle w:val="a3"/>
      </w:pPr>
      <w:proofErr w:type="spellStart"/>
      <w:r>
        <w:lastRenderedPageBreak/>
        <w:t>ределяется</w:t>
      </w:r>
      <w:proofErr w:type="spellEnd"/>
      <w:r>
        <w:t xml:space="preserve">  безболезненная,  эластичная,  смещающаяся,</w:t>
      </w:r>
    </w:p>
    <w:p w:rsidR="004B5A7F" w:rsidRDefault="004B5A7F">
      <w:pPr>
        <w:pStyle w:val="a3"/>
      </w:pPr>
      <w:r>
        <w:t>слегка урчащая, с ровной поверхностью сигмовидная кишка</w:t>
      </w:r>
    </w:p>
    <w:p w:rsidR="004B5A7F" w:rsidRDefault="004B5A7F">
      <w:pPr>
        <w:pStyle w:val="a3"/>
      </w:pPr>
      <w:r>
        <w:t>диаметром 2 см. Слепая кишка диаметром 2.5 см пальпируется в</w:t>
      </w:r>
    </w:p>
    <w:p w:rsidR="004B5A7F" w:rsidRDefault="004B5A7F">
      <w:pPr>
        <w:pStyle w:val="a3"/>
      </w:pPr>
      <w:r>
        <w:t>правой подвздошной области,  безболезненная, подвижная,</w:t>
      </w:r>
    </w:p>
    <w:p w:rsidR="004B5A7F" w:rsidRDefault="004B5A7F">
      <w:pPr>
        <w:pStyle w:val="a3"/>
      </w:pPr>
      <w:r>
        <w:t>слегка урчащая.</w:t>
      </w:r>
    </w:p>
    <w:p w:rsidR="004B5A7F" w:rsidRDefault="004B5A7F">
      <w:pPr>
        <w:pStyle w:val="a3"/>
      </w:pPr>
      <w:r>
        <w:t xml:space="preserve">    Поперечно-ободочная определяется на уровне пупка в</w:t>
      </w:r>
    </w:p>
    <w:p w:rsidR="004B5A7F" w:rsidRDefault="004B5A7F">
      <w:pPr>
        <w:pStyle w:val="a3"/>
      </w:pPr>
      <w:r>
        <w:t>виде мягкого, эластичного цилиндра, диаметром 3 см, не</w:t>
      </w:r>
    </w:p>
    <w:p w:rsidR="004B5A7F" w:rsidRDefault="004B5A7F">
      <w:pPr>
        <w:pStyle w:val="a3"/>
      </w:pPr>
      <w:r>
        <w:t>урчащая,  легко смещается,  безболезненная,  с  ровной</w:t>
      </w:r>
    </w:p>
    <w:p w:rsidR="004B5A7F" w:rsidRDefault="004B5A7F">
      <w:pPr>
        <w:pStyle w:val="a3"/>
      </w:pPr>
      <w:r>
        <w:t>поверхностью.</w:t>
      </w:r>
    </w:p>
    <w:p w:rsidR="004B5A7F" w:rsidRDefault="004B5A7F">
      <w:pPr>
        <w:pStyle w:val="a3"/>
      </w:pPr>
      <w:r>
        <w:t xml:space="preserve">    Большая кривизна желудка методом баллотирующей </w:t>
      </w:r>
      <w:proofErr w:type="spellStart"/>
      <w:r>
        <w:t>пальпа</w:t>
      </w:r>
      <w:proofErr w:type="spellEnd"/>
      <w:r>
        <w:t>-</w:t>
      </w:r>
    </w:p>
    <w:p w:rsidR="004B5A7F" w:rsidRDefault="004B5A7F">
      <w:pPr>
        <w:pStyle w:val="a3"/>
      </w:pPr>
      <w:proofErr w:type="spellStart"/>
      <w:r>
        <w:t>ции</w:t>
      </w:r>
      <w:proofErr w:type="spellEnd"/>
      <w:r>
        <w:t xml:space="preserve"> определяется на 3 см. выше пупка.</w:t>
      </w:r>
    </w:p>
    <w:p w:rsidR="004B5A7F" w:rsidRDefault="004B5A7F">
      <w:pPr>
        <w:pStyle w:val="a3"/>
      </w:pPr>
      <w:r>
        <w:t xml:space="preserve">    Печень при пальпации не выходит из под края реберной</w:t>
      </w:r>
    </w:p>
    <w:p w:rsidR="004B5A7F" w:rsidRDefault="004B5A7F">
      <w:pPr>
        <w:pStyle w:val="a3"/>
      </w:pPr>
      <w:r>
        <w:t>дуги. Край ее ровный, острый, безболезненный. Размеры</w:t>
      </w:r>
    </w:p>
    <w:p w:rsidR="004B5A7F" w:rsidRDefault="004B5A7F">
      <w:pPr>
        <w:pStyle w:val="a3"/>
      </w:pPr>
      <w:r>
        <w:t>печени по Курлову 11*9*8 см.</w:t>
      </w:r>
    </w:p>
    <w:p w:rsidR="004B5A7F" w:rsidRDefault="004B5A7F">
      <w:pPr>
        <w:pStyle w:val="a3"/>
      </w:pPr>
    </w:p>
    <w:p w:rsidR="004B5A7F" w:rsidRDefault="004B5A7F">
      <w:pPr>
        <w:pStyle w:val="a3"/>
      </w:pPr>
    </w:p>
    <w:p w:rsidR="004B5A7F" w:rsidRDefault="004B5A7F">
      <w:pPr>
        <w:pStyle w:val="a3"/>
      </w:pPr>
      <w:r>
        <w:t xml:space="preserve">    Селезенка не пальпируется. Безболезненная. </w:t>
      </w:r>
      <w:proofErr w:type="spellStart"/>
      <w:r>
        <w:t>Перкуторно</w:t>
      </w:r>
      <w:proofErr w:type="spellEnd"/>
    </w:p>
    <w:p w:rsidR="004B5A7F" w:rsidRDefault="004B5A7F">
      <w:pPr>
        <w:pStyle w:val="a3"/>
      </w:pPr>
      <w:r>
        <w:t xml:space="preserve">верхний полюс по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axillaris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на уровне 9 ребра,</w:t>
      </w:r>
    </w:p>
    <w:p w:rsidR="004B5A7F" w:rsidRDefault="004B5A7F">
      <w:pPr>
        <w:pStyle w:val="a3"/>
      </w:pPr>
      <w:r>
        <w:t xml:space="preserve">нижний полюс по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axillaris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на уровне 11 ребра.</w:t>
      </w:r>
    </w:p>
    <w:p w:rsidR="004B5A7F" w:rsidRDefault="004B5A7F">
      <w:pPr>
        <w:pStyle w:val="a3"/>
      </w:pPr>
    </w:p>
    <w:p w:rsidR="004B5A7F" w:rsidRDefault="004B5A7F">
      <w:pPr>
        <w:pStyle w:val="a3"/>
      </w:pPr>
      <w:r>
        <w:t xml:space="preserve">               Мочевыделительная система.</w:t>
      </w:r>
    </w:p>
    <w:p w:rsidR="004B5A7F" w:rsidRDefault="004B5A7F">
      <w:pPr>
        <w:pStyle w:val="a3"/>
      </w:pPr>
    </w:p>
    <w:p w:rsidR="004B5A7F" w:rsidRDefault="004B5A7F">
      <w:pPr>
        <w:pStyle w:val="a3"/>
      </w:pPr>
      <w:r>
        <w:t xml:space="preserve">    Почки не пальпируются. Симптом </w:t>
      </w:r>
      <w:proofErr w:type="spellStart"/>
      <w:r>
        <w:t>Гольдфляма</w:t>
      </w:r>
      <w:proofErr w:type="spellEnd"/>
      <w:r>
        <w:t xml:space="preserve"> с правой и</w:t>
      </w:r>
    </w:p>
    <w:p w:rsidR="004B5A7F" w:rsidRDefault="004B5A7F">
      <w:pPr>
        <w:pStyle w:val="a3"/>
      </w:pPr>
      <w:r>
        <w:t xml:space="preserve">левой стороны отрицательный. Пальпация по ходу </w:t>
      </w:r>
      <w:proofErr w:type="spellStart"/>
      <w:r>
        <w:t>мочето</w:t>
      </w:r>
      <w:proofErr w:type="spellEnd"/>
      <w:r>
        <w:t>-</w:t>
      </w:r>
    </w:p>
    <w:p w:rsidR="004B5A7F" w:rsidRDefault="004B5A7F">
      <w:pPr>
        <w:pStyle w:val="a3"/>
      </w:pPr>
      <w:proofErr w:type="spellStart"/>
      <w:r>
        <w:t>чника</w:t>
      </w:r>
      <w:proofErr w:type="spellEnd"/>
      <w:r>
        <w:t xml:space="preserve"> безболезненна.</w:t>
      </w:r>
    </w:p>
    <w:p w:rsidR="004B5A7F" w:rsidRDefault="004B5A7F">
      <w:pPr>
        <w:pStyle w:val="a3"/>
      </w:pPr>
    </w:p>
    <w:p w:rsidR="004B5A7F" w:rsidRDefault="004B5A7F">
      <w:pPr>
        <w:pStyle w:val="a3"/>
      </w:pPr>
    </w:p>
    <w:p w:rsidR="004B5A7F" w:rsidRDefault="004B5A7F">
      <w:pPr>
        <w:pStyle w:val="a3"/>
      </w:pPr>
      <w:r>
        <w:t xml:space="preserve">             Предварительный диагноз:</w:t>
      </w:r>
    </w:p>
    <w:p w:rsidR="004B5A7F" w:rsidRDefault="004B5A7F">
      <w:pPr>
        <w:pStyle w:val="a3"/>
      </w:pPr>
    </w:p>
    <w:p w:rsidR="004B5A7F" w:rsidRDefault="004B5A7F">
      <w:pPr>
        <w:pStyle w:val="a3"/>
      </w:pPr>
      <w:r>
        <w:t xml:space="preserve">На  основании  жалоб, анамнеза, данных  объективного  </w:t>
      </w:r>
      <w:proofErr w:type="spellStart"/>
      <w:r>
        <w:t>иссле</w:t>
      </w:r>
      <w:proofErr w:type="spellEnd"/>
      <w:r>
        <w:t>-</w:t>
      </w:r>
    </w:p>
    <w:p w:rsidR="004B5A7F" w:rsidRDefault="004B5A7F">
      <w:pPr>
        <w:pStyle w:val="a3"/>
      </w:pPr>
      <w:proofErr w:type="spellStart"/>
      <w:r>
        <w:t>дования</w:t>
      </w:r>
      <w:proofErr w:type="spellEnd"/>
      <w:r>
        <w:t xml:space="preserve"> у больного можно заподозрить сахарный диабет первого</w:t>
      </w:r>
    </w:p>
    <w:p w:rsidR="004B5A7F" w:rsidRDefault="004B5A7F">
      <w:pPr>
        <w:pStyle w:val="a3"/>
      </w:pPr>
      <w:r>
        <w:t>типа (инсулинозависимый).</w:t>
      </w:r>
    </w:p>
    <w:p w:rsidR="004B5A7F" w:rsidRDefault="004B5A7F">
      <w:pPr>
        <w:pStyle w:val="a3"/>
      </w:pPr>
    </w:p>
    <w:p w:rsidR="004B5A7F" w:rsidRDefault="004B5A7F">
      <w:pPr>
        <w:pStyle w:val="a3"/>
      </w:pPr>
    </w:p>
    <w:p w:rsidR="004B5A7F" w:rsidRDefault="004B5A7F">
      <w:pPr>
        <w:pStyle w:val="a3"/>
      </w:pPr>
      <w:r>
        <w:t xml:space="preserve">             Сопутствующие заболевания.</w:t>
      </w:r>
    </w:p>
    <w:p w:rsidR="004B5A7F" w:rsidRDefault="004B5A7F">
      <w:pPr>
        <w:pStyle w:val="a3"/>
      </w:pPr>
    </w:p>
    <w:p w:rsidR="004B5A7F" w:rsidRDefault="004B5A7F">
      <w:pPr>
        <w:pStyle w:val="a3"/>
      </w:pPr>
      <w:r>
        <w:t>Остеохондроз шейного и грудного отделов позвоночника,</w:t>
      </w:r>
    </w:p>
    <w:p w:rsidR="004B5A7F" w:rsidRDefault="004B5A7F">
      <w:pPr>
        <w:pStyle w:val="a3"/>
      </w:pPr>
      <w:r>
        <w:t xml:space="preserve">хронический </w:t>
      </w:r>
      <w:proofErr w:type="spellStart"/>
      <w:r>
        <w:t>холецестит</w:t>
      </w:r>
      <w:proofErr w:type="spellEnd"/>
      <w:r>
        <w:t>.</w:t>
      </w:r>
    </w:p>
    <w:p w:rsidR="004B5A7F" w:rsidRDefault="004B5A7F">
      <w:pPr>
        <w:pStyle w:val="a3"/>
      </w:pPr>
    </w:p>
    <w:p w:rsidR="004B5A7F" w:rsidRDefault="004B5A7F">
      <w:pPr>
        <w:pStyle w:val="a3"/>
      </w:pPr>
    </w:p>
    <w:p w:rsidR="004B5A7F" w:rsidRDefault="004B5A7F">
      <w:pPr>
        <w:pStyle w:val="a3"/>
      </w:pPr>
      <w:r>
        <w:t xml:space="preserve">         План ведения больного и обоснование терапии:</w:t>
      </w:r>
    </w:p>
    <w:p w:rsidR="004B5A7F" w:rsidRDefault="004B5A7F">
      <w:pPr>
        <w:pStyle w:val="a3"/>
      </w:pPr>
    </w:p>
    <w:p w:rsidR="004B5A7F" w:rsidRDefault="004B5A7F">
      <w:pPr>
        <w:pStyle w:val="a3"/>
      </w:pPr>
      <w:r>
        <w:t xml:space="preserve">    1. Лечение диетой в сочетании с инсулинотерапией.</w:t>
      </w:r>
    </w:p>
    <w:p w:rsidR="004B5A7F" w:rsidRDefault="004B5A7F">
      <w:pPr>
        <w:pStyle w:val="a3"/>
      </w:pPr>
      <w:r>
        <w:t xml:space="preserve">    2. Контроль за лечением.</w:t>
      </w:r>
    </w:p>
    <w:p w:rsidR="004B5A7F" w:rsidRDefault="004B5A7F">
      <w:pPr>
        <w:pStyle w:val="a3"/>
      </w:pPr>
      <w:r>
        <w:t xml:space="preserve">       а) Суточная моча на сахар</w:t>
      </w:r>
    </w:p>
    <w:p w:rsidR="004B5A7F" w:rsidRDefault="004B5A7F">
      <w:pPr>
        <w:pStyle w:val="a3"/>
      </w:pPr>
      <w:r>
        <w:t xml:space="preserve">       б) Дневные колебания сахара крови</w:t>
      </w:r>
    </w:p>
    <w:p w:rsidR="004B5A7F" w:rsidRDefault="004B5A7F">
      <w:pPr>
        <w:pStyle w:val="a3"/>
      </w:pPr>
      <w:r>
        <w:t xml:space="preserve">    3. Лабораторные инструментальные исследования.</w:t>
      </w:r>
    </w:p>
    <w:p w:rsidR="004B5A7F" w:rsidRDefault="004B5A7F">
      <w:pPr>
        <w:pStyle w:val="a3"/>
      </w:pPr>
      <w:r>
        <w:t xml:space="preserve">       а) холестерин крови</w:t>
      </w:r>
    </w:p>
    <w:p w:rsidR="004B5A7F" w:rsidRDefault="004B5A7F">
      <w:pPr>
        <w:pStyle w:val="a3"/>
      </w:pPr>
      <w:r>
        <w:t xml:space="preserve">       б) почечные и печеночные пробы</w:t>
      </w:r>
    </w:p>
    <w:p w:rsidR="004B5A7F" w:rsidRDefault="004B5A7F">
      <w:pPr>
        <w:pStyle w:val="a3"/>
      </w:pPr>
      <w:r>
        <w:t xml:space="preserve">       в) определение содержания электролитов в крови</w:t>
      </w:r>
    </w:p>
    <w:p w:rsidR="004B5A7F" w:rsidRDefault="004B5A7F">
      <w:pPr>
        <w:pStyle w:val="a3"/>
      </w:pPr>
      <w:r>
        <w:t xml:space="preserve">    4. Консультация окулиста.</w:t>
      </w:r>
    </w:p>
    <w:p w:rsidR="004B5A7F" w:rsidRDefault="004B5A7F">
      <w:pPr>
        <w:pStyle w:val="a3"/>
      </w:pPr>
      <w:r>
        <w:t xml:space="preserve">    5. Консультация невропатолога.</w:t>
      </w:r>
    </w:p>
    <w:p w:rsidR="004B5A7F" w:rsidRDefault="004B5A7F">
      <w:pPr>
        <w:pStyle w:val="a3"/>
      </w:pPr>
    </w:p>
    <w:p w:rsidR="004B5A7F" w:rsidRDefault="004B5A7F">
      <w:pPr>
        <w:pStyle w:val="a3"/>
      </w:pPr>
    </w:p>
    <w:p w:rsidR="004B5A7F" w:rsidRDefault="004B5A7F">
      <w:pPr>
        <w:pStyle w:val="a3"/>
      </w:pPr>
      <w:r>
        <w:t xml:space="preserve">                             Эпикриз.</w:t>
      </w:r>
    </w:p>
    <w:p w:rsidR="004B5A7F" w:rsidRDefault="004B5A7F">
      <w:pPr>
        <w:pStyle w:val="a3"/>
      </w:pPr>
    </w:p>
    <w:p w:rsidR="004B5A7F" w:rsidRDefault="004B5A7F">
      <w:pPr>
        <w:pStyle w:val="a3"/>
      </w:pPr>
      <w:r>
        <w:t xml:space="preserve">    Больная </w:t>
      </w:r>
      <w:proofErr w:type="spellStart"/>
      <w:r>
        <w:t>x</w:t>
      </w:r>
      <w:proofErr w:type="spellEnd"/>
      <w:r>
        <w:t>,  поступила  20.08.97 в</w:t>
      </w:r>
    </w:p>
    <w:p w:rsidR="004B5A7F" w:rsidRDefault="004B5A7F">
      <w:pPr>
        <w:pStyle w:val="a3"/>
      </w:pPr>
      <w:r>
        <w:t xml:space="preserve">состоянии </w:t>
      </w:r>
      <w:proofErr w:type="spellStart"/>
      <w:r>
        <w:t>кетоацидоза</w:t>
      </w:r>
      <w:proofErr w:type="spellEnd"/>
      <w:r>
        <w:t>. При поступлении больная без  сознания,</w:t>
      </w:r>
    </w:p>
    <w:p w:rsidR="004B5A7F" w:rsidRDefault="004B5A7F">
      <w:pPr>
        <w:pStyle w:val="a3"/>
      </w:pPr>
      <w:r>
        <w:t xml:space="preserve">дыхание </w:t>
      </w:r>
      <w:proofErr w:type="spellStart"/>
      <w:r>
        <w:t>Куссмауля</w:t>
      </w:r>
      <w:proofErr w:type="spellEnd"/>
      <w:r>
        <w:t>, запах  ацетона изо рта, тонус мышц снижен,</w:t>
      </w:r>
    </w:p>
    <w:p w:rsidR="004B5A7F" w:rsidRDefault="004B5A7F">
      <w:pPr>
        <w:pStyle w:val="a3"/>
      </w:pPr>
      <w:r>
        <w:t>тургор  тканей  снижен.  После  проведенной  инсулинотерапии,</w:t>
      </w:r>
    </w:p>
    <w:p w:rsidR="004B5A7F" w:rsidRDefault="004B5A7F">
      <w:pPr>
        <w:pStyle w:val="a3"/>
      </w:pPr>
      <w:r>
        <w:t>устранения дегидратации и ацидоза состояние больной улучшилось.</w:t>
      </w:r>
    </w:p>
    <w:p w:rsidR="004B5A7F" w:rsidRDefault="004B5A7F">
      <w:pPr>
        <w:pStyle w:val="a3"/>
      </w:pPr>
      <w:r>
        <w:lastRenderedPageBreak/>
        <w:t xml:space="preserve">    По результатам анализа жалоб, осмотра, данных лабораторного</w:t>
      </w:r>
    </w:p>
    <w:p w:rsidR="004B5A7F" w:rsidRDefault="004B5A7F">
      <w:pPr>
        <w:pStyle w:val="a3"/>
      </w:pPr>
      <w:r>
        <w:t>исследования, был поставлен диагноз:</w:t>
      </w:r>
    </w:p>
    <w:p w:rsidR="004B5A7F" w:rsidRDefault="004B5A7F">
      <w:pPr>
        <w:pStyle w:val="a3"/>
      </w:pPr>
      <w:r>
        <w:t xml:space="preserve">    Сахарный диабет первого типа.</w:t>
      </w:r>
    </w:p>
    <w:p w:rsidR="004B5A7F" w:rsidRDefault="004B5A7F">
      <w:pPr>
        <w:pStyle w:val="a3"/>
      </w:pPr>
    </w:p>
    <w:p w:rsidR="004B5A7F" w:rsidRDefault="004B5A7F">
      <w:pPr>
        <w:pStyle w:val="a3"/>
      </w:pPr>
      <w:r>
        <w:t>Рекомендации:</w:t>
      </w:r>
    </w:p>
    <w:p w:rsidR="004B5A7F" w:rsidRDefault="004B5A7F">
      <w:pPr>
        <w:pStyle w:val="a3"/>
      </w:pPr>
      <w:r>
        <w:t>Наряду с дальнейшим проведением инсулинотерапии (инсулином</w:t>
      </w:r>
    </w:p>
    <w:p w:rsidR="004B5A7F" w:rsidRDefault="004B5A7F">
      <w:pPr>
        <w:pStyle w:val="a3"/>
      </w:pPr>
      <w:proofErr w:type="spellStart"/>
      <w:r>
        <w:t>пролангированного</w:t>
      </w:r>
      <w:proofErr w:type="spellEnd"/>
      <w:r>
        <w:t xml:space="preserve"> действия) рекомендуется соблюдение диеты</w:t>
      </w:r>
    </w:p>
    <w:p w:rsidR="004B5A7F" w:rsidRDefault="004B5A7F">
      <w:pPr>
        <w:pStyle w:val="a3"/>
      </w:pPr>
      <w:r>
        <w:t>(9 стол - Энергетическая ценность 3000 Ккал/сутки)</w:t>
      </w:r>
    </w:p>
    <w:p w:rsidR="004B5A7F" w:rsidRDefault="004B5A7F">
      <w:pPr>
        <w:pStyle w:val="a3"/>
      </w:pPr>
      <w:r>
        <w:t xml:space="preserve">Исключить </w:t>
      </w:r>
      <w:proofErr w:type="spellStart"/>
      <w:r>
        <w:t>легкоусваеваемые</w:t>
      </w:r>
      <w:proofErr w:type="spellEnd"/>
      <w:r>
        <w:t xml:space="preserve"> углеводы - сахар и </w:t>
      </w:r>
      <w:proofErr w:type="spellStart"/>
      <w:r>
        <w:t>сахаросоде</w:t>
      </w:r>
      <w:proofErr w:type="spellEnd"/>
      <w:r>
        <w:t>-</w:t>
      </w:r>
    </w:p>
    <w:p w:rsidR="004B5A7F" w:rsidRDefault="004B5A7F">
      <w:pPr>
        <w:pStyle w:val="a3"/>
      </w:pPr>
      <w:proofErr w:type="spellStart"/>
      <w:r>
        <w:t>ржащие</w:t>
      </w:r>
      <w:proofErr w:type="spellEnd"/>
      <w:r>
        <w:t xml:space="preserve"> продукты (варенье, мед и т.д.), изделия из белой</w:t>
      </w:r>
    </w:p>
    <w:p w:rsidR="004B5A7F" w:rsidRDefault="004B5A7F">
      <w:pPr>
        <w:pStyle w:val="a3"/>
      </w:pPr>
      <w:r>
        <w:t>муки (макароны, сдоба, печенья)</w:t>
      </w:r>
    </w:p>
    <w:p w:rsidR="004B5A7F" w:rsidRDefault="004B5A7F">
      <w:pPr>
        <w:pStyle w:val="a3"/>
      </w:pPr>
      <w:r>
        <w:t>Ограничить хлеб до 300 г/сутки, картофель до 200 г/сутки,</w:t>
      </w:r>
    </w:p>
    <w:p w:rsidR="004B5A7F" w:rsidRDefault="004B5A7F">
      <w:pPr>
        <w:pStyle w:val="a3"/>
      </w:pPr>
      <w:r>
        <w:t>каши 60 г/сутки.</w:t>
      </w:r>
    </w:p>
    <w:p w:rsidR="004B5A7F" w:rsidRDefault="004B5A7F">
      <w:pPr>
        <w:pStyle w:val="a3"/>
      </w:pPr>
      <w:r>
        <w:t>Рекомендуется принимать препараты улучшающие трофику</w:t>
      </w:r>
    </w:p>
    <w:p w:rsidR="004B5A7F" w:rsidRDefault="004B5A7F">
      <w:pPr>
        <w:pStyle w:val="a3"/>
      </w:pPr>
      <w:r>
        <w:t xml:space="preserve">головного мозга - </w:t>
      </w:r>
      <w:proofErr w:type="spellStart"/>
      <w:r>
        <w:t>пирацетам</w:t>
      </w:r>
      <w:proofErr w:type="spellEnd"/>
      <w:r>
        <w:t xml:space="preserve">, </w:t>
      </w:r>
      <w:proofErr w:type="spellStart"/>
      <w:r>
        <w:t>аминалон</w:t>
      </w:r>
      <w:proofErr w:type="spellEnd"/>
      <w:r>
        <w:t>.</w:t>
      </w:r>
    </w:p>
    <w:p w:rsidR="004B5A7F" w:rsidRDefault="004B5A7F">
      <w:pPr>
        <w:pStyle w:val="a3"/>
      </w:pPr>
      <w:proofErr w:type="spellStart"/>
      <w:r>
        <w:t>Антесклеротические</w:t>
      </w:r>
      <w:proofErr w:type="spellEnd"/>
      <w:r>
        <w:t xml:space="preserve"> препараты - </w:t>
      </w:r>
      <w:proofErr w:type="spellStart"/>
      <w:r>
        <w:t>липостабил</w:t>
      </w:r>
      <w:proofErr w:type="spellEnd"/>
      <w:r>
        <w:t xml:space="preserve">, </w:t>
      </w:r>
      <w:proofErr w:type="spellStart"/>
      <w:r>
        <w:t>фенофибрат</w:t>
      </w:r>
      <w:proofErr w:type="spellEnd"/>
      <w:r>
        <w:t>.</w:t>
      </w:r>
    </w:p>
    <w:p w:rsidR="004B5A7F" w:rsidRDefault="004B5A7F">
      <w:pPr>
        <w:pStyle w:val="a3"/>
      </w:pPr>
      <w:r>
        <w:t>Подвижный образ жизни.</w:t>
      </w:r>
    </w:p>
    <w:p w:rsidR="004B5A7F" w:rsidRDefault="004B5A7F">
      <w:pPr>
        <w:pStyle w:val="a3"/>
      </w:pPr>
      <w:r>
        <w:t>Курортно-санитарное лечение.</w:t>
      </w:r>
    </w:p>
    <w:p w:rsidR="004B5A7F" w:rsidRDefault="004B5A7F">
      <w:pPr>
        <w:pStyle w:val="a3"/>
      </w:pPr>
      <w:r>
        <w:t>Наблюдаться у эндокринолога по месту жительства.</w:t>
      </w:r>
    </w:p>
    <w:p w:rsidR="004B5A7F" w:rsidRDefault="004B5A7F">
      <w:pPr>
        <w:pStyle w:val="a3"/>
      </w:pPr>
    </w:p>
    <w:p w:rsidR="004B5A7F" w:rsidRDefault="004B5A7F">
      <w:pPr>
        <w:pStyle w:val="a3"/>
      </w:pPr>
      <w:r>
        <w:t>Основной диагноз:</w:t>
      </w:r>
    </w:p>
    <w:p w:rsidR="004B5A7F" w:rsidRDefault="004B5A7F">
      <w:pPr>
        <w:pStyle w:val="a3"/>
      </w:pPr>
      <w:proofErr w:type="spellStart"/>
      <w:r>
        <w:t>Эссенциальный</w:t>
      </w:r>
      <w:proofErr w:type="spellEnd"/>
      <w:r>
        <w:t xml:space="preserve"> сахарный диабет первого типа (инсулинозависимый)</w:t>
      </w:r>
    </w:p>
    <w:p w:rsidR="004B5A7F" w:rsidRDefault="004B5A7F">
      <w:pPr>
        <w:pStyle w:val="a3"/>
      </w:pPr>
      <w:r>
        <w:t>Диабетическая энцефалопатия.</w:t>
      </w:r>
    </w:p>
    <w:p w:rsidR="004B5A7F" w:rsidRDefault="004B5A7F">
      <w:pPr>
        <w:pStyle w:val="a3"/>
      </w:pPr>
    </w:p>
    <w:p w:rsidR="004B5A7F" w:rsidRDefault="004B5A7F">
      <w:pPr>
        <w:pStyle w:val="a3"/>
      </w:pPr>
    </w:p>
    <w:p w:rsidR="004B5A7F" w:rsidRDefault="004B5A7F">
      <w:pPr>
        <w:pStyle w:val="a3"/>
      </w:pPr>
      <w:r>
        <w:t xml:space="preserve">Сопутствующие заболевания : </w:t>
      </w:r>
      <w:proofErr w:type="spellStart"/>
      <w:r>
        <w:t>эпелепсия</w:t>
      </w:r>
      <w:proofErr w:type="spellEnd"/>
      <w:r>
        <w:t xml:space="preserve"> неясного типа, остеохондроз</w:t>
      </w:r>
    </w:p>
    <w:p w:rsidR="004B5A7F" w:rsidRDefault="004B5A7F">
      <w:pPr>
        <w:pStyle w:val="a3"/>
      </w:pPr>
      <w:r>
        <w:t xml:space="preserve">шейного и грудного отделов позвоночника, хронический </w:t>
      </w:r>
      <w:proofErr w:type="spellStart"/>
      <w:r>
        <w:t>холецестит</w:t>
      </w:r>
      <w:proofErr w:type="spellEnd"/>
      <w:r>
        <w:t>.</w:t>
      </w:r>
    </w:p>
    <w:p w:rsidR="004B5A7F" w:rsidRDefault="004B5A7F">
      <w:pPr>
        <w:pStyle w:val="a3"/>
      </w:pPr>
    </w:p>
    <w:p w:rsidR="004B5A7F" w:rsidRDefault="004B5A7F">
      <w:pPr>
        <w:pStyle w:val="a3"/>
      </w:pPr>
    </w:p>
    <w:p w:rsidR="004B5A7F" w:rsidRDefault="004B5A7F">
      <w:pPr>
        <w:pStyle w:val="a3"/>
      </w:pPr>
    </w:p>
    <w:p w:rsidR="004B5A7F" w:rsidRDefault="004B5A7F">
      <w:pPr>
        <w:pStyle w:val="a3"/>
      </w:pPr>
    </w:p>
    <w:sectPr w:rsidR="004B5A7F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4E"/>
    <w:rsid w:val="003B48A0"/>
    <w:rsid w:val="004B5A7F"/>
    <w:rsid w:val="00A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12612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pazufu</dc:creator>
  <cp:lastModifiedBy>Igor</cp:lastModifiedBy>
  <cp:revision>2</cp:revision>
  <dcterms:created xsi:type="dcterms:W3CDTF">2024-03-19T15:05:00Z</dcterms:created>
  <dcterms:modified xsi:type="dcterms:W3CDTF">2024-03-19T15:05:00Z</dcterms:modified>
</cp:coreProperties>
</file>