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6DB8" w14:textId="77777777" w:rsidR="002E65A9" w:rsidRPr="001B0445" w:rsidRDefault="002E65A9" w:rsidP="001B0445">
      <w:pPr>
        <w:suppressAutoHyphens/>
        <w:adjustRightInd w:val="0"/>
        <w:ind w:firstLine="709"/>
        <w:rPr>
          <w:sz w:val="26"/>
          <w:szCs w:val="26"/>
        </w:rPr>
      </w:pPr>
      <w:r w:rsidRPr="001B0445">
        <w:rPr>
          <w:sz w:val="26"/>
          <w:szCs w:val="26"/>
        </w:rPr>
        <w:t>Алтухов М.А.</w:t>
      </w:r>
    </w:p>
    <w:p w14:paraId="0940F281" w14:textId="77777777" w:rsidR="002E65A9" w:rsidRPr="001B0445" w:rsidRDefault="002E65A9" w:rsidP="001B0445">
      <w:pPr>
        <w:suppressAutoHyphens/>
        <w:adjustRightInd w:val="0"/>
        <w:ind w:firstLine="709"/>
        <w:rPr>
          <w:sz w:val="26"/>
          <w:szCs w:val="26"/>
        </w:rPr>
      </w:pPr>
      <w:r w:rsidRPr="001B0445">
        <w:rPr>
          <w:sz w:val="26"/>
          <w:szCs w:val="26"/>
        </w:rPr>
        <w:t>писался  1992 в омское мед. училище N1</w:t>
      </w:r>
    </w:p>
    <w:p w14:paraId="1BA3FD5B" w14:textId="77777777" w:rsidR="002E65A9" w:rsidRPr="001B0445" w:rsidRDefault="002E65A9" w:rsidP="001B0445">
      <w:pPr>
        <w:suppressAutoHyphens/>
        <w:adjustRightInd w:val="0"/>
        <w:ind w:firstLine="709"/>
        <w:rPr>
          <w:sz w:val="26"/>
          <w:szCs w:val="26"/>
        </w:rPr>
      </w:pPr>
      <w:r w:rsidRPr="001B0445">
        <w:rPr>
          <w:sz w:val="26"/>
          <w:szCs w:val="26"/>
        </w:rPr>
        <w:t>не сдавался</w:t>
      </w:r>
    </w:p>
    <w:p w14:paraId="7D3B5243" w14:textId="77777777" w:rsidR="002E65A9" w:rsidRPr="001B0445" w:rsidRDefault="002E65A9" w:rsidP="001B0445">
      <w:pPr>
        <w:suppressAutoHyphens/>
        <w:adjustRightInd w:val="0"/>
        <w:jc w:val="center"/>
        <w:rPr>
          <w:sz w:val="26"/>
          <w:szCs w:val="26"/>
        </w:rPr>
      </w:pPr>
      <w:r w:rsidRPr="001B0445">
        <w:rPr>
          <w:sz w:val="26"/>
          <w:szCs w:val="26"/>
        </w:rPr>
        <w:t>Реферат</w:t>
      </w:r>
    </w:p>
    <w:p w14:paraId="67CFDC1C" w14:textId="77777777" w:rsidR="002E65A9" w:rsidRPr="001B0445" w:rsidRDefault="002E65A9" w:rsidP="001B0445">
      <w:pPr>
        <w:suppressAutoHyphens/>
        <w:adjustRightInd w:val="0"/>
        <w:jc w:val="center"/>
        <w:rPr>
          <w:sz w:val="26"/>
          <w:szCs w:val="26"/>
        </w:rPr>
      </w:pPr>
      <w:r w:rsidRPr="001B0445">
        <w:rPr>
          <w:sz w:val="26"/>
          <w:szCs w:val="26"/>
        </w:rPr>
        <w:t>МЕНИНГОКОККОВАЯ  ИНФЕКЦИЯ</w:t>
      </w:r>
    </w:p>
    <w:p w14:paraId="2C3BFD1C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Менингококковая инфекция - вызываемые менингококками заболе</w:t>
      </w:r>
      <w:r w:rsidRPr="001B0445">
        <w:rPr>
          <w:sz w:val="26"/>
          <w:szCs w:val="26"/>
        </w:rPr>
        <w:softHyphen/>
        <w:t xml:space="preserve">вания, протекающие в виде острого </w:t>
      </w:r>
      <w:proofErr w:type="spellStart"/>
      <w:r w:rsidRPr="001B0445">
        <w:rPr>
          <w:sz w:val="26"/>
          <w:szCs w:val="26"/>
        </w:rPr>
        <w:t>назофарингита</w:t>
      </w:r>
      <w:proofErr w:type="spellEnd"/>
      <w:r w:rsidRPr="001B0445">
        <w:rPr>
          <w:sz w:val="26"/>
          <w:szCs w:val="26"/>
        </w:rPr>
        <w:t>, гнойного менин</w:t>
      </w:r>
      <w:r w:rsidRPr="001B0445">
        <w:rPr>
          <w:sz w:val="26"/>
          <w:szCs w:val="26"/>
        </w:rPr>
        <w:softHyphen/>
        <w:t xml:space="preserve">гита и </w:t>
      </w:r>
      <w:proofErr w:type="spellStart"/>
      <w:r w:rsidRPr="001B0445">
        <w:rPr>
          <w:sz w:val="26"/>
          <w:szCs w:val="26"/>
        </w:rPr>
        <w:t>менингококцемин</w:t>
      </w:r>
      <w:proofErr w:type="spellEnd"/>
      <w:r w:rsidRPr="001B0445">
        <w:rPr>
          <w:sz w:val="26"/>
          <w:szCs w:val="26"/>
        </w:rPr>
        <w:t>. Относятся к воздушно-капельным антропоно</w:t>
      </w:r>
      <w:r w:rsidRPr="001B0445">
        <w:rPr>
          <w:sz w:val="26"/>
          <w:szCs w:val="26"/>
        </w:rPr>
        <w:softHyphen/>
        <w:t>зам. Широко распространено здоровое носительство менингококков.</w:t>
      </w:r>
    </w:p>
    <w:p w14:paraId="1469D3F8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Этиология, патогенез. Менингококки - попар</w:t>
      </w:r>
      <w:r w:rsidRPr="001B0445">
        <w:rPr>
          <w:sz w:val="26"/>
          <w:szCs w:val="26"/>
        </w:rPr>
        <w:softHyphen/>
        <w:t xml:space="preserve">но расположенные грамотрицательные сферические образования; в цереброспинальной жидкости локализуются </w:t>
      </w:r>
      <w:proofErr w:type="spellStart"/>
      <w:r w:rsidRPr="001B0445">
        <w:rPr>
          <w:sz w:val="26"/>
          <w:szCs w:val="26"/>
        </w:rPr>
        <w:t>внутриклеточно</w:t>
      </w:r>
      <w:proofErr w:type="spellEnd"/>
      <w:r w:rsidRPr="001B0445">
        <w:rPr>
          <w:sz w:val="26"/>
          <w:szCs w:val="26"/>
        </w:rPr>
        <w:t xml:space="preserve"> и имеют форму кофейного боба. Во внешней среде быстро погибают. Имеются различные серотипы возбудителя (А, В, С и др.). Чувствительны к пенициллину, </w:t>
      </w:r>
      <w:proofErr w:type="spellStart"/>
      <w:r w:rsidRPr="001B0445">
        <w:rPr>
          <w:sz w:val="26"/>
          <w:szCs w:val="26"/>
        </w:rPr>
        <w:t>левомицетину</w:t>
      </w:r>
      <w:proofErr w:type="spellEnd"/>
      <w:r w:rsidRPr="001B0445">
        <w:rPr>
          <w:sz w:val="26"/>
          <w:szCs w:val="26"/>
        </w:rPr>
        <w:t>, тетрациклинам. Ворота инфекции - сли</w:t>
      </w:r>
      <w:r w:rsidRPr="001B0445">
        <w:rPr>
          <w:sz w:val="26"/>
          <w:szCs w:val="26"/>
        </w:rPr>
        <w:softHyphen/>
        <w:t>зистая оболочка верхних дыхательных путей. В большинстве случаев присутствие менингококков на слизистой оболочке не ведет к разви</w:t>
      </w:r>
      <w:r w:rsidRPr="001B0445">
        <w:rPr>
          <w:sz w:val="26"/>
          <w:szCs w:val="26"/>
        </w:rPr>
        <w:softHyphen/>
        <w:t>тию заболевания (носительство). У некоторых инфицированных разви</w:t>
      </w:r>
      <w:r w:rsidRPr="001B0445">
        <w:rPr>
          <w:sz w:val="26"/>
          <w:szCs w:val="26"/>
        </w:rPr>
        <w:softHyphen/>
        <w:t xml:space="preserve">вается картина острого </w:t>
      </w:r>
      <w:proofErr w:type="spellStart"/>
      <w:r w:rsidRPr="001B0445">
        <w:rPr>
          <w:sz w:val="26"/>
          <w:szCs w:val="26"/>
        </w:rPr>
        <w:t>назофарингита</w:t>
      </w:r>
      <w:proofErr w:type="spellEnd"/>
      <w:r w:rsidRPr="001B0445">
        <w:rPr>
          <w:sz w:val="26"/>
          <w:szCs w:val="26"/>
        </w:rPr>
        <w:t xml:space="preserve">, и лишь у некоторых лиц менингококк проникает в кровь, </w:t>
      </w:r>
      <w:proofErr w:type="spellStart"/>
      <w:r w:rsidRPr="001B0445">
        <w:rPr>
          <w:sz w:val="26"/>
          <w:szCs w:val="26"/>
        </w:rPr>
        <w:t>гематогенно</w:t>
      </w:r>
      <w:proofErr w:type="spellEnd"/>
      <w:r w:rsidRPr="001B0445">
        <w:rPr>
          <w:sz w:val="26"/>
          <w:szCs w:val="26"/>
        </w:rPr>
        <w:t xml:space="preserve"> поражая различные органы и системы (</w:t>
      </w:r>
      <w:proofErr w:type="spellStart"/>
      <w:r w:rsidRPr="001B0445">
        <w:rPr>
          <w:sz w:val="26"/>
          <w:szCs w:val="26"/>
        </w:rPr>
        <w:t>менингококкемия</w:t>
      </w:r>
      <w:proofErr w:type="spellEnd"/>
      <w:r w:rsidRPr="001B0445">
        <w:rPr>
          <w:sz w:val="26"/>
          <w:szCs w:val="26"/>
        </w:rPr>
        <w:t>). Иногда изменения локализуются преимущественно в мозговых оболочках (цереброспинальный менингит).</w:t>
      </w:r>
    </w:p>
    <w:p w14:paraId="3AF59ECC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Может развиться инфекционно-токсический шок.</w:t>
      </w:r>
    </w:p>
    <w:p w14:paraId="7BD9B972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Симптомы, течение. Инкубационный период длиться от 2 до 10 дней (чаще 4-6 дней). Острый </w:t>
      </w:r>
      <w:proofErr w:type="spellStart"/>
      <w:r w:rsidRPr="001B0445">
        <w:rPr>
          <w:sz w:val="26"/>
          <w:szCs w:val="26"/>
        </w:rPr>
        <w:t>назофарингит</w:t>
      </w:r>
      <w:proofErr w:type="spellEnd"/>
      <w:r w:rsidRPr="001B0445">
        <w:rPr>
          <w:sz w:val="26"/>
          <w:szCs w:val="26"/>
        </w:rPr>
        <w:t xml:space="preserve"> может явиться продромальной стадией гнойного менингита или самостоятельной формой менингококковой инфекции. Характеризуется субфебрильной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температурой  тела,  умеренными симптомами интоксикации (головная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 xml:space="preserve">боль, слабость) и </w:t>
      </w:r>
      <w:proofErr w:type="spellStart"/>
      <w:r w:rsidRPr="001B0445">
        <w:rPr>
          <w:sz w:val="26"/>
          <w:szCs w:val="26"/>
        </w:rPr>
        <w:t>ринофарингитом</w:t>
      </w:r>
      <w:proofErr w:type="spellEnd"/>
      <w:r w:rsidRPr="001B0445">
        <w:rPr>
          <w:sz w:val="26"/>
          <w:szCs w:val="26"/>
        </w:rPr>
        <w:t>. Менингококковый сепсис (</w:t>
      </w:r>
      <w:proofErr w:type="spellStart"/>
      <w:r w:rsidRPr="001B0445">
        <w:rPr>
          <w:sz w:val="26"/>
          <w:szCs w:val="26"/>
        </w:rPr>
        <w:t>менин</w:t>
      </w:r>
      <w:r w:rsidRPr="001B0445">
        <w:rPr>
          <w:sz w:val="26"/>
          <w:szCs w:val="26"/>
        </w:rPr>
        <w:softHyphen/>
        <w:t>гококкемия</w:t>
      </w:r>
      <w:proofErr w:type="spellEnd"/>
      <w:r w:rsidRPr="001B0445">
        <w:rPr>
          <w:sz w:val="26"/>
          <w:szCs w:val="26"/>
        </w:rPr>
        <w:t>) начинается внезапно и протекает бурно. Отмечаются озноб и сильная головная боль, температура тела быстро повышается до 40 градусов и выше. Через 5-15 ч от начала болезни появляется геморрагическая сыпь. Элементы сыпи могут иметь вид звездочек неправильной формы, наряду с которыми могут быть и мелкие петехии,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и крупные кровоизлияния до 2-</w:t>
      </w:r>
      <w:smartTag w:uri="urn:schemas-microsoft-com:office:smarttags" w:element="metricconverter">
        <w:smartTagPr>
          <w:attr w:name="ProductID" w:val="4 см"/>
        </w:smartTagPr>
        <w:r w:rsidRPr="001B0445">
          <w:rPr>
            <w:sz w:val="26"/>
            <w:szCs w:val="26"/>
          </w:rPr>
          <w:t>4 см</w:t>
        </w:r>
      </w:smartTag>
      <w:r w:rsidRPr="001B0445">
        <w:rPr>
          <w:sz w:val="26"/>
          <w:szCs w:val="26"/>
        </w:rPr>
        <w:t xml:space="preserve"> в диаметре. Последние нередко сочетаются с некрозами участков кожи, кончиков пальцев. Одновре</w:t>
      </w:r>
      <w:r w:rsidRPr="001B0445">
        <w:rPr>
          <w:sz w:val="26"/>
          <w:szCs w:val="26"/>
        </w:rPr>
        <w:softHyphen/>
        <w:t xml:space="preserve">менно с геморрагиями могут возникнуть </w:t>
      </w:r>
      <w:proofErr w:type="spellStart"/>
      <w:r w:rsidRPr="001B0445">
        <w:rPr>
          <w:sz w:val="26"/>
          <w:szCs w:val="26"/>
        </w:rPr>
        <w:t>розеолезные</w:t>
      </w:r>
      <w:proofErr w:type="spellEnd"/>
      <w:r w:rsidRPr="001B0445">
        <w:rPr>
          <w:sz w:val="26"/>
          <w:szCs w:val="26"/>
        </w:rPr>
        <w:t xml:space="preserve"> и папулезные элементы сыпи. Симптомы менингита при этой форме отсутствуют. Возможно развитие артритов, пневмоний, эндокардита. При </w:t>
      </w:r>
      <w:proofErr w:type="spellStart"/>
      <w:r w:rsidRPr="001B0445">
        <w:rPr>
          <w:sz w:val="26"/>
          <w:szCs w:val="26"/>
        </w:rPr>
        <w:t>сверхост</w:t>
      </w:r>
      <w:r w:rsidRPr="001B0445">
        <w:rPr>
          <w:sz w:val="26"/>
          <w:szCs w:val="26"/>
        </w:rPr>
        <w:softHyphen/>
        <w:t>ром</w:t>
      </w:r>
      <w:proofErr w:type="spellEnd"/>
      <w:r w:rsidRPr="001B0445">
        <w:rPr>
          <w:sz w:val="26"/>
          <w:szCs w:val="26"/>
        </w:rPr>
        <w:t xml:space="preserve"> менингококковом сепсисе потрясающий озноб, повышение темпера</w:t>
      </w:r>
      <w:r w:rsidRPr="001B0445">
        <w:rPr>
          <w:sz w:val="26"/>
          <w:szCs w:val="26"/>
        </w:rPr>
        <w:softHyphen/>
        <w:t>туры тела до 40-41 градусов через несколько часов сменяются появлением обильной геморрагической сыпи с некротическими элемен</w:t>
      </w:r>
      <w:r w:rsidRPr="001B0445">
        <w:rPr>
          <w:sz w:val="26"/>
          <w:szCs w:val="26"/>
        </w:rPr>
        <w:softHyphen/>
        <w:t>тами и одновременным падением температуры до нормы; снижается АД, появляется тахикардия, одышка, на коже - большие синеватые пятна, напоминающие трупные. Двигательное возбуждение, судороги сменяют</w:t>
      </w:r>
      <w:r w:rsidRPr="001B0445">
        <w:rPr>
          <w:sz w:val="26"/>
          <w:szCs w:val="26"/>
        </w:rPr>
        <w:softHyphen/>
        <w:t xml:space="preserve">ся комой. </w:t>
      </w:r>
      <w:proofErr w:type="spellStart"/>
      <w:r w:rsidRPr="001B0445">
        <w:rPr>
          <w:sz w:val="26"/>
          <w:szCs w:val="26"/>
        </w:rPr>
        <w:t>Менингококкемия</w:t>
      </w:r>
      <w:proofErr w:type="spellEnd"/>
      <w:r w:rsidRPr="001B0445">
        <w:rPr>
          <w:sz w:val="26"/>
          <w:szCs w:val="26"/>
        </w:rPr>
        <w:t xml:space="preserve"> нередко сочетается с менингококковым менингитом.</w:t>
      </w:r>
    </w:p>
    <w:p w14:paraId="6AAC333D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Менингококковый менингит также начинается остро. Лишь у отдельных больных за 1-5 дней отмечаются симптомы </w:t>
      </w:r>
      <w:proofErr w:type="spellStart"/>
      <w:r w:rsidRPr="001B0445">
        <w:rPr>
          <w:sz w:val="26"/>
          <w:szCs w:val="26"/>
        </w:rPr>
        <w:t>назофарингита</w:t>
      </w:r>
      <w:proofErr w:type="spellEnd"/>
      <w:r w:rsidRPr="001B0445">
        <w:rPr>
          <w:sz w:val="26"/>
          <w:szCs w:val="26"/>
        </w:rPr>
        <w:t>. Заболевание начинается с озноба, повышения температуры тела, воз</w:t>
      </w:r>
      <w:r w:rsidRPr="001B0445">
        <w:rPr>
          <w:sz w:val="26"/>
          <w:szCs w:val="26"/>
        </w:rPr>
        <w:softHyphen/>
        <w:t>буждения, двигательного беспокойства. Рано появляются сильнейшая головная боль, рвота без предшествующей тошноты, общая гипересте</w:t>
      </w:r>
      <w:r w:rsidRPr="001B0445">
        <w:rPr>
          <w:sz w:val="26"/>
          <w:szCs w:val="26"/>
        </w:rPr>
        <w:softHyphen/>
        <w:t xml:space="preserve">зия. К концу первых суток болезни возникают и нарастают </w:t>
      </w:r>
      <w:proofErr w:type="spellStart"/>
      <w:r w:rsidRPr="001B0445">
        <w:rPr>
          <w:sz w:val="26"/>
          <w:szCs w:val="26"/>
        </w:rPr>
        <w:t>менинге</w:t>
      </w:r>
      <w:r w:rsidRPr="001B0445">
        <w:rPr>
          <w:sz w:val="26"/>
          <w:szCs w:val="26"/>
        </w:rPr>
        <w:softHyphen/>
        <w:t>альные</w:t>
      </w:r>
      <w:proofErr w:type="spellEnd"/>
      <w:r w:rsidRPr="001B0445">
        <w:rPr>
          <w:sz w:val="26"/>
          <w:szCs w:val="26"/>
        </w:rPr>
        <w:t xml:space="preserve"> симптомы (ригидность затылочных мышц, симптомы </w:t>
      </w:r>
      <w:proofErr w:type="spellStart"/>
      <w:r w:rsidRPr="001B0445">
        <w:rPr>
          <w:sz w:val="26"/>
          <w:szCs w:val="26"/>
        </w:rPr>
        <w:t>Кернига</w:t>
      </w:r>
      <w:proofErr w:type="spellEnd"/>
      <w:r w:rsidRPr="001B0445">
        <w:rPr>
          <w:sz w:val="26"/>
          <w:szCs w:val="26"/>
        </w:rPr>
        <w:t xml:space="preserve"> - </w:t>
      </w:r>
      <w:proofErr w:type="spellStart"/>
      <w:r w:rsidRPr="001B0445">
        <w:rPr>
          <w:sz w:val="26"/>
          <w:szCs w:val="26"/>
        </w:rPr>
        <w:t>Брудзинского</w:t>
      </w:r>
      <w:proofErr w:type="spellEnd"/>
      <w:r w:rsidRPr="001B0445">
        <w:rPr>
          <w:sz w:val="26"/>
          <w:szCs w:val="26"/>
        </w:rPr>
        <w:t>). Возможны бред, затемнение сознания, судороги, тремор. Сухожильные рефлексы оживлены, иногда отмечаются патологи</w:t>
      </w:r>
      <w:r w:rsidRPr="001B0445">
        <w:rPr>
          <w:sz w:val="26"/>
          <w:szCs w:val="26"/>
        </w:rPr>
        <w:softHyphen/>
        <w:t>ческие рефлексы (</w:t>
      </w:r>
      <w:proofErr w:type="spellStart"/>
      <w:r w:rsidRPr="001B0445">
        <w:rPr>
          <w:sz w:val="26"/>
          <w:szCs w:val="26"/>
        </w:rPr>
        <w:t>Бабинского</w:t>
      </w:r>
      <w:proofErr w:type="spellEnd"/>
      <w:r w:rsidRPr="001B0445">
        <w:rPr>
          <w:sz w:val="26"/>
          <w:szCs w:val="26"/>
        </w:rPr>
        <w:t xml:space="preserve">, Россолимо). У </w:t>
      </w:r>
      <w:r w:rsidRPr="001B0445">
        <w:rPr>
          <w:sz w:val="26"/>
          <w:szCs w:val="26"/>
        </w:rPr>
        <w:lastRenderedPageBreak/>
        <w:t>некоторых больных поражаются черепные нервы (чаще зрительный, слуховой, отводящий).</w:t>
      </w:r>
    </w:p>
    <w:p w14:paraId="6B36897E" w14:textId="77777777" w:rsidR="001B0445" w:rsidRDefault="001B0445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</w:p>
    <w:p w14:paraId="26459AEA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У половины больных на 2-ой-5-й день болезни появляется обильная </w:t>
      </w:r>
      <w:proofErr w:type="spellStart"/>
      <w:r w:rsidRPr="001B0445">
        <w:rPr>
          <w:sz w:val="26"/>
          <w:szCs w:val="26"/>
        </w:rPr>
        <w:t>герпетическая</w:t>
      </w:r>
      <w:proofErr w:type="spellEnd"/>
      <w:r w:rsidRPr="001B0445">
        <w:rPr>
          <w:sz w:val="26"/>
          <w:szCs w:val="26"/>
        </w:rPr>
        <w:t xml:space="preserve"> сыпь. В крови - </w:t>
      </w:r>
      <w:proofErr w:type="spellStart"/>
      <w:r w:rsidRPr="001B0445">
        <w:rPr>
          <w:sz w:val="26"/>
          <w:szCs w:val="26"/>
        </w:rPr>
        <w:t>нейтрофильный</w:t>
      </w:r>
      <w:proofErr w:type="spellEnd"/>
      <w:r w:rsidRPr="001B0445">
        <w:rPr>
          <w:sz w:val="26"/>
          <w:szCs w:val="26"/>
        </w:rPr>
        <w:t xml:space="preserve"> лейкоцитоз ( до 16-25 10 /л), СОЭ повышена. </w:t>
      </w:r>
      <w:proofErr w:type="spellStart"/>
      <w:r w:rsidRPr="001B0445">
        <w:rPr>
          <w:sz w:val="26"/>
          <w:szCs w:val="26"/>
        </w:rPr>
        <w:t>Цереьроспинальная</w:t>
      </w:r>
      <w:proofErr w:type="spellEnd"/>
      <w:r w:rsidRPr="001B0445">
        <w:rPr>
          <w:sz w:val="26"/>
          <w:szCs w:val="26"/>
        </w:rPr>
        <w:t xml:space="preserve"> жидкость вытекает под повышенным давлением; в начале болезни она </w:t>
      </w:r>
      <w:proofErr w:type="spellStart"/>
      <w:r w:rsidRPr="001B0445">
        <w:rPr>
          <w:sz w:val="26"/>
          <w:szCs w:val="26"/>
        </w:rPr>
        <w:t>опалесцирующая</w:t>
      </w:r>
      <w:proofErr w:type="spellEnd"/>
      <w:r w:rsidRPr="001B0445">
        <w:rPr>
          <w:sz w:val="26"/>
          <w:szCs w:val="26"/>
        </w:rPr>
        <w:t xml:space="preserve">, затем становится мутной, гнойной ( </w:t>
      </w:r>
      <w:proofErr w:type="spellStart"/>
      <w:r w:rsidRPr="001B0445">
        <w:rPr>
          <w:sz w:val="26"/>
          <w:szCs w:val="26"/>
        </w:rPr>
        <w:t>цитоз</w:t>
      </w:r>
      <w:proofErr w:type="spellEnd"/>
      <w:r w:rsidRPr="001B0445">
        <w:rPr>
          <w:sz w:val="26"/>
          <w:szCs w:val="26"/>
        </w:rPr>
        <w:t xml:space="preserve"> до 10 </w:t>
      </w:r>
      <w:proofErr w:type="spellStart"/>
      <w:r w:rsidRPr="001B0445">
        <w:rPr>
          <w:sz w:val="26"/>
          <w:szCs w:val="26"/>
        </w:rPr>
        <w:t>10</w:t>
      </w:r>
      <w:proofErr w:type="spellEnd"/>
      <w:r w:rsidRPr="001B0445">
        <w:rPr>
          <w:sz w:val="26"/>
          <w:szCs w:val="26"/>
        </w:rPr>
        <w:t xml:space="preserve"> в 1 мкл). На фоне менингита могут появиться </w:t>
      </w:r>
      <w:proofErr w:type="spellStart"/>
      <w:r w:rsidRPr="001B0445">
        <w:rPr>
          <w:sz w:val="26"/>
          <w:szCs w:val="26"/>
        </w:rPr>
        <w:t>энцефалитические</w:t>
      </w:r>
      <w:proofErr w:type="spellEnd"/>
      <w:r w:rsidRPr="001B0445">
        <w:rPr>
          <w:sz w:val="26"/>
          <w:szCs w:val="26"/>
        </w:rPr>
        <w:t xml:space="preserve"> симптомы (нистагм,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 xml:space="preserve">моно- и гемиплегии, мозжечковые симптомы, </w:t>
      </w:r>
      <w:proofErr w:type="spellStart"/>
      <w:r w:rsidRPr="001B0445">
        <w:rPr>
          <w:sz w:val="26"/>
          <w:szCs w:val="26"/>
        </w:rPr>
        <w:t>эпилептиформные</w:t>
      </w:r>
      <w:proofErr w:type="spellEnd"/>
      <w:r w:rsidRPr="001B0445">
        <w:rPr>
          <w:sz w:val="26"/>
          <w:szCs w:val="26"/>
        </w:rPr>
        <w:t xml:space="preserve"> припадки).</w:t>
      </w:r>
    </w:p>
    <w:p w14:paraId="5754CB76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Осложнения: инфекционно-токсический шок, острая надпочечни</w:t>
      </w:r>
      <w:r w:rsidRPr="001B0445">
        <w:rPr>
          <w:sz w:val="26"/>
          <w:szCs w:val="26"/>
        </w:rPr>
        <w:softHyphen/>
        <w:t>ковая недостаточность, отек и набухание мозга, приводящие к вкли</w:t>
      </w:r>
      <w:r w:rsidRPr="001B0445">
        <w:rPr>
          <w:sz w:val="26"/>
          <w:szCs w:val="26"/>
        </w:rPr>
        <w:softHyphen/>
        <w:t>ниванию мозга. Дифференцировать необходимо от других гнойных ме</w:t>
      </w:r>
      <w:r w:rsidRPr="001B0445">
        <w:rPr>
          <w:sz w:val="26"/>
          <w:szCs w:val="26"/>
        </w:rPr>
        <w:softHyphen/>
        <w:t>нингитов. Доказательством заболевания служит выделение менинго</w:t>
      </w:r>
      <w:r w:rsidRPr="001B0445">
        <w:rPr>
          <w:sz w:val="26"/>
          <w:szCs w:val="26"/>
        </w:rPr>
        <w:softHyphen/>
        <w:t>кокка из цереброспинальной жидкости или крови.</w:t>
      </w:r>
    </w:p>
    <w:p w14:paraId="6B0E6081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Лечение. Наиболее эффективна рано начатая интенсивная пенициллинотерапия. </w:t>
      </w:r>
      <w:proofErr w:type="spellStart"/>
      <w:r w:rsidRPr="001B0445">
        <w:rPr>
          <w:sz w:val="26"/>
          <w:szCs w:val="26"/>
        </w:rPr>
        <w:t>Бензилпенициллин</w:t>
      </w:r>
      <w:proofErr w:type="spellEnd"/>
      <w:r w:rsidRPr="001B0445">
        <w:rPr>
          <w:sz w:val="26"/>
          <w:szCs w:val="26"/>
        </w:rPr>
        <w:t xml:space="preserve"> назначают немедленно после установления диагноза или при подозрении на менингококковый ме</w:t>
      </w:r>
      <w:r w:rsidRPr="001B0445">
        <w:rPr>
          <w:sz w:val="26"/>
          <w:szCs w:val="26"/>
        </w:rPr>
        <w:softHyphen/>
        <w:t xml:space="preserve">нингит. Препарат вводят из расчета 200 000 ЕД/(кг 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>). Минималь</w:t>
      </w:r>
      <w:r w:rsidRPr="001B0445">
        <w:rPr>
          <w:sz w:val="26"/>
          <w:szCs w:val="26"/>
        </w:rPr>
        <w:softHyphen/>
        <w:t xml:space="preserve">ная доза пенициллина для детей в возрасте до 3 </w:t>
      </w:r>
      <w:proofErr w:type="spellStart"/>
      <w:r w:rsidRPr="001B0445">
        <w:rPr>
          <w:sz w:val="26"/>
          <w:szCs w:val="26"/>
        </w:rPr>
        <w:t>мес</w:t>
      </w:r>
      <w:proofErr w:type="spellEnd"/>
      <w:r w:rsidRPr="001B0445">
        <w:rPr>
          <w:sz w:val="26"/>
          <w:szCs w:val="26"/>
        </w:rPr>
        <w:t xml:space="preserve"> 1 200 000 ЕД/ 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; от 4 до 6 </w:t>
      </w:r>
      <w:proofErr w:type="spellStart"/>
      <w:r w:rsidRPr="001B0445">
        <w:rPr>
          <w:sz w:val="26"/>
          <w:szCs w:val="26"/>
        </w:rPr>
        <w:t>мес</w:t>
      </w:r>
      <w:proofErr w:type="spellEnd"/>
      <w:r w:rsidRPr="001B0445">
        <w:rPr>
          <w:sz w:val="26"/>
          <w:szCs w:val="26"/>
        </w:rPr>
        <w:t xml:space="preserve"> - 1 500 000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; 7-11 </w:t>
      </w:r>
      <w:proofErr w:type="spellStart"/>
      <w:r w:rsidRPr="001B0445">
        <w:rPr>
          <w:sz w:val="26"/>
          <w:szCs w:val="26"/>
        </w:rPr>
        <w:t>мес</w:t>
      </w:r>
      <w:proofErr w:type="spellEnd"/>
      <w:r w:rsidRPr="001B0445">
        <w:rPr>
          <w:sz w:val="26"/>
          <w:szCs w:val="26"/>
        </w:rPr>
        <w:t xml:space="preserve"> - 2 000 </w:t>
      </w:r>
      <w:proofErr w:type="spellStart"/>
      <w:r w:rsidRPr="001B0445">
        <w:rPr>
          <w:sz w:val="26"/>
          <w:szCs w:val="26"/>
        </w:rPr>
        <w:t>000</w:t>
      </w:r>
      <w:proofErr w:type="spellEnd"/>
      <w:r w:rsidRPr="001B0445">
        <w:rPr>
          <w:sz w:val="26"/>
          <w:szCs w:val="26"/>
        </w:rPr>
        <w:t xml:space="preserve"> ЕД/ 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>; 1-2 лет - 2 400 000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>; 3 лет - 2 800 000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>; 4 лет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- 3 200 000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; 5-7 лет - 4 000 </w:t>
      </w:r>
      <w:proofErr w:type="spellStart"/>
      <w:r w:rsidRPr="001B0445">
        <w:rPr>
          <w:sz w:val="26"/>
          <w:szCs w:val="26"/>
        </w:rPr>
        <w:t>000</w:t>
      </w:r>
      <w:proofErr w:type="spellEnd"/>
      <w:r w:rsidRPr="001B0445">
        <w:rPr>
          <w:sz w:val="26"/>
          <w:szCs w:val="26"/>
        </w:rPr>
        <w:t xml:space="preserve">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; 8-10 лет - 6 000 </w:t>
      </w:r>
      <w:proofErr w:type="spellStart"/>
      <w:r w:rsidRPr="001B0445">
        <w:rPr>
          <w:sz w:val="26"/>
          <w:szCs w:val="26"/>
        </w:rPr>
        <w:t>000</w:t>
      </w:r>
      <w:proofErr w:type="spellEnd"/>
      <w:r w:rsidRPr="001B0445">
        <w:rPr>
          <w:sz w:val="26"/>
          <w:szCs w:val="26"/>
        </w:rPr>
        <w:t xml:space="preserve">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; 11-15 лет - 9 000 </w:t>
      </w:r>
      <w:proofErr w:type="spellStart"/>
      <w:r w:rsidRPr="001B0445">
        <w:rPr>
          <w:sz w:val="26"/>
          <w:szCs w:val="26"/>
        </w:rPr>
        <w:t>000</w:t>
      </w:r>
      <w:proofErr w:type="spellEnd"/>
      <w:r w:rsidRPr="001B0445">
        <w:rPr>
          <w:sz w:val="26"/>
          <w:szCs w:val="26"/>
        </w:rPr>
        <w:t xml:space="preserve">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; для взрослых - 12 000 </w:t>
      </w:r>
      <w:proofErr w:type="spellStart"/>
      <w:r w:rsidRPr="001B0445">
        <w:rPr>
          <w:sz w:val="26"/>
          <w:szCs w:val="26"/>
        </w:rPr>
        <w:t>000</w:t>
      </w:r>
      <w:proofErr w:type="spellEnd"/>
      <w:r w:rsidRPr="001B0445">
        <w:rPr>
          <w:sz w:val="26"/>
          <w:szCs w:val="26"/>
        </w:rPr>
        <w:t xml:space="preserve"> ЕД/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>. Интервалы между введением пенициллина не должны превышать 4 ч. Пенициллин вводят внутримышечно. Дозу пе</w:t>
      </w:r>
      <w:r w:rsidRPr="001B0445">
        <w:rPr>
          <w:sz w:val="26"/>
          <w:szCs w:val="26"/>
        </w:rPr>
        <w:softHyphen/>
        <w:t xml:space="preserve">нициллина в ходе лечения уменьшать нельзя. Длительность </w:t>
      </w:r>
      <w:proofErr w:type="spellStart"/>
      <w:r w:rsidRPr="001B0445">
        <w:rPr>
          <w:sz w:val="26"/>
          <w:szCs w:val="26"/>
        </w:rPr>
        <w:t>антибио</w:t>
      </w:r>
      <w:r w:rsidRPr="001B0445">
        <w:rPr>
          <w:sz w:val="26"/>
          <w:szCs w:val="26"/>
        </w:rPr>
        <w:softHyphen/>
        <w:t>тикотерапии</w:t>
      </w:r>
      <w:proofErr w:type="spellEnd"/>
      <w:r w:rsidRPr="001B0445">
        <w:rPr>
          <w:sz w:val="26"/>
          <w:szCs w:val="26"/>
        </w:rPr>
        <w:t xml:space="preserve"> 5-8 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. Показанием к отмене пенициллина служит уменьшение </w:t>
      </w:r>
      <w:proofErr w:type="spellStart"/>
      <w:r w:rsidRPr="001B0445">
        <w:rPr>
          <w:sz w:val="26"/>
          <w:szCs w:val="26"/>
        </w:rPr>
        <w:t>цитоза</w:t>
      </w:r>
      <w:proofErr w:type="spellEnd"/>
      <w:r w:rsidRPr="001B0445">
        <w:rPr>
          <w:sz w:val="26"/>
          <w:szCs w:val="26"/>
        </w:rPr>
        <w:t xml:space="preserve"> в цереброспинальной жидкости ниже 100-150 кле</w:t>
      </w:r>
      <w:r w:rsidRPr="001B0445">
        <w:rPr>
          <w:sz w:val="26"/>
          <w:szCs w:val="26"/>
        </w:rPr>
        <w:softHyphen/>
        <w:t xml:space="preserve">ток в 1 мкл. Эффективны также полусинтетические пенициллины ( </w:t>
      </w:r>
      <w:proofErr w:type="spellStart"/>
      <w:r w:rsidRPr="001B0445">
        <w:rPr>
          <w:sz w:val="26"/>
          <w:szCs w:val="26"/>
        </w:rPr>
        <w:t>ам</w:t>
      </w:r>
      <w:r w:rsidRPr="001B0445">
        <w:rPr>
          <w:sz w:val="26"/>
          <w:szCs w:val="26"/>
        </w:rPr>
        <w:softHyphen/>
        <w:t>пициллин</w:t>
      </w:r>
      <w:proofErr w:type="spellEnd"/>
      <w:r w:rsidRPr="001B0445">
        <w:rPr>
          <w:sz w:val="26"/>
          <w:szCs w:val="26"/>
        </w:rPr>
        <w:t xml:space="preserve">, </w:t>
      </w:r>
      <w:proofErr w:type="spellStart"/>
      <w:r w:rsidRPr="001B0445">
        <w:rPr>
          <w:sz w:val="26"/>
          <w:szCs w:val="26"/>
        </w:rPr>
        <w:t>мтициллин</w:t>
      </w:r>
      <w:proofErr w:type="spellEnd"/>
      <w:r w:rsidRPr="001B0445">
        <w:rPr>
          <w:sz w:val="26"/>
          <w:szCs w:val="26"/>
        </w:rPr>
        <w:t xml:space="preserve">), которые вводят в дозе 200-300 мг/(кг 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) в/м. При непереносимости пенициллина назначают </w:t>
      </w:r>
      <w:proofErr w:type="spellStart"/>
      <w:r w:rsidRPr="001B0445">
        <w:rPr>
          <w:sz w:val="26"/>
          <w:szCs w:val="26"/>
        </w:rPr>
        <w:t>левомицетина</w:t>
      </w:r>
      <w:proofErr w:type="spellEnd"/>
      <w:r w:rsidRPr="001B0445">
        <w:rPr>
          <w:sz w:val="26"/>
          <w:szCs w:val="26"/>
        </w:rPr>
        <w:t xml:space="preserve"> </w:t>
      </w:r>
      <w:proofErr w:type="spellStart"/>
      <w:r w:rsidRPr="001B0445">
        <w:rPr>
          <w:sz w:val="26"/>
          <w:szCs w:val="26"/>
        </w:rPr>
        <w:t>сук</w:t>
      </w:r>
      <w:r w:rsidRPr="001B0445">
        <w:rPr>
          <w:sz w:val="26"/>
          <w:szCs w:val="26"/>
        </w:rPr>
        <w:softHyphen/>
        <w:t>цинат</w:t>
      </w:r>
      <w:proofErr w:type="spellEnd"/>
      <w:r w:rsidRPr="001B0445">
        <w:rPr>
          <w:sz w:val="26"/>
          <w:szCs w:val="26"/>
        </w:rPr>
        <w:t xml:space="preserve"> натрия в дозе 50-100 мг/(кг </w:t>
      </w:r>
      <w:proofErr w:type="spellStart"/>
      <w:r w:rsidRPr="001B0445">
        <w:rPr>
          <w:sz w:val="26"/>
          <w:szCs w:val="26"/>
        </w:rPr>
        <w:t>сут</w:t>
      </w:r>
      <w:proofErr w:type="spellEnd"/>
      <w:r w:rsidRPr="001B0445">
        <w:rPr>
          <w:sz w:val="26"/>
          <w:szCs w:val="26"/>
        </w:rPr>
        <w:t xml:space="preserve">) в/м. При развитии судорог показаны </w:t>
      </w:r>
      <w:proofErr w:type="spellStart"/>
      <w:r w:rsidRPr="001B0445">
        <w:rPr>
          <w:sz w:val="26"/>
          <w:szCs w:val="26"/>
        </w:rPr>
        <w:t>фенобарбитал</w:t>
      </w:r>
      <w:proofErr w:type="spellEnd"/>
      <w:r w:rsidRPr="001B0445">
        <w:rPr>
          <w:sz w:val="26"/>
          <w:szCs w:val="26"/>
        </w:rPr>
        <w:t>, хлоралгидрат в клизмах.</w:t>
      </w:r>
    </w:p>
    <w:p w14:paraId="2199319F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Прогноз при раннем и адекватном лечении благоприятный. При тяжелых формах и </w:t>
      </w:r>
      <w:proofErr w:type="spellStart"/>
      <w:r w:rsidRPr="001B0445">
        <w:rPr>
          <w:sz w:val="26"/>
          <w:szCs w:val="26"/>
        </w:rPr>
        <w:t>несвоевременноначатом</w:t>
      </w:r>
      <w:proofErr w:type="spellEnd"/>
      <w:r w:rsidRPr="001B0445">
        <w:rPr>
          <w:sz w:val="26"/>
          <w:szCs w:val="26"/>
        </w:rPr>
        <w:t xml:space="preserve"> лечении возможны летальные исходы. </w:t>
      </w:r>
      <w:proofErr w:type="spellStart"/>
      <w:r w:rsidRPr="001B0445">
        <w:rPr>
          <w:sz w:val="26"/>
          <w:szCs w:val="26"/>
        </w:rPr>
        <w:t>Реконвалесценты</w:t>
      </w:r>
      <w:proofErr w:type="spellEnd"/>
      <w:r w:rsidRPr="001B0445">
        <w:rPr>
          <w:sz w:val="26"/>
          <w:szCs w:val="26"/>
        </w:rPr>
        <w:t xml:space="preserve"> должны находиться под наблюдением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участкового врача и районного психоневролога не менее  2-3 лет  и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обследоваться один раз в 3-6 мес.</w:t>
      </w:r>
    </w:p>
    <w:p w14:paraId="0D1164E0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Профилактика. </w:t>
      </w:r>
      <w:proofErr w:type="spellStart"/>
      <w:r w:rsidRPr="001B0445">
        <w:rPr>
          <w:sz w:val="26"/>
          <w:szCs w:val="26"/>
        </w:rPr>
        <w:t>Выяление</w:t>
      </w:r>
      <w:proofErr w:type="spellEnd"/>
      <w:r w:rsidRPr="001B0445">
        <w:rPr>
          <w:sz w:val="26"/>
          <w:szCs w:val="26"/>
        </w:rPr>
        <w:t xml:space="preserve"> и изоляция больных. В ста</w:t>
      </w:r>
      <w:r w:rsidRPr="001B0445">
        <w:rPr>
          <w:sz w:val="26"/>
          <w:szCs w:val="26"/>
        </w:rPr>
        <w:softHyphen/>
        <w:t xml:space="preserve">ционаре проводят текущую дезинфекцию.  Заключительную дезинфекцию и </w:t>
      </w:r>
      <w:proofErr w:type="spellStart"/>
      <w:r w:rsidRPr="001B0445">
        <w:rPr>
          <w:sz w:val="26"/>
          <w:szCs w:val="26"/>
        </w:rPr>
        <w:t>химиопрофилактику</w:t>
      </w:r>
      <w:proofErr w:type="spellEnd"/>
      <w:r w:rsidRPr="001B0445">
        <w:rPr>
          <w:sz w:val="26"/>
          <w:szCs w:val="26"/>
        </w:rPr>
        <w:t xml:space="preserve"> в очагах не проводят.</w:t>
      </w:r>
    </w:p>
    <w:p w14:paraId="6F579D1E" w14:textId="77777777" w:rsidR="002E65A9" w:rsidRPr="001B0445" w:rsidRDefault="002E65A9" w:rsidP="001B0445">
      <w:pPr>
        <w:suppressAutoHyphens/>
        <w:adjustRightInd w:val="0"/>
        <w:jc w:val="center"/>
        <w:rPr>
          <w:sz w:val="26"/>
          <w:szCs w:val="26"/>
        </w:rPr>
      </w:pPr>
      <w:r w:rsidRPr="001B0445">
        <w:rPr>
          <w:sz w:val="26"/>
          <w:szCs w:val="26"/>
        </w:rPr>
        <w:t>ОСНОВНЫЕ  ПРИНЦИПЫ ЛЕЧЕНИЯ ОСТРЫХ РЕСПИРАТОРНЫХ</w:t>
      </w:r>
    </w:p>
    <w:p w14:paraId="0F338D80" w14:textId="77777777" w:rsidR="002E65A9" w:rsidRPr="001B0445" w:rsidRDefault="002E65A9" w:rsidP="001B0445">
      <w:pPr>
        <w:suppressAutoHyphens/>
        <w:adjustRightInd w:val="0"/>
        <w:jc w:val="center"/>
        <w:rPr>
          <w:sz w:val="26"/>
          <w:szCs w:val="26"/>
        </w:rPr>
      </w:pPr>
      <w:r w:rsidRPr="001B0445">
        <w:rPr>
          <w:sz w:val="26"/>
          <w:szCs w:val="26"/>
        </w:rPr>
        <w:t>ВИРУСНЫХ ЗАБОЛЕВАНИЙ У ДЕТЕЙ ШКОЛЬНОГО ВОЗРАСТА</w:t>
      </w:r>
    </w:p>
    <w:p w14:paraId="47C815E1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Острые респираторные вирусные заболевания являются наиболее широко распространенной острой патологией у детей. Максимум слу</w:t>
      </w:r>
      <w:r w:rsidRPr="001B0445">
        <w:rPr>
          <w:sz w:val="26"/>
          <w:szCs w:val="26"/>
        </w:rPr>
        <w:softHyphen/>
        <w:t>чаев заболеваний регистрируется осенью и зимой. Особенно подвер</w:t>
      </w:r>
      <w:r w:rsidRPr="001B0445">
        <w:rPr>
          <w:sz w:val="26"/>
          <w:szCs w:val="26"/>
        </w:rPr>
        <w:softHyphen/>
        <w:t>жены острым респираторным вирусным инфекциям (ОРВИ) дети с неб</w:t>
      </w:r>
      <w:r w:rsidRPr="001B0445">
        <w:rPr>
          <w:sz w:val="26"/>
          <w:szCs w:val="26"/>
        </w:rPr>
        <w:softHyphen/>
        <w:t xml:space="preserve">лагоприятным </w:t>
      </w:r>
      <w:proofErr w:type="spellStart"/>
      <w:r w:rsidRPr="001B0445">
        <w:rPr>
          <w:sz w:val="26"/>
          <w:szCs w:val="26"/>
        </w:rPr>
        <w:t>преморбидным</w:t>
      </w:r>
      <w:proofErr w:type="spellEnd"/>
      <w:r w:rsidRPr="001B0445">
        <w:rPr>
          <w:sz w:val="26"/>
          <w:szCs w:val="26"/>
        </w:rPr>
        <w:t xml:space="preserve"> фоном - ослабленные, с хроническими заболеваниями. У них чаще возникают и осложнения ОРВИ.</w:t>
      </w:r>
    </w:p>
    <w:p w14:paraId="61FC4349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В последнее время в лечении ОРВИ значительное место стали занимать методы </w:t>
      </w:r>
      <w:proofErr w:type="spellStart"/>
      <w:r w:rsidRPr="001B0445">
        <w:rPr>
          <w:sz w:val="26"/>
          <w:szCs w:val="26"/>
        </w:rPr>
        <w:t>немедикаментозной</w:t>
      </w:r>
      <w:proofErr w:type="spellEnd"/>
      <w:r w:rsidRPr="001B0445">
        <w:rPr>
          <w:sz w:val="26"/>
          <w:szCs w:val="26"/>
        </w:rPr>
        <w:t>, нетрадиционной терапии (</w:t>
      </w:r>
      <w:proofErr w:type="spellStart"/>
      <w:r w:rsidRPr="001B0445">
        <w:rPr>
          <w:sz w:val="26"/>
          <w:szCs w:val="26"/>
        </w:rPr>
        <w:t>аэро</w:t>
      </w:r>
      <w:proofErr w:type="spellEnd"/>
      <w:r w:rsidRPr="001B0445">
        <w:rPr>
          <w:sz w:val="26"/>
          <w:szCs w:val="26"/>
        </w:rPr>
        <w:t>-,</w:t>
      </w:r>
      <w:r w:rsidR="001B0445">
        <w:rPr>
          <w:sz w:val="26"/>
          <w:szCs w:val="26"/>
        </w:rPr>
        <w:t xml:space="preserve"> </w:t>
      </w:r>
      <w:proofErr w:type="spellStart"/>
      <w:r w:rsidRPr="001B0445">
        <w:rPr>
          <w:sz w:val="26"/>
          <w:szCs w:val="26"/>
        </w:rPr>
        <w:t>гидро</w:t>
      </w:r>
      <w:proofErr w:type="spellEnd"/>
      <w:r w:rsidRPr="001B0445">
        <w:rPr>
          <w:sz w:val="26"/>
          <w:szCs w:val="26"/>
        </w:rPr>
        <w:t xml:space="preserve">-, фото- и </w:t>
      </w:r>
      <w:proofErr w:type="spellStart"/>
      <w:r w:rsidRPr="001B0445">
        <w:rPr>
          <w:sz w:val="26"/>
          <w:szCs w:val="26"/>
        </w:rPr>
        <w:t>фитотерапия</w:t>
      </w:r>
      <w:proofErr w:type="spellEnd"/>
      <w:r w:rsidRPr="001B0445">
        <w:rPr>
          <w:sz w:val="26"/>
          <w:szCs w:val="26"/>
        </w:rPr>
        <w:t>).  Рациональное сочетание этих мето</w:t>
      </w:r>
      <w:r w:rsidRPr="001B0445">
        <w:rPr>
          <w:sz w:val="26"/>
          <w:szCs w:val="26"/>
        </w:rPr>
        <w:softHyphen/>
        <w:t>дов с традиционными при постоянной оценке эффективности лечения - залог успеха.</w:t>
      </w:r>
    </w:p>
    <w:p w14:paraId="25AE2C9A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lastRenderedPageBreak/>
        <w:t xml:space="preserve">При тяжелых формах ОРВИ, сопровождающихся значительной интоксикацией, безусловно, необходимо стационарное лечение с проведением комплексной </w:t>
      </w:r>
      <w:proofErr w:type="spellStart"/>
      <w:r w:rsidRPr="001B0445">
        <w:rPr>
          <w:sz w:val="26"/>
          <w:szCs w:val="26"/>
        </w:rPr>
        <w:t>дезинтоксикационной</w:t>
      </w:r>
      <w:proofErr w:type="spellEnd"/>
      <w:r w:rsidRPr="001B0445">
        <w:rPr>
          <w:sz w:val="26"/>
          <w:szCs w:val="26"/>
        </w:rPr>
        <w:t>,  десенсибилизирующей и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другой терапии, профилактики осложнений ОРВИ. При легких и сред</w:t>
      </w:r>
      <w:r w:rsidRPr="001B0445">
        <w:rPr>
          <w:sz w:val="26"/>
          <w:szCs w:val="26"/>
        </w:rPr>
        <w:softHyphen/>
        <w:t xml:space="preserve">ней тяжести формах ОРВИ можно лечиться </w:t>
      </w:r>
      <w:proofErr w:type="spellStart"/>
      <w:r w:rsidRPr="001B0445">
        <w:rPr>
          <w:sz w:val="26"/>
          <w:szCs w:val="26"/>
        </w:rPr>
        <w:t>амбулаторно</w:t>
      </w:r>
      <w:proofErr w:type="spellEnd"/>
      <w:r w:rsidRPr="001B0445">
        <w:rPr>
          <w:sz w:val="26"/>
          <w:szCs w:val="26"/>
        </w:rPr>
        <w:t>. Рациональная форма организации лечебного процесса (при наличии показаний) - "стационар на дому". При всех формах ОРВИ велик риск возникнове</w:t>
      </w:r>
      <w:r w:rsidRPr="001B0445">
        <w:rPr>
          <w:sz w:val="26"/>
          <w:szCs w:val="26"/>
        </w:rPr>
        <w:softHyphen/>
        <w:t>ния вторичной бактериальной инфекции, в связи с этим необходим постоянный контроль за данными анализов крови и мочи. Прием антибиотиков с целью профилактики развития вторичной инфекции при ОРВИ не только не эффективен, но и вреден. Дети, получавшие эти препараты, заболевают постгриппозной пневмонией чаще, чем не принимавшие их.</w:t>
      </w:r>
    </w:p>
    <w:p w14:paraId="25F1C4B2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Известно, что ОРВИ провоцирует обострение заболеваний орга</w:t>
      </w:r>
      <w:r w:rsidRPr="001B0445">
        <w:rPr>
          <w:sz w:val="26"/>
          <w:szCs w:val="26"/>
        </w:rPr>
        <w:softHyphen/>
        <w:t>нов сердечно-сосудистой, дыхательной, пищеварительной и других систем. В связи с этим при лечении ОРВИ у детей, страдающих хро</w:t>
      </w:r>
      <w:r w:rsidRPr="001B0445">
        <w:rPr>
          <w:sz w:val="26"/>
          <w:szCs w:val="26"/>
        </w:rPr>
        <w:softHyphen/>
        <w:t>ническими заболеваниями, необходимо своевременно провести соот</w:t>
      </w:r>
      <w:r w:rsidRPr="001B0445">
        <w:rPr>
          <w:sz w:val="26"/>
          <w:szCs w:val="26"/>
        </w:rPr>
        <w:softHyphen/>
        <w:t>ветствующую профилактику обострения этих болезней.</w:t>
      </w:r>
    </w:p>
    <w:p w14:paraId="4713B5B5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Режим детей с ОРВИ должен быть постельным при интоксикации, гипертермии. Далее рекомендуется щадящий режим, и, индивидуально, в зависимости от состояния ребенка, со 2-3-го дня после нормали</w:t>
      </w:r>
      <w:r w:rsidRPr="001B0445">
        <w:rPr>
          <w:sz w:val="26"/>
          <w:szCs w:val="26"/>
        </w:rPr>
        <w:softHyphen/>
        <w:t>зации температуры назначают прогулки по 15-20 мин  в зависимости от погодных условий.</w:t>
      </w:r>
    </w:p>
    <w:p w14:paraId="5A2EC0D0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Всем детям с ОРВИ рекомендуется больше спать. Больному ОРВИ ребенку категорически противопоказано пользоваться бассейном, баней и т.п. до полного выздоровления.</w:t>
      </w:r>
    </w:p>
    <w:p w14:paraId="4EA7C028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Диета больного ребенка в первые дни заболевания при нараста</w:t>
      </w:r>
      <w:r w:rsidRPr="001B0445">
        <w:rPr>
          <w:sz w:val="26"/>
          <w:szCs w:val="26"/>
        </w:rPr>
        <w:softHyphen/>
        <w:t xml:space="preserve">нии интоксикации,  гипертермии  должна соответствовать принципам максимального </w:t>
      </w:r>
      <w:proofErr w:type="spellStart"/>
      <w:r w:rsidRPr="001B0445">
        <w:rPr>
          <w:sz w:val="26"/>
          <w:szCs w:val="26"/>
        </w:rPr>
        <w:t>щажения</w:t>
      </w:r>
      <w:proofErr w:type="spellEnd"/>
      <w:r w:rsidRPr="001B0445">
        <w:rPr>
          <w:sz w:val="26"/>
          <w:szCs w:val="26"/>
        </w:rPr>
        <w:t xml:space="preserve"> - механического ( пища должна быть мягкой, не требующей тщательного пережевывания),  термического, химичес</w:t>
      </w:r>
      <w:r w:rsidRPr="001B0445">
        <w:rPr>
          <w:sz w:val="26"/>
          <w:szCs w:val="26"/>
        </w:rPr>
        <w:softHyphen/>
        <w:t>кого (исключаются острые блюда, копчености и т.п.). Рекомендует</w:t>
      </w:r>
      <w:r w:rsidRPr="001B0445">
        <w:rPr>
          <w:sz w:val="26"/>
          <w:szCs w:val="26"/>
        </w:rPr>
        <w:softHyphen/>
        <w:t>ся обильное теплое питье: клюквенный морс, настой шиповника, ми</w:t>
      </w:r>
      <w:r w:rsidRPr="001B0445">
        <w:rPr>
          <w:sz w:val="26"/>
          <w:szCs w:val="26"/>
        </w:rPr>
        <w:softHyphen/>
        <w:t>неральные  воды  без  газов.  Чай с молоком ( в соотношении 1:1) обладает  мягким  диуретическим  действием и хорошо  переносится детьми. При гипертермии используются настои липового цвета, мали</w:t>
      </w:r>
      <w:r w:rsidRPr="001B0445">
        <w:rPr>
          <w:sz w:val="26"/>
          <w:szCs w:val="26"/>
        </w:rPr>
        <w:softHyphen/>
        <w:t>нового и земляничного листа, отвар сухих ягод малины.</w:t>
      </w:r>
    </w:p>
    <w:p w14:paraId="14839B25" w14:textId="77777777" w:rsidR="002E65A9" w:rsidRPr="001B0445" w:rsidRDefault="002E65A9" w:rsidP="001B0445">
      <w:pPr>
        <w:tabs>
          <w:tab w:val="left" w:pos="1080"/>
        </w:tabs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После окончания лихорадочного периода назначается  молочно-растительная диета,  богатая витаминами, с исключением соленых,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жареных и копченых блюд.  Мясо,  рыбу включают в рацион только в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отварном виде, небольшими порциями.  Рекомендуются  такие блюда,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как овсяная каша, творог, пюре из яблок, пюре из отварного кар</w:t>
      </w:r>
      <w:r w:rsidRPr="001B0445">
        <w:rPr>
          <w:sz w:val="26"/>
          <w:szCs w:val="26"/>
        </w:rPr>
        <w:softHyphen/>
        <w:t>тофеля и т.п. У детей с ОРВИ большое значение имеет контроль за стулом, так как гипотония толстого кишечника может являться до</w:t>
      </w:r>
      <w:r w:rsidRPr="001B0445">
        <w:rPr>
          <w:sz w:val="26"/>
          <w:szCs w:val="26"/>
        </w:rPr>
        <w:softHyphen/>
        <w:t>полнительным фактором, поддерживающим интоксикацию. Рекомендует</w:t>
      </w:r>
      <w:r w:rsidRPr="001B0445">
        <w:rPr>
          <w:sz w:val="26"/>
          <w:szCs w:val="26"/>
        </w:rPr>
        <w:softHyphen/>
        <w:t>ся применение укропной воды, хлеба ржаного или грубого помола, отваров, чернослива и других сухофруктов, а также прохладный фруктовый сок перед едой, свекла, капуста, яблоки. Есть надо небольшими порциями, 5-6 раз в день.</w:t>
      </w:r>
    </w:p>
    <w:p w14:paraId="17E3A167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В качестве источника витаминов можно использовать клюкву, одновременно способствующую санации мочевыводящих путей, брусни</w:t>
      </w:r>
      <w:r w:rsidRPr="001B0445">
        <w:rPr>
          <w:sz w:val="26"/>
          <w:szCs w:val="26"/>
        </w:rPr>
        <w:softHyphen/>
        <w:t>ку, обладающую противовоспалительным действием, а также фрукты и овощи, витаминные чаи, включающие отвары сухих ягод черной смо</w:t>
      </w:r>
      <w:r w:rsidRPr="001B0445">
        <w:rPr>
          <w:sz w:val="26"/>
          <w:szCs w:val="26"/>
        </w:rPr>
        <w:softHyphen/>
        <w:t>родины, листа крапивы, ягод рябины и др., в зависимости от вре</w:t>
      </w:r>
      <w:r w:rsidRPr="001B0445">
        <w:rPr>
          <w:sz w:val="26"/>
          <w:szCs w:val="26"/>
        </w:rPr>
        <w:softHyphen/>
        <w:t>мени года.</w:t>
      </w:r>
    </w:p>
    <w:p w14:paraId="12B3A06C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Всем больным ОРВИ в период болезни и реконвалесценции пока</w:t>
      </w:r>
      <w:r w:rsidRPr="001B0445">
        <w:rPr>
          <w:sz w:val="26"/>
          <w:szCs w:val="26"/>
        </w:rPr>
        <w:softHyphen/>
        <w:t>зана дополнительная витаминотерапия ( витамин С в качестве обще</w:t>
      </w:r>
      <w:r w:rsidRPr="001B0445">
        <w:rPr>
          <w:sz w:val="26"/>
          <w:szCs w:val="26"/>
        </w:rPr>
        <w:softHyphen/>
        <w:t xml:space="preserve">укрепляющего и </w:t>
      </w:r>
      <w:proofErr w:type="spellStart"/>
      <w:r w:rsidRPr="001B0445">
        <w:rPr>
          <w:sz w:val="26"/>
          <w:szCs w:val="26"/>
        </w:rPr>
        <w:lastRenderedPageBreak/>
        <w:t>противовоспилительного</w:t>
      </w:r>
      <w:proofErr w:type="spellEnd"/>
      <w:r w:rsidRPr="001B0445">
        <w:rPr>
          <w:sz w:val="26"/>
          <w:szCs w:val="26"/>
        </w:rPr>
        <w:t xml:space="preserve"> средства, витамин Р, обла</w:t>
      </w:r>
      <w:r w:rsidRPr="001B0445">
        <w:rPr>
          <w:sz w:val="26"/>
          <w:szCs w:val="26"/>
        </w:rPr>
        <w:softHyphen/>
        <w:t xml:space="preserve">дающий </w:t>
      </w:r>
      <w:proofErr w:type="spellStart"/>
      <w:r w:rsidRPr="001B0445">
        <w:rPr>
          <w:sz w:val="26"/>
          <w:szCs w:val="26"/>
        </w:rPr>
        <w:t>мембраностабилизирующим</w:t>
      </w:r>
      <w:proofErr w:type="spellEnd"/>
      <w:r w:rsidRPr="001B0445">
        <w:rPr>
          <w:sz w:val="26"/>
          <w:szCs w:val="26"/>
        </w:rPr>
        <w:t xml:space="preserve"> действием, что препятствует про</w:t>
      </w:r>
      <w:r w:rsidRPr="001B0445">
        <w:rPr>
          <w:sz w:val="26"/>
          <w:szCs w:val="26"/>
        </w:rPr>
        <w:softHyphen/>
        <w:t>никновению вируса в здоровые клетки, витамин А, улучшающий сос</w:t>
      </w:r>
      <w:r w:rsidRPr="001B0445">
        <w:rPr>
          <w:sz w:val="26"/>
          <w:szCs w:val="26"/>
        </w:rPr>
        <w:softHyphen/>
        <w:t>тояние слизистых оболочек, наиболее часто поражаемых при ОРВИ).</w:t>
      </w:r>
    </w:p>
    <w:p w14:paraId="101E04F6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В комплекс витаминотерапии должны входить и другие витамины - </w:t>
      </w:r>
      <w:proofErr w:type="spellStart"/>
      <w:r w:rsidRPr="001B0445">
        <w:rPr>
          <w:sz w:val="26"/>
          <w:szCs w:val="26"/>
        </w:rPr>
        <w:t>фолиевая</w:t>
      </w:r>
      <w:proofErr w:type="spellEnd"/>
      <w:r w:rsidRPr="001B0445">
        <w:rPr>
          <w:sz w:val="26"/>
          <w:szCs w:val="26"/>
        </w:rPr>
        <w:t xml:space="preserve"> кислота, витамин Е, витамины группы В и др.</w:t>
      </w:r>
    </w:p>
    <w:p w14:paraId="6AB10DE8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Для повышения неспецифической </w:t>
      </w:r>
      <w:proofErr w:type="spellStart"/>
      <w:r w:rsidRPr="001B0445">
        <w:rPr>
          <w:sz w:val="26"/>
          <w:szCs w:val="26"/>
        </w:rPr>
        <w:t>резистентности</w:t>
      </w:r>
      <w:proofErr w:type="spellEnd"/>
      <w:r w:rsidRPr="001B0445">
        <w:rPr>
          <w:sz w:val="26"/>
          <w:szCs w:val="26"/>
        </w:rPr>
        <w:t xml:space="preserve"> организма ребенка можно рекомендовать употребление лука, чеснока. Протертую дольку чеснока полезно добавлять в первые блюда непосредст</w:t>
      </w:r>
      <w:r w:rsidRPr="001B0445">
        <w:rPr>
          <w:sz w:val="26"/>
          <w:szCs w:val="26"/>
        </w:rPr>
        <w:softHyphen/>
        <w:t>венно перед употреблением. Кроме того, показан прием 2-3 раза в день по чайной ложке следующей смеси: 7 капель свежеотжатого сока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репчатого лука, 7-10 капель лимонного сока и на кончике ложки - мед.</w:t>
      </w:r>
    </w:p>
    <w:p w14:paraId="256F747E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Лечение ОРВИ можно рассматривать как патогенетическое и симптоматическое. </w:t>
      </w:r>
      <w:proofErr w:type="spellStart"/>
      <w:r w:rsidRPr="001B0445">
        <w:rPr>
          <w:sz w:val="26"/>
          <w:szCs w:val="26"/>
        </w:rPr>
        <w:t>Дезинтоксикационная</w:t>
      </w:r>
      <w:proofErr w:type="spellEnd"/>
      <w:r w:rsidRPr="001B0445">
        <w:rPr>
          <w:sz w:val="26"/>
          <w:szCs w:val="26"/>
        </w:rPr>
        <w:t xml:space="preserve"> терапия предусматривает применение активированного угля, аскорбиновой кислоты на фоне обильного питья; десенсибилизирующая - </w:t>
      </w:r>
      <w:proofErr w:type="spellStart"/>
      <w:r w:rsidRPr="001B0445">
        <w:rPr>
          <w:sz w:val="26"/>
          <w:szCs w:val="26"/>
        </w:rPr>
        <w:t>глюконат</w:t>
      </w:r>
      <w:proofErr w:type="spellEnd"/>
      <w:r w:rsidRPr="001B0445">
        <w:rPr>
          <w:sz w:val="26"/>
          <w:szCs w:val="26"/>
        </w:rPr>
        <w:t xml:space="preserve"> кальция или раствор хлористого кальция и др.  Антигистаминные препараты,  такие,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 xml:space="preserve">как </w:t>
      </w:r>
      <w:proofErr w:type="spellStart"/>
      <w:r w:rsidRPr="001B0445">
        <w:rPr>
          <w:sz w:val="26"/>
          <w:szCs w:val="26"/>
        </w:rPr>
        <w:t>димедрол</w:t>
      </w:r>
      <w:proofErr w:type="spellEnd"/>
      <w:r w:rsidRPr="001B0445">
        <w:rPr>
          <w:sz w:val="26"/>
          <w:szCs w:val="26"/>
        </w:rPr>
        <w:t xml:space="preserve">, </w:t>
      </w:r>
      <w:proofErr w:type="spellStart"/>
      <w:r w:rsidRPr="001B0445">
        <w:rPr>
          <w:sz w:val="26"/>
          <w:szCs w:val="26"/>
        </w:rPr>
        <w:t>супрастин</w:t>
      </w:r>
      <w:proofErr w:type="spellEnd"/>
      <w:r w:rsidRPr="001B0445">
        <w:rPr>
          <w:sz w:val="26"/>
          <w:szCs w:val="26"/>
        </w:rPr>
        <w:t xml:space="preserve"> и др.,  требуют осторожного применения в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связи со свойством этих лекарств "сушить слизистые", т.е. вызы</w:t>
      </w:r>
      <w:r w:rsidRPr="001B0445">
        <w:rPr>
          <w:sz w:val="26"/>
          <w:szCs w:val="26"/>
        </w:rPr>
        <w:softHyphen/>
        <w:t xml:space="preserve">вать чувство </w:t>
      </w:r>
      <w:proofErr w:type="spellStart"/>
      <w:r w:rsidRPr="001B0445">
        <w:rPr>
          <w:sz w:val="26"/>
          <w:szCs w:val="26"/>
        </w:rPr>
        <w:t>першения</w:t>
      </w:r>
      <w:proofErr w:type="spellEnd"/>
      <w:r w:rsidRPr="001B0445">
        <w:rPr>
          <w:sz w:val="26"/>
          <w:szCs w:val="26"/>
        </w:rPr>
        <w:t xml:space="preserve"> в горле, сухой кашель.</w:t>
      </w:r>
    </w:p>
    <w:p w14:paraId="3FD4DF3D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Гипертермия при ОРВИ является в целом защитной реакцией ор</w:t>
      </w:r>
      <w:r w:rsidRPr="001B0445">
        <w:rPr>
          <w:sz w:val="26"/>
          <w:szCs w:val="26"/>
        </w:rPr>
        <w:softHyphen/>
        <w:t>ганизма. При повышении температуры вирусы, вызвавшие заболевание, погибают. При отсутствии тяжелых сопутствующих хронических забо</w:t>
      </w:r>
      <w:r w:rsidRPr="001B0445">
        <w:rPr>
          <w:sz w:val="26"/>
          <w:szCs w:val="26"/>
        </w:rPr>
        <w:softHyphen/>
        <w:t>леваний и гипертермии не выше  38 градусов не следует стремиться к быстрому снижению температуры, особенно медикаментозными сред</w:t>
      </w:r>
      <w:r w:rsidRPr="001B0445">
        <w:rPr>
          <w:sz w:val="26"/>
          <w:szCs w:val="26"/>
        </w:rPr>
        <w:softHyphen/>
        <w:t>ствами.  Для  облегчения  состояния ребенка рекомендуется теплое питье, обтирание конечностей полотенцем, смоченным в теплом вод</w:t>
      </w:r>
      <w:r w:rsidRPr="001B0445">
        <w:rPr>
          <w:sz w:val="26"/>
          <w:szCs w:val="26"/>
        </w:rPr>
        <w:softHyphen/>
        <w:t>ном растворе уксуса (1:1), предпочтительнее использовать раствор яблочного уксуса.</w:t>
      </w:r>
    </w:p>
    <w:p w14:paraId="6484FC5A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При необходимости применяются жаропонижающие препараты, лучше в виде свечей. В этом случае действие препаратов более быстрое и эффективное.</w:t>
      </w:r>
    </w:p>
    <w:p w14:paraId="5CD1F6B0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При проведении симптоматической (</w:t>
      </w:r>
      <w:proofErr w:type="spellStart"/>
      <w:r w:rsidRPr="001B0445">
        <w:rPr>
          <w:sz w:val="26"/>
          <w:szCs w:val="26"/>
        </w:rPr>
        <w:t>синдромной</w:t>
      </w:r>
      <w:proofErr w:type="spellEnd"/>
      <w:r w:rsidRPr="001B0445">
        <w:rPr>
          <w:sz w:val="26"/>
          <w:szCs w:val="26"/>
        </w:rPr>
        <w:t>) терапии боль</w:t>
      </w:r>
      <w:r w:rsidRPr="001B0445">
        <w:rPr>
          <w:sz w:val="26"/>
          <w:szCs w:val="26"/>
        </w:rPr>
        <w:softHyphen/>
        <w:t>шое внимание обращают на методы народной медицины. Основным синдромом при ОРВИ является респираторный. При острых ринитах у детей мы придерживаемся тактики быстрого восстановления носового дыхания. Для этого можно использовать сухое тепло на область носа, растирание крыльев носа, висков и надбровных дуг бальзамом "Золотая звезда", ингаляции паром с резаным луком. При недоста</w:t>
      </w:r>
      <w:r w:rsidRPr="001B0445">
        <w:rPr>
          <w:sz w:val="26"/>
          <w:szCs w:val="26"/>
        </w:rPr>
        <w:softHyphen/>
        <w:t>точной эффективности этих методов применяются капли в нос.</w:t>
      </w:r>
    </w:p>
    <w:p w14:paraId="7DF1B0A6" w14:textId="77777777" w:rsidR="002E65A9" w:rsidRPr="001B0445" w:rsidRDefault="002E65A9" w:rsidP="001B0445">
      <w:pPr>
        <w:tabs>
          <w:tab w:val="left" w:pos="1080"/>
        </w:tabs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Во время болезни даже при отсутствии болей в горле рекомендуется часто ( 3-4 раза в сутки ) полоскать зев отваром ромашки,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раствором настойки календулы или эвкалипта, настоем чая, раство</w:t>
      </w:r>
      <w:r w:rsidRPr="001B0445">
        <w:rPr>
          <w:sz w:val="26"/>
          <w:szCs w:val="26"/>
        </w:rPr>
        <w:softHyphen/>
        <w:t xml:space="preserve">ром </w:t>
      </w:r>
      <w:proofErr w:type="spellStart"/>
      <w:r w:rsidRPr="001B0445">
        <w:rPr>
          <w:sz w:val="26"/>
          <w:szCs w:val="26"/>
        </w:rPr>
        <w:t>фурацилина</w:t>
      </w:r>
      <w:proofErr w:type="spellEnd"/>
      <w:r w:rsidRPr="001B0445">
        <w:rPr>
          <w:sz w:val="26"/>
          <w:szCs w:val="26"/>
        </w:rPr>
        <w:t>. При гиперемии зева, болях при глотании, помимо более частого полоскания горла, рекомендуется пить теплую жидкость маленькими глотками.</w:t>
      </w:r>
    </w:p>
    <w:p w14:paraId="3C12D407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Одно из эффективных средств местной терапии при ОРВИ - теп</w:t>
      </w:r>
      <w:r w:rsidRPr="001B0445">
        <w:rPr>
          <w:sz w:val="26"/>
          <w:szCs w:val="26"/>
        </w:rPr>
        <w:softHyphen/>
        <w:t>лые компрессы. Так, боли в горле быстро снимаются после примене</w:t>
      </w:r>
      <w:r w:rsidRPr="001B0445">
        <w:rPr>
          <w:sz w:val="26"/>
          <w:szCs w:val="26"/>
        </w:rPr>
        <w:softHyphen/>
        <w:t>ния медового компресса, который готовится следующим образом: в замешанную теплой водой муку или кашицу из сырого тертого карто</w:t>
      </w:r>
      <w:r w:rsidRPr="001B0445">
        <w:rPr>
          <w:sz w:val="26"/>
          <w:szCs w:val="26"/>
        </w:rPr>
        <w:softHyphen/>
        <w:t>феля на водяной бане (теплой грелке) добавляют мед в соотношении 2:1. Смесь можно использовать повторно, разогрев. Широкое приме</w:t>
      </w:r>
      <w:r w:rsidRPr="001B0445">
        <w:rPr>
          <w:sz w:val="26"/>
          <w:szCs w:val="26"/>
        </w:rPr>
        <w:softHyphen/>
        <w:t>нение имеет компресс из теплого отварного картофеля, который накладывают в полиэтиленовый пакет, заворачиваемый затем в поло</w:t>
      </w:r>
      <w:r w:rsidRPr="001B0445">
        <w:rPr>
          <w:sz w:val="26"/>
          <w:szCs w:val="26"/>
        </w:rPr>
        <w:softHyphen/>
        <w:t>тенце. При кашле такие компрессы рекомендуется накладывать на шею, грудную клетку, спину ребенка.</w:t>
      </w:r>
    </w:p>
    <w:p w14:paraId="395CF6F8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Частым симптомом ОРВИ является сухой кашель. При мучитель</w:t>
      </w:r>
      <w:r w:rsidRPr="001B0445">
        <w:rPr>
          <w:sz w:val="26"/>
          <w:szCs w:val="26"/>
        </w:rPr>
        <w:softHyphen/>
        <w:t xml:space="preserve">ных приступах кашля можно воспользоваться паровыми ингаляциями раствором соды. Кроме того, используются лечебные ингаляции с различными препаратами: </w:t>
      </w:r>
      <w:proofErr w:type="spellStart"/>
      <w:r w:rsidRPr="001B0445">
        <w:rPr>
          <w:sz w:val="26"/>
          <w:szCs w:val="26"/>
        </w:rPr>
        <w:t>фитонцидные</w:t>
      </w:r>
      <w:proofErr w:type="spellEnd"/>
      <w:r w:rsidRPr="001B0445">
        <w:rPr>
          <w:sz w:val="26"/>
          <w:szCs w:val="26"/>
        </w:rPr>
        <w:t xml:space="preserve"> ингаляции </w:t>
      </w:r>
      <w:r w:rsidRPr="001B0445">
        <w:rPr>
          <w:sz w:val="26"/>
          <w:szCs w:val="26"/>
        </w:rPr>
        <w:lastRenderedPageBreak/>
        <w:t>из смеси свежеот</w:t>
      </w:r>
      <w:r w:rsidRPr="001B0445">
        <w:rPr>
          <w:sz w:val="26"/>
          <w:szCs w:val="26"/>
        </w:rPr>
        <w:softHyphen/>
        <w:t>жатого сока чеснока или лука с кипяченой водой в соотношении 1:2;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масляно-щелочные  ингаляции,  обладающие смягчающим действием, а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также  готовая аптечная форма  "смесь для ингаляций",  в  состав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которой входят настойка эвкалипта, глицерин, ментол.</w:t>
      </w:r>
    </w:p>
    <w:p w14:paraId="3E7B6D8C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Все средства, применяемые при кашле у детей с ОРВИ, направ</w:t>
      </w:r>
      <w:r w:rsidRPr="001B0445">
        <w:rPr>
          <w:sz w:val="26"/>
          <w:szCs w:val="26"/>
        </w:rPr>
        <w:softHyphen/>
        <w:t>лены на его смягчение, улучшение отхаркивания; подавление кашля в этих случаях противопоказано.</w:t>
      </w:r>
    </w:p>
    <w:p w14:paraId="20266B74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Для смягчения кашля у детей широко используется жженый сахар. Для этого сахар расплавляют на медленном огне в неэмалированной посуде (ложке),  без воды,  и в горячем виде выливают или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опускают  на ложке в стакан молока или другую жидкость.  Жженный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сахар детям рекомендуется сосать, а молоко пить маленькими глотками.</w:t>
      </w:r>
    </w:p>
    <w:p w14:paraId="7CF50193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При трахеитах эффективен грудной эликсир, содержащий корень солодки. Также успешно используется </w:t>
      </w:r>
      <w:proofErr w:type="spellStart"/>
      <w:r w:rsidRPr="001B0445">
        <w:rPr>
          <w:sz w:val="26"/>
          <w:szCs w:val="26"/>
        </w:rPr>
        <w:t>фитотерапия</w:t>
      </w:r>
      <w:proofErr w:type="spellEnd"/>
      <w:r w:rsidRPr="001B0445">
        <w:rPr>
          <w:sz w:val="26"/>
          <w:szCs w:val="26"/>
        </w:rPr>
        <w:t>: отвары багуль</w:t>
      </w:r>
      <w:r w:rsidRPr="001B0445">
        <w:rPr>
          <w:sz w:val="26"/>
          <w:szCs w:val="26"/>
        </w:rPr>
        <w:softHyphen/>
        <w:t xml:space="preserve">ника, фиалки, мать-и-мачехи, корня алтея, грудной сбор и т.п. Эти травы рекомендуется сочетать с душицей, зверобоем или мятой в соотношении 2:1. Обычная доза составляет </w:t>
      </w:r>
      <w:smartTag w:uri="urn:schemas-microsoft-com:office:smarttags" w:element="metricconverter">
        <w:smartTagPr>
          <w:attr w:name="ProductID" w:val="20 г"/>
        </w:smartTagPr>
        <w:r w:rsidRPr="001B0445">
          <w:rPr>
            <w:sz w:val="26"/>
            <w:szCs w:val="26"/>
          </w:rPr>
          <w:t>20 г</w:t>
        </w:r>
      </w:smartTag>
      <w:r w:rsidRPr="001B0445">
        <w:rPr>
          <w:sz w:val="26"/>
          <w:szCs w:val="26"/>
        </w:rPr>
        <w:t xml:space="preserve"> лекарственного сырья на 300-350 мл воды, отвары пьют горячими, в 3-4 приема в течении дня. Из составных частей корня алтея создан </w:t>
      </w:r>
      <w:proofErr w:type="spellStart"/>
      <w:r w:rsidRPr="001B0445">
        <w:rPr>
          <w:sz w:val="26"/>
          <w:szCs w:val="26"/>
        </w:rPr>
        <w:t>таблетированный</w:t>
      </w:r>
      <w:proofErr w:type="spellEnd"/>
      <w:r w:rsidRPr="001B0445">
        <w:rPr>
          <w:sz w:val="26"/>
          <w:szCs w:val="26"/>
        </w:rPr>
        <w:t xml:space="preserve"> препарат "Мукалтин", применяемый для улучшения отхаркивания в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растворенном виде по 1 таблетке на 1/3 стакана теплой воды.</w:t>
      </w:r>
    </w:p>
    <w:p w14:paraId="5E4A6CB2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 xml:space="preserve">Местная терапия ОРВИ включает в себя растирания спины и грудной клетки подогретыми индифферентными мазями, компрессы, горчичники. На </w:t>
      </w:r>
      <w:proofErr w:type="spellStart"/>
      <w:r w:rsidRPr="001B0445">
        <w:rPr>
          <w:sz w:val="26"/>
          <w:szCs w:val="26"/>
        </w:rPr>
        <w:t>ночть</w:t>
      </w:r>
      <w:proofErr w:type="spellEnd"/>
      <w:r w:rsidRPr="001B0445">
        <w:rPr>
          <w:sz w:val="26"/>
          <w:szCs w:val="26"/>
        </w:rPr>
        <w:t xml:space="preserve"> детям рекомендуется надевать хлопковые нос</w:t>
      </w:r>
      <w:r w:rsidRPr="001B0445">
        <w:rPr>
          <w:sz w:val="26"/>
          <w:szCs w:val="26"/>
        </w:rPr>
        <w:softHyphen/>
        <w:t>ки с добавлением в них 1 - 2 столовой ложки сухой горчицы, что обладает согревающим действием.</w:t>
      </w:r>
    </w:p>
    <w:p w14:paraId="6838D216" w14:textId="77777777" w:rsidR="002E65A9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Профилактика ОРВИ предусматривает прежде всего санацию оча</w:t>
      </w:r>
      <w:r w:rsidRPr="001B0445">
        <w:rPr>
          <w:sz w:val="26"/>
          <w:szCs w:val="26"/>
        </w:rPr>
        <w:softHyphen/>
        <w:t xml:space="preserve">гов хронической инфекции (кариеса, тонзиллита и др.) , а также закаливающие процедуры - гимнастику, гигиенические души, ванны с добавлением морской соли, хвойного экстракта, лекарственных трав, </w:t>
      </w:r>
      <w:proofErr w:type="spellStart"/>
      <w:r w:rsidRPr="001B0445">
        <w:rPr>
          <w:sz w:val="26"/>
          <w:szCs w:val="26"/>
        </w:rPr>
        <w:t>витаминопрофилактику</w:t>
      </w:r>
      <w:proofErr w:type="spellEnd"/>
      <w:r w:rsidRPr="001B0445">
        <w:rPr>
          <w:sz w:val="26"/>
          <w:szCs w:val="26"/>
        </w:rPr>
        <w:t>. Основа профилактических мероприятий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- соблюдение ребенком режима дня, питания, регулярные прогулки, занятия физкультурой. Важны частая влажная уборка помещения, проветривание комнат, пользование индивидуальной посудой для каждого члена семьи и т.д.</w:t>
      </w:r>
    </w:p>
    <w:p w14:paraId="66E085A2" w14:textId="77777777" w:rsidR="00CC00C8" w:rsidRPr="001B0445" w:rsidRDefault="002E65A9" w:rsidP="001B0445">
      <w:pPr>
        <w:suppressAutoHyphens/>
        <w:adjustRightInd w:val="0"/>
        <w:ind w:firstLine="709"/>
        <w:jc w:val="both"/>
        <w:rPr>
          <w:sz w:val="26"/>
          <w:szCs w:val="26"/>
        </w:rPr>
      </w:pPr>
      <w:r w:rsidRPr="001B0445">
        <w:rPr>
          <w:sz w:val="26"/>
          <w:szCs w:val="26"/>
        </w:rPr>
        <w:t>Во время эпидемий, помимо перечисленных мероприятий, реко</w:t>
      </w:r>
      <w:r w:rsidRPr="001B0445">
        <w:rPr>
          <w:sz w:val="26"/>
          <w:szCs w:val="26"/>
        </w:rPr>
        <w:softHyphen/>
        <w:t>мендуется частый туалет зева - полоскание горла после каждого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приема пищи настоем некрепкого чая, прием витаминов, проведение</w:t>
      </w:r>
      <w:r w:rsidR="001B0445">
        <w:rPr>
          <w:sz w:val="26"/>
          <w:szCs w:val="26"/>
        </w:rPr>
        <w:t xml:space="preserve"> </w:t>
      </w:r>
      <w:r w:rsidRPr="001B0445">
        <w:rPr>
          <w:sz w:val="26"/>
          <w:szCs w:val="26"/>
        </w:rPr>
        <w:t>профилактического точечного массажа.  Специфические профилакти</w:t>
      </w:r>
      <w:r w:rsidRPr="001B0445">
        <w:rPr>
          <w:sz w:val="26"/>
          <w:szCs w:val="26"/>
        </w:rPr>
        <w:softHyphen/>
        <w:t xml:space="preserve">ческие противогриппозные средства, такие, как интерферон, </w:t>
      </w:r>
      <w:proofErr w:type="spellStart"/>
      <w:r w:rsidRPr="001B0445">
        <w:rPr>
          <w:sz w:val="26"/>
          <w:szCs w:val="26"/>
        </w:rPr>
        <w:t>ремантадин</w:t>
      </w:r>
      <w:proofErr w:type="spellEnd"/>
      <w:r w:rsidRPr="001B0445">
        <w:rPr>
          <w:sz w:val="26"/>
          <w:szCs w:val="26"/>
        </w:rPr>
        <w:t xml:space="preserve"> и др., назначаются врачом строго индивидуально.</w:t>
      </w:r>
    </w:p>
    <w:sectPr w:rsidR="00CC00C8" w:rsidRPr="001B0445" w:rsidSect="001B04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A9"/>
    <w:rsid w:val="001B0445"/>
    <w:rsid w:val="002E65A9"/>
    <w:rsid w:val="004E634C"/>
    <w:rsid w:val="00CC00C8"/>
    <w:rsid w:val="00C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1FA4C"/>
  <w15:chartTrackingRefBased/>
  <w15:docId w15:val="{03541643-C7A8-4615-957D-5A327C98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Алтухов М</vt:lpstr>
    </vt:vector>
  </TitlesOfParts>
  <Company>HOME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Алтухов М</dc:title>
  <dc:subject/>
  <dc:creator>USER</dc:creator>
  <cp:keywords/>
  <dc:description/>
  <cp:lastModifiedBy>Igor</cp:lastModifiedBy>
  <cp:revision>2</cp:revision>
  <dcterms:created xsi:type="dcterms:W3CDTF">2024-11-01T07:29:00Z</dcterms:created>
  <dcterms:modified xsi:type="dcterms:W3CDTF">2024-11-01T07:29:00Z</dcterms:modified>
</cp:coreProperties>
</file>