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FA2" w:rsidRPr="00EE0F24" w:rsidRDefault="00234FA2">
      <w:pPr>
        <w:pStyle w:val="a8"/>
        <w:rPr>
          <w:rFonts w:ascii="Comic Sans MS" w:hAnsi="Comic Sans MS"/>
          <w:sz w:val="24"/>
          <w:u w:val="none"/>
        </w:rPr>
      </w:pPr>
      <w:bookmarkStart w:id="0" w:name="_GoBack"/>
      <w:bookmarkEnd w:id="0"/>
      <w:r w:rsidRPr="00EE0F24">
        <w:rPr>
          <w:rFonts w:ascii="Comic Sans MS" w:hAnsi="Comic Sans MS"/>
          <w:sz w:val="24"/>
          <w:u w:val="none"/>
        </w:rPr>
        <w:t>Лекция № 2</w:t>
      </w:r>
    </w:p>
    <w:p w:rsidR="00234FA2" w:rsidRPr="00EE0F24" w:rsidRDefault="00234FA2">
      <w:pPr>
        <w:pStyle w:val="a9"/>
        <w:spacing w:line="240" w:lineRule="auto"/>
        <w:rPr>
          <w:rFonts w:ascii="Comic Sans MS" w:hAnsi="Comic Sans MS"/>
          <w:smallCaps/>
          <w:sz w:val="24"/>
          <w:szCs w:val="24"/>
        </w:rPr>
      </w:pPr>
      <w:r w:rsidRPr="00EE0F24">
        <w:rPr>
          <w:rFonts w:ascii="Comic Sans MS" w:hAnsi="Comic Sans MS"/>
          <w:smallCaps/>
          <w:sz w:val="24"/>
          <w:szCs w:val="24"/>
        </w:rPr>
        <w:t>Общая патология клетки</w:t>
      </w:r>
    </w:p>
    <w:p w:rsidR="00234FA2" w:rsidRPr="00EE0F24" w:rsidRDefault="00234FA2">
      <w:pPr>
        <w:pStyle w:val="a9"/>
        <w:spacing w:line="240" w:lineRule="auto"/>
        <w:rPr>
          <w:smallCaps/>
          <w:sz w:val="24"/>
          <w:szCs w:val="24"/>
        </w:rPr>
      </w:pPr>
    </w:p>
    <w:p w:rsidR="00234FA2" w:rsidRPr="00EE0F24" w:rsidRDefault="00234FA2">
      <w:pPr>
        <w:ind w:firstLine="720"/>
        <w:jc w:val="both"/>
        <w:rPr>
          <w:sz w:val="24"/>
          <w:szCs w:val="24"/>
        </w:rPr>
      </w:pPr>
      <w:r w:rsidRPr="00EE0F24">
        <w:rPr>
          <w:b/>
          <w:smallCaps/>
          <w:sz w:val="24"/>
          <w:szCs w:val="24"/>
        </w:rPr>
        <w:t>Повреждение  клетки</w:t>
      </w:r>
      <w:r w:rsidRPr="00EE0F24">
        <w:rPr>
          <w:sz w:val="24"/>
          <w:szCs w:val="24"/>
        </w:rPr>
        <w:t xml:space="preserve">  -  нарушение  функционирования  клетки,  связанное  с  ра</w:t>
      </w:r>
      <w:r w:rsidRPr="00EE0F24">
        <w:rPr>
          <w:sz w:val="24"/>
          <w:szCs w:val="24"/>
        </w:rPr>
        <w:t>з</w:t>
      </w:r>
      <w:r w:rsidRPr="00EE0F24">
        <w:rPr>
          <w:sz w:val="24"/>
          <w:szCs w:val="24"/>
        </w:rPr>
        <w:t>рушением  ее  структурных  элементов,  которое  сохраняется  какое-то  время  после  удал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ния  повреждающего  агента,  или  приводит  к  ее  гибели.</w:t>
      </w:r>
    </w:p>
    <w:p w:rsidR="00234FA2" w:rsidRPr="00EE0F24" w:rsidRDefault="00234FA2">
      <w:pPr>
        <w:ind w:firstLine="720"/>
        <w:jc w:val="both"/>
        <w:rPr>
          <w:sz w:val="24"/>
          <w:szCs w:val="24"/>
        </w:rPr>
      </w:pPr>
      <w:r w:rsidRPr="00EE0F24">
        <w:rPr>
          <w:b/>
          <w:bCs/>
          <w:sz w:val="24"/>
          <w:szCs w:val="24"/>
        </w:rPr>
        <w:t>Клетка</w:t>
      </w:r>
      <w:r w:rsidRPr="00EE0F24">
        <w:rPr>
          <w:sz w:val="24"/>
          <w:szCs w:val="24"/>
        </w:rPr>
        <w:t xml:space="preserve"> – это структурно-функциональная, саморегулирующаяся единица организма. В конечном счете, любая патология сопровождается повреждением клетки.</w:t>
      </w:r>
    </w:p>
    <w:p w:rsidR="00234FA2" w:rsidRPr="00EE0F24" w:rsidRDefault="00234FA2">
      <w:pPr>
        <w:ind w:firstLine="720"/>
        <w:jc w:val="both"/>
        <w:rPr>
          <w:sz w:val="24"/>
          <w:szCs w:val="24"/>
        </w:rPr>
      </w:pPr>
    </w:p>
    <w:p w:rsidR="00234FA2" w:rsidRPr="00EE0F24" w:rsidRDefault="00234FA2">
      <w:pPr>
        <w:numPr>
          <w:ilvl w:val="0"/>
          <w:numId w:val="39"/>
        </w:numPr>
        <w:jc w:val="both"/>
        <w:rPr>
          <w:rFonts w:ascii="Comic Sans MS" w:hAnsi="Comic Sans MS"/>
          <w:sz w:val="24"/>
          <w:szCs w:val="24"/>
        </w:rPr>
      </w:pPr>
      <w:r w:rsidRPr="00EE0F24">
        <w:rPr>
          <w:rFonts w:ascii="Comic Sans MS" w:hAnsi="Comic Sans MS"/>
          <w:sz w:val="24"/>
          <w:szCs w:val="24"/>
        </w:rPr>
        <w:t>Факторы, повреждающие клетку. Специфические и неспецифические проя</w:t>
      </w:r>
      <w:r w:rsidRPr="00EE0F24">
        <w:rPr>
          <w:rFonts w:ascii="Comic Sans MS" w:hAnsi="Comic Sans MS"/>
          <w:sz w:val="24"/>
          <w:szCs w:val="24"/>
        </w:rPr>
        <w:t>в</w:t>
      </w:r>
      <w:r w:rsidRPr="00EE0F24">
        <w:rPr>
          <w:rFonts w:ascii="Comic Sans MS" w:hAnsi="Comic Sans MS"/>
          <w:sz w:val="24"/>
          <w:szCs w:val="24"/>
        </w:rPr>
        <w:t>ления повреждения.</w:t>
      </w:r>
    </w:p>
    <w:p w:rsidR="00234FA2" w:rsidRPr="00EE0F24" w:rsidRDefault="00234FA2">
      <w:pPr>
        <w:jc w:val="center"/>
        <w:rPr>
          <w:b/>
          <w:smallCaps/>
          <w:sz w:val="24"/>
          <w:szCs w:val="24"/>
        </w:rPr>
      </w:pPr>
    </w:p>
    <w:p w:rsidR="00234FA2" w:rsidRPr="00EE0F24" w:rsidRDefault="00234FA2">
      <w:pPr>
        <w:jc w:val="center"/>
        <w:rPr>
          <w:sz w:val="24"/>
          <w:szCs w:val="24"/>
        </w:rPr>
      </w:pPr>
      <w:r w:rsidRPr="00EE0F24">
        <w:rPr>
          <w:b/>
          <w:smallCaps/>
          <w:sz w:val="24"/>
          <w:szCs w:val="24"/>
        </w:rPr>
        <w:t>Факторы,  повреждающие  клетку</w:t>
      </w:r>
      <w:r w:rsidRPr="00EE0F24">
        <w:rPr>
          <w:b/>
          <w:sz w:val="24"/>
          <w:szCs w:val="24"/>
        </w:rPr>
        <w:t xml:space="preserve"> </w:t>
      </w:r>
      <w:r w:rsidRPr="00EE0F24">
        <w:rPr>
          <w:bCs/>
          <w:sz w:val="24"/>
          <w:szCs w:val="24"/>
        </w:rPr>
        <w:t>(э</w:t>
      </w:r>
      <w:r w:rsidRPr="00EE0F24">
        <w:rPr>
          <w:sz w:val="24"/>
          <w:szCs w:val="24"/>
        </w:rPr>
        <w:t>кзогенные  и  эндогенные</w:t>
      </w:r>
      <w:r w:rsidRPr="00EE0F24">
        <w:rPr>
          <w:bCs/>
          <w:sz w:val="24"/>
          <w:szCs w:val="24"/>
        </w:rPr>
        <w:t>)</w:t>
      </w:r>
    </w:p>
    <w:p w:rsidR="00234FA2" w:rsidRPr="00EE0F24" w:rsidRDefault="00234FA2">
      <w:pPr>
        <w:numPr>
          <w:ilvl w:val="1"/>
          <w:numId w:val="29"/>
        </w:numPr>
        <w:tabs>
          <w:tab w:val="clear" w:pos="1440"/>
          <w:tab w:val="num" w:pos="0"/>
        </w:tabs>
        <w:ind w:left="0" w:firstLine="709"/>
        <w:jc w:val="both"/>
        <w:rPr>
          <w:bCs/>
          <w:sz w:val="24"/>
          <w:szCs w:val="24"/>
        </w:rPr>
      </w:pPr>
      <w:r w:rsidRPr="00EE0F24">
        <w:rPr>
          <w:bCs/>
          <w:i/>
          <w:iCs/>
          <w:sz w:val="24"/>
          <w:szCs w:val="24"/>
        </w:rPr>
        <w:t>Физические</w:t>
      </w:r>
      <w:r w:rsidRPr="00EE0F24">
        <w:rPr>
          <w:bCs/>
          <w:sz w:val="24"/>
          <w:szCs w:val="24"/>
        </w:rPr>
        <w:t xml:space="preserve"> (механические, температурные, осмотические, гравитационные,  электромагнитные, ультрафиолетовое облучение, радиационное, ультразвук, избыток в кле</w:t>
      </w:r>
      <w:r w:rsidRPr="00EE0F24">
        <w:rPr>
          <w:bCs/>
          <w:sz w:val="24"/>
          <w:szCs w:val="24"/>
        </w:rPr>
        <w:t>т</w:t>
      </w:r>
      <w:r w:rsidRPr="00EE0F24">
        <w:rPr>
          <w:bCs/>
          <w:sz w:val="24"/>
          <w:szCs w:val="24"/>
        </w:rPr>
        <w:t>ке свободных радикалов, колебания оссмотического давления).</w:t>
      </w:r>
    </w:p>
    <w:p w:rsidR="00234FA2" w:rsidRPr="00EE0F24" w:rsidRDefault="00234FA2">
      <w:pPr>
        <w:numPr>
          <w:ilvl w:val="1"/>
          <w:numId w:val="29"/>
        </w:numPr>
        <w:tabs>
          <w:tab w:val="clear" w:pos="1440"/>
          <w:tab w:val="num" w:pos="0"/>
        </w:tabs>
        <w:ind w:left="0" w:firstLine="709"/>
        <w:jc w:val="both"/>
        <w:rPr>
          <w:bCs/>
          <w:sz w:val="24"/>
          <w:szCs w:val="24"/>
        </w:rPr>
      </w:pPr>
      <w:r w:rsidRPr="00EE0F24">
        <w:rPr>
          <w:bCs/>
          <w:i/>
          <w:iCs/>
          <w:sz w:val="24"/>
          <w:szCs w:val="24"/>
        </w:rPr>
        <w:t>Химические</w:t>
      </w:r>
      <w:r w:rsidRPr="00EE0F24">
        <w:rPr>
          <w:bCs/>
          <w:sz w:val="24"/>
          <w:szCs w:val="24"/>
        </w:rPr>
        <w:t xml:space="preserve">  (кислоты,  щелочи,  яды,  лекарства), так, например, передозиро</w:t>
      </w:r>
      <w:r w:rsidRPr="00EE0F24">
        <w:rPr>
          <w:bCs/>
          <w:sz w:val="24"/>
          <w:szCs w:val="24"/>
        </w:rPr>
        <w:t>в</w:t>
      </w:r>
      <w:r w:rsidRPr="00EE0F24">
        <w:rPr>
          <w:bCs/>
          <w:sz w:val="24"/>
          <w:szCs w:val="24"/>
        </w:rPr>
        <w:t xml:space="preserve">ка строфантина вызывает подавление активности </w:t>
      </w:r>
      <w:r w:rsidRPr="00EE0F24">
        <w:rPr>
          <w:bCs/>
          <w:sz w:val="24"/>
          <w:szCs w:val="24"/>
          <w:lang w:val="en-US"/>
        </w:rPr>
        <w:t>K</w:t>
      </w:r>
      <w:r w:rsidRPr="00EE0F24">
        <w:rPr>
          <w:bCs/>
          <w:sz w:val="24"/>
          <w:szCs w:val="24"/>
          <w:vertAlign w:val="superscript"/>
        </w:rPr>
        <w:t>+</w:t>
      </w:r>
      <w:r w:rsidRPr="00EE0F24">
        <w:rPr>
          <w:bCs/>
          <w:sz w:val="24"/>
          <w:szCs w:val="24"/>
        </w:rPr>
        <w:t xml:space="preserve">, </w:t>
      </w:r>
      <w:r w:rsidRPr="00EE0F24">
        <w:rPr>
          <w:bCs/>
          <w:sz w:val="24"/>
          <w:szCs w:val="24"/>
          <w:lang w:val="en-US"/>
        </w:rPr>
        <w:t>Na</w:t>
      </w:r>
      <w:r w:rsidRPr="00EE0F24">
        <w:rPr>
          <w:bCs/>
          <w:sz w:val="24"/>
          <w:szCs w:val="24"/>
          <w:vertAlign w:val="superscript"/>
        </w:rPr>
        <w:t>+</w:t>
      </w:r>
      <w:r w:rsidRPr="00EE0F24">
        <w:rPr>
          <w:bCs/>
          <w:sz w:val="24"/>
          <w:szCs w:val="24"/>
        </w:rPr>
        <w:t>-АТФазы, передозировка инсулина приводит к быстрому использованию глюкозы и нар</w:t>
      </w:r>
      <w:r w:rsidRPr="00EE0F24">
        <w:rPr>
          <w:bCs/>
          <w:sz w:val="24"/>
          <w:szCs w:val="24"/>
        </w:rPr>
        <w:t>у</w:t>
      </w:r>
      <w:r w:rsidRPr="00EE0F24">
        <w:rPr>
          <w:bCs/>
          <w:sz w:val="24"/>
          <w:szCs w:val="24"/>
        </w:rPr>
        <w:t>шению энергообеспечения клетки).</w:t>
      </w:r>
    </w:p>
    <w:p w:rsidR="00234FA2" w:rsidRPr="00EE0F24" w:rsidRDefault="00234FA2">
      <w:pPr>
        <w:numPr>
          <w:ilvl w:val="1"/>
          <w:numId w:val="29"/>
        </w:numPr>
        <w:tabs>
          <w:tab w:val="clear" w:pos="1440"/>
          <w:tab w:val="num" w:pos="0"/>
        </w:tabs>
        <w:ind w:left="0" w:firstLine="709"/>
        <w:jc w:val="both"/>
        <w:rPr>
          <w:bCs/>
          <w:sz w:val="24"/>
          <w:szCs w:val="24"/>
        </w:rPr>
      </w:pPr>
      <w:r w:rsidRPr="00EE0F24">
        <w:rPr>
          <w:bCs/>
          <w:i/>
          <w:iCs/>
          <w:sz w:val="24"/>
          <w:szCs w:val="24"/>
        </w:rPr>
        <w:t>Биологические</w:t>
      </w:r>
      <w:r w:rsidRPr="00EE0F24">
        <w:rPr>
          <w:bCs/>
          <w:sz w:val="24"/>
          <w:szCs w:val="24"/>
        </w:rPr>
        <w:t xml:space="preserve">  (вирусы, риккетсии, микробы, паразиты,  грибки, дефицит или избыток физиологически активных веществ – катехоламинов, го</w:t>
      </w:r>
      <w:r w:rsidRPr="00EE0F24">
        <w:rPr>
          <w:bCs/>
          <w:sz w:val="24"/>
          <w:szCs w:val="24"/>
        </w:rPr>
        <w:t>р</w:t>
      </w:r>
      <w:r w:rsidRPr="00EE0F24">
        <w:rPr>
          <w:bCs/>
          <w:sz w:val="24"/>
          <w:szCs w:val="24"/>
        </w:rPr>
        <w:t>монов, простагландинов).</w:t>
      </w:r>
    </w:p>
    <w:p w:rsidR="00234FA2" w:rsidRPr="00EE0F24" w:rsidRDefault="00234FA2">
      <w:pPr>
        <w:jc w:val="both"/>
        <w:rPr>
          <w:sz w:val="24"/>
          <w:szCs w:val="24"/>
        </w:rPr>
      </w:pPr>
    </w:p>
    <w:p w:rsidR="00234FA2" w:rsidRPr="00EE0F24" w:rsidRDefault="00234FA2">
      <w:pPr>
        <w:jc w:val="center"/>
        <w:rPr>
          <w:bCs/>
          <w:sz w:val="24"/>
          <w:szCs w:val="24"/>
        </w:rPr>
      </w:pPr>
      <w:r w:rsidRPr="00EE0F24">
        <w:rPr>
          <w:b/>
          <w:smallCaps/>
          <w:sz w:val="24"/>
          <w:szCs w:val="24"/>
        </w:rPr>
        <w:t>Специфические</w:t>
      </w:r>
      <w:r w:rsidRPr="00EE0F24">
        <w:rPr>
          <w:b/>
          <w:sz w:val="24"/>
          <w:szCs w:val="24"/>
        </w:rPr>
        <w:t xml:space="preserve">  </w:t>
      </w:r>
      <w:r w:rsidRPr="00EE0F24">
        <w:rPr>
          <w:bCs/>
          <w:sz w:val="24"/>
          <w:szCs w:val="24"/>
        </w:rPr>
        <w:t>проявления  повреждения  клеток</w:t>
      </w:r>
    </w:p>
    <w:p w:rsidR="00234FA2" w:rsidRPr="00EE0F24" w:rsidRDefault="00234FA2">
      <w:pPr>
        <w:jc w:val="center"/>
        <w:rPr>
          <w:bCs/>
          <w:sz w:val="24"/>
          <w:szCs w:val="24"/>
        </w:rPr>
      </w:pPr>
      <w:r w:rsidRPr="00EE0F24">
        <w:rPr>
          <w:bCs/>
          <w:sz w:val="24"/>
          <w:szCs w:val="24"/>
        </w:rPr>
        <w:t xml:space="preserve">(отражают  характер  </w:t>
      </w:r>
      <w:r w:rsidRPr="00EE0F24">
        <w:rPr>
          <w:bCs/>
          <w:i/>
          <w:iCs/>
          <w:sz w:val="24"/>
          <w:szCs w:val="24"/>
        </w:rPr>
        <w:t>п</w:t>
      </w:r>
      <w:r w:rsidRPr="00EE0F24">
        <w:rPr>
          <w:bCs/>
          <w:i/>
          <w:iCs/>
          <w:sz w:val="24"/>
          <w:szCs w:val="24"/>
        </w:rPr>
        <w:t>о</w:t>
      </w:r>
      <w:r w:rsidRPr="00EE0F24">
        <w:rPr>
          <w:bCs/>
          <w:i/>
          <w:iCs/>
          <w:sz w:val="24"/>
          <w:szCs w:val="24"/>
        </w:rPr>
        <w:t>вреждающего  агента</w:t>
      </w:r>
      <w:r w:rsidRPr="00EE0F24">
        <w:rPr>
          <w:bCs/>
          <w:sz w:val="24"/>
          <w:szCs w:val="24"/>
        </w:rPr>
        <w:t>)</w:t>
      </w:r>
    </w:p>
    <w:p w:rsidR="00234FA2" w:rsidRPr="00EE0F24" w:rsidRDefault="00234FA2">
      <w:pPr>
        <w:numPr>
          <w:ilvl w:val="0"/>
          <w:numId w:val="30"/>
        </w:numPr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механические</w:t>
      </w:r>
      <w:r w:rsidRPr="00EE0F24">
        <w:rPr>
          <w:sz w:val="24"/>
          <w:szCs w:val="24"/>
        </w:rPr>
        <w:t xml:space="preserve"> (разрушение клеток и их структур);</w:t>
      </w:r>
    </w:p>
    <w:p w:rsidR="00234FA2" w:rsidRPr="00EE0F24" w:rsidRDefault="00234FA2">
      <w:pPr>
        <w:numPr>
          <w:ilvl w:val="0"/>
          <w:numId w:val="30"/>
        </w:numPr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термические</w:t>
      </w:r>
      <w:r w:rsidRPr="00EE0F24">
        <w:rPr>
          <w:sz w:val="24"/>
          <w:szCs w:val="24"/>
        </w:rPr>
        <w:t xml:space="preserve"> (денатурация  белков);</w:t>
      </w:r>
    </w:p>
    <w:p w:rsidR="00234FA2" w:rsidRPr="00EE0F24" w:rsidRDefault="00234FA2">
      <w:pPr>
        <w:numPr>
          <w:ilvl w:val="0"/>
          <w:numId w:val="30"/>
        </w:numPr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радиационные</w:t>
      </w:r>
      <w:r w:rsidRPr="00EE0F24">
        <w:rPr>
          <w:sz w:val="24"/>
          <w:szCs w:val="24"/>
        </w:rPr>
        <w:t xml:space="preserve"> (образование  свободных  радикалов, повреждение ген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ма клетки);</w:t>
      </w:r>
    </w:p>
    <w:p w:rsidR="00234FA2" w:rsidRPr="00EE0F24" w:rsidRDefault="00234FA2">
      <w:pPr>
        <w:numPr>
          <w:ilvl w:val="0"/>
          <w:numId w:val="30"/>
        </w:numPr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ультразвук</w:t>
      </w:r>
      <w:r w:rsidRPr="00EE0F24">
        <w:rPr>
          <w:sz w:val="24"/>
          <w:szCs w:val="24"/>
        </w:rPr>
        <w:t xml:space="preserve"> (кавитация – образование захлопывающихся полостей в кле</w:t>
      </w:r>
      <w:r w:rsidRPr="00EE0F24">
        <w:rPr>
          <w:sz w:val="24"/>
          <w:szCs w:val="24"/>
        </w:rPr>
        <w:t>т</w:t>
      </w:r>
      <w:r w:rsidRPr="00EE0F24">
        <w:rPr>
          <w:sz w:val="24"/>
          <w:szCs w:val="24"/>
        </w:rPr>
        <w:t>ках, тканях и межклеточном пространстве);</w:t>
      </w:r>
    </w:p>
    <w:p w:rsidR="00234FA2" w:rsidRPr="00EE0F24" w:rsidRDefault="00234FA2">
      <w:pPr>
        <w:numPr>
          <w:ilvl w:val="0"/>
          <w:numId w:val="30"/>
        </w:numPr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химические</w:t>
      </w:r>
      <w:r w:rsidRPr="00EE0F24">
        <w:rPr>
          <w:sz w:val="24"/>
          <w:szCs w:val="24"/>
        </w:rPr>
        <w:t xml:space="preserve"> (денатурация белков, детергенция липидов клеточных мембран, ингиб</w:t>
      </w:r>
      <w:r w:rsidRPr="00EE0F24">
        <w:rPr>
          <w:sz w:val="24"/>
          <w:szCs w:val="24"/>
        </w:rPr>
        <w:t>и</w:t>
      </w:r>
      <w:r w:rsidRPr="00EE0F24">
        <w:rPr>
          <w:sz w:val="24"/>
          <w:szCs w:val="24"/>
        </w:rPr>
        <w:t>рование ферментов, например, цитохромоксидазы под  де</w:t>
      </w:r>
      <w:r w:rsidRPr="00EE0F24">
        <w:rPr>
          <w:sz w:val="24"/>
          <w:szCs w:val="24"/>
        </w:rPr>
        <w:t>й</w:t>
      </w:r>
      <w:r w:rsidRPr="00EE0F24">
        <w:rPr>
          <w:sz w:val="24"/>
          <w:szCs w:val="24"/>
        </w:rPr>
        <w:t>ствием цианидов);</w:t>
      </w:r>
    </w:p>
    <w:p w:rsidR="00234FA2" w:rsidRPr="00EE0F24" w:rsidRDefault="00234FA2">
      <w:pPr>
        <w:numPr>
          <w:ilvl w:val="0"/>
          <w:numId w:val="30"/>
        </w:numPr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биологические</w:t>
      </w:r>
      <w:r w:rsidRPr="00EE0F24">
        <w:rPr>
          <w:sz w:val="24"/>
          <w:szCs w:val="24"/>
        </w:rPr>
        <w:t xml:space="preserve">  (повреждение клеточного генома,  воздействие микро</w:t>
      </w:r>
      <w:r w:rsidRPr="00EE0F24">
        <w:rPr>
          <w:sz w:val="24"/>
          <w:szCs w:val="24"/>
        </w:rPr>
        <w:t>б</w:t>
      </w:r>
      <w:r w:rsidRPr="00EE0F24">
        <w:rPr>
          <w:sz w:val="24"/>
          <w:szCs w:val="24"/>
        </w:rPr>
        <w:t>ных токсинов).</w:t>
      </w:r>
    </w:p>
    <w:p w:rsidR="00234FA2" w:rsidRPr="00EE0F24" w:rsidRDefault="00234FA2">
      <w:pPr>
        <w:jc w:val="both"/>
        <w:rPr>
          <w:sz w:val="24"/>
          <w:szCs w:val="24"/>
        </w:rPr>
      </w:pPr>
    </w:p>
    <w:p w:rsidR="00234FA2" w:rsidRPr="00EE0F24" w:rsidRDefault="00234FA2">
      <w:pPr>
        <w:pStyle w:val="3"/>
        <w:rPr>
          <w:sz w:val="24"/>
          <w:szCs w:val="24"/>
        </w:rPr>
      </w:pPr>
      <w:r w:rsidRPr="00EE0F24">
        <w:rPr>
          <w:b/>
          <w:bCs w:val="0"/>
          <w:smallCaps/>
          <w:sz w:val="24"/>
          <w:szCs w:val="24"/>
        </w:rPr>
        <w:t>Неспецифические</w:t>
      </w:r>
      <w:r w:rsidRPr="00EE0F24">
        <w:rPr>
          <w:sz w:val="24"/>
          <w:szCs w:val="24"/>
        </w:rPr>
        <w:t xml:space="preserve">  проявления  повреждений  клеток</w:t>
      </w:r>
    </w:p>
    <w:p w:rsidR="00234FA2" w:rsidRPr="00EE0F24" w:rsidRDefault="00234FA2">
      <w:pPr>
        <w:jc w:val="center"/>
        <w:rPr>
          <w:bCs/>
          <w:sz w:val="24"/>
          <w:szCs w:val="24"/>
        </w:rPr>
      </w:pPr>
      <w:r w:rsidRPr="00EE0F24">
        <w:rPr>
          <w:bCs/>
          <w:sz w:val="24"/>
          <w:szCs w:val="24"/>
        </w:rPr>
        <w:t>(выявляются в ра</w:t>
      </w:r>
      <w:r w:rsidRPr="00EE0F24">
        <w:rPr>
          <w:bCs/>
          <w:sz w:val="24"/>
          <w:szCs w:val="24"/>
        </w:rPr>
        <w:t>з</w:t>
      </w:r>
      <w:r w:rsidRPr="00EE0F24">
        <w:rPr>
          <w:bCs/>
          <w:sz w:val="24"/>
          <w:szCs w:val="24"/>
        </w:rPr>
        <w:t xml:space="preserve">личных видах клеток при действии </w:t>
      </w:r>
      <w:r w:rsidRPr="00EE0F24">
        <w:rPr>
          <w:bCs/>
          <w:i/>
          <w:iCs/>
          <w:sz w:val="24"/>
          <w:szCs w:val="24"/>
        </w:rPr>
        <w:t>разнообразных агентов</w:t>
      </w:r>
      <w:r w:rsidRPr="00EE0F24">
        <w:rPr>
          <w:bCs/>
          <w:sz w:val="24"/>
          <w:szCs w:val="24"/>
        </w:rPr>
        <w:t>)</w:t>
      </w:r>
    </w:p>
    <w:p w:rsidR="00234FA2" w:rsidRPr="00EE0F24" w:rsidRDefault="00234FA2">
      <w:pPr>
        <w:pStyle w:val="20"/>
        <w:numPr>
          <w:ilvl w:val="0"/>
          <w:numId w:val="31"/>
        </w:numPr>
        <w:tabs>
          <w:tab w:val="clear" w:pos="720"/>
          <w:tab w:val="num" w:pos="0"/>
        </w:tabs>
        <w:spacing w:line="240" w:lineRule="auto"/>
        <w:ind w:left="0" w:firstLine="709"/>
        <w:rPr>
          <w:sz w:val="24"/>
          <w:szCs w:val="24"/>
          <w:u w:val="none"/>
        </w:rPr>
      </w:pPr>
      <w:r w:rsidRPr="00EE0F24">
        <w:rPr>
          <w:i/>
          <w:iCs/>
          <w:sz w:val="24"/>
          <w:szCs w:val="24"/>
          <w:u w:val="none"/>
        </w:rPr>
        <w:t>Изменение (увеличение) проницаемости клеточных мембран, нарушение раб</w:t>
      </w:r>
      <w:r w:rsidRPr="00EE0F24">
        <w:rPr>
          <w:i/>
          <w:iCs/>
          <w:sz w:val="24"/>
          <w:szCs w:val="24"/>
          <w:u w:val="none"/>
        </w:rPr>
        <w:t>о</w:t>
      </w:r>
      <w:r w:rsidRPr="00EE0F24">
        <w:rPr>
          <w:i/>
          <w:iCs/>
          <w:sz w:val="24"/>
          <w:szCs w:val="24"/>
          <w:u w:val="none"/>
        </w:rPr>
        <w:t>ты  ионных  насосов</w:t>
      </w:r>
      <w:r w:rsidRPr="00EE0F24">
        <w:rPr>
          <w:sz w:val="24"/>
          <w:szCs w:val="24"/>
          <w:u w:val="none"/>
        </w:rPr>
        <w:t xml:space="preserve"> (выход К</w:t>
      </w:r>
      <w:r w:rsidRPr="00EE0F24">
        <w:rPr>
          <w:sz w:val="24"/>
          <w:szCs w:val="24"/>
          <w:u w:val="none"/>
          <w:vertAlign w:val="superscript"/>
        </w:rPr>
        <w:t>+</w:t>
      </w:r>
      <w:r w:rsidRPr="00EE0F24">
        <w:rPr>
          <w:sz w:val="24"/>
          <w:szCs w:val="24"/>
          <w:u w:val="none"/>
        </w:rPr>
        <w:t>, вход Са</w:t>
      </w:r>
      <w:r w:rsidRPr="00EE0F24">
        <w:rPr>
          <w:sz w:val="24"/>
          <w:szCs w:val="24"/>
          <w:u w:val="none"/>
          <w:vertAlign w:val="superscript"/>
        </w:rPr>
        <w:t>++</w:t>
      </w:r>
      <w:r w:rsidRPr="00EE0F24">
        <w:rPr>
          <w:sz w:val="24"/>
          <w:szCs w:val="24"/>
          <w:u w:val="none"/>
        </w:rPr>
        <w:t xml:space="preserve"> и </w:t>
      </w:r>
      <w:r w:rsidRPr="00EE0F24">
        <w:rPr>
          <w:sz w:val="24"/>
          <w:szCs w:val="24"/>
          <w:u w:val="none"/>
          <w:lang w:val="en-US"/>
        </w:rPr>
        <w:t>Na</w:t>
      </w:r>
      <w:r w:rsidRPr="00EE0F24">
        <w:rPr>
          <w:sz w:val="24"/>
          <w:szCs w:val="24"/>
          <w:u w:val="none"/>
          <w:vertAlign w:val="superscript"/>
        </w:rPr>
        <w:t>+</w:t>
      </w:r>
      <w:r w:rsidRPr="00EE0F24">
        <w:rPr>
          <w:sz w:val="24"/>
          <w:szCs w:val="24"/>
          <w:u w:val="none"/>
        </w:rPr>
        <w:t>, выход токсинов и метаболитов)</w:t>
      </w:r>
    </w:p>
    <w:p w:rsidR="00234FA2" w:rsidRPr="00EE0F24" w:rsidRDefault="00234FA2">
      <w:pPr>
        <w:ind w:right="-5"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В клетке находится </w:t>
      </w:r>
      <w:r w:rsidRPr="00EE0F24">
        <w:rPr>
          <w:sz w:val="24"/>
          <w:szCs w:val="24"/>
          <w:lang w:val="en-US"/>
        </w:rPr>
        <w:t>K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 xml:space="preserve">, а снаружи ее - </w:t>
      </w:r>
      <w:r w:rsidRPr="00EE0F24">
        <w:rPr>
          <w:sz w:val="24"/>
          <w:szCs w:val="24"/>
          <w:lang w:val="en-US"/>
        </w:rPr>
        <w:t>N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>, что создает мембранный п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тенциал клетки. Са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тоже много снаружи, а в клетке он находится внутри митохондрий и в эндоплазматич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ском ретикулуме.</w:t>
      </w:r>
    </w:p>
    <w:p w:rsidR="00234FA2" w:rsidRPr="00EE0F24" w:rsidRDefault="00234FA2">
      <w:pPr>
        <w:ind w:right="-5"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Так как существует разность концентраций ионов внутри и снаружи клетки, то по градиенту концентрации ионы </w:t>
      </w:r>
      <w:r w:rsidRPr="00EE0F24">
        <w:rPr>
          <w:sz w:val="24"/>
          <w:szCs w:val="24"/>
          <w:lang w:val="en-US"/>
        </w:rPr>
        <w:t>Na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b/>
          <w:sz w:val="24"/>
          <w:szCs w:val="24"/>
        </w:rPr>
        <w:t xml:space="preserve"> </w:t>
      </w:r>
      <w:r w:rsidRPr="00EE0F24">
        <w:rPr>
          <w:sz w:val="24"/>
          <w:szCs w:val="24"/>
        </w:rPr>
        <w:t xml:space="preserve">и </w:t>
      </w:r>
      <w:r w:rsidRPr="00EE0F24">
        <w:rPr>
          <w:sz w:val="24"/>
          <w:szCs w:val="24"/>
          <w:lang w:val="en-US"/>
        </w:rPr>
        <w:t>Ca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b/>
          <w:sz w:val="24"/>
          <w:szCs w:val="24"/>
        </w:rPr>
        <w:t xml:space="preserve"> </w:t>
      </w:r>
      <w:r w:rsidRPr="00EE0F24">
        <w:rPr>
          <w:sz w:val="24"/>
          <w:szCs w:val="24"/>
        </w:rPr>
        <w:t xml:space="preserve">устремляются внутрь клетки, а  </w:t>
      </w:r>
      <w:r w:rsidRPr="00EE0F24">
        <w:rPr>
          <w:sz w:val="24"/>
          <w:szCs w:val="24"/>
          <w:lang w:val="en-US"/>
        </w:rPr>
        <w:t>K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 xml:space="preserve"> выходит из клетки, как только открываются соответствующие ионные в мембране.</w:t>
      </w:r>
    </w:p>
    <w:p w:rsidR="00234FA2" w:rsidRPr="00EE0F24" w:rsidRDefault="00234FA2">
      <w:pPr>
        <w:ind w:right="-5"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Но клетка поддерживает свой ионный состав очень тщательно, т. к. для нее это вопрос жизни или смерти. Для этого работают. </w:t>
      </w:r>
      <w:r w:rsidRPr="00EE0F24">
        <w:rPr>
          <w:sz w:val="24"/>
          <w:szCs w:val="24"/>
          <w:lang w:val="en-US"/>
        </w:rPr>
        <w:t>Na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>/</w:t>
      </w:r>
      <w:r w:rsidRPr="00EE0F24">
        <w:rPr>
          <w:sz w:val="24"/>
          <w:szCs w:val="24"/>
          <w:lang w:val="en-US"/>
        </w:rPr>
        <w:t>K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b/>
          <w:sz w:val="24"/>
          <w:szCs w:val="24"/>
        </w:rPr>
        <w:t xml:space="preserve"> </w:t>
      </w:r>
      <w:r w:rsidRPr="00EE0F24">
        <w:rPr>
          <w:sz w:val="24"/>
          <w:szCs w:val="24"/>
        </w:rPr>
        <w:t xml:space="preserve">и </w:t>
      </w:r>
      <w:r w:rsidRPr="00EE0F24">
        <w:rPr>
          <w:sz w:val="24"/>
          <w:szCs w:val="24"/>
          <w:lang w:val="en-US"/>
        </w:rPr>
        <w:t>Ca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насосы, работа которых требует </w:t>
      </w:r>
      <w:r w:rsidRPr="00EE0F24">
        <w:rPr>
          <w:i/>
          <w:iCs/>
          <w:sz w:val="24"/>
          <w:szCs w:val="24"/>
        </w:rPr>
        <w:t>эне</w:t>
      </w:r>
      <w:r w:rsidRPr="00EE0F24">
        <w:rPr>
          <w:i/>
          <w:iCs/>
          <w:sz w:val="24"/>
          <w:szCs w:val="24"/>
        </w:rPr>
        <w:t>р</w:t>
      </w:r>
      <w:r w:rsidRPr="00EE0F24">
        <w:rPr>
          <w:i/>
          <w:iCs/>
          <w:sz w:val="24"/>
          <w:szCs w:val="24"/>
        </w:rPr>
        <w:t>гозатрат</w:t>
      </w:r>
      <w:r w:rsidR="00A83A66" w:rsidRPr="00EE0F24">
        <w:rPr>
          <w:sz w:val="24"/>
          <w:szCs w:val="24"/>
        </w:rPr>
        <w:t>.</w:t>
      </w:r>
    </w:p>
    <w:p w:rsidR="00A83A66" w:rsidRPr="00EE0F24" w:rsidRDefault="00A83A66">
      <w:pPr>
        <w:ind w:right="-5" w:firstLine="720"/>
        <w:jc w:val="both"/>
        <w:rPr>
          <w:sz w:val="24"/>
          <w:szCs w:val="24"/>
        </w:rPr>
      </w:pPr>
    </w:p>
    <w:p w:rsidR="00A83A66" w:rsidRPr="00EE0F24" w:rsidRDefault="00873B7A" w:rsidP="00A83A6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039235" cy="3448050"/>
            <wp:effectExtent l="0" t="0" r="0" b="0"/>
            <wp:docPr id="1" name="Рисунок 1" descr="И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66" w:rsidRPr="00EE0F24" w:rsidRDefault="00A83A66" w:rsidP="00A83A66">
      <w:pPr>
        <w:jc w:val="both"/>
        <w:rPr>
          <w:bCs/>
          <w:sz w:val="24"/>
          <w:szCs w:val="24"/>
        </w:rPr>
      </w:pPr>
    </w:p>
    <w:p w:rsidR="00A83A66" w:rsidRPr="00EE0F24" w:rsidRDefault="00A83A66" w:rsidP="00A83A66">
      <w:pPr>
        <w:jc w:val="both"/>
        <w:rPr>
          <w:bCs/>
          <w:sz w:val="24"/>
          <w:szCs w:val="24"/>
        </w:rPr>
      </w:pPr>
      <w:r w:rsidRPr="00EE0F24">
        <w:rPr>
          <w:bCs/>
          <w:sz w:val="24"/>
          <w:szCs w:val="24"/>
        </w:rPr>
        <w:t xml:space="preserve">Рис. 2.1. Концентрации ионов </w:t>
      </w:r>
      <w:r w:rsidRPr="00EE0F24">
        <w:rPr>
          <w:bCs/>
          <w:sz w:val="24"/>
          <w:szCs w:val="24"/>
          <w:lang w:val="en-US"/>
        </w:rPr>
        <w:t>Na</w:t>
      </w:r>
      <w:r w:rsidRPr="00EE0F24">
        <w:rPr>
          <w:bCs/>
          <w:sz w:val="24"/>
          <w:szCs w:val="24"/>
          <w:vertAlign w:val="superscript"/>
        </w:rPr>
        <w:t>+</w:t>
      </w:r>
      <w:r w:rsidRPr="00EE0F24">
        <w:rPr>
          <w:bCs/>
          <w:sz w:val="24"/>
          <w:szCs w:val="24"/>
        </w:rPr>
        <w:t>, К</w:t>
      </w:r>
      <w:r w:rsidRPr="00EE0F24">
        <w:rPr>
          <w:bCs/>
          <w:sz w:val="24"/>
          <w:szCs w:val="24"/>
          <w:vertAlign w:val="superscript"/>
        </w:rPr>
        <w:t>+</w:t>
      </w:r>
      <w:r w:rsidRPr="00EE0F24">
        <w:rPr>
          <w:bCs/>
          <w:sz w:val="24"/>
          <w:szCs w:val="24"/>
        </w:rPr>
        <w:t xml:space="preserve"> и </w:t>
      </w:r>
      <w:r w:rsidRPr="00EE0F24">
        <w:rPr>
          <w:bCs/>
          <w:sz w:val="24"/>
          <w:szCs w:val="24"/>
          <w:lang w:val="en-US"/>
        </w:rPr>
        <w:t>Cl</w:t>
      </w:r>
      <w:r w:rsidRPr="00EE0F24">
        <w:rPr>
          <w:bCs/>
          <w:sz w:val="24"/>
          <w:szCs w:val="24"/>
          <w:vertAlign w:val="superscript"/>
        </w:rPr>
        <w:t>-</w:t>
      </w:r>
      <w:r w:rsidRPr="00EE0F24">
        <w:rPr>
          <w:bCs/>
          <w:sz w:val="24"/>
          <w:szCs w:val="24"/>
        </w:rPr>
        <w:t xml:space="preserve"> внутри и снаружи клетки, а также пути прони</w:t>
      </w:r>
      <w:r w:rsidRPr="00EE0F24">
        <w:rPr>
          <w:bCs/>
          <w:sz w:val="24"/>
          <w:szCs w:val="24"/>
        </w:rPr>
        <w:t>к</w:t>
      </w:r>
      <w:r w:rsidRPr="00EE0F24">
        <w:rPr>
          <w:bCs/>
          <w:sz w:val="24"/>
          <w:szCs w:val="24"/>
        </w:rPr>
        <w:t>новения этих ионов через клеточную мембрану (через специфические каналы или с пом</w:t>
      </w:r>
      <w:r w:rsidRPr="00EE0F24">
        <w:rPr>
          <w:bCs/>
          <w:sz w:val="24"/>
          <w:szCs w:val="24"/>
        </w:rPr>
        <w:t>о</w:t>
      </w:r>
      <w:r w:rsidRPr="00EE0F24">
        <w:rPr>
          <w:bCs/>
          <w:sz w:val="24"/>
          <w:szCs w:val="24"/>
        </w:rPr>
        <w:t xml:space="preserve">щью </w:t>
      </w:r>
      <w:r w:rsidRPr="00EE0F24">
        <w:rPr>
          <w:bCs/>
          <w:sz w:val="24"/>
          <w:szCs w:val="24"/>
          <w:lang w:val="en-US"/>
        </w:rPr>
        <w:t>Na</w:t>
      </w:r>
      <w:r w:rsidRPr="00EE0F24">
        <w:rPr>
          <w:bCs/>
          <w:sz w:val="24"/>
          <w:szCs w:val="24"/>
          <w:vertAlign w:val="superscript"/>
        </w:rPr>
        <w:t>+</w:t>
      </w:r>
      <w:r w:rsidRPr="00EE0F24">
        <w:rPr>
          <w:bCs/>
          <w:sz w:val="24"/>
          <w:szCs w:val="24"/>
        </w:rPr>
        <w:t>/</w:t>
      </w:r>
      <w:r w:rsidRPr="00EE0F24">
        <w:rPr>
          <w:bCs/>
          <w:sz w:val="24"/>
          <w:szCs w:val="24"/>
          <w:lang w:val="en-US"/>
        </w:rPr>
        <w:t>K</w:t>
      </w:r>
      <w:r w:rsidRPr="00EE0F24">
        <w:rPr>
          <w:bCs/>
          <w:sz w:val="24"/>
          <w:szCs w:val="24"/>
          <w:vertAlign w:val="superscript"/>
        </w:rPr>
        <w:t>+</w:t>
      </w:r>
      <w:r w:rsidRPr="00EE0F24">
        <w:rPr>
          <w:bCs/>
          <w:sz w:val="24"/>
          <w:szCs w:val="24"/>
        </w:rPr>
        <w:t>-насоса).</w:t>
      </w:r>
    </w:p>
    <w:p w:rsidR="00A83A66" w:rsidRPr="00EE0F24" w:rsidRDefault="00A83A66">
      <w:pPr>
        <w:ind w:right="-5" w:firstLine="720"/>
        <w:jc w:val="both"/>
        <w:rPr>
          <w:sz w:val="24"/>
          <w:szCs w:val="24"/>
        </w:rPr>
      </w:pPr>
    </w:p>
    <w:p w:rsidR="00234FA2" w:rsidRPr="00EE0F24" w:rsidRDefault="00234FA2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Снижение мембранного потенциала  вследствие  нарушения  р</w:t>
      </w:r>
      <w:r w:rsidRPr="00EE0F24">
        <w:rPr>
          <w:i/>
          <w:iCs/>
          <w:sz w:val="24"/>
          <w:szCs w:val="24"/>
        </w:rPr>
        <w:t>а</w:t>
      </w:r>
      <w:r w:rsidRPr="00EE0F24">
        <w:rPr>
          <w:i/>
          <w:iCs/>
          <w:sz w:val="24"/>
          <w:szCs w:val="24"/>
        </w:rPr>
        <w:t>боты  насосов. Нарушение возбудимости и функции кле</w:t>
      </w:r>
      <w:r w:rsidRPr="00EE0F24">
        <w:rPr>
          <w:i/>
          <w:iCs/>
          <w:sz w:val="24"/>
          <w:szCs w:val="24"/>
        </w:rPr>
        <w:t>т</w:t>
      </w:r>
      <w:r w:rsidRPr="00EE0F24">
        <w:rPr>
          <w:i/>
          <w:iCs/>
          <w:sz w:val="24"/>
          <w:szCs w:val="24"/>
        </w:rPr>
        <w:t>ки</w:t>
      </w:r>
      <w:r w:rsidRPr="00EE0F24">
        <w:rPr>
          <w:sz w:val="24"/>
          <w:szCs w:val="24"/>
        </w:rPr>
        <w:t>.</w:t>
      </w:r>
    </w:p>
    <w:p w:rsidR="00234FA2" w:rsidRPr="00EE0F24" w:rsidRDefault="00234FA2">
      <w:pPr>
        <w:numPr>
          <w:ilvl w:val="0"/>
          <w:numId w:val="3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Набухание клеток</w:t>
      </w:r>
      <w:r w:rsidRPr="00EE0F24">
        <w:rPr>
          <w:sz w:val="24"/>
          <w:szCs w:val="24"/>
        </w:rPr>
        <w:t>.  В клетке много белков (обеспечивают онкотическое вну</w:t>
      </w:r>
      <w:r w:rsidRPr="00EE0F24">
        <w:rPr>
          <w:sz w:val="24"/>
          <w:szCs w:val="24"/>
        </w:rPr>
        <w:t>т</w:t>
      </w:r>
      <w:r w:rsidRPr="00EE0F24">
        <w:rPr>
          <w:sz w:val="24"/>
          <w:szCs w:val="24"/>
        </w:rPr>
        <w:t>риклеточное давление). Отек неповрежденной клетки не возникает, поскольку исправно р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</w:rPr>
        <w:t xml:space="preserve">ботает натрий-калиевый насос, удаляя из клетки </w:t>
      </w:r>
      <w:r w:rsidRPr="00EE0F24">
        <w:rPr>
          <w:sz w:val="24"/>
          <w:szCs w:val="24"/>
          <w:lang w:val="en-US"/>
        </w:rPr>
        <w:t>Na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 xml:space="preserve"> и «закачивая в нее </w:t>
      </w:r>
      <w:r w:rsidRPr="00EE0F24">
        <w:rPr>
          <w:sz w:val="24"/>
          <w:szCs w:val="24"/>
          <w:lang w:val="en-US"/>
        </w:rPr>
        <w:t>K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 xml:space="preserve">. Ионы </w:t>
      </w:r>
      <w:r w:rsidRPr="00EE0F24">
        <w:rPr>
          <w:sz w:val="24"/>
          <w:szCs w:val="24"/>
          <w:lang w:val="en-US"/>
        </w:rPr>
        <w:t>N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 xml:space="preserve"> выв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 xml:space="preserve">дят за собой из клетки </w:t>
      </w:r>
      <w:r w:rsidRPr="00EE0F24">
        <w:rPr>
          <w:sz w:val="24"/>
          <w:szCs w:val="24"/>
          <w:lang w:val="en-US"/>
        </w:rPr>
        <w:t>Cl</w:t>
      </w:r>
      <w:r w:rsidRPr="00EE0F24">
        <w:rPr>
          <w:sz w:val="24"/>
          <w:szCs w:val="24"/>
          <w:vertAlign w:val="superscript"/>
        </w:rPr>
        <w:t>-</w:t>
      </w:r>
      <w:r w:rsidRPr="00EE0F24">
        <w:rPr>
          <w:sz w:val="24"/>
          <w:szCs w:val="24"/>
        </w:rPr>
        <w:t xml:space="preserve"> и удаляют тем самым </w:t>
      </w:r>
      <w:r w:rsidRPr="00EE0F24">
        <w:rPr>
          <w:sz w:val="24"/>
          <w:szCs w:val="24"/>
          <w:lang w:val="en-US"/>
        </w:rPr>
        <w:t>NaCl</w:t>
      </w:r>
      <w:r w:rsidRPr="00EE0F24">
        <w:rPr>
          <w:sz w:val="24"/>
          <w:szCs w:val="24"/>
        </w:rPr>
        <w:t>.  При  повреждении  в  клетке  нака</w:t>
      </w:r>
      <w:r w:rsidRPr="00EE0F24">
        <w:rPr>
          <w:sz w:val="24"/>
          <w:szCs w:val="24"/>
        </w:rPr>
        <w:t>п</w:t>
      </w:r>
      <w:r w:rsidRPr="00EE0F24">
        <w:rPr>
          <w:sz w:val="24"/>
          <w:szCs w:val="24"/>
        </w:rPr>
        <w:t xml:space="preserve">ливаются белки  и  </w:t>
      </w:r>
      <w:r w:rsidRPr="00EE0F24">
        <w:rPr>
          <w:sz w:val="24"/>
          <w:szCs w:val="24"/>
          <w:lang w:val="en-US"/>
        </w:rPr>
        <w:t>NaCl</w:t>
      </w:r>
      <w:r w:rsidRPr="00EE0F24">
        <w:rPr>
          <w:sz w:val="24"/>
          <w:szCs w:val="24"/>
        </w:rPr>
        <w:t>, что приводит к росту  осмотического  и  онкотического  давления.</w:t>
      </w:r>
    </w:p>
    <w:p w:rsidR="00234FA2" w:rsidRPr="00EE0F24" w:rsidRDefault="00234FA2">
      <w:pPr>
        <w:pStyle w:val="20"/>
        <w:numPr>
          <w:ilvl w:val="0"/>
          <w:numId w:val="31"/>
        </w:numPr>
        <w:tabs>
          <w:tab w:val="clear" w:pos="720"/>
          <w:tab w:val="num" w:pos="0"/>
        </w:tabs>
        <w:spacing w:line="240" w:lineRule="auto"/>
        <w:ind w:left="0" w:firstLine="709"/>
        <w:rPr>
          <w:sz w:val="24"/>
          <w:szCs w:val="24"/>
          <w:u w:val="none"/>
        </w:rPr>
      </w:pPr>
      <w:r w:rsidRPr="00EE0F24">
        <w:rPr>
          <w:i/>
          <w:iCs/>
          <w:sz w:val="24"/>
          <w:szCs w:val="24"/>
          <w:u w:val="none"/>
        </w:rPr>
        <w:t>Нарушение обменных процессов, активности ферментов и энерг</w:t>
      </w:r>
      <w:r w:rsidRPr="00EE0F24">
        <w:rPr>
          <w:i/>
          <w:iCs/>
          <w:sz w:val="24"/>
          <w:szCs w:val="24"/>
          <w:u w:val="none"/>
        </w:rPr>
        <w:t>о</w:t>
      </w:r>
      <w:r w:rsidRPr="00EE0F24">
        <w:rPr>
          <w:i/>
          <w:iCs/>
          <w:sz w:val="24"/>
          <w:szCs w:val="24"/>
          <w:u w:val="none"/>
        </w:rPr>
        <w:t>обеспечения клетки</w:t>
      </w:r>
      <w:r w:rsidRPr="00EE0F24">
        <w:rPr>
          <w:sz w:val="24"/>
          <w:szCs w:val="24"/>
          <w:u w:val="none"/>
        </w:rPr>
        <w:t>. В результате этого клетка переходит на анаэробный глик</w:t>
      </w:r>
      <w:r w:rsidRPr="00EE0F24">
        <w:rPr>
          <w:sz w:val="24"/>
          <w:szCs w:val="24"/>
          <w:u w:val="none"/>
        </w:rPr>
        <w:t>о</w:t>
      </w:r>
      <w:r w:rsidRPr="00EE0F24">
        <w:rPr>
          <w:sz w:val="24"/>
          <w:szCs w:val="24"/>
          <w:u w:val="none"/>
        </w:rPr>
        <w:t>лиз, следствием которого является внутриклеточный ацидоз.</w:t>
      </w:r>
    </w:p>
    <w:p w:rsidR="00234FA2" w:rsidRPr="00EE0F24" w:rsidRDefault="00234FA2">
      <w:pPr>
        <w:ind w:right="-5"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В основном энергия образуется при распаде глюкозы, т. е. путем </w:t>
      </w:r>
      <w:r w:rsidRPr="00EE0F24">
        <w:rPr>
          <w:i/>
          <w:iCs/>
          <w:sz w:val="24"/>
          <w:szCs w:val="24"/>
        </w:rPr>
        <w:t>гликолиза</w:t>
      </w:r>
      <w:r w:rsidRPr="00EE0F24">
        <w:rPr>
          <w:sz w:val="24"/>
          <w:szCs w:val="24"/>
        </w:rPr>
        <w:t>. Если он осуществляется в аэробных условиях (</w:t>
      </w:r>
      <w:r w:rsidRPr="00EE0F24">
        <w:rPr>
          <w:i/>
          <w:iCs/>
          <w:sz w:val="24"/>
          <w:szCs w:val="24"/>
        </w:rPr>
        <w:t>аэробный гликолиз</w:t>
      </w:r>
      <w:r w:rsidRPr="00EE0F24">
        <w:rPr>
          <w:sz w:val="24"/>
          <w:szCs w:val="24"/>
        </w:rPr>
        <w:t>), то обр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</w:rPr>
        <w:t>зуется 32 молекулы АТФ (процесс образования АТФ называется фосфорилир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ванием). Энергия может рассеиваться и в виде тепла при распаде глюкозы, что имеет место при разобщени окисления и фосфорил</w:t>
      </w:r>
      <w:r w:rsidRPr="00EE0F24">
        <w:rPr>
          <w:sz w:val="24"/>
          <w:szCs w:val="24"/>
        </w:rPr>
        <w:t>и</w:t>
      </w:r>
      <w:r w:rsidRPr="00EE0F24">
        <w:rPr>
          <w:sz w:val="24"/>
          <w:szCs w:val="24"/>
        </w:rPr>
        <w:t>рования (типичным «разо</w:t>
      </w:r>
      <w:r w:rsidRPr="00EE0F24">
        <w:rPr>
          <w:sz w:val="24"/>
          <w:szCs w:val="24"/>
        </w:rPr>
        <w:t>б</w:t>
      </w:r>
      <w:r w:rsidRPr="00EE0F24">
        <w:rPr>
          <w:sz w:val="24"/>
          <w:szCs w:val="24"/>
        </w:rPr>
        <w:t>щителем» является тироксин).</w:t>
      </w:r>
    </w:p>
    <w:p w:rsidR="00234FA2" w:rsidRPr="00EE0F24" w:rsidRDefault="00234FA2">
      <w:pPr>
        <w:ind w:right="-5"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В условиях уменьшения поступления кислорода (гипоксия) клетка переходит на </w:t>
      </w:r>
      <w:r w:rsidRPr="00EE0F24">
        <w:rPr>
          <w:i/>
          <w:iCs/>
          <w:sz w:val="24"/>
          <w:szCs w:val="24"/>
        </w:rPr>
        <w:t>ана</w:t>
      </w:r>
      <w:r w:rsidRPr="00EE0F24">
        <w:rPr>
          <w:i/>
          <w:iCs/>
          <w:sz w:val="24"/>
          <w:szCs w:val="24"/>
        </w:rPr>
        <w:t>э</w:t>
      </w:r>
      <w:r w:rsidRPr="00EE0F24">
        <w:rPr>
          <w:i/>
          <w:iCs/>
          <w:sz w:val="24"/>
          <w:szCs w:val="24"/>
        </w:rPr>
        <w:t>робный путь гликолиза,</w:t>
      </w:r>
      <w:r w:rsidRPr="00EE0F24">
        <w:rPr>
          <w:sz w:val="24"/>
          <w:szCs w:val="24"/>
        </w:rPr>
        <w:t xml:space="preserve"> в результате которого образуется лактат (накопление его приводит к ацидозу) и всего 2 молекулы АТФ, что естественно, отражается на жизнедеятельности кле</w:t>
      </w:r>
      <w:r w:rsidRPr="00EE0F24">
        <w:rPr>
          <w:sz w:val="24"/>
          <w:szCs w:val="24"/>
        </w:rPr>
        <w:t>т</w:t>
      </w:r>
      <w:r w:rsidRPr="00EE0F24">
        <w:rPr>
          <w:sz w:val="24"/>
          <w:szCs w:val="24"/>
        </w:rPr>
        <w:t>ки, страдают все, происходящие в ней процессы, но в первую очередь – работа мембра</w:t>
      </w:r>
      <w:r w:rsidRPr="00EE0F24">
        <w:rPr>
          <w:sz w:val="24"/>
          <w:szCs w:val="24"/>
        </w:rPr>
        <w:t>н</w:t>
      </w:r>
      <w:r w:rsidRPr="00EE0F24">
        <w:rPr>
          <w:sz w:val="24"/>
          <w:szCs w:val="24"/>
        </w:rPr>
        <w:t xml:space="preserve">ных </w:t>
      </w:r>
      <w:r w:rsidRPr="00EE0F24">
        <w:rPr>
          <w:sz w:val="24"/>
          <w:szCs w:val="24"/>
          <w:lang w:val="en-US"/>
        </w:rPr>
        <w:t>N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>/</w:t>
      </w:r>
      <w:r w:rsidRPr="00EE0F24">
        <w:rPr>
          <w:sz w:val="24"/>
          <w:szCs w:val="24"/>
          <w:lang w:val="en-US"/>
        </w:rPr>
        <w:t>K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 xml:space="preserve"> и </w:t>
      </w:r>
      <w:r w:rsidRPr="00EE0F24">
        <w:rPr>
          <w:sz w:val="24"/>
          <w:szCs w:val="24"/>
          <w:lang w:val="en-US"/>
        </w:rPr>
        <w:t>Ca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нас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сов.</w:t>
      </w:r>
    </w:p>
    <w:p w:rsidR="00234FA2" w:rsidRPr="00EE0F24" w:rsidRDefault="00234FA2">
      <w:pPr>
        <w:jc w:val="both"/>
        <w:rPr>
          <w:rFonts w:ascii="Comic Sans MS" w:hAnsi="Comic Sans MS"/>
          <w:b/>
          <w:bCs/>
          <w:sz w:val="24"/>
          <w:szCs w:val="24"/>
        </w:rPr>
      </w:pPr>
    </w:p>
    <w:p w:rsidR="00234FA2" w:rsidRPr="00EE0F24" w:rsidRDefault="00234FA2">
      <w:pPr>
        <w:numPr>
          <w:ilvl w:val="0"/>
          <w:numId w:val="39"/>
        </w:numPr>
        <w:jc w:val="both"/>
        <w:rPr>
          <w:rFonts w:ascii="Comic Sans MS" w:hAnsi="Comic Sans MS"/>
          <w:sz w:val="24"/>
          <w:szCs w:val="24"/>
        </w:rPr>
      </w:pPr>
      <w:r w:rsidRPr="00EE0F24">
        <w:rPr>
          <w:rFonts w:ascii="Comic Sans MS" w:hAnsi="Comic Sans MS"/>
          <w:sz w:val="24"/>
          <w:szCs w:val="24"/>
        </w:rPr>
        <w:t>Повреждающее действие лекарственных веществ на клетку: влияние на р</w:t>
      </w:r>
      <w:r w:rsidRPr="00EE0F24">
        <w:rPr>
          <w:rFonts w:ascii="Comic Sans MS" w:hAnsi="Comic Sans MS"/>
          <w:sz w:val="24"/>
          <w:szCs w:val="24"/>
        </w:rPr>
        <w:t>е</w:t>
      </w:r>
      <w:r w:rsidRPr="00EE0F24">
        <w:rPr>
          <w:rFonts w:ascii="Comic Sans MS" w:hAnsi="Comic Sans MS"/>
          <w:sz w:val="24"/>
          <w:szCs w:val="24"/>
        </w:rPr>
        <w:t>цепторы, мембраны, геном, органеллы. Нарушения биосинтеза белка и эне</w:t>
      </w:r>
      <w:r w:rsidRPr="00EE0F24">
        <w:rPr>
          <w:rFonts w:ascii="Comic Sans MS" w:hAnsi="Comic Sans MS"/>
          <w:sz w:val="24"/>
          <w:szCs w:val="24"/>
        </w:rPr>
        <w:t>р</w:t>
      </w:r>
      <w:r w:rsidRPr="00EE0F24">
        <w:rPr>
          <w:rFonts w:ascii="Comic Sans MS" w:hAnsi="Comic Sans MS"/>
          <w:sz w:val="24"/>
          <w:szCs w:val="24"/>
        </w:rPr>
        <w:t>гообеспечения клетки. Роль гистогематических барьеров. Зависимость то</w:t>
      </w:r>
      <w:r w:rsidRPr="00EE0F24">
        <w:rPr>
          <w:rFonts w:ascii="Comic Sans MS" w:hAnsi="Comic Sans MS"/>
          <w:sz w:val="24"/>
          <w:szCs w:val="24"/>
        </w:rPr>
        <w:t>к</w:t>
      </w:r>
      <w:r w:rsidRPr="00EE0F24">
        <w:rPr>
          <w:rFonts w:ascii="Comic Sans MS" w:hAnsi="Comic Sans MS"/>
          <w:sz w:val="24"/>
          <w:szCs w:val="24"/>
        </w:rPr>
        <w:t>сичности лекарств от степени л</w:t>
      </w:r>
      <w:r w:rsidRPr="00EE0F24">
        <w:rPr>
          <w:rFonts w:ascii="Comic Sans MS" w:hAnsi="Comic Sans MS"/>
          <w:sz w:val="24"/>
          <w:szCs w:val="24"/>
        </w:rPr>
        <w:t>и</w:t>
      </w:r>
      <w:r w:rsidRPr="00EE0F24">
        <w:rPr>
          <w:rFonts w:ascii="Comic Sans MS" w:hAnsi="Comic Sans MS"/>
          <w:sz w:val="24"/>
          <w:szCs w:val="24"/>
        </w:rPr>
        <w:t>пофильности.</w:t>
      </w:r>
    </w:p>
    <w:p w:rsidR="00234FA2" w:rsidRPr="00EE0F24" w:rsidRDefault="00234FA2">
      <w:pPr>
        <w:ind w:firstLine="720"/>
        <w:jc w:val="both"/>
        <w:rPr>
          <w:sz w:val="24"/>
          <w:szCs w:val="24"/>
        </w:rPr>
      </w:pPr>
    </w:p>
    <w:p w:rsidR="00F8331D" w:rsidRPr="00EE0F24" w:rsidRDefault="00234FA2">
      <w:pPr>
        <w:ind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lastRenderedPageBreak/>
        <w:t>Подавляющая часть фармакотерапии подразумевает прямое или косве</w:t>
      </w:r>
      <w:r w:rsidRPr="00EE0F24">
        <w:rPr>
          <w:sz w:val="24"/>
          <w:szCs w:val="24"/>
        </w:rPr>
        <w:t>н</w:t>
      </w:r>
      <w:r w:rsidRPr="00EE0F24">
        <w:rPr>
          <w:sz w:val="24"/>
          <w:szCs w:val="24"/>
        </w:rPr>
        <w:t xml:space="preserve">ное </w:t>
      </w:r>
      <w:r w:rsidRPr="00EE0F24">
        <w:rPr>
          <w:i/>
          <w:iCs/>
          <w:sz w:val="24"/>
          <w:szCs w:val="24"/>
        </w:rPr>
        <w:t>защитное действие препаратов на клетку</w:t>
      </w:r>
      <w:r w:rsidRPr="00EE0F24">
        <w:rPr>
          <w:sz w:val="24"/>
          <w:szCs w:val="24"/>
        </w:rPr>
        <w:t>, однако, пути для этого сущес</w:t>
      </w:r>
      <w:r w:rsidRPr="00EE0F24">
        <w:rPr>
          <w:sz w:val="24"/>
          <w:szCs w:val="24"/>
        </w:rPr>
        <w:t>т</w:t>
      </w:r>
      <w:r w:rsidR="00F8331D" w:rsidRPr="00EE0F24">
        <w:rPr>
          <w:sz w:val="24"/>
          <w:szCs w:val="24"/>
        </w:rPr>
        <w:t>вуют разные.</w:t>
      </w:r>
    </w:p>
    <w:p w:rsidR="00234FA2" w:rsidRPr="00EE0F24" w:rsidRDefault="00234FA2">
      <w:pPr>
        <w:ind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В некоторых случаях лекарственное вещество используется даже для временного ограничения активности клетки, снижая чувствительность её рецепт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ров к нейромедиаторам, гормонам, другим биологически активным вещес</w:t>
      </w:r>
      <w:r w:rsidRPr="00EE0F24">
        <w:rPr>
          <w:sz w:val="24"/>
          <w:szCs w:val="24"/>
        </w:rPr>
        <w:t>т</w:t>
      </w:r>
      <w:r w:rsidRPr="00EE0F24">
        <w:rPr>
          <w:sz w:val="24"/>
          <w:szCs w:val="24"/>
        </w:rPr>
        <w:t>вам  или путем временного ограничения  ряда внутриклеточных процессов для но</w:t>
      </w:r>
      <w:r w:rsidRPr="00EE0F24">
        <w:rPr>
          <w:sz w:val="24"/>
          <w:szCs w:val="24"/>
        </w:rPr>
        <w:t>р</w:t>
      </w:r>
      <w:r w:rsidRPr="00EE0F24">
        <w:rPr>
          <w:sz w:val="24"/>
          <w:szCs w:val="24"/>
        </w:rPr>
        <w:t>мализации функции органа в целом.</w:t>
      </w:r>
    </w:p>
    <w:p w:rsidR="00234FA2" w:rsidRPr="00EE0F24" w:rsidRDefault="00234FA2" w:rsidP="00F8331D">
      <w:pPr>
        <w:jc w:val="center"/>
        <w:rPr>
          <w:b/>
          <w:sz w:val="24"/>
          <w:szCs w:val="24"/>
        </w:rPr>
      </w:pPr>
    </w:p>
    <w:p w:rsidR="00F8331D" w:rsidRPr="00EE0F24" w:rsidRDefault="00F8331D" w:rsidP="00234FA2">
      <w:pPr>
        <w:numPr>
          <w:ilvl w:val="1"/>
          <w:numId w:val="39"/>
        </w:numPr>
        <w:jc w:val="center"/>
        <w:rPr>
          <w:b/>
          <w:smallCaps/>
          <w:sz w:val="24"/>
          <w:szCs w:val="24"/>
        </w:rPr>
      </w:pPr>
      <w:r w:rsidRPr="00EE0F24">
        <w:rPr>
          <w:b/>
          <w:smallCaps/>
          <w:sz w:val="24"/>
          <w:szCs w:val="24"/>
        </w:rPr>
        <w:t>Блокаторы клеточных рецепторов</w:t>
      </w:r>
    </w:p>
    <w:p w:rsidR="00F8331D" w:rsidRPr="00EE0F24" w:rsidRDefault="00F8331D" w:rsidP="00F8331D">
      <w:pPr>
        <w:jc w:val="center"/>
        <w:rPr>
          <w:b/>
          <w:sz w:val="24"/>
          <w:szCs w:val="24"/>
        </w:rPr>
      </w:pPr>
    </w:p>
    <w:p w:rsidR="00F8331D" w:rsidRPr="00EE0F24" w:rsidRDefault="00F8331D" w:rsidP="00F8331D">
      <w:pPr>
        <w:numPr>
          <w:ilvl w:val="1"/>
          <w:numId w:val="41"/>
        </w:numPr>
        <w:tabs>
          <w:tab w:val="clear" w:pos="1440"/>
          <w:tab w:val="num" w:pos="360"/>
        </w:tabs>
        <w:ind w:left="360"/>
        <w:jc w:val="both"/>
        <w:rPr>
          <w:sz w:val="24"/>
          <w:szCs w:val="24"/>
        </w:rPr>
      </w:pPr>
      <w:r w:rsidRPr="00EE0F24">
        <w:rPr>
          <w:i/>
          <w:sz w:val="24"/>
          <w:szCs w:val="24"/>
        </w:rPr>
        <w:t>Холиноблокаторы</w:t>
      </w:r>
      <w:r w:rsidRPr="00EE0F24">
        <w:rPr>
          <w:sz w:val="24"/>
          <w:szCs w:val="24"/>
        </w:rPr>
        <w:t xml:space="preserve"> препятствуют взаимодействию ацетилхолина с холинор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цепторами (расположены преимущественно в постсинаптической мембране нервных волокон) → ↓ проницаемость постсинаптической мембр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</w:rPr>
        <w:t>ны → нет деполяризации клеточной мембраны → нет генерации поте</w:t>
      </w:r>
      <w:r w:rsidRPr="00EE0F24">
        <w:rPr>
          <w:sz w:val="24"/>
          <w:szCs w:val="24"/>
        </w:rPr>
        <w:t>н</w:t>
      </w:r>
      <w:r w:rsidRPr="00EE0F24">
        <w:rPr>
          <w:sz w:val="24"/>
          <w:szCs w:val="24"/>
        </w:rPr>
        <w:t>циала действия.</w:t>
      </w:r>
    </w:p>
    <w:p w:rsidR="00F8331D" w:rsidRPr="00EE0F24" w:rsidRDefault="00F8331D" w:rsidP="00F8331D">
      <w:pPr>
        <w:numPr>
          <w:ilvl w:val="0"/>
          <w:numId w:val="42"/>
        </w:num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М-холиноблокаторы (атропин, скополамин, платифиллин)</w:t>
      </w:r>
    </w:p>
    <w:p w:rsidR="00F8331D" w:rsidRPr="00EE0F24" w:rsidRDefault="00F8331D" w:rsidP="00F8331D">
      <w:pPr>
        <w:numPr>
          <w:ilvl w:val="0"/>
          <w:numId w:val="42"/>
        </w:numPr>
        <w:jc w:val="both"/>
        <w:rPr>
          <w:sz w:val="24"/>
          <w:szCs w:val="24"/>
        </w:rPr>
      </w:pPr>
      <w:r w:rsidRPr="00EE0F24">
        <w:rPr>
          <w:sz w:val="24"/>
          <w:szCs w:val="24"/>
          <w:lang w:val="en-US"/>
        </w:rPr>
        <w:t>N</w:t>
      </w:r>
      <w:r w:rsidRPr="00EE0F24">
        <w:rPr>
          <w:sz w:val="24"/>
          <w:szCs w:val="24"/>
        </w:rPr>
        <w:t>-холиноблокаторы (пентамин, арфонад)</w:t>
      </w:r>
    </w:p>
    <w:p w:rsidR="00F8331D" w:rsidRPr="00EE0F24" w:rsidRDefault="00F8331D" w:rsidP="00F8331D">
      <w:pPr>
        <w:ind w:firstLine="720"/>
        <w:jc w:val="both"/>
        <w:rPr>
          <w:i/>
          <w:sz w:val="24"/>
          <w:szCs w:val="24"/>
        </w:rPr>
      </w:pPr>
    </w:p>
    <w:p w:rsidR="00F8331D" w:rsidRPr="00EE0F24" w:rsidRDefault="00F8331D" w:rsidP="00F8331D">
      <w:pPr>
        <w:numPr>
          <w:ilvl w:val="1"/>
          <w:numId w:val="41"/>
        </w:numPr>
        <w:tabs>
          <w:tab w:val="clear" w:pos="1440"/>
          <w:tab w:val="num" w:pos="360"/>
        </w:tabs>
        <w:ind w:left="360"/>
        <w:jc w:val="both"/>
        <w:rPr>
          <w:sz w:val="24"/>
          <w:szCs w:val="24"/>
        </w:rPr>
      </w:pPr>
      <w:r w:rsidRPr="00EE0F24">
        <w:rPr>
          <w:i/>
          <w:sz w:val="24"/>
          <w:szCs w:val="24"/>
        </w:rPr>
        <w:t>Адреноблокаторы</w:t>
      </w:r>
      <w:r w:rsidRPr="00EE0F24">
        <w:rPr>
          <w:sz w:val="24"/>
          <w:szCs w:val="24"/>
        </w:rPr>
        <w:t xml:space="preserve"> блокируют адренорецепторы, препятствую действию на них медиат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ров (катехоламинов), а также циркулирующих в крови катехол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</w:rPr>
        <w:t>минов.</w:t>
      </w:r>
    </w:p>
    <w:p w:rsidR="00F8331D" w:rsidRPr="00EE0F24" w:rsidRDefault="00F8331D" w:rsidP="00F8331D">
      <w:pPr>
        <w:numPr>
          <w:ilvl w:val="1"/>
          <w:numId w:val="41"/>
        </w:numPr>
        <w:tabs>
          <w:tab w:val="clear" w:pos="1440"/>
          <w:tab w:val="num" w:pos="360"/>
        </w:tabs>
        <w:ind w:left="360"/>
        <w:jc w:val="both"/>
        <w:rPr>
          <w:sz w:val="24"/>
          <w:szCs w:val="24"/>
        </w:rPr>
      </w:pPr>
      <w:r w:rsidRPr="00EE0F24">
        <w:rPr>
          <w:i/>
          <w:sz w:val="24"/>
          <w:szCs w:val="24"/>
        </w:rPr>
        <w:t xml:space="preserve">Блокаторы рецепторов тормозных медиаторов в ЦНС </w:t>
      </w:r>
      <w:r w:rsidRPr="00EE0F24">
        <w:rPr>
          <w:sz w:val="24"/>
          <w:szCs w:val="24"/>
        </w:rPr>
        <w:t>(таких как ГАМК, глицин). Стрихнин блокирует глициновые рецепторы → судорожный э</w:t>
      </w:r>
      <w:r w:rsidRPr="00EE0F24">
        <w:rPr>
          <w:sz w:val="24"/>
          <w:szCs w:val="24"/>
        </w:rPr>
        <w:t>ф</w:t>
      </w:r>
      <w:r w:rsidRPr="00EE0F24">
        <w:rPr>
          <w:sz w:val="24"/>
          <w:szCs w:val="24"/>
        </w:rPr>
        <w:t>фект.</w:t>
      </w:r>
    </w:p>
    <w:p w:rsidR="00F8331D" w:rsidRPr="00EE0F24" w:rsidRDefault="00F8331D">
      <w:pPr>
        <w:ind w:firstLine="720"/>
        <w:jc w:val="both"/>
        <w:rPr>
          <w:sz w:val="24"/>
          <w:szCs w:val="24"/>
        </w:rPr>
      </w:pPr>
    </w:p>
    <w:p w:rsidR="00234FA2" w:rsidRPr="00EE0F24" w:rsidRDefault="00234FA2" w:rsidP="00234FA2">
      <w:pPr>
        <w:numPr>
          <w:ilvl w:val="1"/>
          <w:numId w:val="39"/>
        </w:numPr>
        <w:jc w:val="center"/>
        <w:rPr>
          <w:b/>
          <w:smallCaps/>
          <w:sz w:val="24"/>
          <w:szCs w:val="24"/>
        </w:rPr>
      </w:pPr>
      <w:r w:rsidRPr="00EE0F24">
        <w:rPr>
          <w:b/>
          <w:smallCaps/>
          <w:sz w:val="24"/>
          <w:szCs w:val="24"/>
        </w:rPr>
        <w:t>Блокаторы мембранных каналов</w:t>
      </w:r>
    </w:p>
    <w:p w:rsidR="00234FA2" w:rsidRPr="00EE0F24" w:rsidRDefault="00234FA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3284"/>
        <w:gridCol w:w="3285"/>
      </w:tblGrid>
      <w:tr w:rsidR="00A0700E" w:rsidRPr="00EE0F24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3285" w:type="dxa"/>
            <w:tcBorders>
              <w:bottom w:val="single" w:sz="4" w:space="0" w:color="auto"/>
            </w:tcBorders>
          </w:tcPr>
          <w:p w:rsidR="00A0700E" w:rsidRPr="00EE0F24" w:rsidRDefault="00A0700E" w:rsidP="00A070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0F24">
              <w:rPr>
                <w:b/>
                <w:bCs/>
                <w:color w:val="000000"/>
                <w:sz w:val="24"/>
                <w:szCs w:val="24"/>
              </w:rPr>
              <w:t xml:space="preserve">Блокаторы </w:t>
            </w:r>
            <w:r w:rsidRPr="00EE0F24">
              <w:rPr>
                <w:b/>
                <w:bCs/>
                <w:color w:val="000000"/>
                <w:sz w:val="24"/>
                <w:szCs w:val="24"/>
                <w:lang w:val="en-US"/>
              </w:rPr>
              <w:t>Na</w:t>
            </w:r>
            <w:r w:rsidRPr="00EE0F24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+</w:t>
            </w:r>
            <w:r w:rsidRPr="00EE0F24">
              <w:rPr>
                <w:b/>
                <w:bCs/>
                <w:color w:val="000000"/>
                <w:sz w:val="24"/>
                <w:szCs w:val="24"/>
              </w:rPr>
              <w:t>-каналов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A0700E" w:rsidRPr="00EE0F24" w:rsidRDefault="00A0700E" w:rsidP="00A070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0F24">
              <w:rPr>
                <w:b/>
                <w:bCs/>
                <w:color w:val="000000"/>
                <w:sz w:val="24"/>
                <w:szCs w:val="24"/>
              </w:rPr>
              <w:t xml:space="preserve">Блокаторы </w:t>
            </w:r>
            <w:r w:rsidRPr="00EE0F24">
              <w:rPr>
                <w:b/>
                <w:bCs/>
                <w:color w:val="000000"/>
                <w:sz w:val="24"/>
                <w:szCs w:val="24"/>
                <w:lang w:val="en-US"/>
              </w:rPr>
              <w:t>Ca</w:t>
            </w:r>
            <w:r w:rsidRPr="00EE0F24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2+</w:t>
            </w:r>
            <w:r w:rsidRPr="00EE0F24">
              <w:rPr>
                <w:b/>
                <w:bCs/>
                <w:color w:val="000000"/>
                <w:sz w:val="24"/>
                <w:szCs w:val="24"/>
              </w:rPr>
              <w:t>-каналов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A0700E" w:rsidRPr="00EE0F24" w:rsidRDefault="00A0700E" w:rsidP="00A070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0F24">
              <w:rPr>
                <w:b/>
                <w:bCs/>
                <w:color w:val="000000"/>
                <w:sz w:val="24"/>
                <w:szCs w:val="24"/>
              </w:rPr>
              <w:t xml:space="preserve">Блокаторы </w:t>
            </w:r>
            <w:r w:rsidRPr="00EE0F24">
              <w:rPr>
                <w:b/>
                <w:bCs/>
                <w:color w:val="000000"/>
                <w:sz w:val="24"/>
                <w:szCs w:val="24"/>
                <w:lang w:val="en-US"/>
              </w:rPr>
              <w:t>K</w:t>
            </w:r>
            <w:r w:rsidRPr="00EE0F24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+</w:t>
            </w:r>
            <w:r w:rsidRPr="00EE0F24">
              <w:rPr>
                <w:b/>
                <w:bCs/>
                <w:color w:val="000000"/>
                <w:sz w:val="24"/>
                <w:szCs w:val="24"/>
              </w:rPr>
              <w:t>-каналов</w:t>
            </w:r>
          </w:p>
        </w:tc>
      </w:tr>
      <w:tr w:rsidR="00A0700E" w:rsidRPr="00EE0F24">
        <w:tblPrEx>
          <w:tblCellMar>
            <w:top w:w="0" w:type="dxa"/>
            <w:bottom w:w="0" w:type="dxa"/>
          </w:tblCellMar>
        </w:tblPrEx>
        <w:trPr>
          <w:cantSplit/>
          <w:trHeight w:val="2684"/>
        </w:trPr>
        <w:tc>
          <w:tcPr>
            <w:tcW w:w="3285" w:type="dxa"/>
          </w:tcPr>
          <w:p w:rsidR="00A0700E" w:rsidRPr="00EE0F24" w:rsidRDefault="00A0700E" w:rsidP="00A0700E">
            <w:pPr>
              <w:shd w:val="clear" w:color="auto" w:fill="FFFFFF"/>
              <w:rPr>
                <w:sz w:val="24"/>
                <w:szCs w:val="24"/>
              </w:rPr>
            </w:pPr>
            <w:r w:rsidRPr="00EE0F24">
              <w:rPr>
                <w:color w:val="000000"/>
                <w:sz w:val="24"/>
                <w:szCs w:val="24"/>
              </w:rPr>
              <w:t>Местные анестетики (нов</w:t>
            </w:r>
            <w:r w:rsidRPr="00EE0F24">
              <w:rPr>
                <w:color w:val="000000"/>
                <w:sz w:val="24"/>
                <w:szCs w:val="24"/>
              </w:rPr>
              <w:t>о</w:t>
            </w:r>
            <w:r w:rsidRPr="00EE0F24">
              <w:rPr>
                <w:color w:val="000000"/>
                <w:sz w:val="24"/>
                <w:szCs w:val="24"/>
              </w:rPr>
              <w:t>каин, лидокаин)</w:t>
            </w:r>
          </w:p>
          <w:p w:rsidR="00A0700E" w:rsidRPr="00EE0F24" w:rsidRDefault="00A0700E" w:rsidP="00A0700E">
            <w:pPr>
              <w:shd w:val="clear" w:color="auto" w:fill="FFFFFF"/>
              <w:rPr>
                <w:sz w:val="24"/>
                <w:szCs w:val="24"/>
              </w:rPr>
            </w:pPr>
            <w:r w:rsidRPr="00EE0F24">
              <w:rPr>
                <w:color w:val="000000"/>
                <w:sz w:val="24"/>
                <w:szCs w:val="24"/>
              </w:rPr>
              <w:t>Противоаритмические сре</w:t>
            </w:r>
            <w:r w:rsidRPr="00EE0F24">
              <w:rPr>
                <w:color w:val="000000"/>
                <w:sz w:val="24"/>
                <w:szCs w:val="24"/>
              </w:rPr>
              <w:t>д</w:t>
            </w:r>
            <w:r w:rsidRPr="00EE0F24">
              <w:rPr>
                <w:color w:val="000000"/>
                <w:sz w:val="24"/>
                <w:szCs w:val="24"/>
              </w:rPr>
              <w:t>ства (хинидин, новокаин</w:t>
            </w:r>
            <w:r w:rsidRPr="00EE0F24">
              <w:rPr>
                <w:color w:val="000000"/>
                <w:sz w:val="24"/>
                <w:szCs w:val="24"/>
              </w:rPr>
              <w:t>а</w:t>
            </w:r>
            <w:r w:rsidRPr="00EE0F24">
              <w:rPr>
                <w:color w:val="000000"/>
                <w:sz w:val="24"/>
                <w:szCs w:val="24"/>
              </w:rPr>
              <w:t xml:space="preserve">мид, этмозин) </w:t>
            </w:r>
          </w:p>
          <w:p w:rsidR="00A0700E" w:rsidRPr="00EE0F24" w:rsidRDefault="00A0700E" w:rsidP="00A0700E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E0F24">
              <w:rPr>
                <w:color w:val="000000"/>
                <w:sz w:val="24"/>
                <w:szCs w:val="24"/>
              </w:rPr>
              <w:t>Противоэпилептические средства (дифенин, карбам</w:t>
            </w:r>
            <w:r w:rsidRPr="00EE0F24">
              <w:rPr>
                <w:color w:val="000000"/>
                <w:sz w:val="24"/>
                <w:szCs w:val="24"/>
              </w:rPr>
              <w:t>а</w:t>
            </w:r>
            <w:r w:rsidRPr="00EE0F24">
              <w:rPr>
                <w:color w:val="000000"/>
                <w:sz w:val="24"/>
                <w:szCs w:val="24"/>
              </w:rPr>
              <w:t>зепин)</w:t>
            </w:r>
          </w:p>
        </w:tc>
        <w:tc>
          <w:tcPr>
            <w:tcW w:w="3284" w:type="dxa"/>
          </w:tcPr>
          <w:p w:rsidR="00A0700E" w:rsidRPr="00EE0F24" w:rsidRDefault="00A0700E" w:rsidP="00A070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E0F24">
              <w:rPr>
                <w:color w:val="000000"/>
                <w:sz w:val="24"/>
                <w:szCs w:val="24"/>
              </w:rPr>
              <w:t>Антиангинальные, против</w:t>
            </w:r>
            <w:r w:rsidRPr="00EE0F24">
              <w:rPr>
                <w:color w:val="000000"/>
                <w:sz w:val="24"/>
                <w:szCs w:val="24"/>
              </w:rPr>
              <w:t>о</w:t>
            </w:r>
            <w:r w:rsidRPr="00EE0F24">
              <w:rPr>
                <w:color w:val="000000"/>
                <w:sz w:val="24"/>
                <w:szCs w:val="24"/>
              </w:rPr>
              <w:t>аритмические и антигипе</w:t>
            </w:r>
            <w:r w:rsidRPr="00EE0F24">
              <w:rPr>
                <w:color w:val="000000"/>
                <w:sz w:val="24"/>
                <w:szCs w:val="24"/>
              </w:rPr>
              <w:t>р</w:t>
            </w:r>
            <w:r w:rsidRPr="00EE0F24">
              <w:rPr>
                <w:color w:val="000000"/>
                <w:sz w:val="24"/>
                <w:szCs w:val="24"/>
              </w:rPr>
              <w:t>тензивные средства (верап</w:t>
            </w:r>
            <w:r w:rsidRPr="00EE0F24">
              <w:rPr>
                <w:color w:val="000000"/>
                <w:sz w:val="24"/>
                <w:szCs w:val="24"/>
              </w:rPr>
              <w:t>а</w:t>
            </w:r>
            <w:r w:rsidRPr="00EE0F24">
              <w:rPr>
                <w:color w:val="000000"/>
                <w:sz w:val="24"/>
                <w:szCs w:val="24"/>
              </w:rPr>
              <w:t>мил, фениг</w:t>
            </w:r>
            <w:r w:rsidRPr="00EE0F24">
              <w:rPr>
                <w:color w:val="000000"/>
                <w:sz w:val="24"/>
                <w:szCs w:val="24"/>
              </w:rPr>
              <w:t>и</w:t>
            </w:r>
            <w:r w:rsidRPr="00EE0F24">
              <w:rPr>
                <w:color w:val="000000"/>
                <w:sz w:val="24"/>
                <w:szCs w:val="24"/>
              </w:rPr>
              <w:t>дин, дилтиазем)</w:t>
            </w:r>
          </w:p>
        </w:tc>
        <w:tc>
          <w:tcPr>
            <w:tcW w:w="3285" w:type="dxa"/>
          </w:tcPr>
          <w:p w:rsidR="00A0700E" w:rsidRPr="00EE0F24" w:rsidRDefault="00A0700E" w:rsidP="00A0700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E0F24">
              <w:rPr>
                <w:color w:val="000000"/>
                <w:sz w:val="24"/>
                <w:szCs w:val="24"/>
              </w:rPr>
              <w:t>Средство, облегчающее нервно-мышечную пер</w:t>
            </w:r>
            <w:r w:rsidRPr="00EE0F24">
              <w:rPr>
                <w:color w:val="000000"/>
                <w:sz w:val="24"/>
                <w:szCs w:val="24"/>
              </w:rPr>
              <w:t>е</w:t>
            </w:r>
            <w:r w:rsidRPr="00EE0F24">
              <w:rPr>
                <w:color w:val="000000"/>
                <w:sz w:val="24"/>
                <w:szCs w:val="24"/>
              </w:rPr>
              <w:t>дачу (пивдин)</w:t>
            </w:r>
          </w:p>
          <w:p w:rsidR="00A0700E" w:rsidRPr="00EE0F24" w:rsidRDefault="00A0700E" w:rsidP="00A0700E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E0F24">
              <w:rPr>
                <w:color w:val="000000"/>
                <w:sz w:val="24"/>
                <w:szCs w:val="24"/>
              </w:rPr>
              <w:t>Противодиабетические сре</w:t>
            </w:r>
            <w:r w:rsidRPr="00EE0F24">
              <w:rPr>
                <w:color w:val="000000"/>
                <w:sz w:val="24"/>
                <w:szCs w:val="24"/>
              </w:rPr>
              <w:t>д</w:t>
            </w:r>
            <w:r w:rsidRPr="00EE0F24">
              <w:rPr>
                <w:color w:val="000000"/>
                <w:sz w:val="24"/>
                <w:szCs w:val="24"/>
              </w:rPr>
              <w:t>ства (бутамид, глибенкл</w:t>
            </w:r>
            <w:r w:rsidRPr="00EE0F24">
              <w:rPr>
                <w:color w:val="000000"/>
                <w:sz w:val="24"/>
                <w:szCs w:val="24"/>
              </w:rPr>
              <w:t>а</w:t>
            </w:r>
            <w:r w:rsidRPr="00EE0F24">
              <w:rPr>
                <w:color w:val="000000"/>
                <w:sz w:val="24"/>
                <w:szCs w:val="24"/>
              </w:rPr>
              <w:t>мид)</w:t>
            </w:r>
          </w:p>
        </w:tc>
      </w:tr>
    </w:tbl>
    <w:p w:rsidR="00234FA2" w:rsidRPr="00EE0F24" w:rsidRDefault="00234FA2">
      <w:pPr>
        <w:ind w:firstLine="720"/>
        <w:jc w:val="both"/>
        <w:rPr>
          <w:sz w:val="24"/>
          <w:szCs w:val="24"/>
        </w:rPr>
      </w:pPr>
    </w:p>
    <w:p w:rsidR="00C25D12" w:rsidRPr="00EE0F24" w:rsidRDefault="00C25D12" w:rsidP="00C25D12">
      <w:pPr>
        <w:numPr>
          <w:ilvl w:val="1"/>
          <w:numId w:val="39"/>
        </w:numPr>
        <w:jc w:val="center"/>
        <w:rPr>
          <w:b/>
          <w:smallCaps/>
          <w:sz w:val="24"/>
          <w:szCs w:val="24"/>
        </w:rPr>
      </w:pPr>
      <w:r w:rsidRPr="00EE0F24">
        <w:rPr>
          <w:b/>
          <w:smallCaps/>
          <w:sz w:val="24"/>
          <w:szCs w:val="24"/>
        </w:rPr>
        <w:t>Ингибирование внутриклеточных ферментов</w:t>
      </w:r>
    </w:p>
    <w:p w:rsidR="00C25D12" w:rsidRPr="00EE0F24" w:rsidRDefault="00C25D12">
      <w:pPr>
        <w:ind w:firstLine="720"/>
        <w:jc w:val="both"/>
        <w:rPr>
          <w:sz w:val="24"/>
          <w:szCs w:val="24"/>
        </w:rPr>
      </w:pPr>
    </w:p>
    <w:p w:rsidR="00C60FFE" w:rsidRPr="00EE0F24" w:rsidRDefault="00C60FFE" w:rsidP="00C60FF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E0F24">
        <w:rPr>
          <w:color w:val="000000"/>
          <w:sz w:val="24"/>
          <w:szCs w:val="24"/>
        </w:rPr>
        <w:t xml:space="preserve">Важной "мишенью" для действия веществ являются ферменты. </w:t>
      </w:r>
      <w:r w:rsidR="00C25D12" w:rsidRPr="00EE0F24">
        <w:rPr>
          <w:color w:val="000000"/>
          <w:sz w:val="24"/>
          <w:szCs w:val="24"/>
        </w:rPr>
        <w:t>Так, м</w:t>
      </w:r>
      <w:r w:rsidRPr="00EE0F24">
        <w:rPr>
          <w:color w:val="000000"/>
          <w:sz w:val="24"/>
          <w:szCs w:val="24"/>
        </w:rPr>
        <w:t>еха</w:t>
      </w:r>
      <w:r w:rsidRPr="00EE0F24">
        <w:rPr>
          <w:color w:val="000000"/>
          <w:sz w:val="24"/>
          <w:szCs w:val="24"/>
        </w:rPr>
        <w:softHyphen/>
        <w:t>низм де</w:t>
      </w:r>
      <w:r w:rsidRPr="00EE0F24">
        <w:rPr>
          <w:color w:val="000000"/>
          <w:sz w:val="24"/>
          <w:szCs w:val="24"/>
        </w:rPr>
        <w:t>й</w:t>
      </w:r>
      <w:r w:rsidRPr="00EE0F24">
        <w:rPr>
          <w:color w:val="000000"/>
          <w:sz w:val="24"/>
          <w:szCs w:val="24"/>
        </w:rPr>
        <w:t xml:space="preserve">ствия нестероидных противовоспалительных средств обусловлен </w:t>
      </w:r>
      <w:r w:rsidRPr="00EE0F24">
        <w:rPr>
          <w:i/>
          <w:iCs/>
          <w:color w:val="000000"/>
          <w:sz w:val="24"/>
          <w:szCs w:val="24"/>
        </w:rPr>
        <w:t>ингибированием циклоокс</w:t>
      </w:r>
      <w:r w:rsidRPr="00EE0F24">
        <w:rPr>
          <w:i/>
          <w:iCs/>
          <w:color w:val="000000"/>
          <w:sz w:val="24"/>
          <w:szCs w:val="24"/>
        </w:rPr>
        <w:t>и</w:t>
      </w:r>
      <w:r w:rsidRPr="00EE0F24">
        <w:rPr>
          <w:i/>
          <w:iCs/>
          <w:color w:val="000000"/>
          <w:sz w:val="24"/>
          <w:szCs w:val="24"/>
        </w:rPr>
        <w:t>геназы и снижением биосинтеза простагландинов</w:t>
      </w:r>
      <w:r w:rsidRPr="00EE0F24">
        <w:rPr>
          <w:color w:val="000000"/>
          <w:sz w:val="24"/>
          <w:szCs w:val="24"/>
        </w:rPr>
        <w:t>.</w:t>
      </w:r>
    </w:p>
    <w:p w:rsidR="00C60FFE" w:rsidRPr="00EE0F24" w:rsidRDefault="00C60FFE" w:rsidP="00C60FFE">
      <w:pPr>
        <w:shd w:val="clear" w:color="auto" w:fill="FFFFFF"/>
        <w:ind w:firstLine="709"/>
        <w:jc w:val="both"/>
        <w:rPr>
          <w:sz w:val="24"/>
          <w:szCs w:val="24"/>
        </w:rPr>
      </w:pPr>
      <w:r w:rsidRPr="00EE0F24">
        <w:rPr>
          <w:color w:val="000000"/>
          <w:sz w:val="24"/>
          <w:szCs w:val="24"/>
        </w:rPr>
        <w:t>Хорошо известны антихолинэстеразные средства</w:t>
      </w:r>
      <w:r w:rsidR="00C17AFC" w:rsidRPr="00EE0F24">
        <w:rPr>
          <w:color w:val="000000"/>
          <w:sz w:val="24"/>
          <w:szCs w:val="24"/>
        </w:rPr>
        <w:t xml:space="preserve"> (физо</w:t>
      </w:r>
      <w:r w:rsidR="006C6EF0" w:rsidRPr="00EE0F24">
        <w:rPr>
          <w:color w:val="000000"/>
          <w:sz w:val="24"/>
          <w:szCs w:val="24"/>
        </w:rPr>
        <w:t>стигимин, прозерин)</w:t>
      </w:r>
      <w:r w:rsidRPr="00EE0F24">
        <w:rPr>
          <w:color w:val="000000"/>
          <w:sz w:val="24"/>
          <w:szCs w:val="24"/>
        </w:rPr>
        <w:t>, блок</w:t>
      </w:r>
      <w:r w:rsidRPr="00EE0F24">
        <w:rPr>
          <w:color w:val="000000"/>
          <w:sz w:val="24"/>
          <w:szCs w:val="24"/>
        </w:rPr>
        <w:t>и</w:t>
      </w:r>
      <w:r w:rsidRPr="00EE0F24">
        <w:rPr>
          <w:color w:val="000000"/>
          <w:sz w:val="24"/>
          <w:szCs w:val="24"/>
        </w:rPr>
        <w:t xml:space="preserve">рующие </w:t>
      </w:r>
      <w:r w:rsidRPr="00EE0F24">
        <w:rPr>
          <w:i/>
          <w:color w:val="000000"/>
          <w:sz w:val="24"/>
          <w:szCs w:val="24"/>
        </w:rPr>
        <w:t>ац</w:t>
      </w:r>
      <w:r w:rsidRPr="00EE0F24">
        <w:rPr>
          <w:i/>
          <w:color w:val="000000"/>
          <w:sz w:val="24"/>
          <w:szCs w:val="24"/>
        </w:rPr>
        <w:t>е</w:t>
      </w:r>
      <w:r w:rsidRPr="00EE0F24">
        <w:rPr>
          <w:i/>
          <w:color w:val="000000"/>
          <w:sz w:val="24"/>
          <w:szCs w:val="24"/>
        </w:rPr>
        <w:t>тилхолинэстеразу</w:t>
      </w:r>
      <w:r w:rsidRPr="00EE0F24">
        <w:rPr>
          <w:color w:val="000000"/>
          <w:sz w:val="24"/>
          <w:szCs w:val="24"/>
        </w:rPr>
        <w:t xml:space="preserve"> и стаби</w:t>
      </w:r>
      <w:r w:rsidRPr="00EE0F24">
        <w:rPr>
          <w:color w:val="000000"/>
          <w:sz w:val="24"/>
          <w:szCs w:val="24"/>
        </w:rPr>
        <w:softHyphen/>
        <w:t xml:space="preserve">лизирующие </w:t>
      </w:r>
      <w:r w:rsidRPr="00EE0F24">
        <w:rPr>
          <w:i/>
          <w:color w:val="000000"/>
          <w:sz w:val="24"/>
          <w:szCs w:val="24"/>
        </w:rPr>
        <w:t>ацетилхолин</w:t>
      </w:r>
      <w:r w:rsidRPr="00EE0F24">
        <w:rPr>
          <w:color w:val="000000"/>
          <w:sz w:val="24"/>
          <w:szCs w:val="24"/>
        </w:rPr>
        <w:t>.</w:t>
      </w:r>
    </w:p>
    <w:p w:rsidR="00C17AFC" w:rsidRPr="00EE0F24" w:rsidRDefault="00C17AFC" w:rsidP="00C17AF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E0F24">
        <w:rPr>
          <w:color w:val="000000"/>
          <w:sz w:val="24"/>
          <w:szCs w:val="24"/>
        </w:rPr>
        <w:t xml:space="preserve">Имеются отдельные вещества, которые оказывают прямое влияние на ферменты, участвующие в регуляции биосинтеза вторичных передатчиков. </w:t>
      </w:r>
      <w:r w:rsidRPr="00EE0F24">
        <w:rPr>
          <w:i/>
          <w:iCs/>
          <w:color w:val="000000"/>
          <w:sz w:val="24"/>
          <w:szCs w:val="24"/>
        </w:rPr>
        <w:t>Фосфодиэстеразу ингиб</w:t>
      </w:r>
      <w:r w:rsidRPr="00EE0F24">
        <w:rPr>
          <w:i/>
          <w:iCs/>
          <w:color w:val="000000"/>
          <w:sz w:val="24"/>
          <w:szCs w:val="24"/>
        </w:rPr>
        <w:t>и</w:t>
      </w:r>
      <w:r w:rsidRPr="00EE0F24">
        <w:rPr>
          <w:i/>
          <w:iCs/>
          <w:color w:val="000000"/>
          <w:sz w:val="24"/>
          <w:szCs w:val="24"/>
        </w:rPr>
        <w:t>руют метилксантины</w:t>
      </w:r>
      <w:r w:rsidR="00E1754F" w:rsidRPr="00EE0F24">
        <w:rPr>
          <w:i/>
          <w:iCs/>
          <w:color w:val="000000"/>
          <w:sz w:val="24"/>
          <w:szCs w:val="24"/>
        </w:rPr>
        <w:t xml:space="preserve"> </w:t>
      </w:r>
      <w:r w:rsidR="00E1754F" w:rsidRPr="00EE0F24">
        <w:rPr>
          <w:iCs/>
          <w:color w:val="000000"/>
          <w:sz w:val="24"/>
          <w:szCs w:val="24"/>
        </w:rPr>
        <w:t>(теофеллин, кофеин)</w:t>
      </w:r>
      <w:r w:rsidRPr="00EE0F24">
        <w:rPr>
          <w:color w:val="000000"/>
          <w:sz w:val="24"/>
          <w:szCs w:val="24"/>
        </w:rPr>
        <w:t>. При этом концентрация цАМФ внутри клетки пов</w:t>
      </w:r>
      <w:r w:rsidRPr="00EE0F24">
        <w:rPr>
          <w:color w:val="000000"/>
          <w:sz w:val="24"/>
          <w:szCs w:val="24"/>
        </w:rPr>
        <w:t>ы</w:t>
      </w:r>
      <w:r w:rsidRPr="00EE0F24">
        <w:rPr>
          <w:color w:val="000000"/>
          <w:sz w:val="24"/>
          <w:szCs w:val="24"/>
        </w:rPr>
        <w:t>шается.</w:t>
      </w:r>
    </w:p>
    <w:p w:rsidR="00BA144F" w:rsidRPr="00EE0F24" w:rsidRDefault="00BA144F" w:rsidP="00C17AFC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E0F24">
        <w:rPr>
          <w:color w:val="000000"/>
          <w:sz w:val="24"/>
          <w:szCs w:val="24"/>
        </w:rPr>
        <w:t xml:space="preserve">Механизм действия одной из групп антидепрессантов базируется на </w:t>
      </w:r>
      <w:r w:rsidRPr="00EE0F24">
        <w:rPr>
          <w:i/>
          <w:color w:val="000000"/>
          <w:sz w:val="24"/>
          <w:szCs w:val="24"/>
        </w:rPr>
        <w:t>ингибировании моноаминоксидазы</w:t>
      </w:r>
      <w:r w:rsidRPr="00EE0F24">
        <w:rPr>
          <w:color w:val="000000"/>
          <w:sz w:val="24"/>
          <w:szCs w:val="24"/>
        </w:rPr>
        <w:t xml:space="preserve"> (МАО) → нарушается инактивация катехолам</w:t>
      </w:r>
      <w:r w:rsidRPr="00EE0F24">
        <w:rPr>
          <w:color w:val="000000"/>
          <w:sz w:val="24"/>
          <w:szCs w:val="24"/>
        </w:rPr>
        <w:t>и</w:t>
      </w:r>
      <w:r w:rsidRPr="00EE0F24">
        <w:rPr>
          <w:color w:val="000000"/>
          <w:sz w:val="24"/>
          <w:szCs w:val="24"/>
        </w:rPr>
        <w:t>нов.</w:t>
      </w:r>
    </w:p>
    <w:p w:rsidR="00360D92" w:rsidRPr="00EE0F24" w:rsidRDefault="00360D92" w:rsidP="00C17AFC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5A555E" w:rsidRPr="00EE0F24" w:rsidRDefault="005A555E" w:rsidP="005A555E">
      <w:pPr>
        <w:numPr>
          <w:ilvl w:val="1"/>
          <w:numId w:val="39"/>
        </w:numPr>
        <w:jc w:val="center"/>
        <w:rPr>
          <w:b/>
          <w:smallCaps/>
          <w:sz w:val="24"/>
          <w:szCs w:val="24"/>
        </w:rPr>
      </w:pPr>
      <w:r w:rsidRPr="00EE0F24">
        <w:rPr>
          <w:b/>
          <w:smallCaps/>
          <w:sz w:val="24"/>
          <w:szCs w:val="24"/>
        </w:rPr>
        <w:t xml:space="preserve">Повреждение </w:t>
      </w:r>
      <w:r w:rsidRPr="00EE0F24">
        <w:rPr>
          <w:b/>
          <w:bCs/>
          <w:iCs/>
          <w:smallCaps/>
          <w:sz w:val="24"/>
          <w:szCs w:val="24"/>
        </w:rPr>
        <w:t>митохондрий</w:t>
      </w:r>
    </w:p>
    <w:p w:rsidR="005A555E" w:rsidRPr="00EE0F24" w:rsidRDefault="005A555E" w:rsidP="005A555E">
      <w:pPr>
        <w:jc w:val="center"/>
        <w:rPr>
          <w:b/>
          <w:smallCaps/>
          <w:sz w:val="24"/>
          <w:szCs w:val="24"/>
        </w:rPr>
      </w:pPr>
    </w:p>
    <w:p w:rsidR="005A555E" w:rsidRPr="00EE0F24" w:rsidRDefault="00262EC7" w:rsidP="005A555E">
      <w:pPr>
        <w:ind w:firstLine="709"/>
        <w:jc w:val="both"/>
        <w:rPr>
          <w:sz w:val="24"/>
          <w:szCs w:val="24"/>
        </w:rPr>
      </w:pPr>
      <w:r w:rsidRPr="00EE0F24">
        <w:rPr>
          <w:sz w:val="24"/>
          <w:szCs w:val="24"/>
        </w:rPr>
        <w:lastRenderedPageBreak/>
        <w:t xml:space="preserve">Гормональные препараты, особенно в случае передозировки, такие как </w:t>
      </w:r>
      <w:r w:rsidRPr="00EE0F24">
        <w:rPr>
          <w:i/>
          <w:sz w:val="24"/>
          <w:szCs w:val="24"/>
        </w:rPr>
        <w:t>тироксин, в</w:t>
      </w:r>
      <w:r w:rsidRPr="00EE0F24">
        <w:rPr>
          <w:i/>
          <w:sz w:val="24"/>
          <w:szCs w:val="24"/>
        </w:rPr>
        <w:t>а</w:t>
      </w:r>
      <w:r w:rsidRPr="00EE0F24">
        <w:rPr>
          <w:i/>
          <w:sz w:val="24"/>
          <w:szCs w:val="24"/>
        </w:rPr>
        <w:t>зопрессин, инсулин, кортикостероиды</w:t>
      </w:r>
      <w:r w:rsidRPr="00EE0F24">
        <w:rPr>
          <w:sz w:val="24"/>
          <w:szCs w:val="24"/>
        </w:rPr>
        <w:t xml:space="preserve"> вызывают набухание митохондрий</w:t>
      </w:r>
      <w:r w:rsidR="00B828EF" w:rsidRPr="00EE0F24">
        <w:rPr>
          <w:sz w:val="24"/>
          <w:szCs w:val="24"/>
        </w:rPr>
        <w:t xml:space="preserve"> → </w:t>
      </w:r>
      <w:r w:rsidR="00B828EF" w:rsidRPr="00EE0F24">
        <w:rPr>
          <w:i/>
          <w:sz w:val="24"/>
          <w:szCs w:val="24"/>
        </w:rPr>
        <w:t>разобщение</w:t>
      </w:r>
      <w:r w:rsidR="00B828EF" w:rsidRPr="00EE0F24">
        <w:rPr>
          <w:sz w:val="24"/>
          <w:szCs w:val="24"/>
        </w:rPr>
        <w:t xml:space="preserve"> окисления и фосфорилирования.</w:t>
      </w:r>
    </w:p>
    <w:p w:rsidR="005A555E" w:rsidRPr="00EE0F24" w:rsidRDefault="005A555E" w:rsidP="005A555E">
      <w:pPr>
        <w:jc w:val="center"/>
        <w:rPr>
          <w:b/>
          <w:smallCaps/>
          <w:sz w:val="24"/>
          <w:szCs w:val="24"/>
        </w:rPr>
      </w:pPr>
    </w:p>
    <w:p w:rsidR="00925CB6" w:rsidRPr="00EE0F24" w:rsidRDefault="00925CB6" w:rsidP="00925CB6">
      <w:pPr>
        <w:numPr>
          <w:ilvl w:val="1"/>
          <w:numId w:val="39"/>
        </w:numPr>
        <w:jc w:val="center"/>
        <w:rPr>
          <w:b/>
          <w:smallCaps/>
          <w:sz w:val="24"/>
          <w:szCs w:val="24"/>
        </w:rPr>
      </w:pPr>
      <w:r w:rsidRPr="00EE0F24">
        <w:rPr>
          <w:b/>
          <w:smallCaps/>
          <w:sz w:val="24"/>
          <w:szCs w:val="24"/>
        </w:rPr>
        <w:t>Повреждение рибосом</w:t>
      </w:r>
    </w:p>
    <w:p w:rsidR="00925CB6" w:rsidRPr="00EE0F24" w:rsidRDefault="00925CB6" w:rsidP="00925CB6">
      <w:pPr>
        <w:ind w:firstLine="720"/>
        <w:jc w:val="both"/>
        <w:rPr>
          <w:sz w:val="24"/>
          <w:szCs w:val="24"/>
        </w:rPr>
      </w:pPr>
    </w:p>
    <w:p w:rsidR="00925CB6" w:rsidRPr="00EE0F24" w:rsidRDefault="00080C37" w:rsidP="00925CB6">
      <w:pPr>
        <w:ind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Угнетают синтез белка на рибосомах антибиотики (тетрациклины, левомицетин, ма</w:t>
      </w:r>
      <w:r w:rsidRPr="00EE0F24">
        <w:rPr>
          <w:sz w:val="24"/>
          <w:szCs w:val="24"/>
        </w:rPr>
        <w:t>к</w:t>
      </w:r>
      <w:r w:rsidRPr="00EE0F24">
        <w:rPr>
          <w:sz w:val="24"/>
          <w:szCs w:val="24"/>
        </w:rPr>
        <w:t>ролиды, аминогликозиды). Эффект может проявляться и на клетках макроорганизма → угн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тение кроветворения.</w:t>
      </w:r>
    </w:p>
    <w:p w:rsidR="00925CB6" w:rsidRPr="00EE0F24" w:rsidRDefault="00925CB6" w:rsidP="00925CB6">
      <w:pPr>
        <w:ind w:firstLine="720"/>
        <w:jc w:val="both"/>
        <w:rPr>
          <w:sz w:val="24"/>
          <w:szCs w:val="24"/>
        </w:rPr>
      </w:pPr>
    </w:p>
    <w:p w:rsidR="005A555E" w:rsidRPr="00EE0F24" w:rsidRDefault="005A555E" w:rsidP="005A555E">
      <w:pPr>
        <w:numPr>
          <w:ilvl w:val="1"/>
          <w:numId w:val="39"/>
        </w:numPr>
        <w:jc w:val="center"/>
        <w:rPr>
          <w:b/>
          <w:smallCaps/>
          <w:sz w:val="24"/>
          <w:szCs w:val="24"/>
        </w:rPr>
      </w:pPr>
      <w:r w:rsidRPr="00EE0F24">
        <w:rPr>
          <w:b/>
          <w:smallCaps/>
          <w:sz w:val="24"/>
          <w:szCs w:val="24"/>
        </w:rPr>
        <w:t xml:space="preserve">Повреждение </w:t>
      </w:r>
      <w:r w:rsidRPr="00EE0F24">
        <w:rPr>
          <w:b/>
          <w:bCs/>
          <w:iCs/>
          <w:smallCaps/>
          <w:sz w:val="24"/>
          <w:szCs w:val="24"/>
        </w:rPr>
        <w:t>генома клеток</w:t>
      </w:r>
    </w:p>
    <w:p w:rsidR="00925CB6" w:rsidRPr="00EE0F24" w:rsidRDefault="00925CB6" w:rsidP="00925CB6">
      <w:pPr>
        <w:jc w:val="center"/>
        <w:rPr>
          <w:b/>
          <w:smallCaps/>
          <w:sz w:val="24"/>
          <w:szCs w:val="24"/>
        </w:rPr>
      </w:pPr>
    </w:p>
    <w:p w:rsidR="00360D92" w:rsidRPr="00EE0F24" w:rsidRDefault="00360D92" w:rsidP="00360D92">
      <w:pPr>
        <w:ind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К этой группе относятся </w:t>
      </w:r>
      <w:r w:rsidRPr="00EE0F24">
        <w:rPr>
          <w:i/>
          <w:iCs/>
          <w:sz w:val="24"/>
          <w:szCs w:val="24"/>
        </w:rPr>
        <w:t>цитостатики</w:t>
      </w:r>
      <w:r w:rsidRPr="00EE0F24">
        <w:rPr>
          <w:sz w:val="24"/>
          <w:szCs w:val="24"/>
        </w:rPr>
        <w:t xml:space="preserve"> (одна из групп веществ с противоопухолевой активностью).</w:t>
      </w:r>
    </w:p>
    <w:p w:rsidR="00360D92" w:rsidRPr="00EE0F24" w:rsidRDefault="00360D92" w:rsidP="00360D92">
      <w:pPr>
        <w:ind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Так </w:t>
      </w:r>
      <w:r w:rsidRPr="00EE0F24">
        <w:rPr>
          <w:i/>
          <w:iCs/>
          <w:sz w:val="24"/>
          <w:szCs w:val="24"/>
        </w:rPr>
        <w:t>алкил</w:t>
      </w:r>
      <w:r w:rsidRPr="00EE0F24">
        <w:rPr>
          <w:i/>
          <w:iCs/>
          <w:sz w:val="24"/>
          <w:szCs w:val="24"/>
        </w:rPr>
        <w:t>и</w:t>
      </w:r>
      <w:r w:rsidRPr="00EE0F24">
        <w:rPr>
          <w:i/>
          <w:iCs/>
          <w:sz w:val="24"/>
          <w:szCs w:val="24"/>
        </w:rPr>
        <w:t>рующие средства</w:t>
      </w:r>
      <w:r w:rsidRPr="00EE0F24">
        <w:rPr>
          <w:sz w:val="24"/>
          <w:szCs w:val="24"/>
        </w:rPr>
        <w:t xml:space="preserve"> (циклофосфан, нитрозометилмочевина) в биологических жидкостях отщепляют ионы </w:t>
      </w:r>
      <w:r w:rsidRPr="00EE0F24">
        <w:rPr>
          <w:sz w:val="24"/>
          <w:szCs w:val="24"/>
          <w:lang w:val="en-US"/>
        </w:rPr>
        <w:t>Cl</w:t>
      </w:r>
      <w:r w:rsidRPr="00EE0F24">
        <w:rPr>
          <w:sz w:val="24"/>
          <w:szCs w:val="24"/>
          <w:vertAlign w:val="superscript"/>
        </w:rPr>
        <w:t>-</w:t>
      </w:r>
      <w:r w:rsidRPr="00EE0F24">
        <w:rPr>
          <w:sz w:val="24"/>
          <w:szCs w:val="24"/>
        </w:rPr>
        <w:t xml:space="preserve">, в результате чего образуется активный </w:t>
      </w:r>
      <w:r w:rsidRPr="00EE0F24">
        <w:rPr>
          <w:i/>
          <w:iCs/>
          <w:sz w:val="24"/>
          <w:szCs w:val="24"/>
        </w:rPr>
        <w:t>карбониевый ион</w:t>
      </w:r>
      <w:r w:rsidRPr="00EE0F24">
        <w:rPr>
          <w:sz w:val="24"/>
          <w:szCs w:val="24"/>
        </w:rPr>
        <w:t>, который взаимодействует со структурами ДНК (процесс алкилирования субстрата). Прои</w:t>
      </w:r>
      <w:r w:rsidRPr="00EE0F24">
        <w:rPr>
          <w:sz w:val="24"/>
          <w:szCs w:val="24"/>
        </w:rPr>
        <w:t>с</w:t>
      </w:r>
      <w:r w:rsidRPr="00EE0F24">
        <w:rPr>
          <w:sz w:val="24"/>
          <w:szCs w:val="24"/>
        </w:rPr>
        <w:t>ходит нарушение стабильности ДНК, а затем и ее целостности, угнетается жизнедеятел</w:t>
      </w:r>
      <w:r w:rsidRPr="00EE0F24">
        <w:rPr>
          <w:sz w:val="24"/>
          <w:szCs w:val="24"/>
        </w:rPr>
        <w:t>ь</w:t>
      </w:r>
      <w:r w:rsidRPr="00EE0F24">
        <w:rPr>
          <w:sz w:val="24"/>
          <w:szCs w:val="24"/>
        </w:rPr>
        <w:t>ность и способность клетки к дел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нию, она погибает.</w:t>
      </w:r>
    </w:p>
    <w:p w:rsidR="00360D92" w:rsidRPr="00EE0F24" w:rsidRDefault="00360D92" w:rsidP="00360D92">
      <w:pPr>
        <w:ind w:firstLine="720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Антиметаболиты</w:t>
      </w:r>
      <w:r w:rsidRPr="00EE0F24">
        <w:rPr>
          <w:sz w:val="24"/>
          <w:szCs w:val="24"/>
        </w:rPr>
        <w:t xml:space="preserve"> (метотрексат, фторурацил) похожи на естественные метаболиты, поэтому они нарушают образование нуклеиновых кислот, угнетая (блокируя) различные ферменты их синтеза.</w:t>
      </w:r>
    </w:p>
    <w:p w:rsidR="00C60FFE" w:rsidRPr="00EE0F24" w:rsidRDefault="00C60FFE">
      <w:pPr>
        <w:ind w:firstLine="720"/>
        <w:jc w:val="both"/>
        <w:rPr>
          <w:sz w:val="24"/>
          <w:szCs w:val="24"/>
        </w:rPr>
      </w:pPr>
    </w:p>
    <w:p w:rsidR="00234FA2" w:rsidRPr="00EE0F24" w:rsidRDefault="00D6793D">
      <w:pPr>
        <w:ind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О</w:t>
      </w:r>
      <w:r w:rsidR="00234FA2" w:rsidRPr="00EE0F24">
        <w:rPr>
          <w:sz w:val="24"/>
          <w:szCs w:val="24"/>
        </w:rPr>
        <w:t xml:space="preserve">собая часть фармакотерапии </w:t>
      </w:r>
      <w:r w:rsidRPr="00EE0F24">
        <w:rPr>
          <w:sz w:val="24"/>
          <w:szCs w:val="24"/>
        </w:rPr>
        <w:t>–</w:t>
      </w:r>
      <w:r w:rsidR="00234FA2" w:rsidRPr="00EE0F24">
        <w:rPr>
          <w:sz w:val="24"/>
          <w:szCs w:val="24"/>
        </w:rPr>
        <w:t xml:space="preserve"> химиотерапия</w:t>
      </w:r>
      <w:r w:rsidRPr="00EE0F24">
        <w:rPr>
          <w:sz w:val="24"/>
          <w:szCs w:val="24"/>
        </w:rPr>
        <w:t>,</w:t>
      </w:r>
      <w:r w:rsidR="00234FA2" w:rsidRPr="00EE0F24">
        <w:rPr>
          <w:sz w:val="24"/>
          <w:szCs w:val="24"/>
        </w:rPr>
        <w:t xml:space="preserve"> направлен</w:t>
      </w:r>
      <w:r w:rsidRPr="00EE0F24">
        <w:rPr>
          <w:sz w:val="24"/>
          <w:szCs w:val="24"/>
        </w:rPr>
        <w:t>н</w:t>
      </w:r>
      <w:r w:rsidR="00234FA2" w:rsidRPr="00EE0F24">
        <w:rPr>
          <w:sz w:val="24"/>
          <w:szCs w:val="24"/>
        </w:rPr>
        <w:t>а</w:t>
      </w:r>
      <w:r w:rsidRPr="00EE0F24">
        <w:rPr>
          <w:sz w:val="24"/>
          <w:szCs w:val="24"/>
        </w:rPr>
        <w:t>я</w:t>
      </w:r>
      <w:r w:rsidR="00234FA2" w:rsidRPr="00EE0F24">
        <w:rPr>
          <w:sz w:val="24"/>
          <w:szCs w:val="24"/>
        </w:rPr>
        <w:t xml:space="preserve"> только на </w:t>
      </w:r>
      <w:r w:rsidR="00234FA2" w:rsidRPr="00EE0F24">
        <w:rPr>
          <w:i/>
          <w:iCs/>
          <w:sz w:val="24"/>
          <w:szCs w:val="24"/>
        </w:rPr>
        <w:t>повреждение клеток</w:t>
      </w:r>
      <w:r w:rsidR="00234FA2" w:rsidRPr="00EE0F24">
        <w:rPr>
          <w:sz w:val="24"/>
          <w:szCs w:val="24"/>
        </w:rPr>
        <w:t xml:space="preserve"> (цитостатики, антибиотики, блокаторы клеточных ферментов и т. д.). Однако это к</w:t>
      </w:r>
      <w:r w:rsidR="00234FA2" w:rsidRPr="00EE0F24">
        <w:rPr>
          <w:sz w:val="24"/>
          <w:szCs w:val="24"/>
        </w:rPr>
        <w:t>а</w:t>
      </w:r>
      <w:r w:rsidR="00234FA2" w:rsidRPr="00EE0F24">
        <w:rPr>
          <w:sz w:val="24"/>
          <w:szCs w:val="24"/>
        </w:rPr>
        <w:t>сается либо кардинально измененных собс</w:t>
      </w:r>
      <w:r w:rsidR="00234FA2" w:rsidRPr="00EE0F24">
        <w:rPr>
          <w:sz w:val="24"/>
          <w:szCs w:val="24"/>
        </w:rPr>
        <w:t>т</w:t>
      </w:r>
      <w:r w:rsidR="00234FA2" w:rsidRPr="00EE0F24">
        <w:rPr>
          <w:sz w:val="24"/>
          <w:szCs w:val="24"/>
        </w:rPr>
        <w:t>венных клеток организма (опухоли), либо клеток, не входящих в состав организма, а являющихся патогенными или у</w:t>
      </w:r>
      <w:r w:rsidR="00234FA2" w:rsidRPr="00EE0F24">
        <w:rPr>
          <w:sz w:val="24"/>
          <w:szCs w:val="24"/>
        </w:rPr>
        <w:t>с</w:t>
      </w:r>
      <w:r w:rsidR="00234FA2" w:rsidRPr="00EE0F24">
        <w:rPr>
          <w:sz w:val="24"/>
          <w:szCs w:val="24"/>
        </w:rPr>
        <w:t>ловно патогенными для человека (бактерии, простейшие),  иногда клеток,  входящих в состав многоклеточных орг</w:t>
      </w:r>
      <w:r w:rsidR="00234FA2" w:rsidRPr="00EE0F24">
        <w:rPr>
          <w:sz w:val="24"/>
          <w:szCs w:val="24"/>
        </w:rPr>
        <w:t>а</w:t>
      </w:r>
      <w:r w:rsidR="00234FA2" w:rsidRPr="00EE0F24">
        <w:rPr>
          <w:sz w:val="24"/>
          <w:szCs w:val="24"/>
        </w:rPr>
        <w:t xml:space="preserve">низмов (глисты). К сожалению, почти все эти препараты в той или иной степени </w:t>
      </w:r>
      <w:r w:rsidR="00234FA2" w:rsidRPr="00EE0F24">
        <w:rPr>
          <w:i/>
          <w:iCs/>
          <w:sz w:val="24"/>
          <w:szCs w:val="24"/>
        </w:rPr>
        <w:t>поврежд</w:t>
      </w:r>
      <w:r w:rsidR="00234FA2" w:rsidRPr="00EE0F24">
        <w:rPr>
          <w:i/>
          <w:iCs/>
          <w:sz w:val="24"/>
          <w:szCs w:val="24"/>
        </w:rPr>
        <w:t>а</w:t>
      </w:r>
      <w:r w:rsidR="00234FA2" w:rsidRPr="00EE0F24">
        <w:rPr>
          <w:i/>
          <w:iCs/>
          <w:sz w:val="24"/>
          <w:szCs w:val="24"/>
        </w:rPr>
        <w:t>ют и нормальные, здоровые, клетки организма</w:t>
      </w:r>
      <w:r w:rsidR="00234FA2" w:rsidRPr="00EE0F24">
        <w:rPr>
          <w:sz w:val="24"/>
          <w:szCs w:val="24"/>
        </w:rPr>
        <w:t xml:space="preserve"> </w:t>
      </w:r>
      <w:r w:rsidR="00234FA2" w:rsidRPr="00EE0F24">
        <w:rPr>
          <w:i/>
          <w:iCs/>
          <w:sz w:val="24"/>
          <w:szCs w:val="24"/>
        </w:rPr>
        <w:t>больного</w:t>
      </w:r>
      <w:r w:rsidR="00234FA2" w:rsidRPr="00EE0F24">
        <w:rPr>
          <w:sz w:val="24"/>
          <w:szCs w:val="24"/>
        </w:rPr>
        <w:t xml:space="preserve">. </w:t>
      </w:r>
    </w:p>
    <w:p w:rsidR="00234FA2" w:rsidRPr="00EE0F24" w:rsidRDefault="00234FA2" w:rsidP="00AC1A73">
      <w:pPr>
        <w:jc w:val="both"/>
        <w:rPr>
          <w:rFonts w:ascii="Comic Sans MS" w:hAnsi="Comic Sans MS"/>
          <w:sz w:val="24"/>
          <w:szCs w:val="24"/>
        </w:rPr>
      </w:pPr>
    </w:p>
    <w:p w:rsidR="00EA0186" w:rsidRPr="00EE0F24" w:rsidRDefault="00EA0186" w:rsidP="00EA0186">
      <w:pPr>
        <w:shd w:val="clear" w:color="auto" w:fill="FFFFFF"/>
        <w:ind w:right="29" w:firstLine="709"/>
        <w:jc w:val="both"/>
        <w:rPr>
          <w:sz w:val="24"/>
          <w:szCs w:val="24"/>
        </w:rPr>
      </w:pPr>
      <w:r w:rsidRPr="00EE0F24">
        <w:rPr>
          <w:color w:val="000000"/>
          <w:spacing w:val="-2"/>
          <w:sz w:val="24"/>
          <w:szCs w:val="24"/>
        </w:rPr>
        <w:t>Существенное влияние на харак</w:t>
      </w:r>
      <w:r w:rsidRPr="00EE0F24">
        <w:rPr>
          <w:color w:val="000000"/>
          <w:spacing w:val="-2"/>
          <w:sz w:val="24"/>
          <w:szCs w:val="24"/>
        </w:rPr>
        <w:softHyphen/>
      </w:r>
      <w:r w:rsidRPr="00EE0F24">
        <w:rPr>
          <w:color w:val="000000"/>
          <w:spacing w:val="-3"/>
          <w:sz w:val="24"/>
          <w:szCs w:val="24"/>
        </w:rPr>
        <w:t>тер распределения веществ и их влияние на клетки ок</w:t>
      </w:r>
      <w:r w:rsidRPr="00EE0F24">
        <w:rPr>
          <w:color w:val="000000"/>
          <w:spacing w:val="-3"/>
          <w:sz w:val="24"/>
          <w:szCs w:val="24"/>
        </w:rPr>
        <w:t>а</w:t>
      </w:r>
      <w:r w:rsidRPr="00EE0F24">
        <w:rPr>
          <w:color w:val="000000"/>
          <w:spacing w:val="-3"/>
          <w:sz w:val="24"/>
          <w:szCs w:val="24"/>
        </w:rPr>
        <w:t xml:space="preserve">зывают </w:t>
      </w:r>
      <w:r w:rsidRPr="00EE0F24">
        <w:rPr>
          <w:b/>
          <w:color w:val="000000"/>
          <w:spacing w:val="-3"/>
          <w:sz w:val="24"/>
          <w:szCs w:val="24"/>
        </w:rPr>
        <w:t>биологические барьеры</w:t>
      </w:r>
      <w:r w:rsidRPr="00EE0F24">
        <w:rPr>
          <w:color w:val="000000"/>
          <w:spacing w:val="-3"/>
          <w:sz w:val="24"/>
          <w:szCs w:val="24"/>
        </w:rPr>
        <w:t xml:space="preserve">, которые </w:t>
      </w:r>
      <w:r w:rsidRPr="00EE0F24">
        <w:rPr>
          <w:color w:val="000000"/>
          <w:spacing w:val="-2"/>
          <w:sz w:val="24"/>
          <w:szCs w:val="24"/>
        </w:rPr>
        <w:t>встречаются на пути их распространения. К ним о</w:t>
      </w:r>
      <w:r w:rsidRPr="00EE0F24">
        <w:rPr>
          <w:color w:val="000000"/>
          <w:spacing w:val="-2"/>
          <w:sz w:val="24"/>
          <w:szCs w:val="24"/>
        </w:rPr>
        <w:t>т</w:t>
      </w:r>
      <w:r w:rsidRPr="00EE0F24">
        <w:rPr>
          <w:color w:val="000000"/>
          <w:spacing w:val="-2"/>
          <w:sz w:val="24"/>
          <w:szCs w:val="24"/>
        </w:rPr>
        <w:t>носятся стенка капилля</w:t>
      </w:r>
      <w:r w:rsidRPr="00EE0F24">
        <w:rPr>
          <w:color w:val="000000"/>
          <w:spacing w:val="-2"/>
          <w:sz w:val="24"/>
          <w:szCs w:val="24"/>
        </w:rPr>
        <w:softHyphen/>
        <w:t>ров, клеточные (плазматические) мембраны, гематоэнцефалический и пла</w:t>
      </w:r>
      <w:r w:rsidRPr="00EE0F24">
        <w:rPr>
          <w:color w:val="000000"/>
          <w:spacing w:val="-2"/>
          <w:sz w:val="24"/>
          <w:szCs w:val="24"/>
        </w:rPr>
        <w:softHyphen/>
      </w:r>
      <w:r w:rsidRPr="00EE0F24">
        <w:rPr>
          <w:color w:val="000000"/>
          <w:spacing w:val="-8"/>
          <w:sz w:val="24"/>
          <w:szCs w:val="24"/>
        </w:rPr>
        <w:t>центарный барьеры.</w:t>
      </w:r>
    </w:p>
    <w:p w:rsidR="00EA0186" w:rsidRPr="00EE0F24" w:rsidRDefault="00EA0186" w:rsidP="00EA0186">
      <w:pPr>
        <w:shd w:val="clear" w:color="auto" w:fill="FFFFFF"/>
        <w:ind w:right="29" w:firstLine="709"/>
        <w:jc w:val="both"/>
        <w:rPr>
          <w:sz w:val="24"/>
          <w:szCs w:val="24"/>
        </w:rPr>
      </w:pPr>
      <w:r w:rsidRPr="00EE0F24">
        <w:rPr>
          <w:color w:val="000000"/>
          <w:spacing w:val="-3"/>
          <w:sz w:val="24"/>
          <w:szCs w:val="24"/>
        </w:rPr>
        <w:t xml:space="preserve">Через стенку капилляров </w:t>
      </w:r>
      <w:r w:rsidRPr="00EE0F24">
        <w:rPr>
          <w:color w:val="000000"/>
          <w:spacing w:val="-4"/>
          <w:sz w:val="24"/>
          <w:szCs w:val="24"/>
        </w:rPr>
        <w:t>большинство лекарственных средств проходит д</w:t>
      </w:r>
      <w:r w:rsidRPr="00EE0F24">
        <w:rPr>
          <w:color w:val="000000"/>
          <w:spacing w:val="-4"/>
          <w:sz w:val="24"/>
          <w:szCs w:val="24"/>
        </w:rPr>
        <w:t>о</w:t>
      </w:r>
      <w:r w:rsidRPr="00EE0F24">
        <w:rPr>
          <w:color w:val="000000"/>
          <w:spacing w:val="-4"/>
          <w:sz w:val="24"/>
          <w:szCs w:val="24"/>
        </w:rPr>
        <w:t xml:space="preserve">вольно легко. Исключение составляют белки плазмы и их </w:t>
      </w:r>
      <w:r w:rsidRPr="00EE0F24">
        <w:rPr>
          <w:color w:val="000000"/>
          <w:spacing w:val="-5"/>
          <w:sz w:val="24"/>
          <w:szCs w:val="24"/>
        </w:rPr>
        <w:t xml:space="preserve">комплексы с препаратами. </w:t>
      </w:r>
      <w:r w:rsidRPr="00EE0F24">
        <w:rPr>
          <w:i/>
          <w:color w:val="000000"/>
          <w:spacing w:val="-5"/>
          <w:sz w:val="24"/>
          <w:szCs w:val="24"/>
        </w:rPr>
        <w:t>Гидрофильные соедин</w:t>
      </w:r>
      <w:r w:rsidRPr="00EE0F24">
        <w:rPr>
          <w:i/>
          <w:color w:val="000000"/>
          <w:spacing w:val="-5"/>
          <w:sz w:val="24"/>
          <w:szCs w:val="24"/>
        </w:rPr>
        <w:t>е</w:t>
      </w:r>
      <w:r w:rsidRPr="00EE0F24">
        <w:rPr>
          <w:i/>
          <w:color w:val="000000"/>
          <w:spacing w:val="-5"/>
          <w:sz w:val="24"/>
          <w:szCs w:val="24"/>
        </w:rPr>
        <w:t>ния</w:t>
      </w:r>
      <w:r w:rsidRPr="00EE0F24">
        <w:rPr>
          <w:color w:val="000000"/>
          <w:spacing w:val="-5"/>
          <w:sz w:val="24"/>
          <w:szCs w:val="24"/>
        </w:rPr>
        <w:t xml:space="preserve"> (водорастворимые витамины, гормональные препараты пептидных гормонов), хорошо ра</w:t>
      </w:r>
      <w:r w:rsidRPr="00EE0F24">
        <w:rPr>
          <w:color w:val="000000"/>
          <w:spacing w:val="-5"/>
          <w:sz w:val="24"/>
          <w:szCs w:val="24"/>
        </w:rPr>
        <w:t>с</w:t>
      </w:r>
      <w:r w:rsidRPr="00EE0F24">
        <w:rPr>
          <w:color w:val="000000"/>
          <w:spacing w:val="-5"/>
          <w:sz w:val="24"/>
          <w:szCs w:val="24"/>
        </w:rPr>
        <w:t xml:space="preserve">творимые в </w:t>
      </w:r>
      <w:r w:rsidRPr="00EE0F24">
        <w:rPr>
          <w:color w:val="000000"/>
          <w:spacing w:val="-2"/>
          <w:sz w:val="24"/>
          <w:szCs w:val="24"/>
        </w:rPr>
        <w:t xml:space="preserve">воде, проходят через поры стенки капилляров и попадают в интерстициальное пространство. Через белково-фосфолипидные мембраны клеток они </w:t>
      </w:r>
      <w:r w:rsidRPr="00EE0F24">
        <w:rPr>
          <w:color w:val="000000"/>
          <w:spacing w:val="-4"/>
          <w:sz w:val="24"/>
          <w:szCs w:val="24"/>
        </w:rPr>
        <w:t>практически не диффу</w:t>
      </w:r>
      <w:r w:rsidRPr="00EE0F24">
        <w:rPr>
          <w:color w:val="000000"/>
          <w:spacing w:val="-4"/>
          <w:sz w:val="24"/>
          <w:szCs w:val="24"/>
        </w:rPr>
        <w:t>н</w:t>
      </w:r>
      <w:r w:rsidRPr="00EE0F24">
        <w:rPr>
          <w:color w:val="000000"/>
          <w:spacing w:val="-4"/>
          <w:sz w:val="24"/>
          <w:szCs w:val="24"/>
        </w:rPr>
        <w:t>дируют (внутрь клеток могут попадать лишь при уча</w:t>
      </w:r>
      <w:r w:rsidRPr="00EE0F24">
        <w:rPr>
          <w:color w:val="000000"/>
          <w:spacing w:val="-4"/>
          <w:sz w:val="24"/>
          <w:szCs w:val="24"/>
        </w:rPr>
        <w:softHyphen/>
      </w:r>
      <w:r w:rsidRPr="00EE0F24">
        <w:rPr>
          <w:color w:val="000000"/>
          <w:spacing w:val="-2"/>
          <w:sz w:val="24"/>
          <w:szCs w:val="24"/>
        </w:rPr>
        <w:t xml:space="preserve">стии транспортных систем). </w:t>
      </w:r>
      <w:r w:rsidRPr="00EE0F24">
        <w:rPr>
          <w:i/>
          <w:color w:val="000000"/>
          <w:spacing w:val="-2"/>
          <w:sz w:val="24"/>
          <w:szCs w:val="24"/>
        </w:rPr>
        <w:t>Липофильные соедин</w:t>
      </w:r>
      <w:r w:rsidRPr="00EE0F24">
        <w:rPr>
          <w:i/>
          <w:color w:val="000000"/>
          <w:spacing w:val="-2"/>
          <w:sz w:val="24"/>
          <w:szCs w:val="24"/>
        </w:rPr>
        <w:t>е</w:t>
      </w:r>
      <w:r w:rsidRPr="00EE0F24">
        <w:rPr>
          <w:i/>
          <w:color w:val="000000"/>
          <w:spacing w:val="-2"/>
          <w:sz w:val="24"/>
          <w:szCs w:val="24"/>
        </w:rPr>
        <w:t>ния</w:t>
      </w:r>
      <w:r w:rsidRPr="00EE0F24">
        <w:rPr>
          <w:color w:val="000000"/>
          <w:spacing w:val="-2"/>
          <w:sz w:val="24"/>
          <w:szCs w:val="24"/>
        </w:rPr>
        <w:t xml:space="preserve"> (р</w:t>
      </w:r>
      <w:r w:rsidRPr="00EE0F24">
        <w:rPr>
          <w:sz w:val="24"/>
          <w:szCs w:val="24"/>
        </w:rPr>
        <w:t>аствор аммиака,</w:t>
      </w:r>
      <w:r w:rsidRPr="00EE0F24">
        <w:rPr>
          <w:color w:val="000000"/>
          <w:spacing w:val="-2"/>
          <w:sz w:val="24"/>
          <w:szCs w:val="24"/>
        </w:rPr>
        <w:t xml:space="preserve"> м</w:t>
      </w:r>
      <w:r w:rsidRPr="00EE0F24">
        <w:rPr>
          <w:sz w:val="24"/>
          <w:szCs w:val="24"/>
        </w:rPr>
        <w:t>ентол, атропин, скополамин, препаратыц жирорастворимых витаминов, стероидных гормонов)</w:t>
      </w:r>
      <w:r w:rsidRPr="00EE0F24">
        <w:rPr>
          <w:color w:val="000000"/>
          <w:spacing w:val="-2"/>
          <w:sz w:val="24"/>
          <w:szCs w:val="24"/>
        </w:rPr>
        <w:t xml:space="preserve"> хорошо проникают </w:t>
      </w:r>
      <w:r w:rsidRPr="00EE0F24">
        <w:rPr>
          <w:color w:val="000000"/>
          <w:spacing w:val="-5"/>
          <w:sz w:val="24"/>
          <w:szCs w:val="24"/>
        </w:rPr>
        <w:t>через эндотелий капилляров и клето</w:t>
      </w:r>
      <w:r w:rsidRPr="00EE0F24">
        <w:rPr>
          <w:color w:val="000000"/>
          <w:spacing w:val="-5"/>
          <w:sz w:val="24"/>
          <w:szCs w:val="24"/>
        </w:rPr>
        <w:t>ч</w:t>
      </w:r>
      <w:r w:rsidRPr="00EE0F24">
        <w:rPr>
          <w:color w:val="000000"/>
          <w:spacing w:val="-5"/>
          <w:sz w:val="24"/>
          <w:szCs w:val="24"/>
        </w:rPr>
        <w:t>ные ме</w:t>
      </w:r>
      <w:r w:rsidRPr="00EE0F24">
        <w:rPr>
          <w:color w:val="000000"/>
          <w:spacing w:val="-5"/>
          <w:sz w:val="24"/>
          <w:szCs w:val="24"/>
        </w:rPr>
        <w:t>м</w:t>
      </w:r>
      <w:r w:rsidRPr="00EE0F24">
        <w:rPr>
          <w:color w:val="000000"/>
          <w:spacing w:val="-5"/>
          <w:sz w:val="24"/>
          <w:szCs w:val="24"/>
        </w:rPr>
        <w:t>браны.</w:t>
      </w:r>
    </w:p>
    <w:p w:rsidR="00EA0186" w:rsidRPr="00EE0F24" w:rsidRDefault="00EA0186" w:rsidP="00EA0186">
      <w:pPr>
        <w:shd w:val="clear" w:color="auto" w:fill="FFFFFF"/>
        <w:ind w:right="29" w:firstLine="709"/>
        <w:jc w:val="both"/>
        <w:rPr>
          <w:color w:val="000000"/>
          <w:spacing w:val="-2"/>
          <w:sz w:val="24"/>
          <w:szCs w:val="24"/>
        </w:rPr>
      </w:pPr>
    </w:p>
    <w:p w:rsidR="00EA0186" w:rsidRPr="00EE0F24" w:rsidRDefault="00EA0186" w:rsidP="00EA0186">
      <w:pPr>
        <w:shd w:val="clear" w:color="auto" w:fill="FFFFFF"/>
        <w:ind w:right="29" w:firstLine="709"/>
        <w:jc w:val="both"/>
        <w:rPr>
          <w:sz w:val="24"/>
          <w:szCs w:val="24"/>
        </w:rPr>
      </w:pPr>
      <w:r w:rsidRPr="00EE0F24">
        <w:rPr>
          <w:color w:val="000000"/>
          <w:spacing w:val="-2"/>
          <w:sz w:val="24"/>
          <w:szCs w:val="24"/>
        </w:rPr>
        <w:t xml:space="preserve">Затруднено прохождение многих веществ через </w:t>
      </w:r>
      <w:r w:rsidRPr="00EE0F24">
        <w:rPr>
          <w:i/>
          <w:iCs/>
          <w:color w:val="000000"/>
          <w:spacing w:val="-2"/>
          <w:sz w:val="24"/>
          <w:szCs w:val="24"/>
        </w:rPr>
        <w:t xml:space="preserve">гематоэнцефалический </w:t>
      </w:r>
      <w:r w:rsidRPr="00EE0F24">
        <w:rPr>
          <w:i/>
          <w:iCs/>
          <w:color w:val="000000"/>
          <w:spacing w:val="-3"/>
          <w:sz w:val="24"/>
          <w:szCs w:val="24"/>
        </w:rPr>
        <w:t xml:space="preserve">барьер. </w:t>
      </w:r>
      <w:r w:rsidRPr="00EE0F24">
        <w:rPr>
          <w:color w:val="000000"/>
          <w:spacing w:val="-3"/>
          <w:sz w:val="24"/>
          <w:szCs w:val="24"/>
        </w:rPr>
        <w:t xml:space="preserve">Это связано с особенностями строения капилляров мозга. </w:t>
      </w:r>
      <w:r w:rsidRPr="00EE0F24">
        <w:rPr>
          <w:color w:val="000000"/>
          <w:spacing w:val="-4"/>
          <w:sz w:val="24"/>
          <w:szCs w:val="24"/>
        </w:rPr>
        <w:t>Прежде всего, их эндотелий не имеет пор, через которые в обычных капилля</w:t>
      </w:r>
      <w:r w:rsidRPr="00EE0F24">
        <w:rPr>
          <w:color w:val="000000"/>
          <w:spacing w:val="-4"/>
          <w:sz w:val="24"/>
          <w:szCs w:val="24"/>
        </w:rPr>
        <w:softHyphen/>
        <w:t>рах проходят многие вещества. В капиллярах мозга практич</w:t>
      </w:r>
      <w:r w:rsidRPr="00EE0F24">
        <w:rPr>
          <w:color w:val="000000"/>
          <w:spacing w:val="-4"/>
          <w:sz w:val="24"/>
          <w:szCs w:val="24"/>
        </w:rPr>
        <w:t>е</w:t>
      </w:r>
      <w:r w:rsidRPr="00EE0F24">
        <w:rPr>
          <w:color w:val="000000"/>
          <w:spacing w:val="-4"/>
          <w:sz w:val="24"/>
          <w:szCs w:val="24"/>
        </w:rPr>
        <w:t xml:space="preserve">ски </w:t>
      </w:r>
      <w:r w:rsidRPr="00EE0F24">
        <w:rPr>
          <w:i/>
          <w:color w:val="000000"/>
          <w:spacing w:val="-4"/>
          <w:sz w:val="24"/>
          <w:szCs w:val="24"/>
        </w:rPr>
        <w:t xml:space="preserve">отсутствует </w:t>
      </w:r>
      <w:r w:rsidRPr="00EE0F24">
        <w:rPr>
          <w:i/>
          <w:color w:val="000000"/>
          <w:spacing w:val="-1"/>
          <w:sz w:val="24"/>
          <w:szCs w:val="24"/>
        </w:rPr>
        <w:t>пиноцитоз</w:t>
      </w:r>
      <w:r w:rsidRPr="00EE0F24">
        <w:rPr>
          <w:color w:val="000000"/>
          <w:spacing w:val="-1"/>
          <w:sz w:val="24"/>
          <w:szCs w:val="24"/>
        </w:rPr>
        <w:t>. Определенное значение имеют и глиальные элементы (астр</w:t>
      </w:r>
      <w:r w:rsidRPr="00EE0F24">
        <w:rPr>
          <w:color w:val="000000"/>
          <w:spacing w:val="-1"/>
          <w:sz w:val="24"/>
          <w:szCs w:val="24"/>
        </w:rPr>
        <w:t>о</w:t>
      </w:r>
      <w:r w:rsidRPr="00EE0F24">
        <w:rPr>
          <w:color w:val="000000"/>
          <w:spacing w:val="-1"/>
          <w:sz w:val="24"/>
          <w:szCs w:val="24"/>
        </w:rPr>
        <w:t>г</w:t>
      </w:r>
      <w:r w:rsidRPr="00EE0F24">
        <w:rPr>
          <w:color w:val="000000"/>
          <w:spacing w:val="-5"/>
          <w:sz w:val="24"/>
          <w:szCs w:val="24"/>
        </w:rPr>
        <w:t xml:space="preserve">лия), выстилающие наружную поверхность эндотелия и, очевидно, играющие </w:t>
      </w:r>
      <w:r w:rsidRPr="00EE0F24">
        <w:rPr>
          <w:color w:val="000000"/>
          <w:spacing w:val="-1"/>
          <w:sz w:val="24"/>
          <w:szCs w:val="24"/>
        </w:rPr>
        <w:t>роль дополн</w:t>
      </w:r>
      <w:r w:rsidRPr="00EE0F24">
        <w:rPr>
          <w:color w:val="000000"/>
          <w:spacing w:val="-1"/>
          <w:sz w:val="24"/>
          <w:szCs w:val="24"/>
        </w:rPr>
        <w:t>и</w:t>
      </w:r>
      <w:r w:rsidRPr="00EE0F24">
        <w:rPr>
          <w:color w:val="000000"/>
          <w:spacing w:val="-1"/>
          <w:sz w:val="24"/>
          <w:szCs w:val="24"/>
        </w:rPr>
        <w:t xml:space="preserve">тельной </w:t>
      </w:r>
      <w:r w:rsidRPr="00EE0F24">
        <w:rPr>
          <w:i/>
          <w:color w:val="000000"/>
          <w:spacing w:val="-1"/>
          <w:sz w:val="24"/>
          <w:szCs w:val="24"/>
        </w:rPr>
        <w:t>липидной</w:t>
      </w:r>
      <w:r w:rsidRPr="00EE0F24">
        <w:rPr>
          <w:color w:val="000000"/>
          <w:spacing w:val="-1"/>
          <w:sz w:val="24"/>
          <w:szCs w:val="24"/>
        </w:rPr>
        <w:t xml:space="preserve"> мембраны. Через гематоэнцефалический </w:t>
      </w:r>
      <w:r w:rsidRPr="00EE0F24">
        <w:rPr>
          <w:color w:val="000000"/>
          <w:spacing w:val="-4"/>
          <w:sz w:val="24"/>
          <w:szCs w:val="24"/>
        </w:rPr>
        <w:t xml:space="preserve">барьер плохо проходят полярные </w:t>
      </w:r>
      <w:r w:rsidRPr="00EE0F24">
        <w:rPr>
          <w:color w:val="000000"/>
          <w:spacing w:val="-4"/>
          <w:sz w:val="24"/>
          <w:szCs w:val="24"/>
        </w:rPr>
        <w:lastRenderedPageBreak/>
        <w:t xml:space="preserve">соединения. </w:t>
      </w:r>
      <w:r w:rsidRPr="00EE0F24">
        <w:rPr>
          <w:i/>
          <w:color w:val="000000"/>
          <w:spacing w:val="-4"/>
          <w:sz w:val="24"/>
          <w:szCs w:val="24"/>
        </w:rPr>
        <w:t>Липофильные</w:t>
      </w:r>
      <w:r w:rsidRPr="00EE0F24">
        <w:rPr>
          <w:color w:val="000000"/>
          <w:spacing w:val="-4"/>
          <w:sz w:val="24"/>
          <w:szCs w:val="24"/>
        </w:rPr>
        <w:t xml:space="preserve"> молекулы про</w:t>
      </w:r>
      <w:r w:rsidRPr="00EE0F24">
        <w:rPr>
          <w:color w:val="000000"/>
          <w:spacing w:val="-4"/>
          <w:sz w:val="24"/>
          <w:szCs w:val="24"/>
        </w:rPr>
        <w:softHyphen/>
        <w:t xml:space="preserve">никают в ткани мозга легко. </w:t>
      </w:r>
      <w:r w:rsidRPr="00EE0F24">
        <w:rPr>
          <w:color w:val="000000"/>
          <w:spacing w:val="2"/>
          <w:sz w:val="24"/>
          <w:szCs w:val="24"/>
        </w:rPr>
        <w:t>Имеются отдельные н</w:t>
      </w:r>
      <w:r w:rsidRPr="00EE0F24">
        <w:rPr>
          <w:color w:val="000000"/>
          <w:spacing w:val="2"/>
          <w:sz w:val="24"/>
          <w:szCs w:val="24"/>
        </w:rPr>
        <w:t>е</w:t>
      </w:r>
      <w:r w:rsidRPr="00EE0F24">
        <w:rPr>
          <w:color w:val="000000"/>
          <w:spacing w:val="2"/>
          <w:sz w:val="24"/>
          <w:szCs w:val="24"/>
        </w:rPr>
        <w:t xml:space="preserve">большие участки головного </w:t>
      </w:r>
      <w:r w:rsidRPr="00EE0F24">
        <w:rPr>
          <w:color w:val="000000"/>
          <w:spacing w:val="-4"/>
          <w:sz w:val="24"/>
          <w:szCs w:val="24"/>
        </w:rPr>
        <w:t>мозга, в которых гематоэннефалический барьер практически н</w:t>
      </w:r>
      <w:r w:rsidRPr="00EE0F24">
        <w:rPr>
          <w:color w:val="000000"/>
          <w:spacing w:val="-4"/>
          <w:sz w:val="24"/>
          <w:szCs w:val="24"/>
        </w:rPr>
        <w:t>е</w:t>
      </w:r>
      <w:r w:rsidRPr="00EE0F24">
        <w:rPr>
          <w:color w:val="000000"/>
          <w:spacing w:val="-4"/>
          <w:sz w:val="24"/>
          <w:szCs w:val="24"/>
        </w:rPr>
        <w:t xml:space="preserve">эффективен </w:t>
      </w:r>
      <w:r w:rsidRPr="00EE0F24">
        <w:rPr>
          <w:color w:val="000000"/>
          <w:spacing w:val="-3"/>
          <w:sz w:val="24"/>
          <w:szCs w:val="24"/>
        </w:rPr>
        <w:t xml:space="preserve">(область эпифиза, задней доли гипофиза и др.). Следует также иметь в виду, </w:t>
      </w:r>
      <w:r w:rsidRPr="00EE0F24">
        <w:rPr>
          <w:color w:val="000000"/>
          <w:spacing w:val="-4"/>
          <w:sz w:val="24"/>
          <w:szCs w:val="24"/>
        </w:rPr>
        <w:t xml:space="preserve">что при некоторых патологических состояниях (например, при воспалении </w:t>
      </w:r>
      <w:r w:rsidRPr="00EE0F24">
        <w:rPr>
          <w:color w:val="000000"/>
          <w:spacing w:val="-5"/>
          <w:sz w:val="24"/>
          <w:szCs w:val="24"/>
        </w:rPr>
        <w:t>мозговых оболочек) пр</w:t>
      </w:r>
      <w:r w:rsidRPr="00EE0F24">
        <w:rPr>
          <w:color w:val="000000"/>
          <w:spacing w:val="-5"/>
          <w:sz w:val="24"/>
          <w:szCs w:val="24"/>
        </w:rPr>
        <w:t>о</w:t>
      </w:r>
      <w:r w:rsidRPr="00EE0F24">
        <w:rPr>
          <w:color w:val="000000"/>
          <w:spacing w:val="-5"/>
          <w:sz w:val="24"/>
          <w:szCs w:val="24"/>
        </w:rPr>
        <w:t>ницаемость гематоэнцефал</w:t>
      </w:r>
      <w:r w:rsidRPr="00EE0F24">
        <w:rPr>
          <w:color w:val="000000"/>
          <w:spacing w:val="-5"/>
          <w:sz w:val="24"/>
          <w:szCs w:val="24"/>
        </w:rPr>
        <w:t>и</w:t>
      </w:r>
      <w:r w:rsidRPr="00EE0F24">
        <w:rPr>
          <w:color w:val="000000"/>
          <w:spacing w:val="-5"/>
          <w:sz w:val="24"/>
          <w:szCs w:val="24"/>
        </w:rPr>
        <w:t>ческого барьера повыша</w:t>
      </w:r>
      <w:r w:rsidRPr="00EE0F24">
        <w:rPr>
          <w:color w:val="000000"/>
          <w:spacing w:val="-5"/>
          <w:sz w:val="24"/>
          <w:szCs w:val="24"/>
        </w:rPr>
        <w:softHyphen/>
      </w:r>
      <w:r w:rsidRPr="00EE0F24">
        <w:rPr>
          <w:color w:val="000000"/>
          <w:spacing w:val="-24"/>
          <w:sz w:val="24"/>
          <w:szCs w:val="24"/>
        </w:rPr>
        <w:t>ется.</w:t>
      </w:r>
    </w:p>
    <w:p w:rsidR="00EA0186" w:rsidRPr="00EE0F24" w:rsidRDefault="00EA0186" w:rsidP="00EA0186">
      <w:pPr>
        <w:shd w:val="clear" w:color="auto" w:fill="FFFFFF"/>
        <w:ind w:right="29" w:firstLine="709"/>
        <w:jc w:val="both"/>
        <w:rPr>
          <w:sz w:val="24"/>
          <w:szCs w:val="24"/>
        </w:rPr>
      </w:pPr>
      <w:r w:rsidRPr="00EE0F24">
        <w:rPr>
          <w:color w:val="000000"/>
          <w:spacing w:val="-1"/>
          <w:sz w:val="24"/>
          <w:szCs w:val="24"/>
        </w:rPr>
        <w:t xml:space="preserve">Сложным биологическим барьером является </w:t>
      </w:r>
      <w:r w:rsidRPr="00EE0F24">
        <w:rPr>
          <w:i/>
          <w:iCs/>
          <w:color w:val="000000"/>
          <w:spacing w:val="-1"/>
          <w:sz w:val="24"/>
          <w:szCs w:val="24"/>
        </w:rPr>
        <w:t xml:space="preserve">плацентарный барьер. </w:t>
      </w:r>
      <w:r w:rsidRPr="00EE0F24">
        <w:rPr>
          <w:color w:val="000000"/>
          <w:spacing w:val="-1"/>
          <w:sz w:val="24"/>
          <w:szCs w:val="24"/>
        </w:rPr>
        <w:t>Че</w:t>
      </w:r>
      <w:r w:rsidRPr="00EE0F24">
        <w:rPr>
          <w:color w:val="000000"/>
          <w:spacing w:val="-1"/>
          <w:sz w:val="24"/>
          <w:szCs w:val="24"/>
        </w:rPr>
        <w:softHyphen/>
      </w:r>
      <w:r w:rsidRPr="00EE0F24">
        <w:rPr>
          <w:color w:val="000000"/>
          <w:spacing w:val="-3"/>
          <w:sz w:val="24"/>
          <w:szCs w:val="24"/>
        </w:rPr>
        <w:t xml:space="preserve">рез него также проходят </w:t>
      </w:r>
      <w:r w:rsidRPr="00EE0F24">
        <w:rPr>
          <w:i/>
          <w:color w:val="000000"/>
          <w:spacing w:val="-3"/>
          <w:sz w:val="24"/>
          <w:szCs w:val="24"/>
        </w:rPr>
        <w:t>липофильные</w:t>
      </w:r>
      <w:r w:rsidRPr="00EE0F24">
        <w:rPr>
          <w:color w:val="000000"/>
          <w:spacing w:val="-3"/>
          <w:sz w:val="24"/>
          <w:szCs w:val="24"/>
        </w:rPr>
        <w:t xml:space="preserve"> соединения (путем диффузии). Иони</w:t>
      </w:r>
      <w:r w:rsidRPr="00EE0F24">
        <w:rPr>
          <w:color w:val="000000"/>
          <w:spacing w:val="-3"/>
          <w:sz w:val="24"/>
          <w:szCs w:val="24"/>
        </w:rPr>
        <w:softHyphen/>
      </w:r>
      <w:r w:rsidRPr="00EE0F24">
        <w:rPr>
          <w:color w:val="000000"/>
          <w:spacing w:val="-4"/>
          <w:sz w:val="24"/>
          <w:szCs w:val="24"/>
        </w:rPr>
        <w:t xml:space="preserve">зированные полярные вещества (например, четвертичные аммониевые соли) </w:t>
      </w:r>
      <w:r w:rsidRPr="00EE0F24">
        <w:rPr>
          <w:color w:val="000000"/>
          <w:spacing w:val="-7"/>
          <w:sz w:val="24"/>
          <w:szCs w:val="24"/>
        </w:rPr>
        <w:t>через плаценту проникают плохо.</w:t>
      </w:r>
    </w:p>
    <w:p w:rsidR="00AC1A73" w:rsidRPr="00EE0F24" w:rsidRDefault="00AC1A73" w:rsidP="00AC1A73">
      <w:pPr>
        <w:jc w:val="both"/>
        <w:rPr>
          <w:rFonts w:ascii="Comic Sans MS" w:hAnsi="Comic Sans MS"/>
          <w:sz w:val="24"/>
          <w:szCs w:val="24"/>
        </w:rPr>
      </w:pPr>
    </w:p>
    <w:p w:rsidR="00234FA2" w:rsidRPr="00EE0F24" w:rsidRDefault="00234FA2">
      <w:pPr>
        <w:pStyle w:val="30"/>
        <w:numPr>
          <w:ilvl w:val="0"/>
          <w:numId w:val="39"/>
        </w:numPr>
        <w:rPr>
          <w:rFonts w:ascii="Comic Sans MS" w:hAnsi="Comic Sans MS"/>
          <w:sz w:val="24"/>
          <w:szCs w:val="24"/>
        </w:rPr>
      </w:pPr>
      <w:r w:rsidRPr="00EE0F24">
        <w:rPr>
          <w:rFonts w:ascii="Comic Sans MS" w:hAnsi="Comic Sans MS"/>
          <w:sz w:val="24"/>
          <w:szCs w:val="24"/>
        </w:rPr>
        <w:t>Механизмы и стадии умирания клетки. Роль кальция.  Аутолиз.  Понятие некроза и апоптоза.</w:t>
      </w:r>
    </w:p>
    <w:p w:rsidR="00234FA2" w:rsidRPr="00EE0F24" w:rsidRDefault="00234FA2">
      <w:pPr>
        <w:pStyle w:val="4"/>
        <w:rPr>
          <w:sz w:val="24"/>
          <w:szCs w:val="24"/>
        </w:rPr>
      </w:pPr>
    </w:p>
    <w:p w:rsidR="00234FA2" w:rsidRPr="00EE0F24" w:rsidRDefault="00234FA2">
      <w:pPr>
        <w:pStyle w:val="4"/>
        <w:rPr>
          <w:sz w:val="24"/>
          <w:szCs w:val="24"/>
        </w:rPr>
      </w:pPr>
      <w:r w:rsidRPr="00EE0F24">
        <w:rPr>
          <w:sz w:val="24"/>
          <w:szCs w:val="24"/>
        </w:rPr>
        <w:t>Механизмы  повреждения  клеточных структур</w:t>
      </w:r>
    </w:p>
    <w:p w:rsidR="00234FA2" w:rsidRPr="00EE0F24" w:rsidRDefault="00234FA2">
      <w:pPr>
        <w:pStyle w:val="5"/>
        <w:tabs>
          <w:tab w:val="clear" w:pos="0"/>
          <w:tab w:val="num" w:pos="993"/>
        </w:tabs>
        <w:rPr>
          <w:b w:val="0"/>
          <w:bCs w:val="0"/>
          <w:sz w:val="24"/>
          <w:szCs w:val="24"/>
        </w:rPr>
      </w:pPr>
      <w:r w:rsidRPr="00EE0F24">
        <w:rPr>
          <w:b w:val="0"/>
          <w:bCs w:val="0"/>
          <w:sz w:val="24"/>
          <w:szCs w:val="24"/>
        </w:rPr>
        <w:t>Липидный  механизм</w:t>
      </w:r>
    </w:p>
    <w:p w:rsidR="00234FA2" w:rsidRPr="00EE0F24" w:rsidRDefault="00234FA2">
      <w:pPr>
        <w:numPr>
          <w:ilvl w:val="0"/>
          <w:numId w:val="11"/>
        </w:numPr>
        <w:jc w:val="both"/>
        <w:rPr>
          <w:i/>
          <w:sz w:val="24"/>
          <w:szCs w:val="24"/>
        </w:rPr>
      </w:pPr>
      <w:r w:rsidRPr="00EE0F24">
        <w:rPr>
          <w:i/>
          <w:sz w:val="24"/>
          <w:szCs w:val="24"/>
        </w:rPr>
        <w:t>Свободнорадикальное  и  перикисное  окисление  липидов</w:t>
      </w:r>
    </w:p>
    <w:p w:rsidR="00234FA2" w:rsidRPr="00EE0F24" w:rsidRDefault="00234FA2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Свободные радикалы</w:t>
      </w:r>
      <w:r w:rsidRPr="00EE0F24">
        <w:rPr>
          <w:sz w:val="24"/>
          <w:szCs w:val="24"/>
        </w:rPr>
        <w:t xml:space="preserve"> – это атомы (или молекулы) с неспаренными электронами на внешних атомных или молекулярных орбитах, отличающиеся высокой реакционной спосо</w:t>
      </w:r>
      <w:r w:rsidRPr="00EE0F24">
        <w:rPr>
          <w:sz w:val="24"/>
          <w:szCs w:val="24"/>
        </w:rPr>
        <w:t>б</w:t>
      </w:r>
      <w:r w:rsidRPr="00EE0F24">
        <w:rPr>
          <w:sz w:val="24"/>
          <w:szCs w:val="24"/>
        </w:rPr>
        <w:t>ностью.</w:t>
      </w:r>
    </w:p>
    <w:p w:rsidR="00234FA2" w:rsidRPr="00EE0F24" w:rsidRDefault="00234FA2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Два электрона одной орбитали (спаренные) имеют противоположные спины (напра</w:t>
      </w:r>
      <w:r w:rsidRPr="00EE0F24">
        <w:rPr>
          <w:sz w:val="24"/>
          <w:szCs w:val="24"/>
        </w:rPr>
        <w:t>в</w:t>
      </w:r>
      <w:r w:rsidRPr="00EE0F24">
        <w:rPr>
          <w:sz w:val="24"/>
          <w:szCs w:val="24"/>
        </w:rPr>
        <w:t>ление вращения электрона вокруг собственной оси, которое создает магнитное поле с пара</w:t>
      </w:r>
      <w:r w:rsidRPr="00EE0F24">
        <w:rPr>
          <w:sz w:val="24"/>
          <w:szCs w:val="24"/>
        </w:rPr>
        <w:t>л</w:t>
      </w:r>
      <w:r w:rsidRPr="00EE0F24">
        <w:rPr>
          <w:sz w:val="24"/>
          <w:szCs w:val="24"/>
        </w:rPr>
        <w:t>лельным, или антипараллельным вектором относ</w:t>
      </w:r>
      <w:r w:rsidRPr="00EE0F24">
        <w:rPr>
          <w:sz w:val="24"/>
          <w:szCs w:val="24"/>
        </w:rPr>
        <w:t>и</w:t>
      </w:r>
      <w:r w:rsidRPr="00EE0F24">
        <w:rPr>
          <w:sz w:val="24"/>
          <w:szCs w:val="24"/>
        </w:rPr>
        <w:t>тельно магнитного поля Земли), а отсюда и нулевой общий магнитный момент.</w:t>
      </w:r>
    </w:p>
    <w:p w:rsidR="00234FA2" w:rsidRPr="00EE0F24" w:rsidRDefault="00234FA2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Неспаренный электрон придает атому (или содержащей его молекуле) магнитный м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мент, который предопределяет его химическую реакционную сп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собность.</w:t>
      </w:r>
    </w:p>
    <w:p w:rsidR="00234FA2" w:rsidRPr="00EE0F24" w:rsidRDefault="00234FA2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Неспаренные электроны стремятся ликвидировать </w:t>
      </w:r>
      <w:r w:rsidRPr="00EE0F24">
        <w:rPr>
          <w:i/>
          <w:iCs/>
          <w:sz w:val="24"/>
          <w:szCs w:val="24"/>
        </w:rPr>
        <w:t>феномен неспаренност</w:t>
      </w:r>
      <w:r w:rsidR="00E61AA6" w:rsidRPr="00EE0F24">
        <w:rPr>
          <w:i/>
          <w:iCs/>
          <w:sz w:val="24"/>
          <w:szCs w:val="24"/>
        </w:rPr>
        <w:t>и</w:t>
      </w:r>
      <w:r w:rsidRPr="00EE0F24">
        <w:rPr>
          <w:sz w:val="24"/>
          <w:szCs w:val="24"/>
        </w:rPr>
        <w:t xml:space="preserve"> двумя п</w:t>
      </w:r>
      <w:r w:rsidRPr="00EE0F24">
        <w:rPr>
          <w:sz w:val="24"/>
          <w:szCs w:val="24"/>
        </w:rPr>
        <w:t>у</w:t>
      </w:r>
      <w:r w:rsidRPr="00EE0F24">
        <w:rPr>
          <w:sz w:val="24"/>
          <w:szCs w:val="24"/>
        </w:rPr>
        <w:t>тями.</w:t>
      </w:r>
    </w:p>
    <w:p w:rsidR="00234FA2" w:rsidRPr="00EE0F24" w:rsidRDefault="00234FA2">
      <w:pPr>
        <w:pStyle w:val="a3"/>
        <w:numPr>
          <w:ilvl w:val="0"/>
          <w:numId w:val="33"/>
        </w:numPr>
        <w:tabs>
          <w:tab w:val="clear" w:pos="1440"/>
          <w:tab w:val="num" w:pos="851"/>
        </w:tabs>
        <w:spacing w:line="240" w:lineRule="auto"/>
        <w:ind w:left="851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Взаимодействием с другими свободнорадикальными атомами (или молекулами) с образованием химически инертного проду</w:t>
      </w:r>
      <w:r w:rsidRPr="00EE0F24">
        <w:rPr>
          <w:sz w:val="24"/>
          <w:szCs w:val="24"/>
        </w:rPr>
        <w:t>к</w:t>
      </w:r>
      <w:r w:rsidRPr="00EE0F24">
        <w:rPr>
          <w:sz w:val="24"/>
          <w:szCs w:val="24"/>
        </w:rPr>
        <w:t>та;</w:t>
      </w:r>
    </w:p>
    <w:p w:rsidR="00234FA2" w:rsidRPr="00EE0F24" w:rsidRDefault="00234FA2">
      <w:pPr>
        <w:pStyle w:val="a3"/>
        <w:numPr>
          <w:ilvl w:val="0"/>
          <w:numId w:val="33"/>
        </w:numPr>
        <w:tabs>
          <w:tab w:val="clear" w:pos="1440"/>
          <w:tab w:val="num" w:pos="851"/>
        </w:tabs>
        <w:spacing w:line="240" w:lineRule="auto"/>
        <w:ind w:left="851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«Выдергиванием» неспаренного электрона с противополо</w:t>
      </w:r>
      <w:r w:rsidRPr="00EE0F24">
        <w:rPr>
          <w:sz w:val="24"/>
          <w:szCs w:val="24"/>
        </w:rPr>
        <w:t>ж</w:t>
      </w:r>
      <w:r w:rsidRPr="00EE0F24">
        <w:rPr>
          <w:sz w:val="24"/>
          <w:szCs w:val="24"/>
        </w:rPr>
        <w:t>ным спином из внешней оболочки свободных или связанных атомов. Объектом так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го воздействия являются переходные металлы, богатые неспаренными электронами, в результате взаимоде</w:t>
      </w:r>
      <w:r w:rsidRPr="00EE0F24">
        <w:rPr>
          <w:sz w:val="24"/>
          <w:szCs w:val="24"/>
        </w:rPr>
        <w:t>й</w:t>
      </w:r>
      <w:r w:rsidRPr="00EE0F24">
        <w:rPr>
          <w:sz w:val="24"/>
          <w:szCs w:val="24"/>
        </w:rPr>
        <w:t>ствия радикал становится химич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 xml:space="preserve">ски инертным (тушится), а металл изменяет заряд. Но свободные радикалы способны «выдергивать» электроны и из биоорганических соединений, которые превращаются в </w:t>
      </w:r>
      <w:r w:rsidRPr="00EE0F24">
        <w:rPr>
          <w:i/>
          <w:iCs/>
          <w:sz w:val="24"/>
          <w:szCs w:val="24"/>
        </w:rPr>
        <w:t>свободнорадикальные (перикисные)</w:t>
      </w:r>
      <w:r w:rsidRPr="00EE0F24">
        <w:rPr>
          <w:sz w:val="24"/>
          <w:szCs w:val="24"/>
        </w:rPr>
        <w:t xml:space="preserve"> соедин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 xml:space="preserve">ния с </w:t>
      </w:r>
      <w:r w:rsidRPr="00EE0F24">
        <w:rPr>
          <w:i/>
          <w:iCs/>
          <w:sz w:val="24"/>
          <w:szCs w:val="24"/>
        </w:rPr>
        <w:t>патологич</w:t>
      </w:r>
      <w:r w:rsidRPr="00EE0F24">
        <w:rPr>
          <w:i/>
          <w:iCs/>
          <w:sz w:val="24"/>
          <w:szCs w:val="24"/>
        </w:rPr>
        <w:t>е</w:t>
      </w:r>
      <w:r w:rsidRPr="00EE0F24">
        <w:rPr>
          <w:i/>
          <w:iCs/>
          <w:sz w:val="24"/>
          <w:szCs w:val="24"/>
        </w:rPr>
        <w:t>ским нарушением биохимических процессов</w:t>
      </w:r>
      <w:r w:rsidRPr="00EE0F24">
        <w:rPr>
          <w:sz w:val="24"/>
          <w:szCs w:val="24"/>
        </w:rPr>
        <w:t xml:space="preserve">. </w:t>
      </w:r>
    </w:p>
    <w:p w:rsidR="00234FA2" w:rsidRPr="00EE0F24" w:rsidRDefault="00234FA2">
      <w:pPr>
        <w:pStyle w:val="a3"/>
        <w:spacing w:line="240" w:lineRule="auto"/>
        <w:ind w:right="-5" w:firstLine="720"/>
        <w:jc w:val="both"/>
        <w:rPr>
          <w:sz w:val="24"/>
          <w:szCs w:val="24"/>
        </w:rPr>
      </w:pPr>
    </w:p>
    <w:p w:rsidR="00234FA2" w:rsidRPr="00EE0F24" w:rsidRDefault="00234FA2">
      <w:pPr>
        <w:pStyle w:val="a3"/>
        <w:spacing w:line="240" w:lineRule="auto"/>
        <w:ind w:right="-5"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Свободные радикалы постоянно образуются в организме и попадают в него из окр</w:t>
      </w:r>
      <w:r w:rsidRPr="00EE0F24">
        <w:rPr>
          <w:sz w:val="24"/>
          <w:szCs w:val="24"/>
        </w:rPr>
        <w:t>у</w:t>
      </w:r>
      <w:r w:rsidRPr="00EE0F24">
        <w:rPr>
          <w:sz w:val="24"/>
          <w:szCs w:val="24"/>
        </w:rPr>
        <w:t>жающей среды (все виды излучения).</w:t>
      </w:r>
    </w:p>
    <w:p w:rsidR="00234FA2" w:rsidRPr="00EE0F24" w:rsidRDefault="00234FA2">
      <w:pPr>
        <w:pStyle w:val="a3"/>
        <w:spacing w:line="240" w:lineRule="auto"/>
        <w:ind w:right="-5"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Свободные радикалы не бывают «хорошими» или «плохими». Они необходимы орг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</w:rPr>
        <w:t>низму для выполнения ряда функции, например в дыхательной цепочке, но оказывают п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вреждающее действие при увеличении их количества.</w:t>
      </w:r>
    </w:p>
    <w:p w:rsidR="00234FA2" w:rsidRPr="00EE0F24" w:rsidRDefault="00234FA2">
      <w:pPr>
        <w:pStyle w:val="a3"/>
        <w:spacing w:line="240" w:lineRule="auto"/>
        <w:ind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В процессе биологического окисления образуются </w:t>
      </w:r>
      <w:r w:rsidRPr="00EE0F24">
        <w:rPr>
          <w:bCs/>
          <w:i/>
          <w:iCs/>
          <w:smallCaps/>
          <w:sz w:val="24"/>
          <w:szCs w:val="24"/>
        </w:rPr>
        <w:t>супероксидный радикал О</w:t>
      </w:r>
      <w:r w:rsidRPr="00EE0F24">
        <w:rPr>
          <w:bCs/>
          <w:i/>
          <w:iCs/>
          <w:smallCaps/>
          <w:sz w:val="24"/>
          <w:szCs w:val="24"/>
          <w:vertAlign w:val="subscript"/>
        </w:rPr>
        <w:t>2</w:t>
      </w:r>
      <w:r w:rsidRPr="00EE0F24">
        <w:rPr>
          <w:bCs/>
          <w:i/>
          <w:iCs/>
          <w:smallCaps/>
          <w:sz w:val="24"/>
          <w:szCs w:val="24"/>
          <w:vertAlign w:val="superscript"/>
        </w:rPr>
        <w:sym w:font="Wingdings" w:char="F09F"/>
      </w:r>
      <w:r w:rsidRPr="00EE0F24">
        <w:rPr>
          <w:bCs/>
          <w:smallCaps/>
          <w:sz w:val="24"/>
          <w:szCs w:val="24"/>
        </w:rPr>
        <w:t xml:space="preserve"> и </w:t>
      </w:r>
      <w:r w:rsidRPr="00EE0F24">
        <w:rPr>
          <w:bCs/>
          <w:i/>
          <w:iCs/>
          <w:smallCaps/>
          <w:sz w:val="24"/>
          <w:szCs w:val="24"/>
        </w:rPr>
        <w:t xml:space="preserve">гидроксидный радикал </w:t>
      </w:r>
      <w:r w:rsidRPr="00EE0F24">
        <w:rPr>
          <w:bCs/>
          <w:i/>
          <w:iCs/>
          <w:smallCaps/>
          <w:sz w:val="24"/>
          <w:szCs w:val="24"/>
          <w:vertAlign w:val="superscript"/>
        </w:rPr>
        <w:sym w:font="Wingdings" w:char="F09F"/>
      </w:r>
      <w:r w:rsidRPr="00EE0F24">
        <w:rPr>
          <w:bCs/>
          <w:i/>
          <w:iCs/>
          <w:smallCaps/>
          <w:sz w:val="24"/>
          <w:szCs w:val="24"/>
        </w:rPr>
        <w:t>ОН</w:t>
      </w:r>
      <w:r w:rsidRPr="00EE0F24">
        <w:rPr>
          <w:bCs/>
          <w:sz w:val="24"/>
          <w:szCs w:val="24"/>
        </w:rPr>
        <w:t xml:space="preserve"> (</w:t>
      </w:r>
      <w:r w:rsidRPr="00EE0F24">
        <w:rPr>
          <w:sz w:val="24"/>
          <w:szCs w:val="24"/>
        </w:rPr>
        <w:t>свободные радикалы</w:t>
      </w:r>
      <w:r w:rsidRPr="00EE0F24">
        <w:rPr>
          <w:bCs/>
          <w:sz w:val="24"/>
          <w:szCs w:val="24"/>
        </w:rPr>
        <w:t xml:space="preserve">), </w:t>
      </w:r>
      <w:r w:rsidRPr="00EE0F24">
        <w:rPr>
          <w:bCs/>
          <w:smallCaps/>
          <w:sz w:val="24"/>
          <w:szCs w:val="24"/>
        </w:rPr>
        <w:t>о</w:t>
      </w:r>
      <w:r w:rsidRPr="00EE0F24">
        <w:rPr>
          <w:bCs/>
          <w:i/>
          <w:iCs/>
          <w:smallCaps/>
          <w:sz w:val="24"/>
          <w:szCs w:val="24"/>
        </w:rPr>
        <w:t xml:space="preserve">ксид азота </w:t>
      </w:r>
      <w:r w:rsidRPr="00EE0F24">
        <w:rPr>
          <w:bCs/>
          <w:i/>
          <w:iCs/>
          <w:smallCaps/>
          <w:sz w:val="24"/>
          <w:szCs w:val="24"/>
          <w:lang w:val="en-US"/>
        </w:rPr>
        <w:t>N</w:t>
      </w:r>
      <w:r w:rsidRPr="00EE0F24">
        <w:rPr>
          <w:bCs/>
          <w:i/>
          <w:iCs/>
          <w:smallCaps/>
          <w:sz w:val="24"/>
          <w:szCs w:val="24"/>
        </w:rPr>
        <w:t>О</w:t>
      </w:r>
      <w:r w:rsidR="005F48D2" w:rsidRPr="00EE0F24">
        <w:rPr>
          <w:bCs/>
          <w:i/>
          <w:iCs/>
          <w:smallCaps/>
          <w:sz w:val="24"/>
          <w:szCs w:val="24"/>
          <w:vertAlign w:val="superscript"/>
        </w:rPr>
        <w:sym w:font="Wingdings" w:char="F09F"/>
      </w:r>
      <w:r w:rsidRPr="00EE0F24">
        <w:rPr>
          <w:sz w:val="24"/>
          <w:szCs w:val="24"/>
        </w:rPr>
        <w:t xml:space="preserve"> (преимущественно участвует в регуляции сосудистого тонуса) </w:t>
      </w:r>
      <w:r w:rsidRPr="00EE0F24">
        <w:rPr>
          <w:bCs/>
          <w:sz w:val="24"/>
          <w:szCs w:val="24"/>
        </w:rPr>
        <w:t xml:space="preserve">и </w:t>
      </w:r>
      <w:r w:rsidRPr="00EE0F24">
        <w:rPr>
          <w:bCs/>
          <w:i/>
          <w:iCs/>
          <w:smallCaps/>
          <w:sz w:val="24"/>
          <w:szCs w:val="24"/>
        </w:rPr>
        <w:t>перекись водорода Н</w:t>
      </w:r>
      <w:r w:rsidRPr="00EE0F24">
        <w:rPr>
          <w:bCs/>
          <w:i/>
          <w:iCs/>
          <w:smallCaps/>
          <w:sz w:val="24"/>
          <w:szCs w:val="24"/>
          <w:vertAlign w:val="subscript"/>
        </w:rPr>
        <w:t>2</w:t>
      </w:r>
      <w:r w:rsidRPr="00EE0F24">
        <w:rPr>
          <w:bCs/>
          <w:i/>
          <w:iCs/>
          <w:smallCaps/>
          <w:sz w:val="24"/>
          <w:szCs w:val="24"/>
        </w:rPr>
        <w:t>О</w:t>
      </w:r>
      <w:r w:rsidRPr="00EE0F24">
        <w:rPr>
          <w:bCs/>
          <w:i/>
          <w:iCs/>
          <w:smallCaps/>
          <w:sz w:val="24"/>
          <w:szCs w:val="24"/>
          <w:vertAlign w:val="subscript"/>
        </w:rPr>
        <w:t>2</w:t>
      </w:r>
      <w:r w:rsidRPr="00EE0F24">
        <w:rPr>
          <w:b/>
          <w:sz w:val="24"/>
          <w:szCs w:val="24"/>
        </w:rPr>
        <w:t xml:space="preserve"> </w:t>
      </w:r>
      <w:r w:rsidRPr="00EE0F24">
        <w:rPr>
          <w:bCs/>
          <w:sz w:val="24"/>
          <w:szCs w:val="24"/>
        </w:rPr>
        <w:t xml:space="preserve">(последняя </w:t>
      </w:r>
      <w:r w:rsidRPr="00EE0F24">
        <w:rPr>
          <w:sz w:val="24"/>
          <w:szCs w:val="24"/>
        </w:rPr>
        <w:t>не являе</w:t>
      </w:r>
      <w:r w:rsidRPr="00EE0F24">
        <w:rPr>
          <w:sz w:val="24"/>
          <w:szCs w:val="24"/>
        </w:rPr>
        <w:t>т</w:t>
      </w:r>
      <w:r w:rsidRPr="00EE0F24">
        <w:rPr>
          <w:sz w:val="24"/>
          <w:szCs w:val="24"/>
        </w:rPr>
        <w:t>ся свободным радикалом, но в результате менталлокатализа превращается в гидроксильный радикал). Н</w:t>
      </w:r>
      <w:r w:rsidRPr="00EE0F24">
        <w:rPr>
          <w:sz w:val="24"/>
          <w:szCs w:val="24"/>
          <w:vertAlign w:val="subscript"/>
        </w:rPr>
        <w:t>2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  <w:vertAlign w:val="subscript"/>
        </w:rPr>
        <w:t>2</w:t>
      </w:r>
      <w:r w:rsidRPr="00EE0F24">
        <w:rPr>
          <w:sz w:val="24"/>
          <w:szCs w:val="24"/>
        </w:rPr>
        <w:t xml:space="preserve"> легко разр</w:t>
      </w:r>
      <w:r w:rsidRPr="00EE0F24">
        <w:rPr>
          <w:sz w:val="24"/>
          <w:szCs w:val="24"/>
        </w:rPr>
        <w:t>у</w:t>
      </w:r>
      <w:r w:rsidRPr="00EE0F24">
        <w:rPr>
          <w:sz w:val="24"/>
          <w:szCs w:val="24"/>
        </w:rPr>
        <w:t>шается каталазой.</w:t>
      </w:r>
    </w:p>
    <w:p w:rsidR="00234FA2" w:rsidRPr="00EE0F24" w:rsidRDefault="00234FA2">
      <w:pPr>
        <w:pStyle w:val="a3"/>
        <w:spacing w:line="240" w:lineRule="auto"/>
        <w:ind w:right="-5" w:firstLine="720"/>
        <w:jc w:val="both"/>
        <w:rPr>
          <w:sz w:val="24"/>
          <w:szCs w:val="24"/>
        </w:rPr>
      </w:pPr>
      <w:r w:rsidRPr="00EE0F24">
        <w:rPr>
          <w:bCs/>
          <w:i/>
          <w:iCs/>
          <w:smallCaps/>
          <w:sz w:val="24"/>
          <w:szCs w:val="24"/>
        </w:rPr>
        <w:t>супероксидный радикал О</w:t>
      </w:r>
      <w:r w:rsidRPr="00EE0F24">
        <w:rPr>
          <w:bCs/>
          <w:i/>
          <w:iCs/>
          <w:smallCaps/>
          <w:sz w:val="24"/>
          <w:szCs w:val="24"/>
          <w:vertAlign w:val="subscript"/>
        </w:rPr>
        <w:t>2</w:t>
      </w:r>
      <w:r w:rsidRPr="00EE0F24">
        <w:rPr>
          <w:bCs/>
          <w:i/>
          <w:iCs/>
          <w:smallCaps/>
          <w:sz w:val="24"/>
          <w:szCs w:val="24"/>
          <w:vertAlign w:val="superscript"/>
        </w:rPr>
        <w:sym w:font="Wingdings" w:char="F09F"/>
      </w:r>
      <w:r w:rsidRPr="00EE0F24">
        <w:rPr>
          <w:bCs/>
          <w:smallCaps/>
          <w:sz w:val="24"/>
          <w:szCs w:val="24"/>
        </w:rPr>
        <w:t xml:space="preserve"> </w:t>
      </w:r>
      <w:r w:rsidRPr="00EE0F24">
        <w:rPr>
          <w:sz w:val="24"/>
          <w:szCs w:val="24"/>
        </w:rPr>
        <w:t>генерируется лейкоцитами при фагоцитозе, образуется в митохондриях в процессе окислительных реакций, в тканях при метаболической трансфо</w:t>
      </w:r>
      <w:r w:rsidRPr="00EE0F24">
        <w:rPr>
          <w:sz w:val="24"/>
          <w:szCs w:val="24"/>
        </w:rPr>
        <w:t>р</w:t>
      </w:r>
      <w:r w:rsidRPr="00EE0F24">
        <w:rPr>
          <w:sz w:val="24"/>
          <w:szCs w:val="24"/>
        </w:rPr>
        <w:t>мации катехоламинов, синтезе простогландинов.  Некоторые реакции  сопровождаются о</w:t>
      </w:r>
      <w:r w:rsidRPr="00EE0F24">
        <w:rPr>
          <w:sz w:val="24"/>
          <w:szCs w:val="24"/>
        </w:rPr>
        <w:t>б</w:t>
      </w:r>
      <w:r w:rsidRPr="00EE0F24">
        <w:rPr>
          <w:sz w:val="24"/>
          <w:szCs w:val="24"/>
        </w:rPr>
        <w:lastRenderedPageBreak/>
        <w:t xml:space="preserve">разованием </w:t>
      </w:r>
      <w:r w:rsidRPr="00EE0F24">
        <w:rPr>
          <w:i/>
          <w:iCs/>
          <w:smallCaps/>
          <w:sz w:val="24"/>
          <w:szCs w:val="24"/>
        </w:rPr>
        <w:t xml:space="preserve">гидроксильного радикала </w:t>
      </w:r>
      <w:r w:rsidRPr="00EE0F24">
        <w:rPr>
          <w:bCs/>
          <w:i/>
          <w:iCs/>
          <w:smallCaps/>
          <w:sz w:val="24"/>
          <w:szCs w:val="24"/>
          <w:vertAlign w:val="superscript"/>
        </w:rPr>
        <w:sym w:font="Wingdings" w:char="F09F"/>
      </w:r>
      <w:r w:rsidRPr="00EE0F24">
        <w:rPr>
          <w:bCs/>
          <w:i/>
          <w:iCs/>
          <w:smallCaps/>
          <w:sz w:val="24"/>
          <w:szCs w:val="24"/>
        </w:rPr>
        <w:t>ОН</w:t>
      </w:r>
      <w:r w:rsidRPr="00EE0F24">
        <w:rPr>
          <w:bCs/>
          <w:sz w:val="24"/>
          <w:szCs w:val="24"/>
        </w:rPr>
        <w:t xml:space="preserve"> </w:t>
      </w:r>
      <w:r w:rsidRPr="00EE0F24">
        <w:rPr>
          <w:sz w:val="24"/>
          <w:szCs w:val="24"/>
        </w:rPr>
        <w:t xml:space="preserve"> и </w:t>
      </w:r>
      <w:r w:rsidRPr="00EE0F24">
        <w:rPr>
          <w:i/>
          <w:iCs/>
          <w:smallCaps/>
          <w:sz w:val="24"/>
          <w:szCs w:val="24"/>
        </w:rPr>
        <w:t>пероксида водорода Н</w:t>
      </w:r>
      <w:r w:rsidRPr="00EE0F24">
        <w:rPr>
          <w:i/>
          <w:iCs/>
          <w:smallCaps/>
          <w:sz w:val="24"/>
          <w:szCs w:val="24"/>
          <w:vertAlign w:val="subscript"/>
        </w:rPr>
        <w:t>2</w:t>
      </w:r>
      <w:r w:rsidRPr="00EE0F24">
        <w:rPr>
          <w:i/>
          <w:iCs/>
          <w:smallCaps/>
          <w:sz w:val="24"/>
          <w:szCs w:val="24"/>
        </w:rPr>
        <w:t>О</w:t>
      </w:r>
      <w:r w:rsidRPr="00EE0F24">
        <w:rPr>
          <w:i/>
          <w:iCs/>
          <w:smallCaps/>
          <w:sz w:val="24"/>
          <w:szCs w:val="24"/>
          <w:vertAlign w:val="subscript"/>
        </w:rPr>
        <w:t>2</w:t>
      </w:r>
      <w:r w:rsidRPr="00EE0F24">
        <w:rPr>
          <w:sz w:val="24"/>
          <w:szCs w:val="24"/>
        </w:rPr>
        <w:t xml:space="preserve"> (необходимых ки</w:t>
      </w:r>
      <w:r w:rsidRPr="00EE0F24">
        <w:rPr>
          <w:sz w:val="24"/>
          <w:szCs w:val="24"/>
        </w:rPr>
        <w:t>л</w:t>
      </w:r>
      <w:r w:rsidRPr="00EE0F24">
        <w:rPr>
          <w:sz w:val="24"/>
          <w:szCs w:val="24"/>
        </w:rPr>
        <w:t>лерам и фагоц</w:t>
      </w:r>
      <w:r w:rsidRPr="00EE0F24">
        <w:rPr>
          <w:sz w:val="24"/>
          <w:szCs w:val="24"/>
        </w:rPr>
        <w:t>и</w:t>
      </w:r>
      <w:r w:rsidRPr="00EE0F24">
        <w:rPr>
          <w:sz w:val="24"/>
          <w:szCs w:val="24"/>
        </w:rPr>
        <w:t>там).</w:t>
      </w:r>
    </w:p>
    <w:p w:rsidR="00234FA2" w:rsidRPr="00EE0F24" w:rsidRDefault="00234FA2">
      <w:pPr>
        <w:ind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Кислородные радикалы обеспечивают свободнорадикальное окисление субстратов, основными из которых являются </w:t>
      </w:r>
      <w:r w:rsidRPr="00EE0F24">
        <w:rPr>
          <w:bCs/>
          <w:i/>
          <w:iCs/>
          <w:sz w:val="24"/>
          <w:szCs w:val="24"/>
        </w:rPr>
        <w:t>полиненасыщенные жирные к</w:t>
      </w:r>
      <w:r w:rsidRPr="00EE0F24">
        <w:rPr>
          <w:bCs/>
          <w:i/>
          <w:iCs/>
          <w:sz w:val="24"/>
          <w:szCs w:val="24"/>
        </w:rPr>
        <w:t>и</w:t>
      </w:r>
      <w:r w:rsidRPr="00EE0F24">
        <w:rPr>
          <w:bCs/>
          <w:i/>
          <w:iCs/>
          <w:sz w:val="24"/>
          <w:szCs w:val="24"/>
        </w:rPr>
        <w:t>слоты клеточных мембран</w:t>
      </w:r>
      <w:r w:rsidRPr="00EE0F24">
        <w:rPr>
          <w:bCs/>
          <w:sz w:val="24"/>
          <w:szCs w:val="24"/>
        </w:rPr>
        <w:t>.</w:t>
      </w:r>
      <w:r w:rsidRPr="00EE0F24">
        <w:rPr>
          <w:sz w:val="24"/>
          <w:szCs w:val="24"/>
        </w:rPr>
        <w:t xml:space="preserve"> Это влияет на полярность гидрофобных углевод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родных хвостов жирных кислот, которые образуют липидный бислой мембраны. В результате изменяется структура мембраны, ее проницаемость и ионный транспорт. В физиологических условиях это один из способов р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гуляции фун</w:t>
      </w:r>
      <w:r w:rsidRPr="00EE0F24">
        <w:rPr>
          <w:sz w:val="24"/>
          <w:szCs w:val="24"/>
        </w:rPr>
        <w:t>к</w:t>
      </w:r>
      <w:r w:rsidR="005729CE" w:rsidRPr="00EE0F24">
        <w:rPr>
          <w:sz w:val="24"/>
          <w:szCs w:val="24"/>
        </w:rPr>
        <w:t>ции клетки.</w:t>
      </w:r>
    </w:p>
    <w:p w:rsidR="004F0D05" w:rsidRPr="00EE0F24" w:rsidRDefault="004F0D05" w:rsidP="004F0D0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E0F24">
        <w:rPr>
          <w:bCs/>
          <w:i/>
          <w:smallCaps/>
          <w:sz w:val="24"/>
          <w:szCs w:val="24"/>
        </w:rPr>
        <w:t>О</w:t>
      </w:r>
      <w:r w:rsidRPr="00EE0F24">
        <w:rPr>
          <w:bCs/>
          <w:i/>
          <w:iCs/>
          <w:smallCaps/>
          <w:sz w:val="24"/>
          <w:szCs w:val="24"/>
        </w:rPr>
        <w:t xml:space="preserve">ксид азота </w:t>
      </w:r>
      <w:r w:rsidRPr="00EE0F24">
        <w:rPr>
          <w:i/>
          <w:smallCaps/>
          <w:color w:val="000000"/>
          <w:sz w:val="24"/>
          <w:szCs w:val="24"/>
          <w:lang w:val="en-US"/>
        </w:rPr>
        <w:t>NO</w:t>
      </w:r>
      <w:r w:rsidRPr="00EE0F24">
        <w:rPr>
          <w:i/>
          <w:smallCaps/>
          <w:color w:val="000000"/>
          <w:sz w:val="24"/>
          <w:szCs w:val="24"/>
          <w:vertAlign w:val="superscript"/>
          <w:lang w:val="en-US"/>
        </w:rPr>
        <w:sym w:font="Symbol" w:char="F0B7"/>
      </w:r>
      <w:r w:rsidRPr="00EE0F24">
        <w:rPr>
          <w:color w:val="000000"/>
          <w:sz w:val="24"/>
          <w:szCs w:val="24"/>
        </w:rPr>
        <w:t xml:space="preserve"> легко проходит через мембранные структуры и в качестве посредн</w:t>
      </w:r>
      <w:r w:rsidRPr="00EE0F24">
        <w:rPr>
          <w:color w:val="000000"/>
          <w:sz w:val="24"/>
          <w:szCs w:val="24"/>
        </w:rPr>
        <w:t>и</w:t>
      </w:r>
      <w:r w:rsidRPr="00EE0F24">
        <w:rPr>
          <w:color w:val="000000"/>
          <w:sz w:val="24"/>
          <w:szCs w:val="24"/>
        </w:rPr>
        <w:t>ка обуславливает расслабление гладких мышц стенки сосудов, ЖКТ, бронхов и других п</w:t>
      </w:r>
      <w:r w:rsidRPr="00EE0F24">
        <w:rPr>
          <w:color w:val="000000"/>
          <w:sz w:val="24"/>
          <w:szCs w:val="24"/>
        </w:rPr>
        <w:t>о</w:t>
      </w:r>
      <w:r w:rsidRPr="00EE0F24">
        <w:rPr>
          <w:color w:val="000000"/>
          <w:sz w:val="24"/>
          <w:szCs w:val="24"/>
        </w:rPr>
        <w:t>лых органов, выполняет роль нейротрансмиттера, а также антигрегантную и адгезивную функцию. Особое внимание заслуживает противомикробное и противопаразитарное де</w:t>
      </w:r>
      <w:r w:rsidRPr="00EE0F24">
        <w:rPr>
          <w:color w:val="000000"/>
          <w:sz w:val="24"/>
          <w:szCs w:val="24"/>
        </w:rPr>
        <w:t>й</w:t>
      </w:r>
      <w:r w:rsidRPr="00EE0F24">
        <w:rPr>
          <w:color w:val="000000"/>
          <w:sz w:val="24"/>
          <w:szCs w:val="24"/>
        </w:rPr>
        <w:t xml:space="preserve">ствие </w:t>
      </w:r>
      <w:r w:rsidRPr="00EE0F24">
        <w:rPr>
          <w:color w:val="000000"/>
          <w:sz w:val="24"/>
          <w:szCs w:val="24"/>
          <w:lang w:val="en-US"/>
        </w:rPr>
        <w:t>NO</w:t>
      </w:r>
      <w:r w:rsidRPr="00EE0F24">
        <w:rPr>
          <w:color w:val="000000"/>
          <w:sz w:val="24"/>
          <w:szCs w:val="24"/>
          <w:vertAlign w:val="superscript"/>
          <w:lang w:val="en-US"/>
        </w:rPr>
        <w:sym w:font="Symbol" w:char="F0B7"/>
      </w:r>
      <w:r w:rsidRPr="00EE0F24">
        <w:rPr>
          <w:color w:val="000000"/>
          <w:sz w:val="24"/>
          <w:szCs w:val="24"/>
        </w:rPr>
        <w:t>. Именно этим объяс</w:t>
      </w:r>
      <w:r w:rsidRPr="00EE0F24">
        <w:rPr>
          <w:color w:val="000000"/>
          <w:sz w:val="24"/>
          <w:szCs w:val="24"/>
        </w:rPr>
        <w:softHyphen/>
        <w:t>няется генер</w:t>
      </w:r>
      <w:r w:rsidRPr="00EE0F24">
        <w:rPr>
          <w:color w:val="000000"/>
          <w:sz w:val="24"/>
          <w:szCs w:val="24"/>
        </w:rPr>
        <w:t>а</w:t>
      </w:r>
      <w:r w:rsidRPr="00EE0F24">
        <w:rPr>
          <w:color w:val="000000"/>
          <w:sz w:val="24"/>
          <w:szCs w:val="24"/>
        </w:rPr>
        <w:t>ция больших количеств оксида азота клетка</w:t>
      </w:r>
      <w:r w:rsidRPr="00EE0F24">
        <w:rPr>
          <w:color w:val="000000"/>
          <w:sz w:val="24"/>
          <w:szCs w:val="24"/>
        </w:rPr>
        <w:softHyphen/>
        <w:t>ми эпителия бронхов, а также иммунной системы (лейкоци</w:t>
      </w:r>
      <w:r w:rsidRPr="00EE0F24">
        <w:rPr>
          <w:color w:val="000000"/>
          <w:sz w:val="24"/>
          <w:szCs w:val="24"/>
        </w:rPr>
        <w:softHyphen/>
        <w:t>ты, макрофаги). Чужерод</w:t>
      </w:r>
      <w:r w:rsidRPr="00EE0F24">
        <w:rPr>
          <w:color w:val="000000"/>
          <w:sz w:val="24"/>
          <w:szCs w:val="24"/>
        </w:rPr>
        <w:softHyphen/>
        <w:t>ные лип</w:t>
      </w:r>
      <w:r w:rsidRPr="00EE0F24">
        <w:rPr>
          <w:color w:val="000000"/>
          <w:sz w:val="24"/>
          <w:szCs w:val="24"/>
        </w:rPr>
        <w:t>о</w:t>
      </w:r>
      <w:r w:rsidRPr="00EE0F24">
        <w:rPr>
          <w:color w:val="000000"/>
          <w:sz w:val="24"/>
          <w:szCs w:val="24"/>
        </w:rPr>
        <w:t>полис</w:t>
      </w:r>
      <w:r w:rsidRPr="00EE0F24">
        <w:rPr>
          <w:color w:val="000000"/>
          <w:sz w:val="24"/>
          <w:szCs w:val="24"/>
        </w:rPr>
        <w:t>а</w:t>
      </w:r>
      <w:r w:rsidRPr="00EE0F24">
        <w:rPr>
          <w:color w:val="000000"/>
          <w:sz w:val="24"/>
          <w:szCs w:val="24"/>
        </w:rPr>
        <w:t>хариды в указанных клетках часто одно</w:t>
      </w:r>
      <w:r w:rsidRPr="00EE0F24">
        <w:rPr>
          <w:color w:val="000000"/>
          <w:sz w:val="24"/>
          <w:szCs w:val="24"/>
        </w:rPr>
        <w:softHyphen/>
        <w:t xml:space="preserve">временно активируют и мембранную НАДФН-оксидазу, генерирующую  супероксид   </w:t>
      </w:r>
      <w:r w:rsidRPr="00EE0F24">
        <w:rPr>
          <w:color w:val="000000"/>
          <w:sz w:val="24"/>
          <w:szCs w:val="24"/>
          <w:lang w:val="en-US"/>
        </w:rPr>
        <w:t>O</w:t>
      </w:r>
      <w:r w:rsidRPr="00EE0F24">
        <w:rPr>
          <w:color w:val="000000"/>
          <w:sz w:val="24"/>
          <w:szCs w:val="24"/>
          <w:vertAlign w:val="subscript"/>
        </w:rPr>
        <w:t>2</w:t>
      </w:r>
      <w:r w:rsidRPr="00EE0F24">
        <w:rPr>
          <w:color w:val="000000"/>
          <w:sz w:val="24"/>
          <w:szCs w:val="24"/>
          <w:vertAlign w:val="superscript"/>
          <w:lang w:val="en-US"/>
        </w:rPr>
        <w:sym w:font="Symbol" w:char="F0B7"/>
      </w:r>
      <w:r w:rsidRPr="00EE0F24">
        <w:rPr>
          <w:color w:val="000000"/>
          <w:sz w:val="24"/>
          <w:szCs w:val="24"/>
          <w:vertAlign w:val="superscript"/>
          <w:lang w:val="en-US"/>
        </w:rPr>
        <w:sym w:font="Symbol" w:char="F0BE"/>
      </w:r>
      <w:r w:rsidRPr="00EE0F24">
        <w:rPr>
          <w:color w:val="000000"/>
          <w:sz w:val="24"/>
          <w:szCs w:val="24"/>
        </w:rPr>
        <w:t xml:space="preserve">,  который  нейтрализует </w:t>
      </w:r>
      <w:r w:rsidRPr="00EE0F24">
        <w:rPr>
          <w:color w:val="000000"/>
          <w:sz w:val="24"/>
          <w:szCs w:val="24"/>
          <w:lang w:val="en-US"/>
        </w:rPr>
        <w:t>NO</w:t>
      </w:r>
      <w:r w:rsidRPr="00EE0F24">
        <w:rPr>
          <w:color w:val="000000"/>
          <w:sz w:val="24"/>
          <w:szCs w:val="24"/>
          <w:vertAlign w:val="superscript"/>
          <w:lang w:val="en-US"/>
        </w:rPr>
        <w:sym w:font="Symbol" w:char="F0B7"/>
      </w:r>
      <w:r w:rsidRPr="00EE0F24">
        <w:rPr>
          <w:sz w:val="24"/>
          <w:szCs w:val="24"/>
        </w:rPr>
        <w:t xml:space="preserve"> </w:t>
      </w:r>
      <w:r w:rsidRPr="00EE0F24">
        <w:rPr>
          <w:color w:val="000000"/>
          <w:sz w:val="24"/>
          <w:szCs w:val="24"/>
        </w:rPr>
        <w:t>с образованием пероксинитрита (</w:t>
      </w:r>
      <w:r w:rsidRPr="00EE0F24">
        <w:rPr>
          <w:color w:val="000000"/>
          <w:sz w:val="24"/>
          <w:szCs w:val="24"/>
          <w:lang w:val="en-US"/>
        </w:rPr>
        <w:t>ONOO</w:t>
      </w:r>
      <w:r w:rsidRPr="00EE0F24">
        <w:rPr>
          <w:color w:val="000000"/>
          <w:sz w:val="24"/>
          <w:szCs w:val="24"/>
          <w:vertAlign w:val="superscript"/>
        </w:rPr>
        <w:t>-</w:t>
      </w:r>
      <w:r w:rsidRPr="00EE0F24">
        <w:rPr>
          <w:color w:val="000000"/>
          <w:sz w:val="24"/>
          <w:szCs w:val="24"/>
        </w:rPr>
        <w:t>).</w:t>
      </w:r>
      <w:r w:rsidRPr="00EE0F24">
        <w:rPr>
          <w:sz w:val="24"/>
          <w:szCs w:val="24"/>
        </w:rPr>
        <w:t xml:space="preserve"> </w:t>
      </w:r>
      <w:r w:rsidRPr="00EE0F24">
        <w:rPr>
          <w:color w:val="000000"/>
          <w:sz w:val="24"/>
          <w:szCs w:val="24"/>
        </w:rPr>
        <w:t>При физиологическом рН превращается в слабую пероксинитр</w:t>
      </w:r>
      <w:r w:rsidRPr="00EE0F24">
        <w:rPr>
          <w:color w:val="000000"/>
          <w:sz w:val="24"/>
          <w:szCs w:val="24"/>
        </w:rPr>
        <w:t>о</w:t>
      </w:r>
      <w:r w:rsidRPr="00EE0F24">
        <w:rPr>
          <w:color w:val="000000"/>
          <w:sz w:val="24"/>
          <w:szCs w:val="24"/>
        </w:rPr>
        <w:t>кислоту.</w:t>
      </w:r>
    </w:p>
    <w:p w:rsidR="004F0D05" w:rsidRPr="00EE0F24" w:rsidRDefault="004F0D05" w:rsidP="004F0D05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E0F24">
        <w:rPr>
          <w:color w:val="000000"/>
          <w:sz w:val="24"/>
          <w:szCs w:val="24"/>
        </w:rPr>
        <w:t xml:space="preserve">Цитотоксическое действие пероксинитрита объясняется возможностью его распада на </w:t>
      </w:r>
      <w:r w:rsidRPr="00EE0F24">
        <w:rPr>
          <w:color w:val="000000"/>
          <w:sz w:val="24"/>
          <w:szCs w:val="24"/>
          <w:lang w:val="en-US"/>
        </w:rPr>
        <w:t>NO</w:t>
      </w:r>
      <w:r w:rsidRPr="00EE0F24">
        <w:rPr>
          <w:color w:val="000000"/>
          <w:sz w:val="24"/>
          <w:szCs w:val="24"/>
          <w:vertAlign w:val="subscript"/>
        </w:rPr>
        <w:t>2</w:t>
      </w:r>
      <w:r w:rsidRPr="00EE0F24">
        <w:rPr>
          <w:color w:val="000000"/>
          <w:sz w:val="24"/>
          <w:szCs w:val="24"/>
          <w:vertAlign w:val="superscript"/>
        </w:rPr>
        <w:t>-</w:t>
      </w:r>
      <w:r w:rsidRPr="00EE0F24">
        <w:rPr>
          <w:color w:val="000000"/>
          <w:sz w:val="24"/>
          <w:szCs w:val="24"/>
        </w:rPr>
        <w:t xml:space="preserve"> и </w:t>
      </w:r>
      <w:r w:rsidRPr="00EE0F24">
        <w:rPr>
          <w:color w:val="000000"/>
          <w:sz w:val="24"/>
          <w:szCs w:val="24"/>
          <w:lang w:val="en-US"/>
        </w:rPr>
        <w:t>OH</w:t>
      </w:r>
      <w:r w:rsidRPr="00EE0F24">
        <w:rPr>
          <w:color w:val="000000"/>
          <w:sz w:val="24"/>
          <w:szCs w:val="24"/>
          <w:vertAlign w:val="superscript"/>
          <w:lang w:val="en-US"/>
        </w:rPr>
        <w:sym w:font="Symbol" w:char="F0B7"/>
      </w:r>
      <w:r w:rsidRPr="00EE0F24">
        <w:rPr>
          <w:color w:val="000000"/>
          <w:sz w:val="24"/>
          <w:szCs w:val="24"/>
        </w:rPr>
        <w:t>. Гидроксильный радикал способен запускать окисление липидов, белков и ну</w:t>
      </w:r>
      <w:r w:rsidRPr="00EE0F24">
        <w:rPr>
          <w:color w:val="000000"/>
          <w:sz w:val="24"/>
          <w:szCs w:val="24"/>
        </w:rPr>
        <w:t>к</w:t>
      </w:r>
      <w:r w:rsidRPr="00EE0F24">
        <w:rPr>
          <w:color w:val="000000"/>
          <w:sz w:val="24"/>
          <w:szCs w:val="24"/>
        </w:rPr>
        <w:t>леиновых кислот.</w:t>
      </w:r>
    </w:p>
    <w:p w:rsidR="005729CE" w:rsidRPr="00EE0F24" w:rsidRDefault="005729CE">
      <w:pPr>
        <w:ind w:firstLine="720"/>
        <w:jc w:val="both"/>
        <w:rPr>
          <w:sz w:val="24"/>
          <w:szCs w:val="24"/>
        </w:rPr>
      </w:pPr>
    </w:p>
    <w:p w:rsidR="00234FA2" w:rsidRPr="00EE0F24" w:rsidRDefault="00234FA2">
      <w:pPr>
        <w:ind w:firstLine="720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 xml:space="preserve">Физиологическое значение свободных радикалов </w:t>
      </w:r>
      <w:r w:rsidRPr="00EE0F24">
        <w:rPr>
          <w:sz w:val="24"/>
          <w:szCs w:val="24"/>
        </w:rPr>
        <w:t>заключается в регуляции генетич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ской программы и апоптоза, образовании катехоламинов, стероидных гормонов и др., дето</w:t>
      </w:r>
      <w:r w:rsidRPr="00EE0F24">
        <w:rPr>
          <w:sz w:val="24"/>
          <w:szCs w:val="24"/>
        </w:rPr>
        <w:t>к</w:t>
      </w:r>
      <w:r w:rsidRPr="00EE0F24">
        <w:rPr>
          <w:sz w:val="24"/>
          <w:szCs w:val="24"/>
        </w:rPr>
        <w:t>сикации ксенобиотиков, медиаторов и гормонов, разруш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нии фагоцитированных структур в фагоцитах.</w:t>
      </w:r>
    </w:p>
    <w:p w:rsidR="00234FA2" w:rsidRPr="00EE0F24" w:rsidRDefault="00234FA2">
      <w:pPr>
        <w:pStyle w:val="a4"/>
        <w:spacing w:line="240" w:lineRule="auto"/>
        <w:rPr>
          <w:sz w:val="24"/>
          <w:szCs w:val="24"/>
          <w:lang w:val="ru-RU"/>
        </w:rPr>
      </w:pPr>
      <w:r w:rsidRPr="00EE0F24">
        <w:rPr>
          <w:sz w:val="24"/>
          <w:szCs w:val="24"/>
          <w:lang w:val="ru-RU"/>
        </w:rPr>
        <w:t xml:space="preserve"> ПОЛ – физиологический процесс регуляции клеточной активности,  однако при и</w:t>
      </w:r>
      <w:r w:rsidRPr="00EE0F24">
        <w:rPr>
          <w:sz w:val="24"/>
          <w:szCs w:val="24"/>
          <w:lang w:val="ru-RU"/>
        </w:rPr>
        <w:t>з</w:t>
      </w:r>
      <w:r w:rsidRPr="00EE0F24">
        <w:rPr>
          <w:sz w:val="24"/>
          <w:szCs w:val="24"/>
          <w:lang w:val="ru-RU"/>
        </w:rPr>
        <w:t>бытке свободных радикалов приводит к гибели клетки.</w:t>
      </w:r>
    </w:p>
    <w:p w:rsidR="00234FA2" w:rsidRPr="00EE0F24" w:rsidRDefault="00234FA2">
      <w:pPr>
        <w:ind w:firstLine="720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Патологический эффект</w:t>
      </w:r>
      <w:r w:rsidRPr="00EE0F24">
        <w:rPr>
          <w:sz w:val="24"/>
          <w:szCs w:val="24"/>
        </w:rPr>
        <w:t xml:space="preserve"> в организме возникает при избыточной продукции свобо</w:t>
      </w:r>
      <w:r w:rsidRPr="00EE0F24">
        <w:rPr>
          <w:sz w:val="24"/>
          <w:szCs w:val="24"/>
        </w:rPr>
        <w:t>д</w:t>
      </w:r>
      <w:r w:rsidRPr="00EE0F24">
        <w:rPr>
          <w:sz w:val="24"/>
          <w:szCs w:val="24"/>
        </w:rPr>
        <w:t>ных радикалов, или при дефиците антиоксидантных факторов.</w:t>
      </w:r>
    </w:p>
    <w:p w:rsidR="00234FA2" w:rsidRPr="00EE0F24" w:rsidRDefault="00234FA2">
      <w:pPr>
        <w:pStyle w:val="21"/>
        <w:spacing w:line="240" w:lineRule="auto"/>
        <w:rPr>
          <w:sz w:val="24"/>
          <w:szCs w:val="24"/>
        </w:rPr>
      </w:pPr>
      <w:r w:rsidRPr="00EE0F24">
        <w:rPr>
          <w:sz w:val="24"/>
          <w:szCs w:val="24"/>
        </w:rPr>
        <w:t>При избытке образования свободных радикалов структуры клетки разр</w:t>
      </w:r>
      <w:r w:rsidRPr="00EE0F24">
        <w:rPr>
          <w:sz w:val="24"/>
          <w:szCs w:val="24"/>
        </w:rPr>
        <w:t>у</w:t>
      </w:r>
      <w:r w:rsidRPr="00EE0F24">
        <w:rPr>
          <w:sz w:val="24"/>
          <w:szCs w:val="24"/>
        </w:rPr>
        <w:t>шаются</w:t>
      </w:r>
      <w:r w:rsidR="00055BD4" w:rsidRPr="00EE0F24">
        <w:rPr>
          <w:sz w:val="24"/>
          <w:szCs w:val="24"/>
        </w:rPr>
        <w:t>,</w:t>
      </w:r>
      <w:r w:rsidRPr="00EE0F24">
        <w:rPr>
          <w:sz w:val="24"/>
          <w:szCs w:val="24"/>
        </w:rPr>
        <w:t xml:space="preserve"> и она гибнет.</w:t>
      </w:r>
    </w:p>
    <w:p w:rsidR="00234FA2" w:rsidRPr="00EE0F24" w:rsidRDefault="00234FA2">
      <w:pPr>
        <w:ind w:right="-766" w:firstLine="720"/>
        <w:jc w:val="both"/>
        <w:rPr>
          <w:b/>
          <w:bCs/>
          <w:sz w:val="24"/>
          <w:szCs w:val="24"/>
        </w:rPr>
      </w:pPr>
    </w:p>
    <w:p w:rsidR="00234FA2" w:rsidRPr="00EE0F24" w:rsidRDefault="00234FA2">
      <w:pPr>
        <w:ind w:right="-1" w:firstLine="720"/>
        <w:jc w:val="both"/>
        <w:rPr>
          <w:sz w:val="24"/>
          <w:szCs w:val="24"/>
        </w:rPr>
      </w:pPr>
      <w:r w:rsidRPr="00EE0F24">
        <w:rPr>
          <w:b/>
          <w:bCs/>
          <w:sz w:val="24"/>
          <w:szCs w:val="24"/>
        </w:rPr>
        <w:t>Антиоксидантная система</w:t>
      </w:r>
      <w:r w:rsidRPr="00EE0F24">
        <w:rPr>
          <w:sz w:val="24"/>
          <w:szCs w:val="24"/>
        </w:rPr>
        <w:t xml:space="preserve">  подразделяется на неэнзимную и энзимную.</w:t>
      </w:r>
    </w:p>
    <w:p w:rsidR="00234FA2" w:rsidRPr="00EE0F24" w:rsidRDefault="00234FA2">
      <w:pPr>
        <w:numPr>
          <w:ilvl w:val="0"/>
          <w:numId w:val="35"/>
        </w:numPr>
        <w:tabs>
          <w:tab w:val="clear" w:pos="720"/>
          <w:tab w:val="num" w:pos="426"/>
        </w:tabs>
        <w:ind w:left="426" w:right="-1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Неэнзимные антиоксиданты</w:t>
      </w:r>
      <w:r w:rsidRPr="00EE0F24">
        <w:rPr>
          <w:sz w:val="24"/>
          <w:szCs w:val="24"/>
        </w:rPr>
        <w:t xml:space="preserve"> являются донорами электронов для радикал</w:t>
      </w:r>
      <w:r w:rsidRPr="00EE0F24">
        <w:rPr>
          <w:sz w:val="24"/>
          <w:szCs w:val="24"/>
        </w:rPr>
        <w:t>ь</w:t>
      </w:r>
      <w:r w:rsidRPr="00EE0F24">
        <w:rPr>
          <w:sz w:val="24"/>
          <w:szCs w:val="24"/>
        </w:rPr>
        <w:t>ных молекул, превращают их в инертные молекулы, но являются «двуликими» и сами становятся св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боднорадикальными. Выполняют лишь буферную роль в антиоксидантной защите орг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</w:rPr>
        <w:t>низма.</w:t>
      </w:r>
    </w:p>
    <w:p w:rsidR="00234FA2" w:rsidRPr="00EE0F24" w:rsidRDefault="00234FA2">
      <w:pPr>
        <w:numPr>
          <w:ilvl w:val="0"/>
          <w:numId w:val="34"/>
        </w:numPr>
        <w:tabs>
          <w:tab w:val="clear" w:pos="1440"/>
          <w:tab w:val="num" w:pos="851"/>
        </w:tabs>
        <w:ind w:left="851" w:right="-1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водорастворимые соединения (</w:t>
      </w:r>
      <w:r w:rsidRPr="00EE0F24">
        <w:rPr>
          <w:i/>
          <w:iCs/>
          <w:sz w:val="24"/>
          <w:szCs w:val="24"/>
        </w:rPr>
        <w:t>аскорбиновая кислота, мочевая кислота, глютат</w:t>
      </w:r>
      <w:r w:rsidRPr="00EE0F24">
        <w:rPr>
          <w:i/>
          <w:iCs/>
          <w:sz w:val="24"/>
          <w:szCs w:val="24"/>
        </w:rPr>
        <w:t>и</w:t>
      </w:r>
      <w:r w:rsidRPr="00EE0F24">
        <w:rPr>
          <w:i/>
          <w:iCs/>
          <w:sz w:val="24"/>
          <w:szCs w:val="24"/>
        </w:rPr>
        <w:t>он</w:t>
      </w:r>
      <w:r w:rsidRPr="00EE0F24">
        <w:rPr>
          <w:sz w:val="24"/>
          <w:szCs w:val="24"/>
        </w:rPr>
        <w:t>);</w:t>
      </w:r>
    </w:p>
    <w:p w:rsidR="00234FA2" w:rsidRPr="00EE0F24" w:rsidRDefault="00234FA2">
      <w:pPr>
        <w:numPr>
          <w:ilvl w:val="0"/>
          <w:numId w:val="34"/>
        </w:numPr>
        <w:tabs>
          <w:tab w:val="clear" w:pos="1440"/>
          <w:tab w:val="num" w:pos="851"/>
        </w:tabs>
        <w:ind w:left="851" w:right="-1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жирорастворимые соединения </w:t>
      </w:r>
      <w:r w:rsidRPr="00EE0F24">
        <w:rPr>
          <w:i/>
          <w:iCs/>
          <w:sz w:val="24"/>
          <w:szCs w:val="24"/>
        </w:rPr>
        <w:t>(</w:t>
      </w:r>
      <w:r w:rsidRPr="00EE0F24">
        <w:rPr>
          <w:i/>
          <w:iCs/>
          <w:sz w:val="24"/>
          <w:szCs w:val="24"/>
        </w:rPr>
        <w:sym w:font="Symbol" w:char="F061"/>
      </w:r>
      <w:r w:rsidRPr="00EE0F24">
        <w:rPr>
          <w:i/>
          <w:iCs/>
          <w:sz w:val="24"/>
          <w:szCs w:val="24"/>
        </w:rPr>
        <w:t>-токоферол, ретинол</w:t>
      </w:r>
      <w:r w:rsidRPr="00EE0F24">
        <w:rPr>
          <w:sz w:val="24"/>
          <w:szCs w:val="24"/>
        </w:rPr>
        <w:t>).</w:t>
      </w:r>
    </w:p>
    <w:p w:rsidR="00AD5786" w:rsidRPr="00EE0F24" w:rsidRDefault="00AD5786">
      <w:pPr>
        <w:numPr>
          <w:ilvl w:val="0"/>
          <w:numId w:val="34"/>
        </w:numPr>
        <w:tabs>
          <w:tab w:val="clear" w:pos="1440"/>
          <w:tab w:val="num" w:pos="851"/>
        </w:tabs>
        <w:ind w:left="851" w:right="-1"/>
        <w:jc w:val="both"/>
        <w:rPr>
          <w:sz w:val="24"/>
          <w:szCs w:val="24"/>
        </w:rPr>
      </w:pPr>
      <w:r w:rsidRPr="00EE0F24">
        <w:rPr>
          <w:color w:val="000000"/>
          <w:sz w:val="24"/>
          <w:szCs w:val="24"/>
        </w:rPr>
        <w:t>спирты и тиолы (цистеин, дитиотретиол, маннитол, тиомочевина, этанол и др.)</w:t>
      </w:r>
    </w:p>
    <w:p w:rsidR="00234FA2" w:rsidRPr="00EE0F24" w:rsidRDefault="00234FA2">
      <w:pPr>
        <w:numPr>
          <w:ilvl w:val="0"/>
          <w:numId w:val="35"/>
        </w:numPr>
        <w:tabs>
          <w:tab w:val="clear" w:pos="720"/>
          <w:tab w:val="num" w:pos="426"/>
        </w:tabs>
        <w:ind w:left="426" w:right="-1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Ферментные антиоксиданты</w:t>
      </w:r>
      <w:r w:rsidRPr="00EE0F24">
        <w:rPr>
          <w:sz w:val="24"/>
          <w:szCs w:val="24"/>
        </w:rPr>
        <w:t xml:space="preserve"> способны выступать в качестве доноров или акцепторов свободных электронов, являются основной защитой организма от оксидативного стре</w:t>
      </w:r>
      <w:r w:rsidRPr="00EE0F24">
        <w:rPr>
          <w:sz w:val="24"/>
          <w:szCs w:val="24"/>
        </w:rPr>
        <w:t>с</w:t>
      </w:r>
      <w:r w:rsidRPr="00EE0F24">
        <w:rPr>
          <w:sz w:val="24"/>
          <w:szCs w:val="24"/>
        </w:rPr>
        <w:t>са.</w:t>
      </w:r>
    </w:p>
    <w:p w:rsidR="00234FA2" w:rsidRPr="00EE0F24" w:rsidRDefault="00234FA2">
      <w:pPr>
        <w:numPr>
          <w:ilvl w:val="1"/>
          <w:numId w:val="35"/>
        </w:numPr>
        <w:tabs>
          <w:tab w:val="clear" w:pos="1440"/>
          <w:tab w:val="num" w:pos="851"/>
        </w:tabs>
        <w:ind w:left="851" w:right="-1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супероксиддисмутаза нейтрализует свободнорадикальный кисл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род с образованием перекиси водорода и атомарного кислорода;</w:t>
      </w:r>
    </w:p>
    <w:p w:rsidR="00234FA2" w:rsidRPr="00EE0F24" w:rsidRDefault="00234FA2">
      <w:pPr>
        <w:numPr>
          <w:ilvl w:val="1"/>
          <w:numId w:val="35"/>
        </w:numPr>
        <w:tabs>
          <w:tab w:val="clear" w:pos="1440"/>
          <w:tab w:val="num" w:pos="851"/>
        </w:tabs>
        <w:ind w:left="851" w:right="-1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каталаза разлагает перекись водорода;</w:t>
      </w:r>
    </w:p>
    <w:p w:rsidR="00234FA2" w:rsidRPr="00EE0F24" w:rsidRDefault="00234FA2">
      <w:pPr>
        <w:numPr>
          <w:ilvl w:val="1"/>
          <w:numId w:val="35"/>
        </w:numPr>
        <w:tabs>
          <w:tab w:val="clear" w:pos="1440"/>
          <w:tab w:val="num" w:pos="851"/>
        </w:tabs>
        <w:ind w:left="851" w:right="-1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глутатионпероксидаза в цитозоле клеток разлагает перекись водор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 xml:space="preserve">да. </w:t>
      </w:r>
    </w:p>
    <w:p w:rsidR="00234FA2" w:rsidRPr="00EE0F24" w:rsidRDefault="00234FA2">
      <w:pPr>
        <w:numPr>
          <w:ilvl w:val="0"/>
          <w:numId w:val="35"/>
        </w:numPr>
        <w:tabs>
          <w:tab w:val="clear" w:pos="720"/>
          <w:tab w:val="num" w:pos="426"/>
        </w:tabs>
        <w:ind w:left="426" w:right="-1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lastRenderedPageBreak/>
        <w:t>Липидные антиоксидантные «ловушки»</w:t>
      </w:r>
      <w:r w:rsidRPr="00EE0F24">
        <w:rPr>
          <w:sz w:val="24"/>
          <w:szCs w:val="24"/>
        </w:rPr>
        <w:t xml:space="preserve"> (перехват свободных радикалов) – это холест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рол клеточных мембран, гидрофильные головки фосфолипидов кл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точных мембран.</w:t>
      </w:r>
    </w:p>
    <w:p w:rsidR="00234FA2" w:rsidRPr="00EE0F24" w:rsidRDefault="00234FA2">
      <w:pPr>
        <w:numPr>
          <w:ilvl w:val="12"/>
          <w:numId w:val="0"/>
        </w:numPr>
        <w:ind w:left="1440" w:right="-1"/>
        <w:jc w:val="both"/>
        <w:rPr>
          <w:sz w:val="24"/>
          <w:szCs w:val="24"/>
        </w:rPr>
      </w:pPr>
    </w:p>
    <w:p w:rsidR="00234FA2" w:rsidRPr="00EE0F24" w:rsidRDefault="00234FA2">
      <w:pPr>
        <w:numPr>
          <w:ilvl w:val="0"/>
          <w:numId w:val="11"/>
        </w:numPr>
        <w:ind w:right="-1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Активация фосфолипаз</w:t>
      </w:r>
      <w:r w:rsidRPr="00EE0F24">
        <w:rPr>
          <w:sz w:val="24"/>
          <w:szCs w:val="24"/>
        </w:rPr>
        <w:t xml:space="preserve"> ионами Са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>, что приводит к расщеплению  структурных эл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ментов мембран и образованию лизофосфолипидов (д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тергентов).</w:t>
      </w:r>
    </w:p>
    <w:p w:rsidR="00234FA2" w:rsidRPr="00EE0F24" w:rsidRDefault="00234FA2">
      <w:pPr>
        <w:jc w:val="both"/>
        <w:rPr>
          <w:sz w:val="24"/>
          <w:szCs w:val="24"/>
        </w:rPr>
      </w:pPr>
    </w:p>
    <w:p w:rsidR="00234FA2" w:rsidRPr="00EE0F24" w:rsidRDefault="00234FA2">
      <w:pPr>
        <w:numPr>
          <w:ilvl w:val="0"/>
          <w:numId w:val="11"/>
        </w:numPr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Накопление  свободных  жирных  кислот</w:t>
      </w:r>
      <w:r w:rsidRPr="00EE0F24">
        <w:rPr>
          <w:sz w:val="24"/>
          <w:szCs w:val="24"/>
        </w:rPr>
        <w:t>, обладающих детергентными свойствами.</w:t>
      </w:r>
    </w:p>
    <w:p w:rsidR="00234FA2" w:rsidRPr="00EE0F24" w:rsidRDefault="00234FA2">
      <w:pPr>
        <w:numPr>
          <w:ilvl w:val="12"/>
          <w:numId w:val="0"/>
        </w:numPr>
        <w:ind w:left="1005" w:right="-58"/>
        <w:jc w:val="both"/>
        <w:rPr>
          <w:sz w:val="24"/>
          <w:szCs w:val="24"/>
        </w:rPr>
      </w:pPr>
    </w:p>
    <w:p w:rsidR="00234FA2" w:rsidRPr="00EE0F24" w:rsidRDefault="00234FA2">
      <w:pPr>
        <w:pStyle w:val="5"/>
        <w:tabs>
          <w:tab w:val="clear" w:pos="0"/>
          <w:tab w:val="num" w:pos="993"/>
        </w:tabs>
        <w:rPr>
          <w:b w:val="0"/>
          <w:bCs w:val="0"/>
          <w:sz w:val="24"/>
          <w:szCs w:val="24"/>
        </w:rPr>
      </w:pPr>
      <w:r w:rsidRPr="00EE0F24">
        <w:rPr>
          <w:b w:val="0"/>
          <w:bCs w:val="0"/>
          <w:sz w:val="24"/>
          <w:szCs w:val="24"/>
        </w:rPr>
        <w:t>Кальциевые  механизмы</w:t>
      </w:r>
    </w:p>
    <w:p w:rsidR="00234FA2" w:rsidRPr="00EE0F24" w:rsidRDefault="00234FA2">
      <w:pPr>
        <w:ind w:right="-5"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Существует 2 вида </w:t>
      </w:r>
      <w:r w:rsidRPr="00EE0F24">
        <w:rPr>
          <w:sz w:val="24"/>
          <w:szCs w:val="24"/>
          <w:lang w:val="en-US"/>
        </w:rPr>
        <w:t>Ca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насосов: Са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АТФаза и </w:t>
      </w:r>
      <w:r w:rsidRPr="00EE0F24">
        <w:rPr>
          <w:sz w:val="24"/>
          <w:szCs w:val="24"/>
          <w:lang w:val="en-US"/>
        </w:rPr>
        <w:t>Na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>/</w:t>
      </w:r>
      <w:r w:rsidRPr="00EE0F24">
        <w:rPr>
          <w:sz w:val="24"/>
          <w:szCs w:val="24"/>
          <w:lang w:val="en-US"/>
        </w:rPr>
        <w:t>Ca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АТФаза. </w:t>
      </w:r>
    </w:p>
    <w:p w:rsidR="00234FA2" w:rsidRPr="00EE0F24" w:rsidRDefault="00234FA2">
      <w:pPr>
        <w:ind w:right="-5"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Если Са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появляется в цитоплазме, то начинается активация ферментов. В зависим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сти от происхождения клетки, Са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может активировать разные функции: в мышечных – с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кращение, в нервных – возбуждение, в тучных кле</w:t>
      </w:r>
      <w:r w:rsidRPr="00EE0F24">
        <w:rPr>
          <w:sz w:val="24"/>
          <w:szCs w:val="24"/>
        </w:rPr>
        <w:t>т</w:t>
      </w:r>
      <w:r w:rsidRPr="00EE0F24">
        <w:rPr>
          <w:sz w:val="24"/>
          <w:szCs w:val="24"/>
        </w:rPr>
        <w:t>ках – выброс гистамина и т. д.</w:t>
      </w:r>
    </w:p>
    <w:p w:rsidR="00234FA2" w:rsidRPr="00EE0F24" w:rsidRDefault="00234FA2">
      <w:pPr>
        <w:ind w:right="-5"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Накопление Са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в цитоплазме мышечной клетки приводит к активации ферментов: </w:t>
      </w:r>
      <w:r w:rsidRPr="00EE0F24">
        <w:rPr>
          <w:i/>
          <w:iCs/>
          <w:sz w:val="24"/>
          <w:szCs w:val="24"/>
        </w:rPr>
        <w:t>кальмодулина</w:t>
      </w:r>
      <w:r w:rsidRPr="00EE0F24">
        <w:rPr>
          <w:sz w:val="24"/>
          <w:szCs w:val="24"/>
        </w:rPr>
        <w:t xml:space="preserve"> (сокращение мышечного волокна), </w:t>
      </w:r>
      <w:r w:rsidRPr="00EE0F24">
        <w:rPr>
          <w:i/>
          <w:iCs/>
          <w:sz w:val="24"/>
          <w:szCs w:val="24"/>
        </w:rPr>
        <w:t>протеинкиназ</w:t>
      </w:r>
      <w:r w:rsidRPr="00EE0F24">
        <w:rPr>
          <w:sz w:val="24"/>
          <w:szCs w:val="24"/>
        </w:rPr>
        <w:t xml:space="preserve"> (синтез белка</w:t>
      </w:r>
      <w:r w:rsidRPr="00EE0F24">
        <w:rPr>
          <w:noProof/>
          <w:sz w:val="24"/>
          <w:szCs w:val="24"/>
        </w:rPr>
        <w:t xml:space="preserve"> и, следовательно </w:t>
      </w:r>
      <w:r w:rsidRPr="00EE0F24">
        <w:rPr>
          <w:sz w:val="24"/>
          <w:szCs w:val="24"/>
        </w:rPr>
        <w:t>гипертрофия мышц).</w:t>
      </w:r>
    </w:p>
    <w:p w:rsidR="00234FA2" w:rsidRPr="00EE0F24" w:rsidRDefault="00234FA2">
      <w:pPr>
        <w:ind w:right="-5" w:firstLine="720"/>
        <w:jc w:val="both"/>
        <w:rPr>
          <w:sz w:val="24"/>
          <w:szCs w:val="24"/>
        </w:rPr>
      </w:pPr>
      <w:r w:rsidRPr="00EE0F24">
        <w:rPr>
          <w:sz w:val="24"/>
          <w:szCs w:val="24"/>
        </w:rPr>
        <w:t xml:space="preserve">Но, если </w:t>
      </w:r>
      <w:r w:rsidRPr="00EE0F24">
        <w:rPr>
          <w:bCs/>
          <w:sz w:val="24"/>
          <w:szCs w:val="24"/>
        </w:rPr>
        <w:t>Са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чуть больше, начинается активация </w:t>
      </w:r>
      <w:r w:rsidRPr="00EE0F24">
        <w:rPr>
          <w:i/>
          <w:iCs/>
          <w:sz w:val="24"/>
          <w:szCs w:val="24"/>
        </w:rPr>
        <w:t>фосфолипаз</w:t>
      </w:r>
      <w:r w:rsidRPr="00EE0F24">
        <w:rPr>
          <w:sz w:val="24"/>
          <w:szCs w:val="24"/>
        </w:rPr>
        <w:t xml:space="preserve"> (расщепление фосф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 xml:space="preserve">липидов мембран, причем мембран как </w:t>
      </w:r>
      <w:r w:rsidRPr="00EE0F24">
        <w:rPr>
          <w:b/>
          <w:sz w:val="24"/>
          <w:szCs w:val="24"/>
        </w:rPr>
        <w:t xml:space="preserve"> </w:t>
      </w:r>
      <w:r w:rsidRPr="00EE0F24">
        <w:rPr>
          <w:sz w:val="24"/>
          <w:szCs w:val="24"/>
        </w:rPr>
        <w:t>клеточной</w:t>
      </w:r>
      <w:r w:rsidRPr="00EE0F24">
        <w:rPr>
          <w:noProof/>
          <w:sz w:val="24"/>
          <w:szCs w:val="24"/>
        </w:rPr>
        <w:t>, происходит</w:t>
      </w:r>
      <w:r w:rsidRPr="00EE0F24">
        <w:rPr>
          <w:sz w:val="24"/>
          <w:szCs w:val="24"/>
        </w:rPr>
        <w:t xml:space="preserve"> аутолиз клетки, так и ме</w:t>
      </w:r>
      <w:r w:rsidRPr="00EE0F24">
        <w:rPr>
          <w:sz w:val="24"/>
          <w:szCs w:val="24"/>
        </w:rPr>
        <w:t>м</w:t>
      </w:r>
      <w:r w:rsidRPr="00EE0F24">
        <w:rPr>
          <w:sz w:val="24"/>
          <w:szCs w:val="24"/>
        </w:rPr>
        <w:t xml:space="preserve">бран органелл, например, лизосом, </w:t>
      </w:r>
      <w:r w:rsidRPr="00EE0F24">
        <w:rPr>
          <w:i/>
          <w:iCs/>
          <w:sz w:val="24"/>
          <w:szCs w:val="24"/>
        </w:rPr>
        <w:t>лизосомальный аутолиз клетки,</w:t>
      </w:r>
      <w:r w:rsidRPr="00EE0F24">
        <w:rPr>
          <w:sz w:val="24"/>
          <w:szCs w:val="24"/>
        </w:rPr>
        <w:t>повреждение ме</w:t>
      </w:r>
      <w:r w:rsidRPr="00EE0F24">
        <w:rPr>
          <w:sz w:val="24"/>
          <w:szCs w:val="24"/>
        </w:rPr>
        <w:t>м</w:t>
      </w:r>
      <w:r w:rsidRPr="00EE0F24">
        <w:rPr>
          <w:sz w:val="24"/>
          <w:szCs w:val="24"/>
        </w:rPr>
        <w:t>бран митохондрий с последующим выходом из них Са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(митохондрии – акк</w:t>
      </w:r>
      <w:r w:rsidRPr="00EE0F24">
        <w:rPr>
          <w:sz w:val="24"/>
          <w:szCs w:val="24"/>
        </w:rPr>
        <w:t>у</w:t>
      </w:r>
      <w:r w:rsidRPr="00EE0F24">
        <w:rPr>
          <w:sz w:val="24"/>
          <w:szCs w:val="24"/>
        </w:rPr>
        <w:t>мулируют Са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).</w:t>
      </w:r>
    </w:p>
    <w:p w:rsidR="00234FA2" w:rsidRPr="00EE0F24" w:rsidRDefault="00234FA2">
      <w:pPr>
        <w:ind w:right="-5" w:firstLine="720"/>
        <w:rPr>
          <w:sz w:val="24"/>
          <w:szCs w:val="24"/>
        </w:rPr>
      </w:pPr>
      <w:r w:rsidRPr="00EE0F24">
        <w:rPr>
          <w:sz w:val="24"/>
          <w:szCs w:val="24"/>
        </w:rPr>
        <w:t xml:space="preserve">Активации лизосомальных ферментов способствует изменение </w:t>
      </w:r>
      <w:r w:rsidRPr="00EE0F24">
        <w:rPr>
          <w:sz w:val="24"/>
          <w:szCs w:val="24"/>
          <w:lang w:val="en-US"/>
        </w:rPr>
        <w:t>pH</w:t>
      </w:r>
      <w:r w:rsidRPr="00EE0F24">
        <w:rPr>
          <w:sz w:val="24"/>
          <w:szCs w:val="24"/>
        </w:rPr>
        <w:t xml:space="preserve"> в кислую сторону (аналогично перевариванию в ЖКТ).</w:t>
      </w:r>
    </w:p>
    <w:p w:rsidR="00234FA2" w:rsidRPr="00EE0F24" w:rsidRDefault="00234FA2">
      <w:pPr>
        <w:jc w:val="center"/>
        <w:rPr>
          <w:b/>
          <w:bCs/>
          <w:smallCaps/>
          <w:sz w:val="24"/>
          <w:szCs w:val="24"/>
        </w:rPr>
      </w:pPr>
    </w:p>
    <w:p w:rsidR="00234FA2" w:rsidRPr="00EE0F24" w:rsidRDefault="00234FA2">
      <w:pPr>
        <w:jc w:val="center"/>
        <w:rPr>
          <w:b/>
          <w:bCs/>
          <w:smallCaps/>
          <w:sz w:val="24"/>
          <w:szCs w:val="24"/>
        </w:rPr>
      </w:pPr>
      <w:r w:rsidRPr="00EE0F24">
        <w:rPr>
          <w:b/>
          <w:bCs/>
          <w:smallCaps/>
          <w:sz w:val="24"/>
          <w:szCs w:val="24"/>
        </w:rPr>
        <w:t>Основные проявления повр</w:t>
      </w:r>
      <w:r w:rsidRPr="00EE0F24">
        <w:rPr>
          <w:b/>
          <w:bCs/>
          <w:smallCaps/>
          <w:sz w:val="24"/>
          <w:szCs w:val="24"/>
        </w:rPr>
        <w:t>е</w:t>
      </w:r>
      <w:r w:rsidRPr="00EE0F24">
        <w:rPr>
          <w:b/>
          <w:bCs/>
          <w:smallCaps/>
          <w:sz w:val="24"/>
          <w:szCs w:val="24"/>
        </w:rPr>
        <w:t>ждения клеток:</w:t>
      </w:r>
    </w:p>
    <w:p w:rsidR="00234FA2" w:rsidRPr="00EE0F24" w:rsidRDefault="00234FA2">
      <w:pPr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EE0F24">
        <w:rPr>
          <w:b/>
          <w:smallCaps/>
          <w:sz w:val="24"/>
          <w:szCs w:val="24"/>
        </w:rPr>
        <w:t>Дистрофия</w:t>
      </w:r>
      <w:r w:rsidRPr="00EE0F24">
        <w:rPr>
          <w:b/>
          <w:sz w:val="24"/>
          <w:szCs w:val="24"/>
        </w:rPr>
        <w:t xml:space="preserve"> –</w:t>
      </w:r>
      <w:r w:rsidRPr="00EE0F24">
        <w:rPr>
          <w:sz w:val="24"/>
          <w:szCs w:val="24"/>
        </w:rPr>
        <w:t xml:space="preserve"> это нарушение обмена веществ в клетке (трофики), сопрово</w:t>
      </w:r>
      <w:r w:rsidRPr="00EE0F24">
        <w:rPr>
          <w:sz w:val="24"/>
          <w:szCs w:val="24"/>
        </w:rPr>
        <w:t>ж</w:t>
      </w:r>
      <w:r w:rsidRPr="00EE0F24">
        <w:rPr>
          <w:sz w:val="24"/>
          <w:szCs w:val="24"/>
        </w:rPr>
        <w:t>дающееся нарушением функции и структуры клетки и ведущее к ее гибели.</w:t>
      </w:r>
    </w:p>
    <w:p w:rsidR="00234FA2" w:rsidRPr="00EE0F24" w:rsidRDefault="00234FA2">
      <w:pPr>
        <w:ind w:firstLine="709"/>
        <w:jc w:val="both"/>
        <w:rPr>
          <w:i/>
          <w:iCs/>
          <w:sz w:val="24"/>
          <w:szCs w:val="24"/>
        </w:rPr>
      </w:pPr>
      <w:r w:rsidRPr="00EE0F24">
        <w:rPr>
          <w:i/>
          <w:iCs/>
          <w:sz w:val="24"/>
          <w:szCs w:val="24"/>
        </w:rPr>
        <w:t>Осно</w:t>
      </w:r>
      <w:r w:rsidRPr="00EE0F24">
        <w:rPr>
          <w:i/>
          <w:iCs/>
          <w:sz w:val="24"/>
          <w:szCs w:val="24"/>
        </w:rPr>
        <w:t>в</w:t>
      </w:r>
      <w:r w:rsidRPr="00EE0F24">
        <w:rPr>
          <w:i/>
          <w:iCs/>
          <w:sz w:val="24"/>
          <w:szCs w:val="24"/>
        </w:rPr>
        <w:t xml:space="preserve">ные механизмы дистрофии: </w:t>
      </w:r>
    </w:p>
    <w:p w:rsidR="00234FA2" w:rsidRPr="00EE0F24" w:rsidRDefault="00234FA2">
      <w:pPr>
        <w:numPr>
          <w:ilvl w:val="1"/>
          <w:numId w:val="22"/>
        </w:num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синтез аномальных веществ в клетке (например, β-амилоид при болезни Аль</w:t>
      </w:r>
      <w:r w:rsidRPr="00EE0F24">
        <w:rPr>
          <w:sz w:val="24"/>
          <w:szCs w:val="24"/>
        </w:rPr>
        <w:t>ц</w:t>
      </w:r>
      <w:r w:rsidRPr="00EE0F24">
        <w:rPr>
          <w:sz w:val="24"/>
          <w:szCs w:val="24"/>
        </w:rPr>
        <w:t>геймера);</w:t>
      </w:r>
    </w:p>
    <w:p w:rsidR="00234FA2" w:rsidRPr="00EE0F24" w:rsidRDefault="00234FA2">
      <w:pPr>
        <w:numPr>
          <w:ilvl w:val="1"/>
          <w:numId w:val="22"/>
        </w:num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трансформация - избыточное превращение общих исходных пр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дуктов обмена веществ (жиры, белки, углеводы) в продукты одного вида обмена веществ  (у</w:t>
      </w:r>
      <w:r w:rsidRPr="00EE0F24">
        <w:rPr>
          <w:sz w:val="24"/>
          <w:szCs w:val="24"/>
        </w:rPr>
        <w:t>г</w:t>
      </w:r>
      <w:r w:rsidRPr="00EE0F24">
        <w:rPr>
          <w:sz w:val="24"/>
          <w:szCs w:val="24"/>
        </w:rPr>
        <w:t>лев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ды);</w:t>
      </w:r>
    </w:p>
    <w:p w:rsidR="00234FA2" w:rsidRPr="00EE0F24" w:rsidRDefault="00234FA2">
      <w:pPr>
        <w:numPr>
          <w:ilvl w:val="1"/>
          <w:numId w:val="22"/>
        </w:num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декомпозиция (фанероз) – накопление в тканях продуктов нарушенного обм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на веществ вследствие распада структур клетки и межклето</w:t>
      </w:r>
      <w:r w:rsidRPr="00EE0F24">
        <w:rPr>
          <w:sz w:val="24"/>
          <w:szCs w:val="24"/>
        </w:rPr>
        <w:t>ч</w:t>
      </w:r>
      <w:r w:rsidRPr="00EE0F24">
        <w:rPr>
          <w:sz w:val="24"/>
          <w:szCs w:val="24"/>
        </w:rPr>
        <w:t>ного вещества;</w:t>
      </w:r>
    </w:p>
    <w:p w:rsidR="00234FA2" w:rsidRPr="00EE0F24" w:rsidRDefault="00234FA2">
      <w:pPr>
        <w:numPr>
          <w:ilvl w:val="1"/>
          <w:numId w:val="22"/>
        </w:num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инфильтрация (например, отложение холестерина в стенке сосуда).</w:t>
      </w:r>
    </w:p>
    <w:p w:rsidR="00234FA2" w:rsidRPr="00EE0F24" w:rsidRDefault="00234FA2">
      <w:pPr>
        <w:jc w:val="both"/>
        <w:rPr>
          <w:sz w:val="24"/>
          <w:szCs w:val="24"/>
        </w:rPr>
      </w:pPr>
    </w:p>
    <w:p w:rsidR="00234FA2" w:rsidRPr="00EE0F24" w:rsidRDefault="00234FA2">
      <w:pPr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EE0F24">
        <w:rPr>
          <w:b/>
          <w:smallCaps/>
          <w:sz w:val="24"/>
          <w:szCs w:val="24"/>
        </w:rPr>
        <w:t>Дисплазия</w:t>
      </w:r>
      <w:r w:rsidRPr="00EE0F24">
        <w:rPr>
          <w:sz w:val="24"/>
          <w:szCs w:val="24"/>
        </w:rPr>
        <w:t xml:space="preserve"> – это нарушение развития клеток, проявляющееся стойким нар</w:t>
      </w:r>
      <w:r w:rsidRPr="00EE0F24">
        <w:rPr>
          <w:sz w:val="24"/>
          <w:szCs w:val="24"/>
        </w:rPr>
        <w:t>у</w:t>
      </w:r>
      <w:r w:rsidRPr="00EE0F24">
        <w:rPr>
          <w:sz w:val="24"/>
          <w:szCs w:val="24"/>
        </w:rPr>
        <w:t>шением их структуры и функции, ведущее к нарушению их жизн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деятельности. Вызывают дисплазии различные факторы, повреждающие кл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точный геном. В отличие от дистрофий дисплазии необратимы. Основной механизм дисплазий – нарушение дифференцировки кл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ток.</w:t>
      </w:r>
    </w:p>
    <w:p w:rsidR="00234FA2" w:rsidRPr="00EE0F24" w:rsidRDefault="00234FA2">
      <w:pPr>
        <w:jc w:val="both"/>
        <w:rPr>
          <w:sz w:val="24"/>
          <w:szCs w:val="24"/>
        </w:rPr>
      </w:pPr>
    </w:p>
    <w:p w:rsidR="00234FA2" w:rsidRPr="00EE0F24" w:rsidRDefault="00234FA2">
      <w:pPr>
        <w:numPr>
          <w:ilvl w:val="0"/>
          <w:numId w:val="22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EE0F24">
        <w:rPr>
          <w:b/>
          <w:smallCaps/>
          <w:sz w:val="24"/>
          <w:szCs w:val="24"/>
        </w:rPr>
        <w:t>Некроз</w:t>
      </w:r>
      <w:r w:rsidRPr="00EE0F24">
        <w:rPr>
          <w:sz w:val="24"/>
          <w:szCs w:val="24"/>
        </w:rPr>
        <w:t xml:space="preserve"> – это необратимая гибель клеток.</w:t>
      </w:r>
    </w:p>
    <w:p w:rsidR="00234FA2" w:rsidRPr="00EE0F24" w:rsidRDefault="00234FA2">
      <w:pPr>
        <w:ind w:firstLine="709"/>
        <w:jc w:val="both"/>
        <w:rPr>
          <w:b/>
          <w:bCs/>
          <w:sz w:val="24"/>
          <w:szCs w:val="24"/>
        </w:rPr>
      </w:pPr>
      <w:r w:rsidRPr="00EE0F24">
        <w:rPr>
          <w:b/>
          <w:bCs/>
          <w:sz w:val="24"/>
          <w:szCs w:val="24"/>
        </w:rPr>
        <w:t xml:space="preserve">Стадии  умирания  клетки: </w:t>
      </w:r>
    </w:p>
    <w:p w:rsidR="00234FA2" w:rsidRPr="00EE0F24" w:rsidRDefault="00234FA2">
      <w:pPr>
        <w:numPr>
          <w:ilvl w:val="1"/>
          <w:numId w:val="22"/>
        </w:numPr>
        <w:jc w:val="both"/>
        <w:rPr>
          <w:sz w:val="24"/>
          <w:szCs w:val="24"/>
        </w:rPr>
      </w:pPr>
      <w:r w:rsidRPr="00EE0F24">
        <w:rPr>
          <w:bCs/>
          <w:i/>
          <w:iCs/>
          <w:sz w:val="24"/>
          <w:szCs w:val="24"/>
        </w:rPr>
        <w:t xml:space="preserve">Паранекроз – </w:t>
      </w:r>
      <w:r w:rsidRPr="00EE0F24">
        <w:rPr>
          <w:sz w:val="24"/>
          <w:szCs w:val="24"/>
        </w:rPr>
        <w:t xml:space="preserve">сходное  с  гибелью </w:t>
      </w:r>
      <w:r w:rsidRPr="00EE0F24">
        <w:rPr>
          <w:i/>
          <w:iCs/>
          <w:sz w:val="24"/>
          <w:szCs w:val="24"/>
        </w:rPr>
        <w:t>обратимое</w:t>
      </w:r>
      <w:r w:rsidRPr="00EE0F24">
        <w:rPr>
          <w:sz w:val="24"/>
          <w:szCs w:val="24"/>
        </w:rPr>
        <w:t xml:space="preserve"> изменение обмена  веществ  и  функционирования  кле</w:t>
      </w:r>
      <w:r w:rsidRPr="00EE0F24">
        <w:rPr>
          <w:sz w:val="24"/>
          <w:szCs w:val="24"/>
        </w:rPr>
        <w:t>т</w:t>
      </w:r>
      <w:r w:rsidRPr="00EE0F24">
        <w:rPr>
          <w:sz w:val="24"/>
          <w:szCs w:val="24"/>
        </w:rPr>
        <w:t xml:space="preserve">ки  под  влиянием  патогенного  фактора. </w:t>
      </w:r>
    </w:p>
    <w:p w:rsidR="00234FA2" w:rsidRPr="00EE0F24" w:rsidRDefault="00234FA2">
      <w:pPr>
        <w:numPr>
          <w:ilvl w:val="1"/>
          <w:numId w:val="22"/>
        </w:numPr>
        <w:jc w:val="both"/>
        <w:rPr>
          <w:sz w:val="24"/>
          <w:szCs w:val="24"/>
        </w:rPr>
      </w:pPr>
      <w:r w:rsidRPr="00EE0F24">
        <w:rPr>
          <w:bCs/>
          <w:i/>
          <w:iCs/>
          <w:sz w:val="24"/>
          <w:szCs w:val="24"/>
        </w:rPr>
        <w:t xml:space="preserve">Некробиоз – </w:t>
      </w:r>
      <w:r w:rsidRPr="00EE0F24">
        <w:rPr>
          <w:sz w:val="24"/>
          <w:szCs w:val="24"/>
        </w:rPr>
        <w:t xml:space="preserve">необратимое  состояние  между  жизнью  и  смертью,  агония  клетки. </w:t>
      </w:r>
    </w:p>
    <w:p w:rsidR="00234FA2" w:rsidRPr="00EE0F24" w:rsidRDefault="00234FA2">
      <w:pPr>
        <w:numPr>
          <w:ilvl w:val="1"/>
          <w:numId w:val="22"/>
        </w:numPr>
        <w:jc w:val="both"/>
        <w:rPr>
          <w:sz w:val="24"/>
          <w:szCs w:val="24"/>
        </w:rPr>
      </w:pPr>
      <w:r w:rsidRPr="00EE0F24">
        <w:rPr>
          <w:bCs/>
          <w:i/>
          <w:iCs/>
          <w:sz w:val="24"/>
          <w:szCs w:val="24"/>
        </w:rPr>
        <w:t xml:space="preserve">Некроз – </w:t>
      </w:r>
      <w:r w:rsidRPr="00EE0F24">
        <w:rPr>
          <w:sz w:val="24"/>
          <w:szCs w:val="24"/>
        </w:rPr>
        <w:t>гибель  клетки.</w:t>
      </w:r>
    </w:p>
    <w:p w:rsidR="00234FA2" w:rsidRPr="00EE0F24" w:rsidRDefault="00234FA2">
      <w:pPr>
        <w:numPr>
          <w:ilvl w:val="1"/>
          <w:numId w:val="22"/>
        </w:numPr>
        <w:jc w:val="both"/>
        <w:rPr>
          <w:sz w:val="24"/>
          <w:szCs w:val="24"/>
        </w:rPr>
      </w:pPr>
      <w:r w:rsidRPr="00EE0F24">
        <w:rPr>
          <w:bCs/>
          <w:i/>
          <w:iCs/>
          <w:sz w:val="24"/>
          <w:szCs w:val="24"/>
        </w:rPr>
        <w:lastRenderedPageBreak/>
        <w:t xml:space="preserve">Аутолиз – </w:t>
      </w:r>
      <w:r w:rsidRPr="00EE0F24">
        <w:rPr>
          <w:sz w:val="24"/>
          <w:szCs w:val="24"/>
        </w:rPr>
        <w:t>саморазрушение  клеточных структур  и  клетки в целом. Механи</w:t>
      </w:r>
      <w:r w:rsidRPr="00EE0F24">
        <w:rPr>
          <w:sz w:val="24"/>
          <w:szCs w:val="24"/>
        </w:rPr>
        <w:t>з</w:t>
      </w:r>
      <w:r w:rsidRPr="00EE0F24">
        <w:rPr>
          <w:sz w:val="24"/>
          <w:szCs w:val="24"/>
        </w:rPr>
        <w:t>мы аутолиза – гидролиз компонентов клеток и межклеточного вещества под влиянием ферментов лизосом (основной) и св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боднорадикальное и перекисное окисление липидов.</w:t>
      </w:r>
    </w:p>
    <w:p w:rsidR="00234FA2" w:rsidRPr="00EE0F24" w:rsidRDefault="00234FA2">
      <w:pPr>
        <w:ind w:firstLine="720"/>
        <w:jc w:val="both"/>
        <w:rPr>
          <w:b/>
          <w:sz w:val="24"/>
          <w:szCs w:val="24"/>
        </w:rPr>
      </w:pPr>
      <w:r w:rsidRPr="00EE0F24">
        <w:rPr>
          <w:b/>
          <w:sz w:val="24"/>
          <w:szCs w:val="24"/>
        </w:rPr>
        <w:t>Виды некроза:</w:t>
      </w:r>
    </w:p>
    <w:p w:rsidR="00234FA2" w:rsidRPr="00EE0F24" w:rsidRDefault="00234FA2">
      <w:pPr>
        <w:pStyle w:val="21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Морфологически</w:t>
      </w:r>
      <w:r w:rsidRPr="00EE0F24">
        <w:rPr>
          <w:sz w:val="24"/>
          <w:szCs w:val="24"/>
        </w:rPr>
        <w:t>:</w:t>
      </w:r>
    </w:p>
    <w:p w:rsidR="00234FA2" w:rsidRPr="00EE0F24" w:rsidRDefault="00234FA2">
      <w:pPr>
        <w:numPr>
          <w:ilvl w:val="1"/>
          <w:numId w:val="26"/>
        </w:numPr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коагуляционный (сухой)</w:t>
      </w:r>
      <w:r w:rsidRPr="00EE0F24">
        <w:rPr>
          <w:sz w:val="24"/>
          <w:szCs w:val="24"/>
        </w:rPr>
        <w:t xml:space="preserve"> – преобладание процессов у</w:t>
      </w:r>
      <w:r w:rsidRPr="00EE0F24">
        <w:rPr>
          <w:sz w:val="24"/>
          <w:szCs w:val="24"/>
        </w:rPr>
        <w:t>п</w:t>
      </w:r>
      <w:r w:rsidRPr="00EE0F24">
        <w:rPr>
          <w:sz w:val="24"/>
          <w:szCs w:val="24"/>
        </w:rPr>
        <w:t>лотнения,  свертывания  и  обезвоживания, развивается в тканях, богатых белками (сердце,  мышцы,  п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чень,  почки).</w:t>
      </w:r>
    </w:p>
    <w:p w:rsidR="00234FA2" w:rsidRPr="00EE0F24" w:rsidRDefault="00234FA2">
      <w:pPr>
        <w:numPr>
          <w:ilvl w:val="1"/>
          <w:numId w:val="26"/>
        </w:numPr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колликвационный (влажный)</w:t>
      </w:r>
      <w:r w:rsidRPr="00EE0F24">
        <w:rPr>
          <w:sz w:val="24"/>
          <w:szCs w:val="24"/>
        </w:rPr>
        <w:t xml:space="preserve"> – разжижение, размягчение с образ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ванием  кист  и  полостей, развивается в тканях, богатых жидк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стью  (мозг).</w:t>
      </w:r>
    </w:p>
    <w:p w:rsidR="00234FA2" w:rsidRPr="00EE0F24" w:rsidRDefault="00234FA2">
      <w:pPr>
        <w:numPr>
          <w:ilvl w:val="0"/>
          <w:numId w:val="26"/>
        </w:numPr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Анатомически</w:t>
      </w:r>
      <w:r w:rsidRPr="00EE0F24">
        <w:rPr>
          <w:sz w:val="24"/>
          <w:szCs w:val="24"/>
        </w:rPr>
        <w:t>:</w:t>
      </w:r>
    </w:p>
    <w:p w:rsidR="00234FA2" w:rsidRPr="00EE0F24" w:rsidRDefault="00234FA2">
      <w:pPr>
        <w:numPr>
          <w:ilvl w:val="0"/>
          <w:numId w:val="27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инфаркт</w:t>
      </w:r>
      <w:r w:rsidRPr="00EE0F24">
        <w:rPr>
          <w:sz w:val="24"/>
          <w:szCs w:val="24"/>
        </w:rPr>
        <w:t xml:space="preserve"> – это некроз в результате прекращения кровоснабжения органа (или ткани).</w:t>
      </w:r>
    </w:p>
    <w:p w:rsidR="00234FA2" w:rsidRPr="00EE0F24" w:rsidRDefault="00234FA2">
      <w:pPr>
        <w:numPr>
          <w:ilvl w:val="0"/>
          <w:numId w:val="27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гангрена</w:t>
      </w:r>
      <w:r w:rsidRPr="00EE0F24">
        <w:rPr>
          <w:sz w:val="24"/>
          <w:szCs w:val="24"/>
        </w:rPr>
        <w:t xml:space="preserve"> – вид некроза тканей, соприкасающихся с внешней ср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дой  (сухая  и  влажная).</w:t>
      </w:r>
    </w:p>
    <w:p w:rsidR="00234FA2" w:rsidRPr="00EE0F24" w:rsidRDefault="00234FA2">
      <w:pPr>
        <w:numPr>
          <w:ilvl w:val="0"/>
          <w:numId w:val="27"/>
        </w:numPr>
        <w:tabs>
          <w:tab w:val="clear" w:pos="720"/>
          <w:tab w:val="num" w:pos="1418"/>
        </w:tabs>
        <w:ind w:left="1418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секвестр</w:t>
      </w:r>
      <w:r w:rsidRPr="00EE0F24">
        <w:rPr>
          <w:sz w:val="24"/>
          <w:szCs w:val="24"/>
        </w:rPr>
        <w:t xml:space="preserve"> – отделение омертвевшего участка от живых тканей (например, при остеолми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лите).</w:t>
      </w:r>
    </w:p>
    <w:p w:rsidR="00234FA2" w:rsidRPr="00EE0F24" w:rsidRDefault="00234FA2">
      <w:pPr>
        <w:ind w:right="-58"/>
        <w:jc w:val="both"/>
        <w:rPr>
          <w:sz w:val="24"/>
          <w:szCs w:val="24"/>
        </w:rPr>
      </w:pPr>
    </w:p>
    <w:p w:rsidR="00234FA2" w:rsidRPr="00EE0F24" w:rsidRDefault="00234FA2">
      <w:pPr>
        <w:numPr>
          <w:ilvl w:val="0"/>
          <w:numId w:val="22"/>
        </w:numPr>
        <w:tabs>
          <w:tab w:val="clear" w:pos="720"/>
          <w:tab w:val="num" w:pos="0"/>
        </w:tabs>
        <w:ind w:left="0" w:right="-58" w:firstLine="709"/>
        <w:jc w:val="both"/>
        <w:rPr>
          <w:sz w:val="24"/>
          <w:szCs w:val="24"/>
        </w:rPr>
      </w:pPr>
      <w:r w:rsidRPr="00EE0F24">
        <w:rPr>
          <w:b/>
          <w:smallCaps/>
          <w:sz w:val="24"/>
          <w:szCs w:val="24"/>
        </w:rPr>
        <w:t>Апоптоз</w:t>
      </w:r>
      <w:r w:rsidR="005045DD" w:rsidRPr="00EE0F24">
        <w:rPr>
          <w:bCs/>
          <w:iCs/>
          <w:sz w:val="24"/>
          <w:szCs w:val="24"/>
        </w:rPr>
        <w:t xml:space="preserve"> </w:t>
      </w:r>
      <w:r w:rsidRPr="00EE0F24">
        <w:rPr>
          <w:sz w:val="24"/>
          <w:szCs w:val="24"/>
        </w:rPr>
        <w:t xml:space="preserve">– </w:t>
      </w:r>
      <w:r w:rsidR="005045DD" w:rsidRPr="00EE0F24">
        <w:rPr>
          <w:sz w:val="24"/>
          <w:szCs w:val="24"/>
        </w:rPr>
        <w:t>за</w:t>
      </w:r>
      <w:r w:rsidRPr="00EE0F24">
        <w:rPr>
          <w:sz w:val="24"/>
          <w:szCs w:val="24"/>
        </w:rPr>
        <w:t>программированная, активная (энергозатратная) форма гибели клеток, проявляющаяся уменьшением ее размеров, конденсацией и фрагментацией хромат</w:t>
      </w:r>
      <w:r w:rsidRPr="00EE0F24">
        <w:rPr>
          <w:sz w:val="24"/>
          <w:szCs w:val="24"/>
        </w:rPr>
        <w:t>и</w:t>
      </w:r>
      <w:r w:rsidRPr="00EE0F24">
        <w:rPr>
          <w:sz w:val="24"/>
          <w:szCs w:val="24"/>
        </w:rPr>
        <w:t>на, уплотнением мембраны без в</w:t>
      </w:r>
      <w:r w:rsidRPr="00EE0F24">
        <w:rPr>
          <w:sz w:val="24"/>
          <w:szCs w:val="24"/>
        </w:rPr>
        <w:t>ы</w:t>
      </w:r>
      <w:r w:rsidRPr="00EE0F24">
        <w:rPr>
          <w:sz w:val="24"/>
          <w:szCs w:val="24"/>
        </w:rPr>
        <w:t>хода содержимого в окружающую среду.</w:t>
      </w:r>
    </w:p>
    <w:p w:rsidR="00CC691E" w:rsidRPr="00EE0F24" w:rsidRDefault="00CC691E" w:rsidP="00CC691E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EE0F24">
        <w:rPr>
          <w:color w:val="000000"/>
          <w:spacing w:val="-1"/>
          <w:sz w:val="24"/>
          <w:szCs w:val="24"/>
        </w:rPr>
        <w:t xml:space="preserve">Считается, что </w:t>
      </w:r>
      <w:r w:rsidRPr="00EE0F24">
        <w:rPr>
          <w:i/>
          <w:color w:val="000000"/>
          <w:spacing w:val="-1"/>
          <w:sz w:val="24"/>
          <w:szCs w:val="24"/>
        </w:rPr>
        <w:t>термин апоптоз</w:t>
      </w:r>
      <w:r w:rsidRPr="00EE0F24">
        <w:rPr>
          <w:color w:val="000000"/>
          <w:spacing w:val="-1"/>
          <w:sz w:val="24"/>
          <w:szCs w:val="24"/>
        </w:rPr>
        <w:t xml:space="preserve"> предложил древне</w:t>
      </w:r>
      <w:r w:rsidRPr="00EE0F24">
        <w:rPr>
          <w:color w:val="000000"/>
          <w:spacing w:val="-1"/>
          <w:sz w:val="24"/>
          <w:szCs w:val="24"/>
        </w:rPr>
        <w:softHyphen/>
        <w:t>римский врач Гален. В процессе наблюдения за при</w:t>
      </w:r>
      <w:r w:rsidRPr="00EE0F24">
        <w:rPr>
          <w:color w:val="000000"/>
          <w:spacing w:val="-1"/>
          <w:sz w:val="24"/>
          <w:szCs w:val="24"/>
        </w:rPr>
        <w:softHyphen/>
      </w:r>
      <w:r w:rsidRPr="00EE0F24">
        <w:rPr>
          <w:color w:val="000000"/>
          <w:spacing w:val="-2"/>
          <w:sz w:val="24"/>
          <w:szCs w:val="24"/>
        </w:rPr>
        <w:t>родой он заметил, что если надломить ветку дер</w:t>
      </w:r>
      <w:r w:rsidRPr="00EE0F24">
        <w:rPr>
          <w:color w:val="000000"/>
          <w:spacing w:val="-2"/>
          <w:sz w:val="24"/>
          <w:szCs w:val="24"/>
        </w:rPr>
        <w:t>е</w:t>
      </w:r>
      <w:r w:rsidRPr="00EE0F24">
        <w:rPr>
          <w:color w:val="000000"/>
          <w:spacing w:val="-2"/>
          <w:sz w:val="24"/>
          <w:szCs w:val="24"/>
        </w:rPr>
        <w:t xml:space="preserve">ва, с </w:t>
      </w:r>
      <w:r w:rsidRPr="00EE0F24">
        <w:rPr>
          <w:color w:val="000000"/>
          <w:spacing w:val="-1"/>
          <w:sz w:val="24"/>
          <w:szCs w:val="24"/>
        </w:rPr>
        <w:t>которой уже начали опадать листья, то листопад пре</w:t>
      </w:r>
      <w:r w:rsidRPr="00EE0F24">
        <w:rPr>
          <w:color w:val="000000"/>
          <w:spacing w:val="-1"/>
          <w:sz w:val="24"/>
          <w:szCs w:val="24"/>
        </w:rPr>
        <w:softHyphen/>
      </w:r>
      <w:r w:rsidRPr="00EE0F24">
        <w:rPr>
          <w:color w:val="000000"/>
          <w:spacing w:val="3"/>
          <w:sz w:val="24"/>
          <w:szCs w:val="24"/>
        </w:rPr>
        <w:t xml:space="preserve">кращается, а листья, хотя </w:t>
      </w:r>
      <w:r w:rsidRPr="00EE0F24">
        <w:rPr>
          <w:bCs/>
          <w:color w:val="000000"/>
          <w:spacing w:val="3"/>
          <w:sz w:val="24"/>
          <w:szCs w:val="24"/>
        </w:rPr>
        <w:t xml:space="preserve">и </w:t>
      </w:r>
      <w:r w:rsidRPr="00EE0F24">
        <w:rPr>
          <w:color w:val="000000"/>
          <w:spacing w:val="3"/>
          <w:sz w:val="24"/>
          <w:szCs w:val="24"/>
        </w:rPr>
        <w:t xml:space="preserve">меняют цвет, остаются </w:t>
      </w:r>
      <w:r w:rsidRPr="00EE0F24">
        <w:rPr>
          <w:color w:val="000000"/>
          <w:spacing w:val="-1"/>
          <w:sz w:val="24"/>
          <w:szCs w:val="24"/>
        </w:rPr>
        <w:t>на ве</w:t>
      </w:r>
      <w:r w:rsidRPr="00EE0F24">
        <w:rPr>
          <w:color w:val="000000"/>
          <w:spacing w:val="-1"/>
          <w:sz w:val="24"/>
          <w:szCs w:val="24"/>
        </w:rPr>
        <w:t>т</w:t>
      </w:r>
      <w:r w:rsidRPr="00EE0F24">
        <w:rPr>
          <w:color w:val="000000"/>
          <w:spacing w:val="-1"/>
          <w:sz w:val="24"/>
          <w:szCs w:val="24"/>
        </w:rPr>
        <w:t>ке. То есть опадание листьев, в отличие от их омертвения на сломанной ветке, - физиологич</w:t>
      </w:r>
      <w:r w:rsidRPr="00EE0F24">
        <w:rPr>
          <w:color w:val="000000"/>
          <w:spacing w:val="-1"/>
          <w:sz w:val="24"/>
          <w:szCs w:val="24"/>
        </w:rPr>
        <w:t>е</w:t>
      </w:r>
      <w:r w:rsidRPr="00EE0F24">
        <w:rPr>
          <w:color w:val="000000"/>
          <w:spacing w:val="-1"/>
          <w:sz w:val="24"/>
          <w:szCs w:val="24"/>
        </w:rPr>
        <w:t xml:space="preserve">ский </w:t>
      </w:r>
      <w:r w:rsidRPr="00EE0F24">
        <w:rPr>
          <w:color w:val="000000"/>
          <w:sz w:val="24"/>
          <w:szCs w:val="24"/>
        </w:rPr>
        <w:t xml:space="preserve">процесс, </w:t>
      </w:r>
      <w:r w:rsidRPr="00EE0F24">
        <w:rPr>
          <w:i/>
          <w:color w:val="000000"/>
          <w:sz w:val="24"/>
          <w:szCs w:val="24"/>
        </w:rPr>
        <w:t>преднамере</w:t>
      </w:r>
      <w:r w:rsidRPr="00EE0F24">
        <w:rPr>
          <w:i/>
          <w:color w:val="000000"/>
          <w:sz w:val="24"/>
          <w:szCs w:val="24"/>
        </w:rPr>
        <w:t>н</w:t>
      </w:r>
      <w:r w:rsidRPr="00EE0F24">
        <w:rPr>
          <w:i/>
          <w:color w:val="000000"/>
          <w:sz w:val="24"/>
          <w:szCs w:val="24"/>
        </w:rPr>
        <w:t>ное самоубийство листьев</w:t>
      </w:r>
      <w:r w:rsidRPr="00EE0F24">
        <w:rPr>
          <w:color w:val="000000"/>
          <w:sz w:val="24"/>
          <w:szCs w:val="24"/>
        </w:rPr>
        <w:t>.</w:t>
      </w:r>
    </w:p>
    <w:p w:rsidR="00CC691E" w:rsidRPr="00EE0F24" w:rsidRDefault="00CC691E" w:rsidP="00CC691E">
      <w:pPr>
        <w:shd w:val="clear" w:color="auto" w:fill="FFFFFF"/>
        <w:ind w:firstLine="709"/>
        <w:jc w:val="both"/>
        <w:rPr>
          <w:color w:val="000000"/>
          <w:spacing w:val="2"/>
          <w:sz w:val="24"/>
          <w:szCs w:val="24"/>
        </w:rPr>
      </w:pPr>
      <w:r w:rsidRPr="00EE0F24">
        <w:rPr>
          <w:color w:val="000000"/>
          <w:sz w:val="24"/>
          <w:szCs w:val="24"/>
        </w:rPr>
        <w:t>Се</w:t>
      </w:r>
      <w:r w:rsidRPr="00EE0F24">
        <w:rPr>
          <w:color w:val="000000"/>
          <w:sz w:val="24"/>
          <w:szCs w:val="24"/>
        </w:rPr>
        <w:softHyphen/>
      </w:r>
      <w:r w:rsidRPr="00EE0F24">
        <w:rPr>
          <w:color w:val="000000"/>
          <w:spacing w:val="-1"/>
          <w:sz w:val="24"/>
          <w:szCs w:val="24"/>
        </w:rPr>
        <w:t>годня термин апоптоз, буквально означающий «опа</w:t>
      </w:r>
      <w:r w:rsidRPr="00EE0F24">
        <w:rPr>
          <w:bCs/>
          <w:color w:val="000000"/>
          <w:sz w:val="24"/>
          <w:szCs w:val="24"/>
        </w:rPr>
        <w:t xml:space="preserve">дание </w:t>
      </w:r>
      <w:r w:rsidRPr="00EE0F24">
        <w:rPr>
          <w:color w:val="000000"/>
          <w:sz w:val="24"/>
          <w:szCs w:val="24"/>
        </w:rPr>
        <w:t xml:space="preserve">листьев», применяется к физиологическому </w:t>
      </w:r>
      <w:r w:rsidRPr="00EE0F24">
        <w:rPr>
          <w:color w:val="000000"/>
          <w:spacing w:val="-1"/>
          <w:sz w:val="24"/>
          <w:szCs w:val="24"/>
        </w:rPr>
        <w:t>явлению - самоубийству клеток, т.е. генетич</w:t>
      </w:r>
      <w:r w:rsidRPr="00EE0F24">
        <w:rPr>
          <w:color w:val="000000"/>
          <w:spacing w:val="-1"/>
          <w:sz w:val="24"/>
          <w:szCs w:val="24"/>
        </w:rPr>
        <w:t>е</w:t>
      </w:r>
      <w:r w:rsidRPr="00EE0F24">
        <w:rPr>
          <w:color w:val="000000"/>
          <w:spacing w:val="-1"/>
          <w:sz w:val="24"/>
          <w:szCs w:val="24"/>
        </w:rPr>
        <w:t>ски за</w:t>
      </w:r>
      <w:r w:rsidRPr="00EE0F24">
        <w:rPr>
          <w:color w:val="000000"/>
          <w:spacing w:val="-1"/>
          <w:sz w:val="24"/>
          <w:szCs w:val="24"/>
        </w:rPr>
        <w:softHyphen/>
        <w:t xml:space="preserve">программированной гибели клеток. Другими словами </w:t>
      </w:r>
      <w:r w:rsidRPr="00EE0F24">
        <w:rPr>
          <w:color w:val="000000"/>
          <w:sz w:val="24"/>
          <w:szCs w:val="24"/>
        </w:rPr>
        <w:t>существует особая генетическая программа, реализа</w:t>
      </w:r>
      <w:r w:rsidRPr="00EE0F24">
        <w:rPr>
          <w:color w:val="000000"/>
          <w:sz w:val="24"/>
          <w:szCs w:val="24"/>
        </w:rPr>
        <w:softHyphen/>
      </w:r>
      <w:r w:rsidRPr="00EE0F24">
        <w:rPr>
          <w:color w:val="000000"/>
          <w:spacing w:val="3"/>
          <w:sz w:val="24"/>
          <w:szCs w:val="24"/>
        </w:rPr>
        <w:t>ция к</w:t>
      </w:r>
      <w:r w:rsidRPr="00EE0F24">
        <w:rPr>
          <w:color w:val="000000"/>
          <w:spacing w:val="3"/>
          <w:sz w:val="24"/>
          <w:szCs w:val="24"/>
        </w:rPr>
        <w:t>о</w:t>
      </w:r>
      <w:r w:rsidRPr="00EE0F24">
        <w:rPr>
          <w:color w:val="000000"/>
          <w:spacing w:val="3"/>
          <w:sz w:val="24"/>
          <w:szCs w:val="24"/>
        </w:rPr>
        <w:t xml:space="preserve">торой при определенных условиях приводит </w:t>
      </w:r>
      <w:r w:rsidRPr="00EE0F24">
        <w:rPr>
          <w:color w:val="000000"/>
          <w:sz w:val="24"/>
          <w:szCs w:val="24"/>
        </w:rPr>
        <w:t>клетку к гибели. В современную науку испол</w:t>
      </w:r>
      <w:r w:rsidRPr="00EE0F24">
        <w:rPr>
          <w:color w:val="000000"/>
          <w:sz w:val="24"/>
          <w:szCs w:val="24"/>
        </w:rPr>
        <w:t>ь</w:t>
      </w:r>
      <w:r w:rsidRPr="00EE0F24">
        <w:rPr>
          <w:color w:val="000000"/>
          <w:sz w:val="24"/>
          <w:szCs w:val="24"/>
        </w:rPr>
        <w:t xml:space="preserve">зование термина </w:t>
      </w:r>
      <w:r w:rsidRPr="00EE0F24">
        <w:rPr>
          <w:color w:val="000000"/>
          <w:spacing w:val="2"/>
          <w:sz w:val="24"/>
          <w:szCs w:val="24"/>
        </w:rPr>
        <w:t>апо</w:t>
      </w:r>
      <w:r w:rsidRPr="00EE0F24">
        <w:rPr>
          <w:color w:val="000000"/>
          <w:spacing w:val="2"/>
          <w:sz w:val="24"/>
          <w:szCs w:val="24"/>
        </w:rPr>
        <w:t>п</w:t>
      </w:r>
      <w:r w:rsidRPr="00EE0F24">
        <w:rPr>
          <w:color w:val="000000"/>
          <w:spacing w:val="2"/>
          <w:sz w:val="24"/>
          <w:szCs w:val="24"/>
        </w:rPr>
        <w:t>тоз введено Керром (</w:t>
      </w:r>
      <w:r w:rsidRPr="00EE0F24">
        <w:rPr>
          <w:color w:val="000000"/>
          <w:spacing w:val="2"/>
          <w:sz w:val="24"/>
          <w:szCs w:val="24"/>
          <w:lang w:val="en-US"/>
        </w:rPr>
        <w:t>J</w:t>
      </w:r>
      <w:r w:rsidRPr="00EE0F24">
        <w:rPr>
          <w:color w:val="000000"/>
          <w:spacing w:val="2"/>
          <w:sz w:val="24"/>
          <w:szCs w:val="24"/>
        </w:rPr>
        <w:t>.</w:t>
      </w:r>
      <w:r w:rsidRPr="00EE0F24">
        <w:rPr>
          <w:color w:val="000000"/>
          <w:spacing w:val="2"/>
          <w:sz w:val="24"/>
          <w:szCs w:val="24"/>
          <w:lang w:val="en-US"/>
        </w:rPr>
        <w:t>F</w:t>
      </w:r>
      <w:r w:rsidRPr="00EE0F24">
        <w:rPr>
          <w:color w:val="000000"/>
          <w:spacing w:val="2"/>
          <w:sz w:val="24"/>
          <w:szCs w:val="24"/>
        </w:rPr>
        <w:t>.</w:t>
      </w:r>
      <w:r w:rsidRPr="00EE0F24">
        <w:rPr>
          <w:color w:val="000000"/>
          <w:spacing w:val="2"/>
          <w:sz w:val="24"/>
          <w:szCs w:val="24"/>
          <w:lang w:val="en-US"/>
        </w:rPr>
        <w:t>R</w:t>
      </w:r>
      <w:r w:rsidRPr="00EE0F24">
        <w:rPr>
          <w:color w:val="000000"/>
          <w:spacing w:val="2"/>
          <w:sz w:val="24"/>
          <w:szCs w:val="24"/>
        </w:rPr>
        <w:t xml:space="preserve">. </w:t>
      </w:r>
      <w:r w:rsidRPr="00EE0F24">
        <w:rPr>
          <w:color w:val="000000"/>
          <w:spacing w:val="2"/>
          <w:sz w:val="24"/>
          <w:szCs w:val="24"/>
          <w:lang w:val="en-US"/>
        </w:rPr>
        <w:t>Kerr</w:t>
      </w:r>
      <w:r w:rsidRPr="00EE0F24">
        <w:rPr>
          <w:color w:val="000000"/>
          <w:spacing w:val="2"/>
          <w:sz w:val="24"/>
          <w:szCs w:val="24"/>
        </w:rPr>
        <w:t>) в 1972 году.</w:t>
      </w:r>
    </w:p>
    <w:p w:rsidR="00234FA2" w:rsidRPr="00EE0F24" w:rsidRDefault="00234FA2" w:rsidP="00171034">
      <w:pPr>
        <w:ind w:right="-58" w:firstLine="709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Апоптозом управляют особые гены: стимулирует апоптоз ген р53 (ему принадлежит важнейшая роль в противоопухолевой защите), ингибирует апо</w:t>
      </w:r>
      <w:r w:rsidRPr="00EE0F24">
        <w:rPr>
          <w:sz w:val="24"/>
          <w:szCs w:val="24"/>
        </w:rPr>
        <w:t>п</w:t>
      </w:r>
      <w:r w:rsidRPr="00EE0F24">
        <w:rPr>
          <w:sz w:val="24"/>
          <w:szCs w:val="24"/>
        </w:rPr>
        <w:t xml:space="preserve">тоз – ген </w:t>
      </w:r>
      <w:r w:rsidRPr="00EE0F24">
        <w:rPr>
          <w:sz w:val="24"/>
          <w:szCs w:val="24"/>
          <w:lang w:val="en-US"/>
        </w:rPr>
        <w:t>bcl</w:t>
      </w:r>
      <w:r w:rsidRPr="00EE0F24">
        <w:rPr>
          <w:sz w:val="24"/>
          <w:szCs w:val="24"/>
        </w:rPr>
        <w:t>2 (относится к протоонкогенам из-за его способности предотвращать апоптоз и сохранять клетки с мутац</w:t>
      </w:r>
      <w:r w:rsidRPr="00EE0F24">
        <w:rPr>
          <w:sz w:val="24"/>
          <w:szCs w:val="24"/>
        </w:rPr>
        <w:t>и</w:t>
      </w:r>
      <w:r w:rsidRPr="00EE0F24">
        <w:rPr>
          <w:sz w:val="24"/>
          <w:szCs w:val="24"/>
        </w:rPr>
        <w:t>ями).</w:t>
      </w:r>
    </w:p>
    <w:p w:rsidR="00234FA2" w:rsidRPr="00EE0F24" w:rsidRDefault="00234FA2">
      <w:pPr>
        <w:pStyle w:val="31"/>
        <w:rPr>
          <w:sz w:val="24"/>
          <w:szCs w:val="24"/>
        </w:rPr>
      </w:pPr>
      <w:r w:rsidRPr="00EE0F24">
        <w:rPr>
          <w:sz w:val="24"/>
          <w:szCs w:val="24"/>
        </w:rPr>
        <w:t>Апоптоз противопоставляется другой распространенной форме гибели клеток – некр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зу.</w:t>
      </w:r>
    </w:p>
    <w:p w:rsidR="00326DFD" w:rsidRPr="00EE0F24" w:rsidRDefault="00873B7A" w:rsidP="00326DFD">
      <w:pPr>
        <w:pStyle w:val="31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961890" cy="4131310"/>
            <wp:effectExtent l="0" t="0" r="0" b="2540"/>
            <wp:docPr id="2" name="Рисунок 2" descr="Некроз_апопт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кроз_апопто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890" cy="413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FD" w:rsidRPr="00EE0F24" w:rsidRDefault="00326DFD" w:rsidP="00326DFD">
      <w:pPr>
        <w:pStyle w:val="31"/>
        <w:ind w:firstLine="0"/>
        <w:jc w:val="center"/>
        <w:rPr>
          <w:sz w:val="24"/>
          <w:szCs w:val="24"/>
        </w:rPr>
      </w:pPr>
    </w:p>
    <w:p w:rsidR="00326DFD" w:rsidRPr="00EE0F24" w:rsidRDefault="00E33C38" w:rsidP="00E33C38">
      <w:pPr>
        <w:pStyle w:val="31"/>
        <w:ind w:right="-1" w:firstLine="0"/>
        <w:rPr>
          <w:sz w:val="24"/>
          <w:szCs w:val="24"/>
        </w:rPr>
      </w:pPr>
      <w:r w:rsidRPr="00EE0F24">
        <w:rPr>
          <w:sz w:val="24"/>
          <w:szCs w:val="24"/>
        </w:rPr>
        <w:t>Рис. 2.2. Сравнительное изображение развития некроза и апоптоза клеток.</w:t>
      </w:r>
    </w:p>
    <w:p w:rsidR="00326DFD" w:rsidRPr="00EE0F24" w:rsidRDefault="00326DFD" w:rsidP="00E33C38">
      <w:pPr>
        <w:pStyle w:val="31"/>
        <w:ind w:right="-1" w:firstLine="0"/>
        <w:jc w:val="center"/>
        <w:rPr>
          <w:sz w:val="24"/>
          <w:szCs w:val="24"/>
        </w:rPr>
      </w:pPr>
    </w:p>
    <w:p w:rsidR="00234FA2" w:rsidRPr="00EE0F24" w:rsidRDefault="00234FA2" w:rsidP="00E33C38">
      <w:pPr>
        <w:pStyle w:val="31"/>
        <w:ind w:right="-1"/>
        <w:rPr>
          <w:sz w:val="24"/>
          <w:szCs w:val="24"/>
        </w:rPr>
      </w:pPr>
      <w:r w:rsidRPr="00EE0F24">
        <w:rPr>
          <w:sz w:val="24"/>
          <w:szCs w:val="24"/>
        </w:rPr>
        <w:t>Апоптоз проявляется уменьшением объема клетки в противоположность ее набух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</w:rPr>
        <w:t>нию при некрозе; конденсацией и фрагментацией хроматина; сниж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нием трансмембранного потенциала митохондрий; уплотнением цитоплазматической мембраны без выхода соде</w:t>
      </w:r>
      <w:r w:rsidRPr="00EE0F24">
        <w:rPr>
          <w:sz w:val="24"/>
          <w:szCs w:val="24"/>
        </w:rPr>
        <w:t>р</w:t>
      </w:r>
      <w:r w:rsidRPr="00EE0F24">
        <w:rPr>
          <w:sz w:val="24"/>
          <w:szCs w:val="24"/>
        </w:rPr>
        <w:t>жимого в окружающую среду. В результате фагоцитоза, которому клетки подвергаются уже в процессе апоптоза, их соде</w:t>
      </w:r>
      <w:r w:rsidRPr="00EE0F24">
        <w:rPr>
          <w:sz w:val="24"/>
          <w:szCs w:val="24"/>
        </w:rPr>
        <w:t>р</w:t>
      </w:r>
      <w:r w:rsidRPr="00EE0F24">
        <w:rPr>
          <w:sz w:val="24"/>
          <w:szCs w:val="24"/>
        </w:rPr>
        <w:t>жимое не выделяется в окружающую среду, как это бывает при некрозе, когда вокруг гибнущих клеток скапливаются активные внутриклеточные компоне</w:t>
      </w:r>
      <w:r w:rsidRPr="00EE0F24">
        <w:rPr>
          <w:sz w:val="24"/>
          <w:szCs w:val="24"/>
        </w:rPr>
        <w:t>н</w:t>
      </w:r>
      <w:r w:rsidRPr="00EE0F24">
        <w:rPr>
          <w:sz w:val="24"/>
          <w:szCs w:val="24"/>
        </w:rPr>
        <w:t>ты, вкл</w:t>
      </w:r>
      <w:r w:rsidRPr="00EE0F24">
        <w:rPr>
          <w:sz w:val="24"/>
          <w:szCs w:val="24"/>
        </w:rPr>
        <w:t>ю</w:t>
      </w:r>
      <w:r w:rsidRPr="00EE0F24">
        <w:rPr>
          <w:sz w:val="24"/>
          <w:szCs w:val="24"/>
        </w:rPr>
        <w:t xml:space="preserve">чая энзимы, закисляется среда, что способствует гибели других клеток и развитию очага воспаления. Апоптоз поражает </w:t>
      </w:r>
      <w:r w:rsidRPr="00EE0F24">
        <w:rPr>
          <w:i/>
          <w:iCs/>
          <w:sz w:val="24"/>
          <w:szCs w:val="24"/>
        </w:rPr>
        <w:t>индивидуальные клетки</w:t>
      </w:r>
      <w:r w:rsidRPr="00EE0F24">
        <w:rPr>
          <w:sz w:val="24"/>
          <w:szCs w:val="24"/>
        </w:rPr>
        <w:t xml:space="preserve"> и пра</w:t>
      </w:r>
      <w:r w:rsidRPr="00EE0F24">
        <w:rPr>
          <w:sz w:val="24"/>
          <w:szCs w:val="24"/>
        </w:rPr>
        <w:t>к</w:t>
      </w:r>
      <w:r w:rsidRPr="00EE0F24">
        <w:rPr>
          <w:sz w:val="24"/>
          <w:szCs w:val="24"/>
        </w:rPr>
        <w:t>тически не отражается на их окруж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нии.</w:t>
      </w:r>
    </w:p>
    <w:p w:rsidR="00326DFD" w:rsidRPr="00EE0F24" w:rsidRDefault="00326DFD">
      <w:pPr>
        <w:ind w:right="-58" w:firstLine="720"/>
        <w:jc w:val="both"/>
        <w:rPr>
          <w:b/>
          <w:bCs/>
          <w:sz w:val="24"/>
          <w:szCs w:val="24"/>
        </w:rPr>
      </w:pPr>
    </w:p>
    <w:p w:rsidR="00234FA2" w:rsidRPr="00EE0F24" w:rsidRDefault="00234FA2">
      <w:pPr>
        <w:ind w:right="-58" w:firstLine="720"/>
        <w:jc w:val="both"/>
        <w:rPr>
          <w:b/>
          <w:bCs/>
          <w:sz w:val="24"/>
          <w:szCs w:val="24"/>
        </w:rPr>
      </w:pPr>
      <w:r w:rsidRPr="00EE0F24">
        <w:rPr>
          <w:b/>
          <w:bCs/>
          <w:sz w:val="24"/>
          <w:szCs w:val="24"/>
        </w:rPr>
        <w:t>Стадии апоптоза:</w:t>
      </w:r>
    </w:p>
    <w:p w:rsidR="00234FA2" w:rsidRPr="00EE0F24" w:rsidRDefault="00234FA2">
      <w:pPr>
        <w:numPr>
          <w:ilvl w:val="0"/>
          <w:numId w:val="28"/>
        </w:numPr>
        <w:ind w:right="-58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Индукторная</w:t>
      </w:r>
      <w:r w:rsidRPr="00EE0F24">
        <w:rPr>
          <w:sz w:val="24"/>
          <w:szCs w:val="24"/>
        </w:rPr>
        <w:t>. Сигналами к развитию апоптоза (индукторами апоптоза) являются вн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 xml:space="preserve">клеточные (антигены, гормоны (например, кортикостероиды), цитокины, УФ- и </w:t>
      </w:r>
      <w:r w:rsidRPr="00EE0F24">
        <w:rPr>
          <w:sz w:val="24"/>
          <w:szCs w:val="24"/>
        </w:rPr>
        <w:sym w:font="Symbol" w:char="F067"/>
      </w:r>
      <w:r w:rsidRPr="00EE0F24">
        <w:rPr>
          <w:sz w:val="24"/>
          <w:szCs w:val="24"/>
        </w:rPr>
        <w:t>-излучение, нагревание) и внутриклеточные (повреждение хромосом и дефицит сигн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</w:rPr>
        <w:t xml:space="preserve">лов) факторы. К универсальным индукторам относятся также нарушение осмотического равновесия, высокое содержание </w:t>
      </w:r>
      <w:r w:rsidRPr="00EE0F24">
        <w:rPr>
          <w:sz w:val="24"/>
          <w:szCs w:val="24"/>
          <w:lang w:val="en-US"/>
        </w:rPr>
        <w:t>Ca</w:t>
      </w:r>
      <w:r w:rsidRPr="00EE0F24">
        <w:rPr>
          <w:sz w:val="24"/>
          <w:szCs w:val="24"/>
          <w:vertAlign w:val="superscript"/>
        </w:rPr>
        <w:t>++</w:t>
      </w:r>
      <w:r w:rsidRPr="00EE0F24">
        <w:rPr>
          <w:sz w:val="24"/>
          <w:szCs w:val="24"/>
        </w:rPr>
        <w:t xml:space="preserve"> и </w:t>
      </w:r>
      <w:r w:rsidRPr="00EE0F24">
        <w:rPr>
          <w:sz w:val="24"/>
          <w:szCs w:val="24"/>
          <w:lang w:val="en-US"/>
        </w:rPr>
        <w:t>NO</w:t>
      </w:r>
      <w:r w:rsidRPr="00EE0F24">
        <w:rPr>
          <w:sz w:val="24"/>
          <w:szCs w:val="24"/>
        </w:rPr>
        <w:t>. Индукторы апоптоза в свою очередь запу</w:t>
      </w:r>
      <w:r w:rsidRPr="00EE0F24">
        <w:rPr>
          <w:sz w:val="24"/>
          <w:szCs w:val="24"/>
        </w:rPr>
        <w:t>с</w:t>
      </w:r>
      <w:r w:rsidRPr="00EE0F24">
        <w:rPr>
          <w:sz w:val="24"/>
          <w:szCs w:val="24"/>
        </w:rPr>
        <w:t>кают ферменты (</w:t>
      </w:r>
      <w:r w:rsidRPr="00EE0F24">
        <w:rPr>
          <w:i/>
          <w:iCs/>
          <w:sz w:val="24"/>
          <w:szCs w:val="24"/>
        </w:rPr>
        <w:t>каспазы</w:t>
      </w:r>
      <w:r w:rsidRPr="00EE0F24">
        <w:rPr>
          <w:sz w:val="24"/>
          <w:szCs w:val="24"/>
        </w:rPr>
        <w:t>), которые регулируют весь процесс апоптоза. Эта стадия по</w:t>
      </w:r>
      <w:r w:rsidRPr="00EE0F24">
        <w:rPr>
          <w:sz w:val="24"/>
          <w:szCs w:val="24"/>
        </w:rPr>
        <w:t>д</w:t>
      </w:r>
      <w:r w:rsidRPr="00EE0F24">
        <w:rPr>
          <w:sz w:val="24"/>
          <w:szCs w:val="24"/>
        </w:rPr>
        <w:t>разумевает прохождение неких контрольных точек, в которых клетке предоставляется выбор между индукцией и блокадой апоптоза, т. е. данная стадия еще является обрат</w:t>
      </w:r>
      <w:r w:rsidRPr="00EE0F24">
        <w:rPr>
          <w:sz w:val="24"/>
          <w:szCs w:val="24"/>
        </w:rPr>
        <w:t>и</w:t>
      </w:r>
      <w:r w:rsidRPr="00EE0F24">
        <w:rPr>
          <w:sz w:val="24"/>
          <w:szCs w:val="24"/>
        </w:rPr>
        <w:t>мой. После их прохождения клетка вступает в следующую необратимую фазу апопт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за.</w:t>
      </w:r>
    </w:p>
    <w:p w:rsidR="00234FA2" w:rsidRPr="00EE0F24" w:rsidRDefault="00234FA2">
      <w:pPr>
        <w:numPr>
          <w:ilvl w:val="0"/>
          <w:numId w:val="28"/>
        </w:numPr>
        <w:ind w:right="-58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Эффекторная</w:t>
      </w:r>
      <w:r w:rsidRPr="00EE0F24">
        <w:rPr>
          <w:sz w:val="24"/>
          <w:szCs w:val="24"/>
        </w:rPr>
        <w:t xml:space="preserve"> – в клетке происходит снижение трансмембранного потенциала мит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 xml:space="preserve">хондрий, развивается массовый протеолиз и </w:t>
      </w:r>
      <w:r w:rsidRPr="00EE0F24">
        <w:rPr>
          <w:i/>
          <w:iCs/>
          <w:sz w:val="24"/>
          <w:szCs w:val="24"/>
        </w:rPr>
        <w:t>расщепление ядерной ДНК с формирован</w:t>
      </w:r>
      <w:r w:rsidRPr="00EE0F24">
        <w:rPr>
          <w:i/>
          <w:iCs/>
          <w:sz w:val="24"/>
          <w:szCs w:val="24"/>
        </w:rPr>
        <w:t>и</w:t>
      </w:r>
      <w:r w:rsidRPr="00EE0F24">
        <w:rPr>
          <w:i/>
          <w:iCs/>
          <w:sz w:val="24"/>
          <w:szCs w:val="24"/>
        </w:rPr>
        <w:t>ем крупных фрагментов (олигонуклеосом и нуклеосом</w:t>
      </w:r>
      <w:r w:rsidRPr="00EE0F24">
        <w:rPr>
          <w:sz w:val="24"/>
          <w:szCs w:val="24"/>
        </w:rPr>
        <w:t>. Такая фрагментация считается биохимическим маркером апоптоза, а на ее выявлении основаны современные методы диагностики апоптоза.</w:t>
      </w:r>
    </w:p>
    <w:p w:rsidR="00234FA2" w:rsidRPr="00EE0F24" w:rsidRDefault="00234FA2">
      <w:pPr>
        <w:numPr>
          <w:ilvl w:val="0"/>
          <w:numId w:val="28"/>
        </w:numPr>
        <w:ind w:right="-58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lastRenderedPageBreak/>
        <w:t>Д</w:t>
      </w:r>
      <w:r w:rsidRPr="00EE0F24">
        <w:rPr>
          <w:i/>
          <w:iCs/>
          <w:sz w:val="24"/>
          <w:szCs w:val="24"/>
        </w:rPr>
        <w:t>е</w:t>
      </w:r>
      <w:r w:rsidRPr="00EE0F24">
        <w:rPr>
          <w:i/>
          <w:iCs/>
          <w:sz w:val="24"/>
          <w:szCs w:val="24"/>
        </w:rPr>
        <w:t>градация</w:t>
      </w:r>
      <w:r w:rsidRPr="00EE0F24">
        <w:rPr>
          <w:sz w:val="24"/>
          <w:szCs w:val="24"/>
        </w:rPr>
        <w:t xml:space="preserve"> клетки.</w:t>
      </w:r>
    </w:p>
    <w:p w:rsidR="00234FA2" w:rsidRPr="00EE0F24" w:rsidRDefault="00234FA2">
      <w:pPr>
        <w:ind w:right="-58" w:firstLine="720"/>
        <w:jc w:val="both"/>
        <w:rPr>
          <w:b/>
          <w:sz w:val="24"/>
          <w:szCs w:val="24"/>
        </w:rPr>
      </w:pPr>
    </w:p>
    <w:p w:rsidR="00234FA2" w:rsidRPr="00EE0F24" w:rsidRDefault="00234FA2">
      <w:pPr>
        <w:ind w:right="-58" w:firstLine="720"/>
        <w:jc w:val="both"/>
        <w:rPr>
          <w:sz w:val="24"/>
          <w:szCs w:val="24"/>
        </w:rPr>
      </w:pPr>
      <w:r w:rsidRPr="00EE0F24">
        <w:rPr>
          <w:b/>
          <w:sz w:val="24"/>
          <w:szCs w:val="24"/>
        </w:rPr>
        <w:t>Роль апоптоза</w:t>
      </w:r>
      <w:r w:rsidRPr="00EE0F24">
        <w:rPr>
          <w:sz w:val="24"/>
          <w:szCs w:val="24"/>
        </w:rPr>
        <w:t>:</w:t>
      </w:r>
    </w:p>
    <w:p w:rsidR="00234FA2" w:rsidRPr="00EE0F24" w:rsidRDefault="00234FA2">
      <w:pPr>
        <w:numPr>
          <w:ilvl w:val="1"/>
          <w:numId w:val="28"/>
        </w:numPr>
        <w:tabs>
          <w:tab w:val="clear" w:pos="1260"/>
          <w:tab w:val="num" w:pos="851"/>
        </w:tabs>
        <w:ind w:left="851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Поддержание постоянства численности клеток (своего рода контроль перенас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ления.</w:t>
      </w:r>
    </w:p>
    <w:p w:rsidR="00234FA2" w:rsidRPr="00EE0F24" w:rsidRDefault="00234FA2">
      <w:pPr>
        <w:numPr>
          <w:ilvl w:val="1"/>
          <w:numId w:val="28"/>
        </w:numPr>
        <w:tabs>
          <w:tab w:val="clear" w:pos="1260"/>
          <w:tab w:val="num" w:pos="851"/>
        </w:tabs>
        <w:ind w:left="851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Определение формы организма и его частей (например, наблюдается интенсивный апоптоз нервных клеток в процессе формирования коры у зародыша на 12-23-й нед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лях беременности).</w:t>
      </w:r>
    </w:p>
    <w:p w:rsidR="00234FA2" w:rsidRPr="00EE0F24" w:rsidRDefault="00234FA2">
      <w:pPr>
        <w:numPr>
          <w:ilvl w:val="1"/>
          <w:numId w:val="28"/>
        </w:numPr>
        <w:tabs>
          <w:tab w:val="clear" w:pos="1260"/>
          <w:tab w:val="num" w:pos="851"/>
        </w:tabs>
        <w:ind w:left="851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Обеспечение правильного соотношения численности клеток различных типов (быс</w:t>
      </w:r>
      <w:r w:rsidRPr="00EE0F24">
        <w:rPr>
          <w:sz w:val="24"/>
          <w:szCs w:val="24"/>
        </w:rPr>
        <w:t>т</w:t>
      </w:r>
      <w:r w:rsidRPr="00EE0F24">
        <w:rPr>
          <w:sz w:val="24"/>
          <w:szCs w:val="24"/>
        </w:rPr>
        <w:t>рая атрофия гормон-зависимых тканей при снижении концентрации соответству</w:t>
      </w:r>
      <w:r w:rsidRPr="00EE0F24">
        <w:rPr>
          <w:sz w:val="24"/>
          <w:szCs w:val="24"/>
        </w:rPr>
        <w:t>ю</w:t>
      </w:r>
      <w:r w:rsidRPr="00EE0F24">
        <w:rPr>
          <w:sz w:val="24"/>
          <w:szCs w:val="24"/>
        </w:rPr>
        <w:t>щих гормонов, например, в женских половых органах в течение менструального ци</w:t>
      </w:r>
      <w:r w:rsidRPr="00EE0F24">
        <w:rPr>
          <w:sz w:val="24"/>
          <w:szCs w:val="24"/>
        </w:rPr>
        <w:t>к</w:t>
      </w:r>
      <w:r w:rsidRPr="00EE0F24">
        <w:rPr>
          <w:sz w:val="24"/>
          <w:szCs w:val="24"/>
        </w:rPr>
        <w:t>ла, или в простате при снижении концентрации ан</w:t>
      </w:r>
      <w:r w:rsidRPr="00EE0F24">
        <w:rPr>
          <w:sz w:val="24"/>
          <w:szCs w:val="24"/>
        </w:rPr>
        <w:t>д</w:t>
      </w:r>
      <w:r w:rsidRPr="00EE0F24">
        <w:rPr>
          <w:sz w:val="24"/>
          <w:szCs w:val="24"/>
        </w:rPr>
        <w:t>рогенов).</w:t>
      </w:r>
    </w:p>
    <w:p w:rsidR="00234FA2" w:rsidRPr="00EE0F24" w:rsidRDefault="00234FA2">
      <w:pPr>
        <w:numPr>
          <w:ilvl w:val="1"/>
          <w:numId w:val="28"/>
        </w:numPr>
        <w:tabs>
          <w:tab w:val="clear" w:pos="1260"/>
          <w:tab w:val="num" w:pos="851"/>
        </w:tabs>
        <w:ind w:left="851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Удаление генетически дефектных клеток.</w:t>
      </w:r>
    </w:p>
    <w:p w:rsidR="00234FA2" w:rsidRPr="00EE0F24" w:rsidRDefault="00234FA2">
      <w:pPr>
        <w:numPr>
          <w:ilvl w:val="1"/>
          <w:numId w:val="28"/>
        </w:numPr>
        <w:tabs>
          <w:tab w:val="clear" w:pos="1260"/>
          <w:tab w:val="num" w:pos="851"/>
        </w:tabs>
        <w:ind w:left="851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Селекция лимфоцитов и регуляция иммунных процессов.</w:t>
      </w:r>
    </w:p>
    <w:p w:rsidR="00234FA2" w:rsidRPr="00EE0F24" w:rsidRDefault="00234FA2">
      <w:pPr>
        <w:ind w:right="-5"/>
        <w:rPr>
          <w:sz w:val="24"/>
          <w:szCs w:val="24"/>
        </w:rPr>
      </w:pPr>
    </w:p>
    <w:p w:rsidR="0062505F" w:rsidRPr="00EE0F24" w:rsidRDefault="00873B7A" w:rsidP="0062505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66665" cy="3229610"/>
            <wp:effectExtent l="0" t="0" r="635" b="8890"/>
            <wp:docPr id="3" name="Рисунок 3" descr="Клет_ци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лет_цик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665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05F" w:rsidRPr="00EE0F24" w:rsidRDefault="0062505F" w:rsidP="0062505F">
      <w:pPr>
        <w:jc w:val="center"/>
        <w:rPr>
          <w:sz w:val="24"/>
          <w:szCs w:val="24"/>
        </w:rPr>
      </w:pPr>
    </w:p>
    <w:p w:rsidR="0062505F" w:rsidRPr="00EE0F24" w:rsidRDefault="0062505F" w:rsidP="0062505F">
      <w:p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Рис.</w:t>
      </w:r>
      <w:r w:rsidR="00326DFD" w:rsidRPr="00EE0F24">
        <w:rPr>
          <w:sz w:val="24"/>
          <w:szCs w:val="24"/>
        </w:rPr>
        <w:t xml:space="preserve"> 2.3</w:t>
      </w:r>
      <w:r w:rsidRPr="00EE0F24">
        <w:rPr>
          <w:sz w:val="24"/>
          <w:szCs w:val="24"/>
        </w:rPr>
        <w:t>. Схема клеточного цикла.</w:t>
      </w:r>
    </w:p>
    <w:p w:rsidR="00B14393" w:rsidRPr="00EE0F24" w:rsidRDefault="00B14393" w:rsidP="0062505F">
      <w:pPr>
        <w:jc w:val="both"/>
        <w:rPr>
          <w:sz w:val="24"/>
          <w:szCs w:val="24"/>
        </w:rPr>
      </w:pPr>
    </w:p>
    <w:p w:rsidR="00B14393" w:rsidRPr="00EE0F24" w:rsidRDefault="00B14393" w:rsidP="00B14393">
      <w:pPr>
        <w:ind w:right="-5" w:firstLine="709"/>
        <w:jc w:val="both"/>
        <w:rPr>
          <w:sz w:val="24"/>
          <w:szCs w:val="24"/>
        </w:rPr>
      </w:pPr>
      <w:r w:rsidRPr="00EE0F24">
        <w:rPr>
          <w:b/>
          <w:bCs/>
          <w:sz w:val="24"/>
          <w:szCs w:val="24"/>
        </w:rPr>
        <w:t>Ингибиторы апоптоза:</w:t>
      </w:r>
    </w:p>
    <w:p w:rsidR="00B14393" w:rsidRPr="00EE0F24" w:rsidRDefault="00B14393" w:rsidP="00B14393">
      <w:pPr>
        <w:numPr>
          <w:ilvl w:val="0"/>
          <w:numId w:val="40"/>
        </w:numPr>
        <w:ind w:right="-5"/>
        <w:jc w:val="both"/>
        <w:rPr>
          <w:i/>
          <w:iCs/>
          <w:sz w:val="24"/>
          <w:szCs w:val="24"/>
        </w:rPr>
      </w:pPr>
      <w:r w:rsidRPr="00EE0F24">
        <w:rPr>
          <w:i/>
          <w:iCs/>
          <w:sz w:val="24"/>
          <w:szCs w:val="24"/>
        </w:rPr>
        <w:t>мутация Р53;</w:t>
      </w:r>
    </w:p>
    <w:p w:rsidR="00B14393" w:rsidRPr="00EE0F24" w:rsidRDefault="00B14393" w:rsidP="00B14393">
      <w:pPr>
        <w:numPr>
          <w:ilvl w:val="0"/>
          <w:numId w:val="40"/>
        </w:numPr>
        <w:ind w:right="-5"/>
        <w:jc w:val="both"/>
        <w:rPr>
          <w:i/>
          <w:iCs/>
          <w:sz w:val="24"/>
          <w:szCs w:val="24"/>
        </w:rPr>
      </w:pPr>
      <w:r w:rsidRPr="00EE0F24">
        <w:rPr>
          <w:i/>
          <w:iCs/>
          <w:sz w:val="24"/>
          <w:szCs w:val="24"/>
        </w:rPr>
        <w:t>теломераза;</w:t>
      </w:r>
    </w:p>
    <w:p w:rsidR="00B14393" w:rsidRPr="00EE0F24" w:rsidRDefault="00B14393" w:rsidP="00B14393">
      <w:pPr>
        <w:numPr>
          <w:ilvl w:val="0"/>
          <w:numId w:val="40"/>
        </w:numPr>
        <w:ind w:right="-5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 xml:space="preserve">интерферон </w:t>
      </w:r>
      <w:r w:rsidRPr="00EE0F24">
        <w:rPr>
          <w:i/>
          <w:iCs/>
          <w:sz w:val="24"/>
          <w:szCs w:val="24"/>
          <w:lang w:val="en-US"/>
        </w:rPr>
        <w:t>j</w:t>
      </w:r>
      <w:r w:rsidRPr="00EE0F24">
        <w:rPr>
          <w:i/>
          <w:iCs/>
          <w:sz w:val="24"/>
          <w:szCs w:val="24"/>
        </w:rPr>
        <w:t>.</w:t>
      </w:r>
    </w:p>
    <w:p w:rsidR="0062505F" w:rsidRPr="00EE0F24" w:rsidRDefault="0062505F">
      <w:pPr>
        <w:ind w:right="-5" w:firstLine="709"/>
        <w:jc w:val="both"/>
        <w:rPr>
          <w:sz w:val="24"/>
          <w:szCs w:val="24"/>
        </w:rPr>
      </w:pPr>
    </w:p>
    <w:p w:rsidR="00234FA2" w:rsidRPr="00EE0F24" w:rsidRDefault="00234FA2">
      <w:pPr>
        <w:ind w:right="-5" w:firstLine="709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Воздействие радиации</w:t>
      </w:r>
      <w:r w:rsidRPr="00EE0F24">
        <w:rPr>
          <w:noProof/>
          <w:sz w:val="24"/>
          <w:szCs w:val="24"/>
        </w:rPr>
        <w:t xml:space="preserve"> вызывает (через свободно-радикальное повреждение) </w:t>
      </w:r>
      <w:r w:rsidRPr="00EE0F24">
        <w:rPr>
          <w:sz w:val="24"/>
          <w:szCs w:val="24"/>
        </w:rPr>
        <w:t xml:space="preserve">мутации и изменение в структуре ДНК. В результате – клетка остается в </w:t>
      </w:r>
      <w:r w:rsidRPr="00EE0F24">
        <w:rPr>
          <w:sz w:val="24"/>
          <w:szCs w:val="24"/>
          <w:lang w:val="en-US"/>
        </w:rPr>
        <w:t>G</w:t>
      </w:r>
      <w:r w:rsidRPr="00EE0F24">
        <w:rPr>
          <w:sz w:val="24"/>
          <w:szCs w:val="24"/>
        </w:rPr>
        <w:t xml:space="preserve">1-фазе митоза (если она входит в </w:t>
      </w:r>
      <w:r w:rsidRPr="00EE0F24">
        <w:rPr>
          <w:sz w:val="24"/>
          <w:szCs w:val="24"/>
          <w:lang w:val="en-US"/>
        </w:rPr>
        <w:t>S</w:t>
      </w:r>
      <w:r w:rsidRPr="00EE0F24">
        <w:rPr>
          <w:b/>
          <w:sz w:val="24"/>
          <w:szCs w:val="24"/>
        </w:rPr>
        <w:t>-</w:t>
      </w:r>
      <w:r w:rsidRPr="00EE0F24">
        <w:rPr>
          <w:sz w:val="24"/>
          <w:szCs w:val="24"/>
        </w:rPr>
        <w:t xml:space="preserve">фазу, то происходит апоптоз). Мутационная форма </w:t>
      </w:r>
      <w:r w:rsidRPr="00EE0F24">
        <w:rPr>
          <w:i/>
          <w:iCs/>
          <w:sz w:val="24"/>
          <w:szCs w:val="24"/>
        </w:rPr>
        <w:t>белка Р53</w:t>
      </w:r>
      <w:r w:rsidRPr="00EE0F24">
        <w:rPr>
          <w:sz w:val="24"/>
          <w:szCs w:val="24"/>
        </w:rPr>
        <w:t xml:space="preserve"> не обладает спосо</w:t>
      </w:r>
      <w:r w:rsidRPr="00EE0F24">
        <w:rPr>
          <w:sz w:val="24"/>
          <w:szCs w:val="24"/>
        </w:rPr>
        <w:t>б</w:t>
      </w:r>
      <w:r w:rsidRPr="00EE0F24">
        <w:rPr>
          <w:sz w:val="24"/>
          <w:szCs w:val="24"/>
        </w:rPr>
        <w:t>ностью останавливать клеточный цикл, это явление наблюд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</w:rPr>
        <w:t>ется у опухолевых клеток</w:t>
      </w:r>
    </w:p>
    <w:p w:rsidR="00234FA2" w:rsidRPr="00EE0F24" w:rsidRDefault="00234FA2">
      <w:pPr>
        <w:ind w:right="-5" w:firstLine="709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Теломераза</w:t>
      </w:r>
      <w:r w:rsidRPr="00EE0F24">
        <w:rPr>
          <w:sz w:val="24"/>
          <w:szCs w:val="24"/>
        </w:rPr>
        <w:t xml:space="preserve"> – фермент, обеспечивающий восстановление длины теломерного (конц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вого) участка хромосомной ДНК. Каждое деление делает хромосому короче на 10-20 тел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мерных фрагментов. Что дает возможность произвести только 50 делении (лимит Хайфлика).</w:t>
      </w:r>
    </w:p>
    <w:p w:rsidR="00234FA2" w:rsidRPr="00EE0F24" w:rsidRDefault="00234FA2">
      <w:pPr>
        <w:ind w:right="-5" w:firstLine="709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У человека теломераза функционирует только в эмбриональных клетках  и семенн</w:t>
      </w:r>
      <w:r w:rsidRPr="00EE0F24">
        <w:rPr>
          <w:sz w:val="24"/>
          <w:szCs w:val="24"/>
        </w:rPr>
        <w:t>и</w:t>
      </w:r>
      <w:r w:rsidRPr="00EE0F24">
        <w:rPr>
          <w:sz w:val="24"/>
          <w:szCs w:val="24"/>
        </w:rPr>
        <w:t>ках, вырабатывающих сперматозоиды в течение всей жизни. В опухолевых клетках телом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 xml:space="preserve">раза активна.   </w:t>
      </w:r>
    </w:p>
    <w:p w:rsidR="00234FA2" w:rsidRPr="00EE0F24" w:rsidRDefault="00234FA2">
      <w:pPr>
        <w:ind w:left="360" w:right="-58"/>
        <w:jc w:val="both"/>
        <w:rPr>
          <w:b/>
          <w:sz w:val="24"/>
          <w:szCs w:val="24"/>
        </w:rPr>
      </w:pPr>
    </w:p>
    <w:p w:rsidR="00234FA2" w:rsidRPr="00EE0F24" w:rsidRDefault="00234FA2">
      <w:pPr>
        <w:ind w:right="-58" w:firstLine="709"/>
        <w:jc w:val="both"/>
        <w:rPr>
          <w:b/>
          <w:sz w:val="24"/>
          <w:szCs w:val="24"/>
        </w:rPr>
      </w:pPr>
      <w:r w:rsidRPr="00EE0F24">
        <w:rPr>
          <w:b/>
          <w:sz w:val="24"/>
          <w:szCs w:val="24"/>
        </w:rPr>
        <w:lastRenderedPageBreak/>
        <w:t>Патология, обусловленная нарушением апоптоза:</w:t>
      </w:r>
    </w:p>
    <w:p w:rsidR="00234FA2" w:rsidRPr="00EE0F24" w:rsidRDefault="00234FA2">
      <w:pPr>
        <w:pStyle w:val="2"/>
        <w:numPr>
          <w:ilvl w:val="2"/>
          <w:numId w:val="28"/>
        </w:numPr>
        <w:tabs>
          <w:tab w:val="clear" w:pos="2160"/>
          <w:tab w:val="num" w:pos="0"/>
        </w:tabs>
        <w:ind w:left="0" w:firstLine="709"/>
        <w:rPr>
          <w:i/>
          <w:iCs/>
          <w:sz w:val="24"/>
          <w:szCs w:val="24"/>
        </w:rPr>
      </w:pPr>
      <w:r w:rsidRPr="00EE0F24">
        <w:rPr>
          <w:i/>
          <w:iCs/>
          <w:sz w:val="24"/>
          <w:szCs w:val="24"/>
        </w:rPr>
        <w:t>Ослабление апоптоза</w:t>
      </w:r>
    </w:p>
    <w:p w:rsidR="00234FA2" w:rsidRPr="00EE0F24" w:rsidRDefault="00234FA2">
      <w:pPr>
        <w:numPr>
          <w:ilvl w:val="3"/>
          <w:numId w:val="28"/>
        </w:numPr>
        <w:tabs>
          <w:tab w:val="clear" w:pos="2700"/>
          <w:tab w:val="num" w:pos="1418"/>
        </w:tabs>
        <w:ind w:left="1418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аутоиммунные процессы (семейный аутоиммунный лимфопролиферативный синдром, системная красная волчанка, ревматоидный ар</w:t>
      </w:r>
      <w:r w:rsidRPr="00EE0F24">
        <w:rPr>
          <w:sz w:val="24"/>
          <w:szCs w:val="24"/>
        </w:rPr>
        <w:t>т</w:t>
      </w:r>
      <w:r w:rsidRPr="00EE0F24">
        <w:rPr>
          <w:sz w:val="24"/>
          <w:szCs w:val="24"/>
        </w:rPr>
        <w:t>рит);</w:t>
      </w:r>
    </w:p>
    <w:p w:rsidR="00234FA2" w:rsidRPr="00EE0F24" w:rsidRDefault="00234FA2">
      <w:pPr>
        <w:numPr>
          <w:ilvl w:val="3"/>
          <w:numId w:val="28"/>
        </w:numPr>
        <w:tabs>
          <w:tab w:val="clear" w:pos="2700"/>
          <w:tab w:val="num" w:pos="1418"/>
        </w:tabs>
        <w:ind w:left="1418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злокачественные опухоли (лимфома Беркитта, лейкозы, солидные опухоли).</w:t>
      </w:r>
    </w:p>
    <w:p w:rsidR="00234FA2" w:rsidRPr="00EE0F24" w:rsidRDefault="00234FA2">
      <w:pPr>
        <w:numPr>
          <w:ilvl w:val="2"/>
          <w:numId w:val="28"/>
        </w:numPr>
        <w:tabs>
          <w:tab w:val="clear" w:pos="2160"/>
          <w:tab w:val="num" w:pos="0"/>
        </w:tabs>
        <w:ind w:left="0" w:right="-58" w:firstLine="709"/>
        <w:jc w:val="both"/>
        <w:rPr>
          <w:i/>
          <w:iCs/>
          <w:sz w:val="24"/>
          <w:szCs w:val="24"/>
        </w:rPr>
      </w:pPr>
      <w:r w:rsidRPr="00EE0F24">
        <w:rPr>
          <w:i/>
          <w:iCs/>
          <w:sz w:val="24"/>
          <w:szCs w:val="24"/>
        </w:rPr>
        <w:t>Ускорение апоптоза</w:t>
      </w:r>
    </w:p>
    <w:p w:rsidR="00234FA2" w:rsidRPr="00EE0F24" w:rsidRDefault="00234FA2">
      <w:pPr>
        <w:numPr>
          <w:ilvl w:val="0"/>
          <w:numId w:val="29"/>
        </w:numPr>
        <w:tabs>
          <w:tab w:val="clear" w:pos="720"/>
          <w:tab w:val="num" w:pos="1418"/>
        </w:tabs>
        <w:ind w:left="1418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врожденные уродства (волчья пасть, заячья губа и др.);</w:t>
      </w:r>
    </w:p>
    <w:p w:rsidR="00234FA2" w:rsidRPr="00EE0F24" w:rsidRDefault="00234FA2">
      <w:pPr>
        <w:numPr>
          <w:ilvl w:val="0"/>
          <w:numId w:val="29"/>
        </w:numPr>
        <w:tabs>
          <w:tab w:val="clear" w:pos="720"/>
          <w:tab w:val="num" w:pos="1418"/>
        </w:tabs>
        <w:ind w:left="1418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болезни крови (миелодисплазии, анемии (железо- фолио- В12 – дефицитные), тромбоцитопения, нейтропения).</w:t>
      </w:r>
    </w:p>
    <w:p w:rsidR="00234FA2" w:rsidRPr="00EE0F24" w:rsidRDefault="00234FA2">
      <w:pPr>
        <w:numPr>
          <w:ilvl w:val="0"/>
          <w:numId w:val="29"/>
        </w:numPr>
        <w:tabs>
          <w:tab w:val="clear" w:pos="720"/>
          <w:tab w:val="num" w:pos="1418"/>
        </w:tabs>
        <w:ind w:left="1418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инфекционные заболевания (СПИД, бактериальный сепсис и др.);</w:t>
      </w:r>
    </w:p>
    <w:p w:rsidR="00234FA2" w:rsidRPr="00EE0F24" w:rsidRDefault="00234FA2">
      <w:pPr>
        <w:numPr>
          <w:ilvl w:val="0"/>
          <w:numId w:val="29"/>
        </w:numPr>
        <w:tabs>
          <w:tab w:val="clear" w:pos="720"/>
          <w:tab w:val="num" w:pos="1418"/>
        </w:tabs>
        <w:ind w:left="1418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дистрофические заболевания нервной системы (боковой амиотрофический склероз, болезнь Альцгеймера, спинальная мышечная атр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фия);</w:t>
      </w:r>
    </w:p>
    <w:p w:rsidR="00234FA2" w:rsidRPr="00EE0F24" w:rsidRDefault="00234FA2">
      <w:pPr>
        <w:numPr>
          <w:ilvl w:val="0"/>
          <w:numId w:val="29"/>
        </w:numPr>
        <w:tabs>
          <w:tab w:val="clear" w:pos="720"/>
          <w:tab w:val="num" w:pos="1418"/>
        </w:tabs>
        <w:ind w:left="1418" w:right="-5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другие заболевания (инфаркт миокарда, токсические гепатиты).</w:t>
      </w:r>
    </w:p>
    <w:p w:rsidR="00234FA2" w:rsidRPr="00EE0F24" w:rsidRDefault="00234FA2">
      <w:pPr>
        <w:pStyle w:val="30"/>
        <w:ind w:left="360"/>
        <w:rPr>
          <w:rFonts w:ascii="Comic Sans MS" w:hAnsi="Comic Sans MS"/>
          <w:sz w:val="24"/>
          <w:szCs w:val="24"/>
        </w:rPr>
      </w:pPr>
    </w:p>
    <w:p w:rsidR="00234FA2" w:rsidRPr="00EE0F24" w:rsidRDefault="00234FA2">
      <w:pPr>
        <w:numPr>
          <w:ilvl w:val="0"/>
          <w:numId w:val="39"/>
        </w:numPr>
        <w:jc w:val="both"/>
        <w:rPr>
          <w:rFonts w:ascii="Comic Sans MS" w:hAnsi="Comic Sans MS"/>
          <w:sz w:val="24"/>
          <w:szCs w:val="24"/>
        </w:rPr>
      </w:pPr>
      <w:r w:rsidRPr="00EE0F24">
        <w:rPr>
          <w:rFonts w:ascii="Comic Sans MS" w:hAnsi="Comic Sans MS"/>
          <w:sz w:val="24"/>
          <w:szCs w:val="24"/>
        </w:rPr>
        <w:t>Компенсаторные механизмы клетки при повреждении.</w:t>
      </w:r>
    </w:p>
    <w:p w:rsidR="00234FA2" w:rsidRPr="00EE0F24" w:rsidRDefault="00234FA2">
      <w:pPr>
        <w:pStyle w:val="1"/>
        <w:spacing w:line="240" w:lineRule="auto"/>
        <w:ind w:right="0" w:firstLine="0"/>
        <w:jc w:val="center"/>
        <w:rPr>
          <w:smallCaps/>
          <w:sz w:val="24"/>
          <w:szCs w:val="24"/>
          <w:lang w:val="ru-RU"/>
        </w:rPr>
      </w:pPr>
    </w:p>
    <w:p w:rsidR="00234FA2" w:rsidRPr="00EE0F24" w:rsidRDefault="00234FA2">
      <w:pPr>
        <w:pStyle w:val="1"/>
        <w:spacing w:line="240" w:lineRule="auto"/>
        <w:ind w:right="0" w:firstLine="0"/>
        <w:jc w:val="center"/>
        <w:rPr>
          <w:smallCaps/>
          <w:sz w:val="24"/>
          <w:szCs w:val="24"/>
          <w:lang w:val="ru-RU"/>
        </w:rPr>
      </w:pPr>
      <w:r w:rsidRPr="00EE0F24">
        <w:rPr>
          <w:smallCaps/>
          <w:sz w:val="24"/>
          <w:szCs w:val="24"/>
          <w:lang w:val="ru-RU"/>
        </w:rPr>
        <w:t>Адаптация клеток при повреждении</w:t>
      </w:r>
    </w:p>
    <w:p w:rsidR="00234FA2" w:rsidRPr="00EE0F24" w:rsidRDefault="00234FA2" w:rsidP="001F4410">
      <w:pPr>
        <w:pStyle w:val="a4"/>
        <w:numPr>
          <w:ilvl w:val="0"/>
          <w:numId w:val="20"/>
        </w:numPr>
        <w:tabs>
          <w:tab w:val="clear" w:pos="360"/>
          <w:tab w:val="num" w:pos="851"/>
        </w:tabs>
        <w:spacing w:line="240" w:lineRule="auto"/>
        <w:ind w:left="0" w:right="0" w:firstLine="369"/>
        <w:jc w:val="both"/>
        <w:rPr>
          <w:sz w:val="24"/>
          <w:szCs w:val="24"/>
          <w:lang w:val="ru-RU"/>
        </w:rPr>
      </w:pPr>
      <w:r w:rsidRPr="00EE0F24">
        <w:rPr>
          <w:sz w:val="24"/>
          <w:szCs w:val="24"/>
          <w:lang w:val="ru-RU"/>
        </w:rPr>
        <w:t>Активация энергообеспечения клетки. Активация ферментов окисления и фосфор</w:t>
      </w:r>
      <w:r w:rsidRPr="00EE0F24">
        <w:rPr>
          <w:sz w:val="24"/>
          <w:szCs w:val="24"/>
          <w:lang w:val="ru-RU"/>
        </w:rPr>
        <w:t>и</w:t>
      </w:r>
      <w:r w:rsidRPr="00EE0F24">
        <w:rPr>
          <w:sz w:val="24"/>
          <w:szCs w:val="24"/>
          <w:lang w:val="ru-RU"/>
        </w:rPr>
        <w:t>лирования. Активация гликолиза.</w:t>
      </w:r>
    </w:p>
    <w:p w:rsidR="00234FA2" w:rsidRPr="00EE0F24" w:rsidRDefault="00234FA2" w:rsidP="001F4410">
      <w:pPr>
        <w:numPr>
          <w:ilvl w:val="0"/>
          <w:numId w:val="20"/>
        </w:numPr>
        <w:tabs>
          <w:tab w:val="clear" w:pos="360"/>
          <w:tab w:val="num" w:pos="851"/>
        </w:tabs>
        <w:ind w:left="0" w:firstLine="369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Активация антиоксидантных систем, ингибиторов ферментов, буферных систем. В клетках есть протоновые помпы, выкачивают (Н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>)</w:t>
      </w:r>
      <w:r w:rsidRPr="00EE0F24">
        <w:rPr>
          <w:b/>
          <w:sz w:val="24"/>
          <w:szCs w:val="24"/>
        </w:rPr>
        <w:t xml:space="preserve"> </w:t>
      </w:r>
      <w:r w:rsidRPr="00EE0F24">
        <w:rPr>
          <w:sz w:val="24"/>
          <w:szCs w:val="24"/>
        </w:rPr>
        <w:t xml:space="preserve">ионы в обмен на </w:t>
      </w:r>
      <w:r w:rsidRPr="00EE0F24">
        <w:rPr>
          <w:bCs/>
          <w:sz w:val="24"/>
          <w:szCs w:val="24"/>
        </w:rPr>
        <w:t>(</w:t>
      </w:r>
      <w:r w:rsidRPr="00EE0F24">
        <w:rPr>
          <w:sz w:val="24"/>
          <w:szCs w:val="24"/>
          <w:lang w:val="en-US"/>
        </w:rPr>
        <w:t>Na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>), что позволяет и</w:t>
      </w:r>
      <w:r w:rsidRPr="00EE0F24">
        <w:rPr>
          <w:sz w:val="24"/>
          <w:szCs w:val="24"/>
        </w:rPr>
        <w:t>з</w:t>
      </w:r>
      <w:r w:rsidRPr="00EE0F24">
        <w:rPr>
          <w:sz w:val="24"/>
          <w:szCs w:val="24"/>
        </w:rPr>
        <w:t>бавиться от ацидоза, при этом клетка может синтезировать бикарбонат, так как в клетках есть фермент карбоангидраза (это происходит в эпителии почечного канальца), при этом о</w:t>
      </w:r>
      <w:r w:rsidRPr="00EE0F24">
        <w:rPr>
          <w:sz w:val="24"/>
          <w:szCs w:val="24"/>
        </w:rPr>
        <w:t>б</w:t>
      </w:r>
      <w:r w:rsidRPr="00EE0F24">
        <w:rPr>
          <w:sz w:val="24"/>
          <w:szCs w:val="24"/>
        </w:rPr>
        <w:t>разуется угольная кислота,  ион Н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>, которой секретируется в мочу и выводится из организма, а анион НСО3</w:t>
      </w:r>
      <w:r w:rsidRPr="00EE0F24">
        <w:rPr>
          <w:sz w:val="24"/>
          <w:szCs w:val="24"/>
          <w:vertAlign w:val="superscript"/>
        </w:rPr>
        <w:t>-</w:t>
      </w:r>
      <w:r w:rsidRPr="00EE0F24">
        <w:rPr>
          <w:sz w:val="24"/>
          <w:szCs w:val="24"/>
        </w:rPr>
        <w:t xml:space="preserve"> соединяясь с </w:t>
      </w:r>
      <w:r w:rsidRPr="00EE0F24">
        <w:rPr>
          <w:sz w:val="24"/>
          <w:szCs w:val="24"/>
          <w:lang w:val="en-US"/>
        </w:rPr>
        <w:t>N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  <w:vertAlign w:val="superscript"/>
        </w:rPr>
        <w:t>+</w:t>
      </w:r>
      <w:r w:rsidRPr="00EE0F24">
        <w:rPr>
          <w:sz w:val="24"/>
          <w:szCs w:val="24"/>
        </w:rPr>
        <w:t xml:space="preserve">, всегда имющимся в плазме, образует бикарбонат </w:t>
      </w:r>
      <w:r w:rsidRPr="00EE0F24">
        <w:rPr>
          <w:sz w:val="24"/>
          <w:szCs w:val="24"/>
          <w:lang w:val="en-US"/>
        </w:rPr>
        <w:t>N</w:t>
      </w:r>
      <w:r w:rsidRPr="00EE0F24">
        <w:rPr>
          <w:sz w:val="24"/>
          <w:szCs w:val="24"/>
        </w:rPr>
        <w:t>аНСО3</w:t>
      </w:r>
      <w:r w:rsidRPr="00EE0F24">
        <w:rPr>
          <w:sz w:val="24"/>
          <w:szCs w:val="24"/>
          <w:vertAlign w:val="superscript"/>
        </w:rPr>
        <w:t>-</w:t>
      </w:r>
      <w:r w:rsidRPr="00EE0F24">
        <w:rPr>
          <w:sz w:val="24"/>
          <w:szCs w:val="24"/>
        </w:rPr>
        <w:t xml:space="preserve"> - составная часть бикарбонатного буфера.</w:t>
      </w:r>
    </w:p>
    <w:p w:rsidR="00234FA2" w:rsidRPr="00EE0F24" w:rsidRDefault="00234FA2" w:rsidP="001F4410">
      <w:pPr>
        <w:numPr>
          <w:ilvl w:val="0"/>
          <w:numId w:val="20"/>
        </w:numPr>
        <w:tabs>
          <w:tab w:val="clear" w:pos="360"/>
          <w:tab w:val="num" w:pos="851"/>
        </w:tabs>
        <w:ind w:left="0" w:firstLine="369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Активация функции ионных насосов и устранение ионного дисбаланса.</w:t>
      </w:r>
    </w:p>
    <w:p w:rsidR="00234FA2" w:rsidRPr="00EE0F24" w:rsidRDefault="00234FA2" w:rsidP="001F4410">
      <w:pPr>
        <w:numPr>
          <w:ilvl w:val="0"/>
          <w:numId w:val="20"/>
        </w:numPr>
        <w:tabs>
          <w:tab w:val="clear" w:pos="360"/>
          <w:tab w:val="num" w:pos="851"/>
        </w:tabs>
        <w:ind w:left="0" w:firstLine="369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Репарация ДНК за счет активации соответствующих ферментов. Ант</w:t>
      </w:r>
      <w:r w:rsidRPr="00EE0F24">
        <w:rPr>
          <w:sz w:val="24"/>
          <w:szCs w:val="24"/>
        </w:rPr>
        <w:t>и</w:t>
      </w:r>
      <w:r w:rsidRPr="00EE0F24">
        <w:rPr>
          <w:sz w:val="24"/>
          <w:szCs w:val="24"/>
        </w:rPr>
        <w:t>мутационные ДНК-азы</w:t>
      </w:r>
      <w:r w:rsidRPr="00EE0F24">
        <w:rPr>
          <w:b/>
          <w:sz w:val="24"/>
          <w:szCs w:val="24"/>
        </w:rPr>
        <w:t xml:space="preserve">, </w:t>
      </w:r>
      <w:r w:rsidRPr="00EE0F24">
        <w:rPr>
          <w:sz w:val="24"/>
          <w:szCs w:val="24"/>
        </w:rPr>
        <w:t>полимеразы, которые вырезают мутантный участок и достраивают комплимента</w:t>
      </w:r>
      <w:r w:rsidRPr="00EE0F24">
        <w:rPr>
          <w:sz w:val="24"/>
          <w:szCs w:val="24"/>
        </w:rPr>
        <w:t>р</w:t>
      </w:r>
      <w:r w:rsidRPr="00EE0F24">
        <w:rPr>
          <w:sz w:val="24"/>
          <w:szCs w:val="24"/>
        </w:rPr>
        <w:t>ным правильным участком ДНК.</w:t>
      </w:r>
    </w:p>
    <w:p w:rsidR="00234FA2" w:rsidRPr="00EE0F24" w:rsidRDefault="00234FA2" w:rsidP="001F4410">
      <w:pPr>
        <w:numPr>
          <w:ilvl w:val="0"/>
          <w:numId w:val="20"/>
        </w:numPr>
        <w:tabs>
          <w:tab w:val="clear" w:pos="360"/>
          <w:tab w:val="num" w:pos="851"/>
        </w:tabs>
        <w:ind w:left="0" w:firstLine="369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Активация антитоксических клеточных систем (цитохром  Р450 повышает гидр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фильность веществ путем присоединения какой-нибудь молекулярной д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бавки, и тогда это вещество легче выводится из организма).</w:t>
      </w:r>
    </w:p>
    <w:p w:rsidR="00234FA2" w:rsidRPr="00EE0F24" w:rsidRDefault="00234FA2" w:rsidP="001F4410">
      <w:pPr>
        <w:numPr>
          <w:ilvl w:val="0"/>
          <w:numId w:val="20"/>
        </w:numPr>
        <w:tabs>
          <w:tab w:val="clear" w:pos="360"/>
          <w:tab w:val="num" w:pos="851"/>
        </w:tabs>
        <w:ind w:left="0" w:firstLine="369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Снижение функциональной активности клеток.</w:t>
      </w:r>
    </w:p>
    <w:p w:rsidR="00234FA2" w:rsidRPr="00EE0F24" w:rsidRDefault="00234FA2" w:rsidP="001F4410">
      <w:pPr>
        <w:numPr>
          <w:ilvl w:val="0"/>
          <w:numId w:val="20"/>
        </w:numPr>
        <w:tabs>
          <w:tab w:val="clear" w:pos="360"/>
          <w:tab w:val="num" w:pos="851"/>
        </w:tabs>
        <w:ind w:left="0" w:firstLine="369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Регенерация</w:t>
      </w:r>
      <w:r w:rsidRPr="00EE0F24">
        <w:rPr>
          <w:sz w:val="24"/>
          <w:szCs w:val="24"/>
        </w:rPr>
        <w:t xml:space="preserve"> (восстановление поврежденных структур).</w:t>
      </w:r>
    </w:p>
    <w:p w:rsidR="00234FA2" w:rsidRPr="00EE0F24" w:rsidRDefault="00234FA2" w:rsidP="001F4410">
      <w:pPr>
        <w:numPr>
          <w:ilvl w:val="0"/>
          <w:numId w:val="20"/>
        </w:numPr>
        <w:tabs>
          <w:tab w:val="clear" w:pos="360"/>
          <w:tab w:val="num" w:pos="851"/>
        </w:tabs>
        <w:ind w:left="0" w:firstLine="369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Гипертрофия</w:t>
      </w:r>
      <w:r w:rsidRPr="00EE0F24">
        <w:rPr>
          <w:sz w:val="24"/>
          <w:szCs w:val="24"/>
        </w:rPr>
        <w:t xml:space="preserve"> (увеличение объема и массы клеток и клеточных стру</w:t>
      </w:r>
      <w:r w:rsidRPr="00EE0F24">
        <w:rPr>
          <w:sz w:val="24"/>
          <w:szCs w:val="24"/>
        </w:rPr>
        <w:t>к</w:t>
      </w:r>
      <w:r w:rsidRPr="00EE0F24">
        <w:rPr>
          <w:sz w:val="24"/>
          <w:szCs w:val="24"/>
        </w:rPr>
        <w:t>тур).</w:t>
      </w:r>
    </w:p>
    <w:p w:rsidR="00234FA2" w:rsidRPr="00EE0F24" w:rsidRDefault="00234FA2" w:rsidP="001F4410">
      <w:pPr>
        <w:numPr>
          <w:ilvl w:val="0"/>
          <w:numId w:val="20"/>
        </w:numPr>
        <w:tabs>
          <w:tab w:val="clear" w:pos="360"/>
          <w:tab w:val="num" w:pos="851"/>
        </w:tabs>
        <w:ind w:left="0" w:firstLine="369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Гиперплазия</w:t>
      </w:r>
      <w:r w:rsidRPr="00EE0F24">
        <w:rPr>
          <w:sz w:val="24"/>
          <w:szCs w:val="24"/>
        </w:rPr>
        <w:t xml:space="preserve"> (увеличение числа структурных элементов клетки, ткани).</w:t>
      </w:r>
    </w:p>
    <w:p w:rsidR="00234FA2" w:rsidRPr="00EE0F24" w:rsidRDefault="00234FA2" w:rsidP="001F4410">
      <w:pPr>
        <w:numPr>
          <w:ilvl w:val="0"/>
          <w:numId w:val="20"/>
        </w:numPr>
        <w:tabs>
          <w:tab w:val="clear" w:pos="360"/>
          <w:tab w:val="num" w:pos="851"/>
        </w:tabs>
        <w:ind w:left="0" w:right="-58" w:firstLine="369"/>
        <w:jc w:val="both"/>
        <w:rPr>
          <w:sz w:val="24"/>
          <w:szCs w:val="24"/>
        </w:rPr>
      </w:pPr>
      <w:r w:rsidRPr="00EE0F24">
        <w:rPr>
          <w:i/>
          <w:iCs/>
          <w:sz w:val="24"/>
          <w:szCs w:val="24"/>
        </w:rPr>
        <w:t>Общий адаптационный синдром</w:t>
      </w:r>
      <w:r w:rsidRPr="00EE0F24">
        <w:rPr>
          <w:sz w:val="24"/>
          <w:szCs w:val="24"/>
        </w:rPr>
        <w:t xml:space="preserve"> (системная реакция организма на повреждение, обеспечивающая увеличение резистентности его клеток к действию повреждающих факт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ров).</w:t>
      </w:r>
    </w:p>
    <w:p w:rsidR="00234FA2" w:rsidRPr="00EE0F24" w:rsidRDefault="00234FA2">
      <w:pPr>
        <w:jc w:val="both"/>
        <w:rPr>
          <w:rFonts w:ascii="Comic Sans MS" w:hAnsi="Comic Sans MS"/>
          <w:sz w:val="24"/>
          <w:szCs w:val="24"/>
        </w:rPr>
      </w:pPr>
    </w:p>
    <w:p w:rsidR="00234FA2" w:rsidRPr="00EE0F24" w:rsidRDefault="00234FA2">
      <w:pPr>
        <w:numPr>
          <w:ilvl w:val="0"/>
          <w:numId w:val="39"/>
        </w:numPr>
        <w:jc w:val="both"/>
        <w:rPr>
          <w:rFonts w:ascii="Comic Sans MS" w:hAnsi="Comic Sans MS"/>
          <w:sz w:val="24"/>
          <w:szCs w:val="24"/>
        </w:rPr>
      </w:pPr>
      <w:r w:rsidRPr="00EE0F24">
        <w:rPr>
          <w:rFonts w:ascii="Comic Sans MS" w:hAnsi="Comic Sans MS"/>
          <w:sz w:val="24"/>
          <w:szCs w:val="24"/>
        </w:rPr>
        <w:t>Возможности фармакотерапии в восстановлении энергетики, стабилизации мембран, биосинтеза белка, активации детоксициру</w:t>
      </w:r>
      <w:r w:rsidRPr="00EE0F24">
        <w:rPr>
          <w:rFonts w:ascii="Comic Sans MS" w:hAnsi="Comic Sans MS"/>
          <w:sz w:val="24"/>
          <w:szCs w:val="24"/>
        </w:rPr>
        <w:t>ю</w:t>
      </w:r>
      <w:r w:rsidRPr="00EE0F24">
        <w:rPr>
          <w:rFonts w:ascii="Comic Sans MS" w:hAnsi="Comic Sans MS"/>
          <w:sz w:val="24"/>
          <w:szCs w:val="24"/>
        </w:rPr>
        <w:t>щей и антиоксидантной систем, восстановлении буферных си</w:t>
      </w:r>
      <w:r w:rsidRPr="00EE0F24">
        <w:rPr>
          <w:rFonts w:ascii="Comic Sans MS" w:hAnsi="Comic Sans MS"/>
          <w:sz w:val="24"/>
          <w:szCs w:val="24"/>
        </w:rPr>
        <w:t>с</w:t>
      </w:r>
      <w:r w:rsidRPr="00EE0F24">
        <w:rPr>
          <w:rFonts w:ascii="Comic Sans MS" w:hAnsi="Comic Sans MS"/>
          <w:sz w:val="24"/>
          <w:szCs w:val="24"/>
        </w:rPr>
        <w:t>тем.</w:t>
      </w:r>
    </w:p>
    <w:p w:rsidR="00234FA2" w:rsidRPr="00EE0F24" w:rsidRDefault="00234FA2">
      <w:pPr>
        <w:pStyle w:val="21"/>
        <w:spacing w:line="240" w:lineRule="auto"/>
        <w:ind w:firstLine="0"/>
        <w:jc w:val="center"/>
        <w:rPr>
          <w:b/>
          <w:bCs/>
          <w:smallCaps/>
          <w:sz w:val="24"/>
          <w:szCs w:val="24"/>
        </w:rPr>
      </w:pPr>
    </w:p>
    <w:p w:rsidR="00234FA2" w:rsidRPr="00EE0F24" w:rsidRDefault="00234FA2">
      <w:pPr>
        <w:pStyle w:val="21"/>
        <w:spacing w:line="240" w:lineRule="auto"/>
        <w:ind w:firstLine="0"/>
        <w:jc w:val="center"/>
        <w:rPr>
          <w:b/>
          <w:bCs/>
          <w:smallCaps/>
          <w:sz w:val="24"/>
          <w:szCs w:val="24"/>
        </w:rPr>
      </w:pPr>
      <w:r w:rsidRPr="00EE0F24">
        <w:rPr>
          <w:b/>
          <w:bCs/>
          <w:smallCaps/>
          <w:sz w:val="24"/>
          <w:szCs w:val="24"/>
        </w:rPr>
        <w:t>Подходы фармакотерапевтической помощи клеткам при их повреждении</w:t>
      </w:r>
    </w:p>
    <w:p w:rsidR="00234FA2" w:rsidRPr="00EE0F24" w:rsidRDefault="00234FA2">
      <w:pPr>
        <w:numPr>
          <w:ilvl w:val="0"/>
          <w:numId w:val="37"/>
        </w:numPr>
        <w:tabs>
          <w:tab w:val="clear" w:pos="1440"/>
          <w:tab w:val="num" w:pos="0"/>
        </w:tabs>
        <w:ind w:left="0" w:firstLine="709"/>
        <w:jc w:val="both"/>
        <w:rPr>
          <w:i/>
          <w:iCs/>
          <w:sz w:val="24"/>
          <w:szCs w:val="24"/>
        </w:rPr>
      </w:pPr>
      <w:r w:rsidRPr="00EE0F24">
        <w:rPr>
          <w:i/>
          <w:iCs/>
          <w:sz w:val="24"/>
          <w:szCs w:val="24"/>
        </w:rPr>
        <w:t>Косвенные подходы</w:t>
      </w:r>
    </w:p>
    <w:p w:rsidR="00234FA2" w:rsidRPr="00EE0F24" w:rsidRDefault="00234FA2">
      <w:pPr>
        <w:numPr>
          <w:ilvl w:val="1"/>
          <w:numId w:val="37"/>
        </w:numPr>
        <w:tabs>
          <w:tab w:val="clear" w:pos="2160"/>
          <w:tab w:val="num" w:pos="1418"/>
        </w:tabs>
        <w:ind w:left="141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нормализация работ органов и систем по обеспечению клеток питательными вещес</w:t>
      </w:r>
      <w:r w:rsidRPr="00EE0F24">
        <w:rPr>
          <w:sz w:val="24"/>
          <w:szCs w:val="24"/>
        </w:rPr>
        <w:t>т</w:t>
      </w:r>
      <w:r w:rsidRPr="00EE0F24">
        <w:rPr>
          <w:sz w:val="24"/>
          <w:szCs w:val="24"/>
        </w:rPr>
        <w:t>вами (глюкоза и жирные кислоты);</w:t>
      </w:r>
    </w:p>
    <w:p w:rsidR="00234FA2" w:rsidRPr="00EE0F24" w:rsidRDefault="00234FA2">
      <w:pPr>
        <w:numPr>
          <w:ilvl w:val="1"/>
          <w:numId w:val="37"/>
        </w:numPr>
        <w:tabs>
          <w:tab w:val="clear" w:pos="2160"/>
          <w:tab w:val="num" w:pos="1418"/>
        </w:tabs>
        <w:ind w:left="1418"/>
        <w:jc w:val="both"/>
        <w:rPr>
          <w:sz w:val="24"/>
          <w:szCs w:val="24"/>
        </w:rPr>
      </w:pPr>
      <w:r w:rsidRPr="00EE0F24">
        <w:rPr>
          <w:sz w:val="24"/>
          <w:szCs w:val="24"/>
        </w:rPr>
        <w:lastRenderedPageBreak/>
        <w:t>нормализация снабжения кислородом;</w:t>
      </w:r>
    </w:p>
    <w:p w:rsidR="00234FA2" w:rsidRPr="00EE0F24" w:rsidRDefault="00234FA2">
      <w:pPr>
        <w:numPr>
          <w:ilvl w:val="1"/>
          <w:numId w:val="37"/>
        </w:numPr>
        <w:tabs>
          <w:tab w:val="clear" w:pos="2160"/>
          <w:tab w:val="num" w:pos="1418"/>
        </w:tabs>
        <w:ind w:left="141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поддержание основных констант организма – оптимума температуры,  систе</w:t>
      </w:r>
      <w:r w:rsidRPr="00EE0F24">
        <w:rPr>
          <w:sz w:val="24"/>
          <w:szCs w:val="24"/>
        </w:rPr>
        <w:t>м</w:t>
      </w:r>
      <w:r w:rsidRPr="00EE0F24">
        <w:rPr>
          <w:sz w:val="24"/>
          <w:szCs w:val="24"/>
        </w:rPr>
        <w:t>ного артериального давления, величины рН,  ионного состава крови (солевые, буферные растворы, средства изменяющие тонус сосудов и работу сердца, внешнего дыхания, эндокринной, нервной системы и т.д.).</w:t>
      </w:r>
    </w:p>
    <w:p w:rsidR="00234FA2" w:rsidRPr="00EE0F24" w:rsidRDefault="00234FA2">
      <w:pPr>
        <w:numPr>
          <w:ilvl w:val="0"/>
          <w:numId w:val="37"/>
        </w:numPr>
        <w:tabs>
          <w:tab w:val="clear" w:pos="1440"/>
          <w:tab w:val="num" w:pos="0"/>
        </w:tabs>
        <w:ind w:left="0" w:firstLine="709"/>
        <w:jc w:val="both"/>
        <w:rPr>
          <w:i/>
          <w:iCs/>
          <w:sz w:val="24"/>
          <w:szCs w:val="24"/>
        </w:rPr>
      </w:pPr>
      <w:r w:rsidRPr="00EE0F24">
        <w:rPr>
          <w:i/>
          <w:iCs/>
          <w:sz w:val="24"/>
          <w:szCs w:val="24"/>
        </w:rPr>
        <w:t>Прямые (непосредственные)  подходы</w:t>
      </w:r>
    </w:p>
    <w:p w:rsidR="00234FA2" w:rsidRPr="00EE0F24" w:rsidRDefault="00234FA2">
      <w:pPr>
        <w:numPr>
          <w:ilvl w:val="0"/>
          <w:numId w:val="38"/>
        </w:num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нормализация мембранного потенциала клетки путем активации работы нас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сов</w:t>
      </w:r>
    </w:p>
    <w:p w:rsidR="00234FA2" w:rsidRPr="00EE0F24" w:rsidRDefault="00234FA2">
      <w:pPr>
        <w:numPr>
          <w:ilvl w:val="1"/>
          <w:numId w:val="38"/>
        </w:numPr>
        <w:tabs>
          <w:tab w:val="clear" w:pos="2160"/>
          <w:tab w:val="num" w:pos="1418"/>
        </w:tabs>
        <w:ind w:left="141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запуск синтеза АТФ для работы насосов  назначением некоторых гормонов (адреналин, инсулин и др.), глюкозы, а также витаминов и микроэлементов, как коферментов внутриклеточтого метаболи</w:t>
      </w:r>
      <w:r w:rsidRPr="00EE0F24">
        <w:rPr>
          <w:sz w:val="24"/>
          <w:szCs w:val="24"/>
        </w:rPr>
        <w:t>з</w:t>
      </w:r>
      <w:r w:rsidRPr="00EE0F24">
        <w:rPr>
          <w:sz w:val="24"/>
          <w:szCs w:val="24"/>
        </w:rPr>
        <w:t>ма;</w:t>
      </w:r>
    </w:p>
    <w:p w:rsidR="00234FA2" w:rsidRPr="00EE0F24" w:rsidRDefault="00234FA2">
      <w:pPr>
        <w:numPr>
          <w:ilvl w:val="1"/>
          <w:numId w:val="38"/>
        </w:numPr>
        <w:tabs>
          <w:tab w:val="clear" w:pos="2160"/>
          <w:tab w:val="num" w:pos="1418"/>
        </w:tabs>
        <w:ind w:left="141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препараты АТФ или ее предшественники;</w:t>
      </w:r>
    </w:p>
    <w:p w:rsidR="00234FA2" w:rsidRPr="00EE0F24" w:rsidRDefault="00234FA2">
      <w:pPr>
        <w:numPr>
          <w:ilvl w:val="1"/>
          <w:numId w:val="38"/>
        </w:numPr>
        <w:tabs>
          <w:tab w:val="clear" w:pos="2160"/>
          <w:tab w:val="num" w:pos="1418"/>
        </w:tabs>
        <w:ind w:left="1418"/>
        <w:jc w:val="both"/>
        <w:rPr>
          <w:sz w:val="24"/>
          <w:szCs w:val="24"/>
        </w:rPr>
      </w:pPr>
      <w:r w:rsidRPr="00EE0F24">
        <w:rPr>
          <w:sz w:val="24"/>
          <w:szCs w:val="24"/>
        </w:rPr>
        <w:t>соли калия, как стимул</w:t>
      </w:r>
      <w:r w:rsidRPr="00EE0F24">
        <w:rPr>
          <w:sz w:val="24"/>
          <w:szCs w:val="24"/>
        </w:rPr>
        <w:t>я</w:t>
      </w:r>
      <w:r w:rsidRPr="00EE0F24">
        <w:rPr>
          <w:sz w:val="24"/>
          <w:szCs w:val="24"/>
        </w:rPr>
        <w:t>торы мембранной АТФ-азы);</w:t>
      </w:r>
    </w:p>
    <w:p w:rsidR="00234FA2" w:rsidRPr="00EE0F24" w:rsidRDefault="00234FA2">
      <w:pPr>
        <w:numPr>
          <w:ilvl w:val="0"/>
          <w:numId w:val="38"/>
        </w:num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иногда требуется и активация процессов биосинтеза белка (анаболические препараты);</w:t>
      </w:r>
    </w:p>
    <w:p w:rsidR="00234FA2" w:rsidRPr="00EE0F24" w:rsidRDefault="00234FA2">
      <w:pPr>
        <w:numPr>
          <w:ilvl w:val="0"/>
          <w:numId w:val="38"/>
        </w:num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снижение токсического действия на клетку активацией внутриклеточных ант</w:t>
      </w:r>
      <w:r w:rsidRPr="00EE0F24">
        <w:rPr>
          <w:sz w:val="24"/>
          <w:szCs w:val="24"/>
        </w:rPr>
        <w:t>и</w:t>
      </w:r>
      <w:r w:rsidRPr="00EE0F24">
        <w:rPr>
          <w:sz w:val="24"/>
          <w:szCs w:val="24"/>
        </w:rPr>
        <w:t>токсических систем, прежде всего системы микросомального окисления (цит</w:t>
      </w:r>
      <w:r w:rsidRPr="00EE0F24">
        <w:rPr>
          <w:sz w:val="24"/>
          <w:szCs w:val="24"/>
        </w:rPr>
        <w:t>о</w:t>
      </w:r>
      <w:r w:rsidRPr="00EE0F24">
        <w:rPr>
          <w:sz w:val="24"/>
          <w:szCs w:val="24"/>
        </w:rPr>
        <w:t>хромы).</w:t>
      </w:r>
    </w:p>
    <w:p w:rsidR="00234FA2" w:rsidRPr="00EE0F24" w:rsidRDefault="00234FA2">
      <w:pPr>
        <w:numPr>
          <w:ilvl w:val="0"/>
          <w:numId w:val="38"/>
        </w:num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Дисгидрия (проявляющаяся почти всегда в виде клеточного отека) корректир</w:t>
      </w:r>
      <w:r w:rsidRPr="00EE0F24">
        <w:rPr>
          <w:sz w:val="24"/>
          <w:szCs w:val="24"/>
        </w:rPr>
        <w:t>у</w:t>
      </w:r>
      <w:r w:rsidRPr="00EE0F24">
        <w:rPr>
          <w:sz w:val="24"/>
          <w:szCs w:val="24"/>
        </w:rPr>
        <w:t>ется препаратами, создающими снаружи клетки повышенное осмотическое давление (маннит и мочевина), а также назн</w:t>
      </w:r>
      <w:r w:rsidRPr="00EE0F24">
        <w:rPr>
          <w:sz w:val="24"/>
          <w:szCs w:val="24"/>
        </w:rPr>
        <w:t>а</w:t>
      </w:r>
      <w:r w:rsidRPr="00EE0F24">
        <w:rPr>
          <w:sz w:val="24"/>
          <w:szCs w:val="24"/>
        </w:rPr>
        <w:t>чение мочегонных (диуретиков);</w:t>
      </w:r>
    </w:p>
    <w:p w:rsidR="00234FA2" w:rsidRPr="00EE0F24" w:rsidRDefault="00234FA2">
      <w:pPr>
        <w:numPr>
          <w:ilvl w:val="0"/>
          <w:numId w:val="38"/>
        </w:num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защита клеток от свободнорадикального окисления перекисного окисления липидов цитоплазматической и лизосомальных мембраны путем назначения антиоксидантов;</w:t>
      </w:r>
    </w:p>
    <w:p w:rsidR="00234FA2" w:rsidRPr="00EE0F24" w:rsidRDefault="00234FA2">
      <w:pPr>
        <w:numPr>
          <w:ilvl w:val="0"/>
          <w:numId w:val="38"/>
        </w:numPr>
        <w:jc w:val="both"/>
        <w:rPr>
          <w:sz w:val="24"/>
          <w:szCs w:val="24"/>
        </w:rPr>
      </w:pPr>
      <w:r w:rsidRPr="00EE0F24">
        <w:rPr>
          <w:sz w:val="24"/>
          <w:szCs w:val="24"/>
        </w:rPr>
        <w:t>в случае начавшегося разрушения клеток (например, при воспалении) прим</w:t>
      </w:r>
      <w:r w:rsidRPr="00EE0F24">
        <w:rPr>
          <w:sz w:val="24"/>
          <w:szCs w:val="24"/>
        </w:rPr>
        <w:t>е</w:t>
      </w:r>
      <w:r w:rsidRPr="00EE0F24">
        <w:rPr>
          <w:sz w:val="24"/>
          <w:szCs w:val="24"/>
        </w:rPr>
        <w:t>няют препараты, угнетающие синтез ферментов аутолиза (глюкокортикоиды) или инактивирующие эти ферме</w:t>
      </w:r>
      <w:r w:rsidRPr="00EE0F24">
        <w:rPr>
          <w:sz w:val="24"/>
          <w:szCs w:val="24"/>
        </w:rPr>
        <w:t>н</w:t>
      </w:r>
      <w:r w:rsidRPr="00EE0F24">
        <w:rPr>
          <w:sz w:val="24"/>
          <w:szCs w:val="24"/>
        </w:rPr>
        <w:t>ты.</w:t>
      </w:r>
    </w:p>
    <w:sectPr w:rsidR="00234FA2" w:rsidRPr="00EE0F24">
      <w:headerReference w:type="even" r:id="rId11"/>
      <w:headerReference w:type="default" r:id="rId12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CB" w:rsidRDefault="009C76CB">
      <w:r>
        <w:separator/>
      </w:r>
    </w:p>
  </w:endnote>
  <w:endnote w:type="continuationSeparator" w:id="0">
    <w:p w:rsidR="009C76CB" w:rsidRDefault="009C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CB" w:rsidRDefault="009C76CB">
      <w:r>
        <w:separator/>
      </w:r>
    </w:p>
  </w:footnote>
  <w:footnote w:type="continuationSeparator" w:id="0">
    <w:p w:rsidR="009C76CB" w:rsidRDefault="009C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93" w:rsidRDefault="00B1439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14393" w:rsidRDefault="00B143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93" w:rsidRDefault="00B14393">
    <w:pPr>
      <w:pStyle w:val="a5"/>
      <w:framePr w:wrap="around" w:vAnchor="text" w:hAnchor="margin" w:xAlign="center" w:y="1"/>
      <w:rPr>
        <w:rStyle w:val="a6"/>
        <w:sz w:val="28"/>
      </w:rPr>
    </w:pPr>
    <w:r>
      <w:rPr>
        <w:rStyle w:val="a6"/>
        <w:sz w:val="28"/>
      </w:rPr>
      <w:t xml:space="preserve">- </w:t>
    </w:r>
    <w:r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>
      <w:rPr>
        <w:rStyle w:val="a6"/>
        <w:sz w:val="28"/>
      </w:rPr>
      <w:fldChar w:fldCharType="separate"/>
    </w:r>
    <w:r w:rsidR="00873B7A">
      <w:rPr>
        <w:rStyle w:val="a6"/>
        <w:noProof/>
        <w:sz w:val="28"/>
      </w:rPr>
      <w:t>12</w:t>
    </w:r>
    <w:r>
      <w:rPr>
        <w:rStyle w:val="a6"/>
        <w:sz w:val="28"/>
      </w:rPr>
      <w:fldChar w:fldCharType="end"/>
    </w:r>
    <w:r>
      <w:rPr>
        <w:rStyle w:val="a6"/>
        <w:sz w:val="28"/>
      </w:rPr>
      <w:t xml:space="preserve"> -</w:t>
    </w:r>
  </w:p>
  <w:p w:rsidR="00B14393" w:rsidRDefault="00B1439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C76CB"/>
    <w:multiLevelType w:val="hybridMultilevel"/>
    <w:tmpl w:val="113ED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21096"/>
    <w:multiLevelType w:val="hybridMultilevel"/>
    <w:tmpl w:val="1A78B8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C9596B"/>
    <w:multiLevelType w:val="singleLevel"/>
    <w:tmpl w:val="602A96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C77A6E"/>
    <w:multiLevelType w:val="singleLevel"/>
    <w:tmpl w:val="45B8348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4775013"/>
    <w:multiLevelType w:val="singleLevel"/>
    <w:tmpl w:val="6336A2DC"/>
    <w:lvl w:ilvl="0">
      <w:start w:val="3"/>
      <w:numFmt w:val="decimal"/>
      <w:lvlText w:val="1.%1. "/>
      <w:legacy w:legacy="1" w:legacySpace="0" w:legacyIndent="283"/>
      <w:lvlJc w:val="left"/>
      <w:pPr>
        <w:ind w:left="128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18801B1C"/>
    <w:multiLevelType w:val="hybridMultilevel"/>
    <w:tmpl w:val="4D8A1C9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B9B314B"/>
    <w:multiLevelType w:val="hybridMultilevel"/>
    <w:tmpl w:val="AAF29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9A762E"/>
    <w:multiLevelType w:val="hybridMultilevel"/>
    <w:tmpl w:val="394A4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071CD6"/>
    <w:multiLevelType w:val="hybridMultilevel"/>
    <w:tmpl w:val="E2684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4A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2BD243B9"/>
    <w:multiLevelType w:val="singleLevel"/>
    <w:tmpl w:val="B386C2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2CA037E1"/>
    <w:multiLevelType w:val="hybridMultilevel"/>
    <w:tmpl w:val="EDD6D20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C76AD0"/>
    <w:multiLevelType w:val="hybridMultilevel"/>
    <w:tmpl w:val="DE667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B7DBA"/>
    <w:multiLevelType w:val="hybridMultilevel"/>
    <w:tmpl w:val="3ECA5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B3459"/>
    <w:multiLevelType w:val="singleLevel"/>
    <w:tmpl w:val="069E42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562D18"/>
    <w:multiLevelType w:val="hybridMultilevel"/>
    <w:tmpl w:val="43B4A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7B3C59"/>
    <w:multiLevelType w:val="hybridMultilevel"/>
    <w:tmpl w:val="AA38D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EF3F6F"/>
    <w:multiLevelType w:val="hybridMultilevel"/>
    <w:tmpl w:val="E32A7B3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13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AD2571"/>
    <w:multiLevelType w:val="singleLevel"/>
    <w:tmpl w:val="469C4D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20">
    <w:nsid w:val="3B060AB1"/>
    <w:multiLevelType w:val="hybridMultilevel"/>
    <w:tmpl w:val="93EC3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059B4"/>
    <w:multiLevelType w:val="hybridMultilevel"/>
    <w:tmpl w:val="19088D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E7B3951"/>
    <w:multiLevelType w:val="hybridMultilevel"/>
    <w:tmpl w:val="394A4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D211BF"/>
    <w:multiLevelType w:val="hybridMultilevel"/>
    <w:tmpl w:val="99F005CC"/>
    <w:lvl w:ilvl="0" w:tplc="DF0A4600">
      <w:start w:val="1"/>
      <w:numFmt w:val="upperRoman"/>
      <w:pStyle w:val="5"/>
      <w:lvlText w:val="%1."/>
      <w:lvlJc w:val="right"/>
      <w:pPr>
        <w:tabs>
          <w:tab w:val="num" w:pos="540"/>
        </w:tabs>
        <w:ind w:left="540" w:hanging="18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4500621C"/>
    <w:multiLevelType w:val="singleLevel"/>
    <w:tmpl w:val="36222E22"/>
    <w:lvl w:ilvl="0">
      <w:start w:val="2"/>
      <w:numFmt w:val="decimal"/>
      <w:lvlText w:val="1.%1. "/>
      <w:legacy w:legacy="1" w:legacySpace="0" w:legacyIndent="283"/>
      <w:lvlJc w:val="left"/>
      <w:pPr>
        <w:ind w:left="128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5">
    <w:nsid w:val="559C02AA"/>
    <w:multiLevelType w:val="multilevel"/>
    <w:tmpl w:val="99C6AF00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03269D"/>
    <w:multiLevelType w:val="singleLevel"/>
    <w:tmpl w:val="301851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C13087F"/>
    <w:multiLevelType w:val="singleLevel"/>
    <w:tmpl w:val="3AB23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5CB55515"/>
    <w:multiLevelType w:val="hybridMultilevel"/>
    <w:tmpl w:val="43B4ACB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F07396"/>
    <w:multiLevelType w:val="hybridMultilevel"/>
    <w:tmpl w:val="896A2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701C93"/>
    <w:multiLevelType w:val="singleLevel"/>
    <w:tmpl w:val="D5D049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1">
    <w:nsid w:val="6E632E33"/>
    <w:multiLevelType w:val="hybridMultilevel"/>
    <w:tmpl w:val="14988D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4442563"/>
    <w:multiLevelType w:val="singleLevel"/>
    <w:tmpl w:val="1244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754E7313"/>
    <w:multiLevelType w:val="hybridMultilevel"/>
    <w:tmpl w:val="C6600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8F6C7A"/>
    <w:multiLevelType w:val="hybridMultilevel"/>
    <w:tmpl w:val="9A0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BA3CEA"/>
    <w:multiLevelType w:val="hybridMultilevel"/>
    <w:tmpl w:val="17046E00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E87573F"/>
    <w:multiLevelType w:val="singleLevel"/>
    <w:tmpl w:val="9F4A4C2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7"/>
  </w:num>
  <w:num w:numId="2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6"/>
  </w:num>
  <w:num w:numId="6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6"/>
  </w:num>
  <w:num w:numId="11">
    <w:abstractNumId w:val="10"/>
  </w:num>
  <w:num w:numId="12">
    <w:abstractNumId w:val="24"/>
  </w:num>
  <w:num w:numId="13">
    <w:abstractNumId w:val="5"/>
  </w:num>
  <w:num w:numId="14">
    <w:abstractNumId w:val="11"/>
  </w:num>
  <w:num w:numId="15">
    <w:abstractNumId w:val="19"/>
  </w:num>
  <w:num w:numId="16">
    <w:abstractNumId w:val="15"/>
  </w:num>
  <w:num w:numId="17">
    <w:abstractNumId w:val="32"/>
  </w:num>
  <w:num w:numId="18">
    <w:abstractNumId w:val="3"/>
  </w:num>
  <w:num w:numId="19">
    <w:abstractNumId w:val="4"/>
  </w:num>
  <w:num w:numId="20">
    <w:abstractNumId w:val="30"/>
  </w:num>
  <w:num w:numId="21">
    <w:abstractNumId w:val="17"/>
  </w:num>
  <w:num w:numId="22">
    <w:abstractNumId w:val="8"/>
  </w:num>
  <w:num w:numId="23">
    <w:abstractNumId w:val="22"/>
  </w:num>
  <w:num w:numId="24">
    <w:abstractNumId w:val="7"/>
  </w:num>
  <w:num w:numId="25">
    <w:abstractNumId w:val="16"/>
  </w:num>
  <w:num w:numId="26">
    <w:abstractNumId w:val="28"/>
  </w:num>
  <w:num w:numId="27">
    <w:abstractNumId w:val="13"/>
  </w:num>
  <w:num w:numId="28">
    <w:abstractNumId w:val="6"/>
  </w:num>
  <w:num w:numId="29">
    <w:abstractNumId w:val="20"/>
  </w:num>
  <w:num w:numId="30">
    <w:abstractNumId w:val="14"/>
  </w:num>
  <w:num w:numId="31">
    <w:abstractNumId w:val="1"/>
  </w:num>
  <w:num w:numId="32">
    <w:abstractNumId w:val="23"/>
  </w:num>
  <w:num w:numId="33">
    <w:abstractNumId w:val="31"/>
  </w:num>
  <w:num w:numId="34">
    <w:abstractNumId w:val="21"/>
  </w:num>
  <w:num w:numId="35">
    <w:abstractNumId w:val="12"/>
  </w:num>
  <w:num w:numId="36">
    <w:abstractNumId w:val="33"/>
  </w:num>
  <w:num w:numId="37">
    <w:abstractNumId w:val="2"/>
  </w:num>
  <w:num w:numId="38">
    <w:abstractNumId w:val="35"/>
  </w:num>
  <w:num w:numId="39">
    <w:abstractNumId w:val="18"/>
  </w:num>
  <w:num w:numId="40">
    <w:abstractNumId w:val="9"/>
  </w:num>
  <w:num w:numId="41">
    <w:abstractNumId w:val="29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1D"/>
    <w:rsid w:val="00055BD4"/>
    <w:rsid w:val="00080C37"/>
    <w:rsid w:val="00115238"/>
    <w:rsid w:val="00171034"/>
    <w:rsid w:val="001F4410"/>
    <w:rsid w:val="002264A4"/>
    <w:rsid w:val="00234D65"/>
    <w:rsid w:val="00234FA2"/>
    <w:rsid w:val="00262EC7"/>
    <w:rsid w:val="00326DFD"/>
    <w:rsid w:val="00360D92"/>
    <w:rsid w:val="004F0D05"/>
    <w:rsid w:val="005045DD"/>
    <w:rsid w:val="005729CE"/>
    <w:rsid w:val="005A555E"/>
    <w:rsid w:val="005B0FCF"/>
    <w:rsid w:val="005F48D2"/>
    <w:rsid w:val="0062505F"/>
    <w:rsid w:val="006417C2"/>
    <w:rsid w:val="00657F51"/>
    <w:rsid w:val="006C6EF0"/>
    <w:rsid w:val="007100FA"/>
    <w:rsid w:val="00873B7A"/>
    <w:rsid w:val="00925CB6"/>
    <w:rsid w:val="009C76CB"/>
    <w:rsid w:val="00A0700E"/>
    <w:rsid w:val="00A83A66"/>
    <w:rsid w:val="00AC1A73"/>
    <w:rsid w:val="00AD5786"/>
    <w:rsid w:val="00B14393"/>
    <w:rsid w:val="00B828EF"/>
    <w:rsid w:val="00BA144F"/>
    <w:rsid w:val="00BB389C"/>
    <w:rsid w:val="00C15872"/>
    <w:rsid w:val="00C17AFC"/>
    <w:rsid w:val="00C25D12"/>
    <w:rsid w:val="00C60FFE"/>
    <w:rsid w:val="00CC691E"/>
    <w:rsid w:val="00D6793D"/>
    <w:rsid w:val="00E1754F"/>
    <w:rsid w:val="00E33C38"/>
    <w:rsid w:val="00E61AA6"/>
    <w:rsid w:val="00EA0186"/>
    <w:rsid w:val="00EB69BF"/>
    <w:rsid w:val="00EE0F24"/>
    <w:rsid w:val="00EE76FD"/>
    <w:rsid w:val="00F34A1C"/>
    <w:rsid w:val="00F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right="-58" w:firstLine="720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360" w:right="-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mallCaps/>
      <w:sz w:val="28"/>
    </w:rPr>
  </w:style>
  <w:style w:type="paragraph" w:styleId="5">
    <w:name w:val="heading 5"/>
    <w:basedOn w:val="a"/>
    <w:next w:val="a"/>
    <w:qFormat/>
    <w:pPr>
      <w:keepNext/>
      <w:numPr>
        <w:numId w:val="32"/>
      </w:numPr>
      <w:tabs>
        <w:tab w:val="clear" w:pos="540"/>
        <w:tab w:val="num" w:pos="0"/>
      </w:tabs>
      <w:ind w:left="0" w:firstLine="709"/>
      <w:jc w:val="both"/>
      <w:outlineLvl w:val="4"/>
    </w:pPr>
    <w:rPr>
      <w:b/>
      <w:bCs/>
      <w:i/>
      <w:iCs/>
      <w:small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</w:pPr>
    <w:rPr>
      <w:sz w:val="28"/>
    </w:rPr>
  </w:style>
  <w:style w:type="paragraph" w:styleId="a4">
    <w:name w:val="Body Text Indent"/>
    <w:basedOn w:val="a"/>
    <w:pPr>
      <w:spacing w:line="360" w:lineRule="auto"/>
      <w:ind w:right="-58" w:firstLine="720"/>
    </w:pPr>
    <w:rPr>
      <w:sz w:val="28"/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spacing w:line="360" w:lineRule="auto"/>
      <w:ind w:left="360" w:right="-58"/>
      <w:jc w:val="both"/>
    </w:pPr>
    <w:rPr>
      <w:i/>
      <w:sz w:val="28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  <w:u w:val="single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  <w:u w:val="single"/>
    </w:rPr>
  </w:style>
  <w:style w:type="paragraph" w:styleId="a9">
    <w:name w:val="Subtitle"/>
    <w:basedOn w:val="a"/>
    <w:qFormat/>
    <w:pPr>
      <w:spacing w:line="360" w:lineRule="auto"/>
      <w:jc w:val="center"/>
    </w:pPr>
    <w:rPr>
      <w:b/>
      <w:sz w:val="28"/>
    </w:rPr>
  </w:style>
  <w:style w:type="paragraph" w:styleId="30">
    <w:name w:val="Body Text 3"/>
    <w:basedOn w:val="a"/>
    <w:pPr>
      <w:jc w:val="both"/>
    </w:pPr>
    <w:rPr>
      <w:sz w:val="32"/>
    </w:rPr>
  </w:style>
  <w:style w:type="paragraph" w:styleId="31">
    <w:name w:val="Body Text Indent 3"/>
    <w:basedOn w:val="a"/>
    <w:pPr>
      <w:ind w:right="-58"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b/>
      <w:sz w:val="32"/>
      <w:lang w:val="en-US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right="-58" w:firstLine="720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ind w:left="360" w:right="-5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mallCaps/>
      <w:sz w:val="28"/>
    </w:rPr>
  </w:style>
  <w:style w:type="paragraph" w:styleId="5">
    <w:name w:val="heading 5"/>
    <w:basedOn w:val="a"/>
    <w:next w:val="a"/>
    <w:qFormat/>
    <w:pPr>
      <w:keepNext/>
      <w:numPr>
        <w:numId w:val="32"/>
      </w:numPr>
      <w:tabs>
        <w:tab w:val="clear" w:pos="540"/>
        <w:tab w:val="num" w:pos="0"/>
      </w:tabs>
      <w:ind w:left="0" w:firstLine="709"/>
      <w:jc w:val="both"/>
      <w:outlineLvl w:val="4"/>
    </w:pPr>
    <w:rPr>
      <w:b/>
      <w:bCs/>
      <w:i/>
      <w:iCs/>
      <w:small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</w:pPr>
    <w:rPr>
      <w:sz w:val="28"/>
    </w:rPr>
  </w:style>
  <w:style w:type="paragraph" w:styleId="a4">
    <w:name w:val="Body Text Indent"/>
    <w:basedOn w:val="a"/>
    <w:pPr>
      <w:spacing w:line="360" w:lineRule="auto"/>
      <w:ind w:right="-58" w:firstLine="720"/>
    </w:pPr>
    <w:rPr>
      <w:sz w:val="28"/>
      <w:lang w:val="en-US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lock Text"/>
    <w:basedOn w:val="a"/>
    <w:pPr>
      <w:spacing w:line="360" w:lineRule="auto"/>
      <w:ind w:left="360" w:right="-58"/>
      <w:jc w:val="both"/>
    </w:pPr>
    <w:rPr>
      <w:i/>
      <w:sz w:val="28"/>
    </w:rPr>
  </w:style>
  <w:style w:type="paragraph" w:styleId="20">
    <w:name w:val="Body Text 2"/>
    <w:basedOn w:val="a"/>
    <w:pPr>
      <w:spacing w:line="360" w:lineRule="auto"/>
      <w:jc w:val="both"/>
    </w:pPr>
    <w:rPr>
      <w:sz w:val="28"/>
      <w:u w:val="single"/>
    </w:rPr>
  </w:style>
  <w:style w:type="paragraph" w:styleId="21">
    <w:name w:val="Body Text Indent 2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  <w:u w:val="single"/>
    </w:rPr>
  </w:style>
  <w:style w:type="paragraph" w:styleId="a9">
    <w:name w:val="Subtitle"/>
    <w:basedOn w:val="a"/>
    <w:qFormat/>
    <w:pPr>
      <w:spacing w:line="360" w:lineRule="auto"/>
      <w:jc w:val="center"/>
    </w:pPr>
    <w:rPr>
      <w:b/>
      <w:sz w:val="28"/>
    </w:rPr>
  </w:style>
  <w:style w:type="paragraph" w:styleId="30">
    <w:name w:val="Body Text 3"/>
    <w:basedOn w:val="a"/>
    <w:pPr>
      <w:jc w:val="both"/>
    </w:pPr>
    <w:rPr>
      <w:sz w:val="32"/>
    </w:rPr>
  </w:style>
  <w:style w:type="paragraph" w:styleId="31">
    <w:name w:val="Body Text Indent 3"/>
    <w:basedOn w:val="a"/>
    <w:pPr>
      <w:ind w:right="-58" w:firstLine="709"/>
      <w:jc w:val="both"/>
    </w:pPr>
    <w:rPr>
      <w:sz w:val="28"/>
    </w:rPr>
  </w:style>
  <w:style w:type="paragraph" w:customStyle="1" w:styleId="BodyTextIndent3">
    <w:name w:val="Body Text Indent 3"/>
    <w:basedOn w:val="a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b/>
      <w:sz w:val="32"/>
      <w:lang w:val="en-US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4248</Words>
  <Characters>24219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 N 2</vt:lpstr>
    </vt:vector>
  </TitlesOfParts>
  <Company>Elcom Ltd</Company>
  <LinksUpToDate>false</LinksUpToDate>
  <CharactersWithSpaces>28411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 N 2</dc:title>
  <dc:creator>Alexandre Katalov</dc:creator>
  <cp:lastModifiedBy>Igor</cp:lastModifiedBy>
  <cp:revision>2</cp:revision>
  <cp:lastPrinted>2001-08-23T01:45:00Z</cp:lastPrinted>
  <dcterms:created xsi:type="dcterms:W3CDTF">2024-08-02T13:29:00Z</dcterms:created>
  <dcterms:modified xsi:type="dcterms:W3CDTF">2024-08-02T13:29:00Z</dcterms:modified>
</cp:coreProperties>
</file>