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ФГАОУ ВПО "Российский государственный профессионально-педагогический университет"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профессионального развития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профессии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Пестова К.С.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</w:rPr>
        <w:t>уппа: Кч-112 СД ИЭ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Екатеринбург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. Ошибки при выборе профессии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. Основные принципы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Профессиональная пригодность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Условие оптимального выбора профессии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. Темперамент и стиль деятельности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Зак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лючение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профессия самоопределение темперамент деятельность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профессии - наиболее важное решение, которое необходимо принять в подростковом возрасте. Актуальность проблемы выбора профессии в том, что этот выбор приходится на один </w:t>
      </w:r>
      <w:r>
        <w:rPr>
          <w:rFonts w:ascii="Times New Roman CYR" w:hAnsi="Times New Roman CYR" w:cs="Times New Roman CYR"/>
          <w:sz w:val="28"/>
          <w:szCs w:val="28"/>
        </w:rPr>
        <w:t>из самых сложных социально-биологических периодов в жизни человека. Он связан со сменой социальных ролей, с переходом от одной системы зависимостей, связанной с детским возрастом, к другой, отчасти характеризующей уже взрослого человека, с необходимостью п</w:t>
      </w:r>
      <w:r>
        <w:rPr>
          <w:rFonts w:ascii="Times New Roman CYR" w:hAnsi="Times New Roman CYR" w:cs="Times New Roman CYR"/>
          <w:sz w:val="28"/>
          <w:szCs w:val="28"/>
        </w:rPr>
        <w:t>рогноза соответствия собственных возможностей требованиям выбранной профессии. Найти своё место в сложном, постоянно меняющемся мире профессий во все времена было сложно. Сейчас это сделать ещё труднее. Трудно переоценить роль школы в выработке отношения у</w:t>
      </w:r>
      <w:r>
        <w:rPr>
          <w:rFonts w:ascii="Times New Roman CYR" w:hAnsi="Times New Roman CYR" w:cs="Times New Roman CYR"/>
          <w:sz w:val="28"/>
          <w:szCs w:val="28"/>
        </w:rPr>
        <w:t>чащихся к труду. Дело в том, что стереотипы отношения к учению, возникающие в школе, в дальнейшем могут распространяться и на другие сферы.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процесса профессионального самоопределения как части личностного развития предполагает упоминание таких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понятий, как жизненная перспектива, жизненный план, психологическое время. Данные конструкты характерны и разворачиваются в полной мере в период ранней юности, когда возникновение новой психосоциальной ситуации развития приводит к формированию новой и осн</w:t>
      </w:r>
      <w:r>
        <w:rPr>
          <w:rFonts w:ascii="Times New Roman CYR" w:hAnsi="Times New Roman CYR" w:cs="Times New Roman CYR"/>
          <w:sz w:val="28"/>
          <w:szCs w:val="28"/>
        </w:rPr>
        <w:t>овной для этого возраста потребности - потребности в жизненном самоопределении, а, следовательно, и в профессиональном.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Профессиональное самоопределение - многомерный и многоступенчатый процесс. В психологии развития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обычно подразделяют на ряд этапов, продолжительность которых варьирует в зависимости от социальных условий и индивидуальных особенностей развития.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этап - детская игра, в ходе которой ребёнок принимает на себя разные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 роли и "проигрывает" отдельные элементы связанного с ними поведения.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- подростковая фантазия, когда подросток видит себя в мечтах представителем той или иной привлекательной для него профессии.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этап, захватывающий весь п</w:t>
      </w:r>
      <w:r>
        <w:rPr>
          <w:rFonts w:ascii="Times New Roman CYR" w:hAnsi="Times New Roman CYR" w:cs="Times New Roman CYR"/>
          <w:sz w:val="28"/>
          <w:szCs w:val="28"/>
        </w:rPr>
        <w:t>одростковый и большую часть юношеского возраста, - предварительный выбор профессии. Разные виды деятельности сортируются и оцениваются с точки зрения интересов подростка ("Я люблю исторические романы, стану-ка я историком"), затем с точки зрения его способ</w:t>
      </w:r>
      <w:r>
        <w:rPr>
          <w:rFonts w:ascii="Times New Roman CYR" w:hAnsi="Times New Roman CYR" w:cs="Times New Roman CYR"/>
          <w:sz w:val="28"/>
          <w:szCs w:val="28"/>
        </w:rPr>
        <w:t>ностей ("У меня хорошо идёт математика, не заняться ли ею?") и, наконец, с точки зрения его системы ценностей ("Я хочу помогать больным людям, стану врачом"; "Хочу много зарабатывать. Какая профессия отвечает этому требованию?"). Интересы, способности и це</w:t>
      </w:r>
      <w:r>
        <w:rPr>
          <w:rFonts w:ascii="Times New Roman CYR" w:hAnsi="Times New Roman CYR" w:cs="Times New Roman CYR"/>
          <w:sz w:val="28"/>
          <w:szCs w:val="28"/>
        </w:rPr>
        <w:t>нности проявляются, может не сильно, но на любой стадии выбора. Ценностные аспекты, как общественные, осознание социальной ценности той или иной профессии, так и личные, осознание того, чего индивид хочет для себя, являются более обобщёнными и обычно созре</w:t>
      </w:r>
      <w:r>
        <w:rPr>
          <w:rFonts w:ascii="Times New Roman CYR" w:hAnsi="Times New Roman CYR" w:cs="Times New Roman CYR"/>
          <w:sz w:val="28"/>
          <w:szCs w:val="28"/>
        </w:rPr>
        <w:t>вают и осознаются позже, чем интересы и способности, дифференциация и консолидация которых происходит параллельно и взаимосвязано. Интерес к предмету стимулирует школьника больше заниматься им, это развивает его способности, а выявленные способности, повыш</w:t>
      </w:r>
      <w:r>
        <w:rPr>
          <w:rFonts w:ascii="Times New Roman CYR" w:hAnsi="Times New Roman CYR" w:cs="Times New Roman CYR"/>
          <w:sz w:val="28"/>
          <w:szCs w:val="28"/>
        </w:rPr>
        <w:t>ая успешность деятельности, в свою очередь подкрепляют интерес.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Четвёртый этап - практическое принятие решения, сам выбор профессии включающий в себя два главных компонента: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уровня квалификации будущего труда, объёма и длительности подготовки</w:t>
      </w:r>
      <w:r>
        <w:rPr>
          <w:rFonts w:ascii="Times New Roman CYR" w:hAnsi="Times New Roman CYR" w:cs="Times New Roman CYR"/>
          <w:sz w:val="28"/>
          <w:szCs w:val="28"/>
        </w:rPr>
        <w:t xml:space="preserve"> к нему;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выбор специальности.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 говоря, последовательность этих двух выборов может быть разной. Девушка может сначала определить сферу деятельности, "хочу заниматься медициной", а потом - уровень квалификации: быть врачом, фельдшером, медсестрой или</w:t>
      </w:r>
      <w:r>
        <w:rPr>
          <w:rFonts w:ascii="Times New Roman CYR" w:hAnsi="Times New Roman CYR" w:cs="Times New Roman CYR"/>
          <w:sz w:val="28"/>
          <w:szCs w:val="28"/>
        </w:rPr>
        <w:t xml:space="preserve"> санитаркой, или наоборот - сначала выбрать уровень, а потом уже специальность "Буду поступать в вуз, но ещё не знаю в какой". Но фактически, судя по данным социологов, второй путь решительно преобладает, в частности ориентация на поступление в вуз формиру</w:t>
      </w:r>
      <w:r>
        <w:rPr>
          <w:rFonts w:ascii="Times New Roman CYR" w:hAnsi="Times New Roman CYR" w:cs="Times New Roman CYR"/>
          <w:sz w:val="28"/>
          <w:szCs w:val="28"/>
        </w:rPr>
        <w:t>ется значительно раньше, чем созревает выбор конкретной специальности.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социальных притязаний школьника и выбор той или иной конкретной специальности в немалой степени зависят от объективных условий. Прежде всего, это социальное положение, материаль</w:t>
      </w:r>
      <w:r>
        <w:rPr>
          <w:rFonts w:ascii="Times New Roman CYR" w:hAnsi="Times New Roman CYR" w:cs="Times New Roman CYR"/>
          <w:sz w:val="28"/>
          <w:szCs w:val="28"/>
        </w:rPr>
        <w:t xml:space="preserve">ное благосостояние семьи и особенно уровень образования родителей. Дети из более обеспеченных и образованных семей обычно склонны идти по стопам родителей. Другие, напротив, стремятся повысить свой социально-профессиональный статус, получить более высокое </w:t>
      </w:r>
      <w:r>
        <w:rPr>
          <w:rFonts w:ascii="Times New Roman CYR" w:hAnsi="Times New Roman CYR" w:cs="Times New Roman CYR"/>
          <w:sz w:val="28"/>
          <w:szCs w:val="28"/>
        </w:rPr>
        <w:t>образование и квалификацию, чем их родители, и последние сами подталкивают их в этом направлении.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Многое зависит также от социальной престижности профессий. Престиж той или иной профессии в общественном мнении обычно находится в обратном отношении к её мас</w:t>
      </w:r>
      <w:r>
        <w:rPr>
          <w:rFonts w:ascii="Times New Roman CYR" w:hAnsi="Times New Roman CYR" w:cs="Times New Roman CYR"/>
          <w:sz w:val="28"/>
          <w:szCs w:val="28"/>
        </w:rPr>
        <w:t>совости. Чем престижнее профессия, тем больше в ней будет кандидатов на одно место и тем большему числу из них предстоит отсеяться, заняться чем-либо другим.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Подавляющее большинство старшеклассников выбирают профессию более или менее стихийно. Социологами </w:t>
      </w:r>
      <w:r>
        <w:rPr>
          <w:rFonts w:ascii="Times New Roman CYR" w:hAnsi="Times New Roman CYR" w:cs="Times New Roman CYR"/>
          <w:sz w:val="28"/>
          <w:szCs w:val="28"/>
        </w:rPr>
        <w:t>был проведён эксперимент. Весной, перед окончанием школы, выпускников одной из школ опрашивали, каким они видят своё ближайшее будущее, какую профессию изберут, где будут работать или учиться и т.д.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 же вопросы задавали одноклассникам (каждый давал прогн</w:t>
      </w:r>
      <w:r>
        <w:rPr>
          <w:rFonts w:ascii="Times New Roman CYR" w:hAnsi="Times New Roman CYR" w:cs="Times New Roman CYR"/>
          <w:sz w:val="28"/>
          <w:szCs w:val="28"/>
        </w:rPr>
        <w:t>оз о каждом), учителям и родителям.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полгода, осенью, социологи выяснили, как фактически сложилась судьба выпускников. Подсчёты показали, что наиболее точными были предсказания одноклассников. Учителя, как и родители, оказались неважными "пророками".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Существенные факторы профессионального самоопределения - возраст, в котором осуществляется выбор профессии, уровень информированности молодого человека и уровень его притязаний.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профессии это сложный и длительный процесс.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состоит не столько </w:t>
      </w:r>
      <w:r>
        <w:rPr>
          <w:rFonts w:ascii="Times New Roman CYR" w:hAnsi="Times New Roman CYR" w:cs="Times New Roman CYR"/>
          <w:sz w:val="28"/>
          <w:szCs w:val="28"/>
        </w:rPr>
        <w:t>в его общей продолжительности, сколько в последовательности этапов. Здесь существуют две опасности.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- затягивание и откладывание старшеклассником профессионального самоопределения в связи с отсутствием сколько-нибудь выраженных и устойчивых интересо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задержка часто сочетается с общей незрелостью, инфантильностью поведения и социальных ориентаций юноши, что вполне понятно, если вспомнить, что профессиональное самоопределение - один из главных компонентов повзросления и устойчивого образа "Я", сам</w:t>
      </w:r>
      <w:r>
        <w:rPr>
          <w:rFonts w:ascii="Times New Roman CYR" w:hAnsi="Times New Roman CYR" w:cs="Times New Roman CYR"/>
          <w:sz w:val="28"/>
          <w:szCs w:val="28"/>
        </w:rPr>
        <w:t>оуважения и т.д.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Ошибки при выборе профессий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Десять ошибок при выборе профессии: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относись к выбору профессии как к выбору пожизненного пристанища. В любой сфере деятельности происходит закономерная смена занятий, специальностей, должностей, мест р</w:t>
      </w:r>
      <w:r>
        <w:rPr>
          <w:rFonts w:ascii="Times New Roman CYR" w:hAnsi="Times New Roman CYR" w:cs="Times New Roman CYR"/>
          <w:sz w:val="28"/>
          <w:szCs w:val="28"/>
        </w:rPr>
        <w:t>аботы по мере роста квалификации человека.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путай должность, профессию и специальность. Например, главный врач - это должность, врач - профессия, стоматолог - специальность.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 выбирай профессию по ее внешним признакам. Всегда старайся глубже узнать </w:t>
      </w:r>
      <w:r>
        <w:rPr>
          <w:rFonts w:ascii="Times New Roman CYR" w:hAnsi="Times New Roman CYR" w:cs="Times New Roman CYR"/>
          <w:sz w:val="28"/>
          <w:szCs w:val="28"/>
        </w:rPr>
        <w:t>содержание профессии, существенные стороны повседневного труда профессионала.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поддавайся предрассудкам относительно той или иной профессии. Мода на профессии постоянно изменяется, сегодня oдни профессии престижны, завтра - другие. Но мода на профессии</w:t>
      </w:r>
      <w:r>
        <w:rPr>
          <w:rFonts w:ascii="Times New Roman CYR" w:hAnsi="Times New Roman CYR" w:cs="Times New Roman CYR"/>
          <w:sz w:val="28"/>
          <w:szCs w:val="28"/>
        </w:rPr>
        <w:t xml:space="preserve"> не всегда успевает за изменениями рынка труда.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переноси свое отношение к человеку - представителю той или иной профессии - на саму профессию. Симпатичные или несимпатичные личные качества конкретного человека не всегда являются профессионально важным</w:t>
      </w:r>
      <w:r>
        <w:rPr>
          <w:rFonts w:ascii="Times New Roman CYR" w:hAnsi="Times New Roman CYR" w:cs="Times New Roman CYR"/>
          <w:sz w:val="28"/>
          <w:szCs w:val="28"/>
        </w:rPr>
        <w:t>и для той или иной профессии.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отождествляй учебные предметы и профессии. Мир профессий значительно шире, чем это можно ceбе представить, основываясь на перечне школьных предметов.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выбирай профессию "за компанию", под влиянием товарищей.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выби</w:t>
      </w:r>
      <w:r>
        <w:rPr>
          <w:rFonts w:ascii="Times New Roman CYR" w:hAnsi="Times New Roman CYR" w:cs="Times New Roman CYR"/>
          <w:sz w:val="28"/>
          <w:szCs w:val="28"/>
        </w:rPr>
        <w:t>рай профессию, не разобравшись в своих личных качествах. Очень важно знать свои интересы, склонности, способности, уровень знаний и подготовленности.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выбирай профессию, не оценив своих физических особенностей, недостатков, существенных при выборе проф</w:t>
      </w:r>
      <w:r>
        <w:rPr>
          <w:rFonts w:ascii="Times New Roman CYR" w:hAnsi="Times New Roman CYR" w:cs="Times New Roman CYR"/>
          <w:sz w:val="28"/>
          <w:szCs w:val="28"/>
        </w:rPr>
        <w:t>ессии.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Многие профессии предъявляют особые требования к состоянию здоровья, а некоторые профессии противопоказаны (не рекомендуются) при тех или иных особенностях организма, отклонениях в состоянии здоровья. Не выбирай профессию, не узнав основных правил</w:t>
      </w:r>
      <w:r>
        <w:rPr>
          <w:rFonts w:ascii="Times New Roman CYR" w:hAnsi="Times New Roman CYR" w:cs="Times New Roman CYR"/>
          <w:sz w:val="28"/>
          <w:szCs w:val="28"/>
        </w:rPr>
        <w:t>, действий и их порядка при решении задачи о выборе профессии. Если не знаешь, как решить задачу выбора профессии, обратись за помощью к специалисту-профконсультанту.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Основные принципы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Принципы, которыми должен руководствоваться человек, выбирающий п</w:t>
      </w:r>
      <w:r>
        <w:rPr>
          <w:rFonts w:ascii="Times New Roman CYR" w:hAnsi="Times New Roman CYR" w:cs="Times New Roman CYR"/>
          <w:sz w:val="28"/>
          <w:szCs w:val="28"/>
        </w:rPr>
        <w:t>рофессию: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сознательности.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выбрать профессию может человек, четко осознавший: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он хочет (осознающий свои цели, жизненные планы, идеалы, стремления, ценностные ориентации);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он есть (знающий свои личностные и физические особенности)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он может (знающий свои склонности, способности, дарования);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от него потребует работа и трудовой коллектив.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соответствия.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Выбираемая профессия должна отвечать (соответствовать) интересам, склонностям, способностям, состоянию здоровья чел</w:t>
      </w:r>
      <w:r>
        <w:rPr>
          <w:rFonts w:ascii="Times New Roman CYR" w:hAnsi="Times New Roman CYR" w:cs="Times New Roman CYR"/>
          <w:sz w:val="28"/>
          <w:szCs w:val="28"/>
        </w:rPr>
        <w:t>овека и одновременно потребностям общества в кадрах.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активности.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Профессию надо активно искать самому. В этом большую роль призваны сыграть: практическая проба сил в кружках, секциях, на факультативах; чтение литературы, экскурсии, встречи со спе</w:t>
      </w:r>
      <w:r>
        <w:rPr>
          <w:rFonts w:ascii="Times New Roman CYR" w:hAnsi="Times New Roman CYR" w:cs="Times New Roman CYR"/>
          <w:sz w:val="28"/>
          <w:szCs w:val="28"/>
        </w:rPr>
        <w:t>циалистами, посещение учебных заведений в "Дни открытых дверей", самостоятельное обращение к психологу или профконсультанту.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развития.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Отражает идею необходимости развивать в себе такие качества, которые нужны для любой профессии. Это - психическ</w:t>
      </w:r>
      <w:r>
        <w:rPr>
          <w:rFonts w:ascii="Times New Roman CYR" w:hAnsi="Times New Roman CYR" w:cs="Times New Roman CYR"/>
          <w:sz w:val="28"/>
          <w:szCs w:val="28"/>
        </w:rPr>
        <w:t>ие процессы (мышление, память, внимание) и следующие черты характера: трудолюбие, добросовестность, прилежность, организованность, исполнительность, самостоятельность, инициативность, умение переносить неудачи, выдержка, настойчивость.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Профессиональна</w:t>
      </w:r>
      <w:r>
        <w:rPr>
          <w:rFonts w:ascii="Times New Roman CYR" w:hAnsi="Times New Roman CYR" w:cs="Times New Roman CYR"/>
          <w:sz w:val="28"/>
          <w:szCs w:val="28"/>
        </w:rPr>
        <w:t>я пригодность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следующие степени профессиональной пригодности: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Непригодность.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Она может быть временной или практически непреодолимой. О ней говорят в тех случаях, когда имеются отклонения в состоянии здоровья, несовместимые с работой. При этом </w:t>
      </w:r>
      <w:r>
        <w:rPr>
          <w:rFonts w:ascii="Times New Roman CYR" w:hAnsi="Times New Roman CYR" w:cs="Times New Roman CYR"/>
          <w:sz w:val="28"/>
          <w:szCs w:val="28"/>
        </w:rPr>
        <w:t>дело обстоит не обязательно так, что человек не может работать, а так, что работа в данной профессии может ухудшить состояние человека. Противопоказания бывают не только медицинские, но и психологические: те или иные стойкие личные качества будут помехой д</w:t>
      </w:r>
      <w:r>
        <w:rPr>
          <w:rFonts w:ascii="Times New Roman CYR" w:hAnsi="Times New Roman CYR" w:cs="Times New Roman CYR"/>
          <w:sz w:val="28"/>
          <w:szCs w:val="28"/>
        </w:rPr>
        <w:t>ля овладения определенной профессией.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Годность.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тем, что нет противопоказаний, но нет и очевидных показаний. Иначе говоря, ни за, ни против. "Можешь выбирать эту профессию. Не исключено, что станешь хорошим работником". Примерно такими сл</w:t>
      </w:r>
      <w:r>
        <w:rPr>
          <w:rFonts w:ascii="Times New Roman CYR" w:hAnsi="Times New Roman CYR" w:cs="Times New Roman CYR"/>
          <w:sz w:val="28"/>
          <w:szCs w:val="28"/>
        </w:rPr>
        <w:t>овами можно охарактеризовать данную степень профессиональной пригодности.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Соответствие.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противопоказаний и есть некоторые личные качества, соответствующие требованиям профессии. Например, есть выраженный интерес к определенным объектам труда (технике</w:t>
      </w:r>
      <w:r>
        <w:rPr>
          <w:rFonts w:ascii="Times New Roman CYR" w:hAnsi="Times New Roman CYR" w:cs="Times New Roman CYR"/>
          <w:sz w:val="28"/>
          <w:szCs w:val="28"/>
        </w:rPr>
        <w:t>, природе, людям, искусству) или успешный опыт в данной области. При этом не исключено соответствие другим профессиям. "Можешь выбрать эту профессию. И весьма вероятно, что ты будешь хорошим работником".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Призвание.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высший уровень профессиональной при</w:t>
      </w:r>
      <w:r>
        <w:rPr>
          <w:rFonts w:ascii="Times New Roman CYR" w:hAnsi="Times New Roman CYR" w:cs="Times New Roman CYR"/>
          <w:sz w:val="28"/>
          <w:szCs w:val="28"/>
        </w:rPr>
        <w:t>годности. Он характеризуется тем, что во всех элементах ее структуры есть явные признаки соответствия человека требованиям избираемого вида труда. Речь идет о признаках, которыми человек выделяется среди своих сверстников, находящихся в равных условиях обу</w:t>
      </w:r>
      <w:r>
        <w:rPr>
          <w:rFonts w:ascii="Times New Roman CYR" w:hAnsi="Times New Roman CYR" w:cs="Times New Roman CYR"/>
          <w:sz w:val="28"/>
          <w:szCs w:val="28"/>
        </w:rPr>
        <w:t>чения и развития. "В этой и именно в этой области труда ты будешь наиболее нужен людям".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открыть в себе призвание, важно смело "примеривать" себя к самым разным профессиям, необходимо практически пробовать свои силы в разных видах труда.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Условие о</w:t>
      </w:r>
      <w:r>
        <w:rPr>
          <w:rFonts w:ascii="Times New Roman CYR" w:hAnsi="Times New Roman CYR" w:cs="Times New Roman CYR"/>
          <w:sz w:val="28"/>
          <w:szCs w:val="28"/>
        </w:rPr>
        <w:t>птимального выбора профессии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435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1504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ХОЧУ - стремления личности (желания, интересы, склонности, идеалы).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 - возможности личности (состояние здоровья, способности, уровень знаний, характер, темперамент).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НАДО - потребности </w:t>
      </w:r>
      <w:r>
        <w:rPr>
          <w:rFonts w:ascii="Times New Roman CYR" w:hAnsi="Times New Roman CYR" w:cs="Times New Roman CYR"/>
          <w:sz w:val="28"/>
          <w:szCs w:val="28"/>
        </w:rPr>
        <w:t>общества в кадрах, и осознания необходимости затратить определенные усилия для достижения жизненно важных целей.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Планируя свою профессиональную карьеру, полезно ответить на следующие вопросы:</w:t>
      </w:r>
    </w:p>
    <w:p w:rsidR="00000000" w:rsidRDefault="00BD7EC6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каких своих умений и способностей вы получаете наибольшее у</w:t>
      </w:r>
      <w:r>
        <w:rPr>
          <w:rFonts w:ascii="Times New Roman CYR" w:hAnsi="Times New Roman CYR" w:cs="Times New Roman CYR"/>
          <w:sz w:val="28"/>
          <w:szCs w:val="28"/>
        </w:rPr>
        <w:t>довлетворение?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Каковы ваши основные интересы и любимое времяпрепровождение?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Какие учебные предметы у вас любимые?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Чем бы вы хотели заниматься каждый день по 8 часов из года в год?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 какой работе вы мечтаете?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Каким вы представляете свое занятие че</w:t>
      </w:r>
      <w:r>
        <w:rPr>
          <w:rFonts w:ascii="Times New Roman CYR" w:hAnsi="Times New Roman CYR" w:cs="Times New Roman CYR"/>
          <w:sz w:val="28"/>
          <w:szCs w:val="28"/>
        </w:rPr>
        <w:t>рез 10 лет?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Какая работа была бы для вас идеальной? Опишите ее как можно подробнее. Представьте себя на этой работе, с кем вы работаете, как проводите время?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Каковы ваши критерии выбора профессии? (обязательные и желательные)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Какие ваши сильные сторо</w:t>
      </w:r>
      <w:r>
        <w:rPr>
          <w:rFonts w:ascii="Times New Roman CYR" w:hAnsi="Times New Roman CYR" w:cs="Times New Roman CYR"/>
          <w:sz w:val="28"/>
          <w:szCs w:val="28"/>
        </w:rPr>
        <w:t>ны и навыки более всего позволяют вам считать себя подходящим для работы, которая вам кажется идеальной?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Какие пробелы в своих знаниях и умениях вам необходимо ликвидировать, чтобы получить идеальную для вас работу?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работа, идеальная для вас недос</w:t>
      </w:r>
      <w:r>
        <w:rPr>
          <w:rFonts w:ascii="Times New Roman CYR" w:hAnsi="Times New Roman CYR" w:cs="Times New Roman CYR"/>
          <w:sz w:val="28"/>
          <w:szCs w:val="28"/>
        </w:rPr>
        <w:t>тижима в настоящее время, то какую работу вы могли бы выполнять, чтобы продвигаться в избранном направлении?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кем можно посоветоваться, чтобы получить полезную для планирования карьеры информацию?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И, наконец, запишите ваши ближайшие и долгосрочные цел</w:t>
      </w:r>
      <w:r>
        <w:rPr>
          <w:rFonts w:ascii="Times New Roman CYR" w:hAnsi="Times New Roman CYR" w:cs="Times New Roman CYR"/>
          <w:sz w:val="28"/>
          <w:szCs w:val="28"/>
        </w:rPr>
        <w:t>и в области карьеры и действуйте.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Темперамент и стиль деятельности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учащийся должен сделать выбор, где он будет продолжать обучение после школы. И для того, чтобы не ошибиться, необходимо учитывать свои индивидуальные особенности. Такие индивидуа</w:t>
      </w:r>
      <w:r>
        <w:rPr>
          <w:rFonts w:ascii="Times New Roman CYR" w:hAnsi="Times New Roman CYR" w:cs="Times New Roman CYR"/>
          <w:sz w:val="28"/>
          <w:szCs w:val="28"/>
        </w:rPr>
        <w:t xml:space="preserve">льные особенности как интересы, склонности весьма непостоянны и изменчивы. Поэтому нужно стимулировать их развитие. Однако есть и другой тип индивидуальных особенностей, которые изменить практически нельзя, но невозможно и не обращать на них внимания, так </w:t>
      </w:r>
      <w:r>
        <w:rPr>
          <w:rFonts w:ascii="Times New Roman CYR" w:hAnsi="Times New Roman CYR" w:cs="Times New Roman CYR"/>
          <w:sz w:val="28"/>
          <w:szCs w:val="28"/>
        </w:rPr>
        <w:t>как они влияют на деятельность, на поведение, на взаимоотношения с окружающими. К таким особенностям и относится темперамент.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Темпераментом называют совокупность свойств, характеризующих динамические особенности протекания психических процессов и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их силу, скорость, возникновение, прекращение и изменение.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существует несколько разных типологий темперамента, но чаще всего наблюдаются те четыре типа, которые известны нам из классического учения о темпераментах: сангвинический, холери</w:t>
      </w:r>
      <w:r>
        <w:rPr>
          <w:rFonts w:ascii="Times New Roman CYR" w:hAnsi="Times New Roman CYR" w:cs="Times New Roman CYR"/>
          <w:sz w:val="28"/>
          <w:szCs w:val="28"/>
        </w:rPr>
        <w:t>ческий, флегматический и меланхолический. В большинстве случаев в людях сочетаются черты всех четырех типов темперамента, один из которых выражен сильнее, а другие слабее. Можно говорить не о темпераменте, а о "темпераментной структуре", которая включает в</w:t>
      </w:r>
      <w:r>
        <w:rPr>
          <w:rFonts w:ascii="Times New Roman CYR" w:hAnsi="Times New Roman CYR" w:cs="Times New Roman CYR"/>
          <w:sz w:val="28"/>
          <w:szCs w:val="28"/>
        </w:rPr>
        <w:t xml:space="preserve"> себя все типы.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непосредственно сказывается на стиле работы, хотя степень его влияния на труд зависит от производственных условий и подготовленности рабочего или учащегося к данному виду труда и его направленности.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работы - это совокупнос</w:t>
      </w:r>
      <w:r>
        <w:rPr>
          <w:rFonts w:ascii="Times New Roman CYR" w:hAnsi="Times New Roman CYR" w:cs="Times New Roman CYR"/>
          <w:sz w:val="28"/>
          <w:szCs w:val="28"/>
        </w:rPr>
        <w:t>ть манер поведения работника в труде, выражающаяся в целеустремленности, интересе, продолжительности врабатываемости, в темпе и производительности труда, в ритмичности трудового процесса, в требовательности к качеству результатов труда.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быт</w:t>
      </w:r>
      <w:r>
        <w:rPr>
          <w:rFonts w:ascii="Times New Roman CYR" w:hAnsi="Times New Roman CYR" w:cs="Times New Roman CYR"/>
          <w:sz w:val="28"/>
          <w:szCs w:val="28"/>
        </w:rPr>
        <w:t xml:space="preserve">ь надежным в любой работе, кроме автоматической, однообразной и медлительной. Он более способен к живой, подвижной деятельности, требующей смекалки, находчивости и активности. Сангвиник обычно целеустремлен, работает не ради самой работы по необходимости, </w:t>
      </w:r>
      <w:r>
        <w:rPr>
          <w:rFonts w:ascii="Times New Roman CYR" w:hAnsi="Times New Roman CYR" w:cs="Times New Roman CYR"/>
          <w:sz w:val="28"/>
          <w:szCs w:val="28"/>
        </w:rPr>
        <w:t>а с определенной целью достичь желаемого, причем настойчиво и терпеливо добивается намеченного результата. Но эта целеустремленность и настойчивость проявляются им, когда работа разнообразна и удовлетворяет его склонность к смене впечатлений. Во всех делах</w:t>
      </w:r>
      <w:r>
        <w:rPr>
          <w:rFonts w:ascii="Times New Roman CYR" w:hAnsi="Times New Roman CYR" w:cs="Times New Roman CYR"/>
          <w:sz w:val="28"/>
          <w:szCs w:val="28"/>
        </w:rPr>
        <w:t xml:space="preserve"> в меру сдержан и спокоен. Однако не терпит помех в работе с чьей-либо стороны. В случае таких задержек в работе часто "опускает руки", проявляет уже безразличие к делу и даже апатию.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успешно выполняет работы с ярко выраженной цикличностью</w:t>
      </w:r>
      <w:r>
        <w:rPr>
          <w:rFonts w:ascii="Times New Roman CYR" w:hAnsi="Times New Roman CYR" w:cs="Times New Roman CYR"/>
          <w:sz w:val="28"/>
          <w:szCs w:val="28"/>
        </w:rPr>
        <w:t>, где в какие-то периоды рабочего цикла требуется максимальное напряжение сил, а потом деятельность сменяется более спокойной работой другого характера до следующего цикла. Но он может со временем приспособиться и к равномерному ритму работы, которую хорош</w:t>
      </w:r>
      <w:r>
        <w:rPr>
          <w:rFonts w:ascii="Times New Roman CYR" w:hAnsi="Times New Roman CYR" w:cs="Times New Roman CYR"/>
          <w:sz w:val="28"/>
          <w:szCs w:val="28"/>
        </w:rPr>
        <w:t>о освоит, и будет иметь в ней неизменный успех. Следует иметь в виду, что холерический темперамент более других способствует напряженности при выполнении опасных и ответственных действий, в которых допускаются те или иные неточности. Поэтому очень важно по</w:t>
      </w:r>
      <w:r>
        <w:rPr>
          <w:rFonts w:ascii="Times New Roman CYR" w:hAnsi="Times New Roman CYR" w:cs="Times New Roman CYR"/>
          <w:sz w:val="28"/>
          <w:szCs w:val="28"/>
        </w:rPr>
        <w:t>буждать и укреплять его уверенность в успехе. Ему свойственно плохое самообладание. В случаях неудач - а они в период обучения у него бывают часто - он может принять опрометчивые решения. Холерикам предписывается деятельность, позволяющая установить нормал</w:t>
      </w:r>
      <w:r>
        <w:rPr>
          <w:rFonts w:ascii="Times New Roman CYR" w:hAnsi="Times New Roman CYR" w:cs="Times New Roman CYR"/>
          <w:sz w:val="28"/>
          <w:szCs w:val="28"/>
        </w:rPr>
        <w:t>ьный порядок в труде и отдыхе, работу умеренно-деятельную, поскольку утомляющие физические и умственные занятия неблагоприятны для представителей данного типа темперамента. Вместе с тем они не должны выбирать профессию, требующую сидячего образа жизни, а т</w:t>
      </w:r>
      <w:r>
        <w:rPr>
          <w:rFonts w:ascii="Times New Roman CYR" w:hAnsi="Times New Roman CYR" w:cs="Times New Roman CYR"/>
          <w:sz w:val="28"/>
          <w:szCs w:val="28"/>
        </w:rPr>
        <w:t>акже занятий, связанных с длительным пребыванием у огня (горны, печи) и, вообще, с высокими температурами, так как это тоже вредно для их здоровья.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соответствует такая учебная и производственная работа, где нет необходимости в быстром вы</w:t>
      </w:r>
      <w:r>
        <w:rPr>
          <w:rFonts w:ascii="Times New Roman CYR" w:hAnsi="Times New Roman CYR" w:cs="Times New Roman CYR"/>
          <w:sz w:val="28"/>
          <w:szCs w:val="28"/>
        </w:rPr>
        <w:t>полнении сноровистых и разнообразных действий. Флегматик приступает к работе не спеша, но готовится к ней обстоятельно, ничего не упуская из поля своего внимания. Врабатывается в нормальный ритм сравнительно долго. Темп работы не высок. Однако благодаря об</w:t>
      </w:r>
      <w:r>
        <w:rPr>
          <w:rFonts w:ascii="Times New Roman CYR" w:hAnsi="Times New Roman CYR" w:cs="Times New Roman CYR"/>
          <w:sz w:val="28"/>
          <w:szCs w:val="28"/>
        </w:rPr>
        <w:t>стоятельной подготовке к работе, упорству и настойчивости производительность его труда может быть вполне удовлетворительной. Он требователен к качеству своей работы, но не стремится сделать больше и лучше, чем от него требуется. Не склонен к смене видов де</w:t>
      </w:r>
      <w:r>
        <w:rPr>
          <w:rFonts w:ascii="Times New Roman CYR" w:hAnsi="Times New Roman CYR" w:cs="Times New Roman CYR"/>
          <w:sz w:val="28"/>
          <w:szCs w:val="28"/>
        </w:rPr>
        <w:t>ятельности и их целей. Более расположен к однообразной, хорошо им освоенной работе. Флегматика приходится поторапливать. И при этом, учитывая его упорство и настойчивость в работе, а также то, что он и без понукания работает с большим, хотя и не ярко выраж</w:t>
      </w:r>
      <w:r>
        <w:rPr>
          <w:rFonts w:ascii="Times New Roman CYR" w:hAnsi="Times New Roman CYR" w:cs="Times New Roman CYR"/>
          <w:sz w:val="28"/>
          <w:szCs w:val="28"/>
        </w:rPr>
        <w:t>енным, напряжением, его нельзя упрекать в медлительности, потому что это его свойство не зависит от его воли. Его нужно поторапливать, помогая и подбадривая, но не лишая самостоятельности в действиях и излишне не опекая.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эмоционально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й возбудимости и впечатлительности - полная противоположность флегматику. Некоторое сходство их можно заметить лишь в вялом реагировании на раздражители, поступающие из окружающей среды, и в медлительности действий, хотя причины вялости и медлительности у </w:t>
      </w:r>
      <w:r>
        <w:rPr>
          <w:rFonts w:ascii="Times New Roman CYR" w:hAnsi="Times New Roman CYR" w:cs="Times New Roman CYR"/>
          <w:sz w:val="28"/>
          <w:szCs w:val="28"/>
        </w:rPr>
        <w:t>них различны. Он может вполне успешно работать в спокойной и безопасной обстановке, не требующей от него быстрых реакций и частой смены характера деятельности. Однако длительное время, переживая обиды и даже незначительные "уколы" самолюбия, часто отвлекае</w:t>
      </w:r>
      <w:r>
        <w:rPr>
          <w:rFonts w:ascii="Times New Roman CYR" w:hAnsi="Times New Roman CYR" w:cs="Times New Roman CYR"/>
          <w:sz w:val="28"/>
          <w:szCs w:val="28"/>
        </w:rPr>
        <w:t>тся в своих мыслях от выполняемой работы, допуская невнимательность и ошибки, поэтому врабатывается в нормальный ритм труда медленно и сохраняет его недолго в результате периодических появлений апатии и вялости. Темп работы непостоянен. Плодотворность труд</w:t>
      </w:r>
      <w:r>
        <w:rPr>
          <w:rFonts w:ascii="Times New Roman CYR" w:hAnsi="Times New Roman CYR" w:cs="Times New Roman CYR"/>
          <w:sz w:val="28"/>
          <w:szCs w:val="28"/>
        </w:rPr>
        <w:t xml:space="preserve">а может быть весьма высокой при бодром настроении и низкой - при подавленном. Предпочитает работать в одиночку. Благодаря своей высокой чувствительности, он легко улавливает и понимает тонкости в поведении людей, окружающем его мире, а так же в искусстве, </w:t>
      </w:r>
      <w:r>
        <w:rPr>
          <w:rFonts w:ascii="Times New Roman CYR" w:hAnsi="Times New Roman CYR" w:cs="Times New Roman CYR"/>
          <w:sz w:val="28"/>
          <w:szCs w:val="28"/>
        </w:rPr>
        <w:t>литературе, музыке. Меланхолику подходит работа, требующая внимания, умения вникнуть и проработать мельчайшие детали. Ему противопоказана деятельность, требующая значительного напряжения, связанная с неожиданностями и осложнениями.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лю</w:t>
      </w:r>
      <w:r>
        <w:rPr>
          <w:rFonts w:ascii="Times New Roman CYR" w:hAnsi="Times New Roman CYR" w:cs="Times New Roman CYR"/>
          <w:sz w:val="28"/>
          <w:szCs w:val="28"/>
        </w:rPr>
        <w:t>бая группа людей работает эффективней, если в ней есть представители всех темпераментов. Меланхолики первыми чувствуют, в каком направлении надо начинать поиск. Холерики выполняют функции бесстрашных разведчиков. Сангвиники являются источником положительны</w:t>
      </w:r>
      <w:r>
        <w:rPr>
          <w:rFonts w:ascii="Times New Roman CYR" w:hAnsi="Times New Roman CYR" w:cs="Times New Roman CYR"/>
          <w:sz w:val="28"/>
          <w:szCs w:val="28"/>
        </w:rPr>
        <w:t>х эмоций и постоянно генерируют неожиданные идеи. Флегматики анализируют информацию и предлагают взвешенное решение.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влияние свойств нервной системы (силы, подвижности, уравновешенности) и связанных с ними типологических особенностей личност</w:t>
      </w:r>
      <w:r>
        <w:rPr>
          <w:rFonts w:ascii="Times New Roman CYR" w:hAnsi="Times New Roman CYR" w:cs="Times New Roman CYR"/>
          <w:sz w:val="28"/>
          <w:szCs w:val="28"/>
        </w:rPr>
        <w:t>и на мотивацию деятельности проявляется в том, что у людей с определенным темпераментом обнаруживается предпочтение определенному типу профессиональной деятельности.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- это длительный, многоэтапный процесс. Поэ</w:t>
      </w:r>
      <w:r>
        <w:rPr>
          <w:rFonts w:ascii="Times New Roman CYR" w:hAnsi="Times New Roman CYR" w:cs="Times New Roman CYR"/>
          <w:sz w:val="28"/>
          <w:szCs w:val="28"/>
        </w:rPr>
        <w:t>тому, обращаясь к поиску факторов, которые могли бы оказывать влияние на динамику этого процесса на всех стадиях, в основу нашего исследования мы положили общую гипотезу о связи характерологических черт личности с ее профессиональным самоопределением. В на</w:t>
      </w:r>
      <w:r>
        <w:rPr>
          <w:rFonts w:ascii="Times New Roman CYR" w:hAnsi="Times New Roman CYR" w:cs="Times New Roman CYR"/>
          <w:sz w:val="28"/>
          <w:szCs w:val="28"/>
        </w:rPr>
        <w:t>шем исследовании мы рассмотрели влияние характерологических особенностей, а именно личностной акцентуации, на динамику профессионального самоопределения личности на стадиях формирования профессиональных намерений и профессионального обучения.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EC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Зеер Э.Ф. Психология профессий: учеб. пособие / Э.Ф. Зеер. М.: Академия, 2005. 260 с.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Психология ранней юности: Кн. для учителя. - М.: Просвещение, 1989.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http://www.chelpsy.ru/articles/kak-pomoch-podrostku-soznatelno-vybrat-professiyu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</w:t>
      </w:r>
      <w:r>
        <w:rPr>
          <w:rFonts w:ascii="Times New Roman CYR" w:hAnsi="Times New Roman CYR" w:cs="Times New Roman CYR"/>
          <w:sz w:val="28"/>
          <w:szCs w:val="28"/>
        </w:rPr>
        <w:t>ttp://www.portal-slovo.ru/pedagogy/305/</w:t>
      </w:r>
    </w:p>
    <w:p w:rsidR="00000000" w:rsidRDefault="00BD7EC6">
      <w:pPr>
        <w:widowControl w:val="0"/>
        <w:tabs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http://www.proforientator.ru</w:t>
      </w:r>
    </w:p>
    <w:p w:rsidR="00000000" w:rsidRDefault="00BD7EC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http://refpravo.ru/metodiki/klassnyj-chas-vybor-professii.html</w:t>
      </w:r>
    </w:p>
    <w:p w:rsidR="00000000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http://74325s017.edusite.ru/p78aa1.html</w:t>
      </w:r>
    </w:p>
    <w:p w:rsidR="00000000" w:rsidRDefault="00BD7EC6">
      <w:pPr>
        <w:widowControl w:val="0"/>
        <w:tabs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Электронная библиотека httpHYPERLINK</w:t>
      </w:r>
    </w:p>
    <w:p w:rsidR="00000000" w:rsidRDefault="00BD7EC6">
      <w:pPr>
        <w:widowControl w:val="0"/>
        <w:tabs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"http://psylib.myword.ru/"://HYPERL</w:t>
      </w:r>
      <w:r>
        <w:rPr>
          <w:rFonts w:ascii="Times New Roman CYR" w:hAnsi="Times New Roman CYR" w:cs="Times New Roman CYR"/>
          <w:sz w:val="28"/>
          <w:szCs w:val="28"/>
        </w:rPr>
        <w:t>INK "http://psylib.myword.ru/"psylibHYPERLINK "http://psylib.myword.ru/".HYPERLINK "http://psylib.myword.ru/"mywordHYPERLINK "http://psylib.myword.ru/".HYPERLINK "http://psylib.myword.ru/"ru.</w:t>
      </w:r>
    </w:p>
    <w:p w:rsidR="00BD7EC6" w:rsidRDefault="00BD7E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D7E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58"/>
    <w:rsid w:val="004B4358"/>
    <w:rsid w:val="00B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3195</Words>
  <Characters>18212</Characters>
  <Application>Microsoft Office Word</Application>
  <DocSecurity>0</DocSecurity>
  <Lines>151</Lines>
  <Paragraphs>42</Paragraphs>
  <ScaleCrop>false</ScaleCrop>
  <Company/>
  <LinksUpToDate>false</LinksUpToDate>
  <CharactersWithSpaces>21365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2024-08-13T11:52:00Z</dcterms:created>
  <dcterms:modified xsi:type="dcterms:W3CDTF">2024-08-13T11:52:00Z</dcterms:modified>
</cp:coreProperties>
</file>